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DD4A3" w14:textId="77777777" w:rsidR="00DB597C" w:rsidRPr="00DB597C" w:rsidRDefault="00026791"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w:t>
      </w:r>
      <w:r w:rsidR="009F469F">
        <w:rPr>
          <w:rFonts w:ascii="Times New Roman" w:eastAsia="Times New Roman" w:hAnsi="Times New Roman"/>
          <w:sz w:val="24"/>
          <w:szCs w:val="24"/>
          <w:lang w:eastAsia="ru-RU"/>
        </w:rPr>
        <w:t>ПРОСВЕЩЕНИЯ</w:t>
      </w:r>
      <w:r w:rsidR="00CF69F3">
        <w:rPr>
          <w:rFonts w:ascii="Times New Roman" w:eastAsia="Times New Roman" w:hAnsi="Times New Roman"/>
          <w:sz w:val="24"/>
          <w:szCs w:val="24"/>
          <w:lang w:eastAsia="ru-RU"/>
        </w:rPr>
        <w:t xml:space="preserve"> РОССИИ</w:t>
      </w:r>
    </w:p>
    <w:p w14:paraId="52734D00"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2C5DE666"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14:paraId="295C9206"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5F5AC825"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14:paraId="38BD16B9"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91D8488"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0C7240A2"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1626378F"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532E1EF9" w14:textId="77777777"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14:paraId="756012CB" w14:textId="77777777" w:rsidR="008B1FD4" w:rsidRPr="00EA1887" w:rsidRDefault="008B1FD4" w:rsidP="008B1FD4">
      <w:pPr>
        <w:suppressAutoHyphens/>
        <w:spacing w:line="240" w:lineRule="auto"/>
        <w:ind w:left="4820"/>
        <w:contextualSpacing/>
        <w:rPr>
          <w:rFonts w:ascii="Times New Roman" w:hAnsi="Times New Roman"/>
          <w:sz w:val="24"/>
          <w:szCs w:val="24"/>
        </w:rPr>
      </w:pPr>
      <w:bookmarkStart w:id="0" w:name="_Hlk75810827"/>
      <w:bookmarkStart w:id="1" w:name="_Hlk75811087"/>
      <w:r w:rsidRPr="00EA1887">
        <w:rPr>
          <w:rFonts w:ascii="Times New Roman" w:hAnsi="Times New Roman"/>
          <w:sz w:val="24"/>
          <w:szCs w:val="24"/>
        </w:rPr>
        <w:t xml:space="preserve">УТВЕРЖДЕНО </w:t>
      </w:r>
    </w:p>
    <w:p w14:paraId="01BDF966" w14:textId="77777777" w:rsidR="008B1FD4" w:rsidRPr="00EA1887" w:rsidRDefault="008B1FD4" w:rsidP="008B1FD4">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14:paraId="70157713" w14:textId="77777777" w:rsidR="008B1FD4" w:rsidRPr="00EA1887" w:rsidRDefault="008B1FD4" w:rsidP="008B1FD4">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Pr>
          <w:rFonts w:ascii="Times New Roman" w:hAnsi="Times New Roman"/>
          <w:sz w:val="24"/>
          <w:szCs w:val="24"/>
        </w:rPr>
        <w:t>4</w:t>
      </w:r>
      <w:r w:rsidRPr="00EA1887">
        <w:rPr>
          <w:rFonts w:ascii="Times New Roman" w:hAnsi="Times New Roman"/>
          <w:sz w:val="24"/>
          <w:szCs w:val="24"/>
        </w:rPr>
        <w:tab/>
        <w:t xml:space="preserve">                                                                                  </w:t>
      </w:r>
    </w:p>
    <w:p w14:paraId="0285F684" w14:textId="71AF4B7C" w:rsidR="008B1FD4" w:rsidRPr="00EA1887" w:rsidRDefault="008B1FD4" w:rsidP="008B1FD4">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25</w:t>
      </w:r>
      <w:r w:rsidRPr="00EA1887">
        <w:rPr>
          <w:rFonts w:ascii="Times New Roman" w:hAnsi="Times New Roman"/>
          <w:sz w:val="24"/>
          <w:szCs w:val="24"/>
        </w:rPr>
        <w:t xml:space="preserve">»  </w:t>
      </w:r>
      <w:r>
        <w:rPr>
          <w:rFonts w:ascii="Times New Roman" w:hAnsi="Times New Roman"/>
          <w:sz w:val="24"/>
          <w:szCs w:val="24"/>
        </w:rPr>
        <w:t xml:space="preserve">декабря </w:t>
      </w:r>
      <w:r w:rsidRPr="00EA1887">
        <w:rPr>
          <w:rFonts w:ascii="Times New Roman" w:hAnsi="Times New Roman"/>
          <w:sz w:val="24"/>
          <w:szCs w:val="24"/>
        </w:rPr>
        <w:t>20</w:t>
      </w:r>
      <w:r>
        <w:rPr>
          <w:rFonts w:ascii="Times New Roman" w:hAnsi="Times New Roman"/>
          <w:sz w:val="24"/>
          <w:szCs w:val="24"/>
        </w:rPr>
        <w:t>2</w:t>
      </w:r>
      <w:r w:rsidR="00D43A00">
        <w:rPr>
          <w:rFonts w:ascii="Times New Roman" w:hAnsi="Times New Roman"/>
          <w:sz w:val="24"/>
          <w:szCs w:val="24"/>
        </w:rPr>
        <w:t>0</w:t>
      </w:r>
      <w:r w:rsidRPr="00EA1887">
        <w:rPr>
          <w:rFonts w:ascii="Times New Roman" w:hAnsi="Times New Roman"/>
          <w:sz w:val="24"/>
          <w:szCs w:val="24"/>
        </w:rPr>
        <w:t xml:space="preserve"> г.</w:t>
      </w:r>
    </w:p>
    <w:bookmarkEnd w:id="0"/>
    <w:bookmarkEnd w:id="1"/>
    <w:p w14:paraId="433F0001" w14:textId="77777777" w:rsidR="00D43A00" w:rsidRDefault="00D43A00" w:rsidP="00DB597C">
      <w:pPr>
        <w:spacing w:after="0" w:line="240" w:lineRule="auto"/>
        <w:jc w:val="center"/>
        <w:rPr>
          <w:rFonts w:ascii="Times New Roman" w:hAnsi="Times New Roman"/>
          <w:sz w:val="24"/>
          <w:szCs w:val="24"/>
        </w:rPr>
      </w:pPr>
    </w:p>
    <w:p w14:paraId="2EB180A1" w14:textId="77777777" w:rsidR="00D43A00" w:rsidRDefault="00D43A00" w:rsidP="00DB597C">
      <w:pPr>
        <w:spacing w:after="0" w:line="240" w:lineRule="auto"/>
        <w:jc w:val="center"/>
        <w:rPr>
          <w:rFonts w:ascii="Times New Roman" w:hAnsi="Times New Roman"/>
          <w:sz w:val="24"/>
          <w:szCs w:val="24"/>
        </w:rPr>
      </w:pPr>
    </w:p>
    <w:p w14:paraId="2845886A" w14:textId="77777777" w:rsidR="00D43A00" w:rsidRDefault="00D43A00" w:rsidP="00DB597C">
      <w:pPr>
        <w:spacing w:after="0" w:line="240" w:lineRule="auto"/>
        <w:jc w:val="center"/>
        <w:rPr>
          <w:rFonts w:ascii="Times New Roman" w:hAnsi="Times New Roman"/>
          <w:sz w:val="24"/>
          <w:szCs w:val="24"/>
        </w:rPr>
      </w:pPr>
    </w:p>
    <w:p w14:paraId="2352C8F0" w14:textId="77777777" w:rsidR="00D43A00" w:rsidRDefault="00D43A00" w:rsidP="00DB597C">
      <w:pPr>
        <w:spacing w:after="0" w:line="240" w:lineRule="auto"/>
        <w:jc w:val="center"/>
        <w:rPr>
          <w:rFonts w:ascii="Times New Roman" w:hAnsi="Times New Roman"/>
          <w:sz w:val="24"/>
          <w:szCs w:val="24"/>
        </w:rPr>
      </w:pPr>
    </w:p>
    <w:p w14:paraId="4AEA2510" w14:textId="77777777" w:rsidR="00D43A00" w:rsidRDefault="00D43A00" w:rsidP="00DB597C">
      <w:pPr>
        <w:spacing w:after="0" w:line="240" w:lineRule="auto"/>
        <w:jc w:val="center"/>
        <w:rPr>
          <w:rFonts w:ascii="Times New Roman" w:hAnsi="Times New Roman"/>
          <w:sz w:val="24"/>
          <w:szCs w:val="24"/>
        </w:rPr>
      </w:pPr>
    </w:p>
    <w:p w14:paraId="7C1DD4C0" w14:textId="77777777" w:rsidR="00D43A00" w:rsidRDefault="00D43A00" w:rsidP="00DB597C">
      <w:pPr>
        <w:spacing w:after="0" w:line="240" w:lineRule="auto"/>
        <w:jc w:val="center"/>
        <w:rPr>
          <w:rFonts w:ascii="Times New Roman" w:hAnsi="Times New Roman"/>
          <w:sz w:val="24"/>
          <w:szCs w:val="24"/>
        </w:rPr>
      </w:pPr>
    </w:p>
    <w:p w14:paraId="68D4DC31" w14:textId="139CA976"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14:paraId="49103DB5"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0F1C36E7"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4872EFD8" w14:textId="77777777" w:rsidR="00DB597C" w:rsidRPr="00DB597C" w:rsidRDefault="00DB597C" w:rsidP="00DB597C">
      <w:pPr>
        <w:spacing w:after="0" w:line="360" w:lineRule="auto"/>
        <w:jc w:val="center"/>
        <w:rPr>
          <w:rFonts w:ascii="Times New Roman" w:eastAsia="Times New Roman" w:hAnsi="Times New Roman"/>
          <w:b/>
          <w:sz w:val="24"/>
          <w:szCs w:val="24"/>
          <w:lang w:eastAsia="ru-RU"/>
        </w:rPr>
      </w:pPr>
    </w:p>
    <w:p w14:paraId="7C680695" w14:textId="77777777"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14:paraId="3DD18F85" w14:textId="117B56E6"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A95B5C">
        <w:rPr>
          <w:rFonts w:ascii="Times New Roman" w:eastAsia="Times New Roman" w:hAnsi="Times New Roman"/>
          <w:b/>
          <w:bCs/>
          <w:sz w:val="24"/>
          <w:szCs w:val="24"/>
          <w:lang w:eastAsia="ru-RU"/>
        </w:rPr>
        <w:t>Управление инфраст</w:t>
      </w:r>
      <w:r w:rsidR="000E56B3">
        <w:rPr>
          <w:rFonts w:ascii="Times New Roman" w:eastAsia="Times New Roman" w:hAnsi="Times New Roman"/>
          <w:b/>
          <w:bCs/>
          <w:sz w:val="24"/>
          <w:szCs w:val="24"/>
          <w:lang w:eastAsia="ru-RU"/>
        </w:rPr>
        <w:t>руктурой туристской деятельности</w:t>
      </w:r>
      <w:r w:rsidRPr="00DB597C">
        <w:rPr>
          <w:rFonts w:ascii="Times New Roman" w:eastAsia="Times New Roman" w:hAnsi="Times New Roman"/>
          <w:b/>
          <w:caps/>
          <w:sz w:val="24"/>
          <w:szCs w:val="24"/>
          <w:lang w:eastAsia="ru-RU"/>
        </w:rPr>
        <w:t>»</w:t>
      </w:r>
    </w:p>
    <w:p w14:paraId="43634F3D" w14:textId="77777777" w:rsidR="00DB597C" w:rsidRPr="00DB597C" w:rsidRDefault="00DB597C" w:rsidP="00DB597C">
      <w:pPr>
        <w:spacing w:after="0" w:line="360" w:lineRule="auto"/>
        <w:jc w:val="center"/>
        <w:rPr>
          <w:rFonts w:ascii="Times New Roman" w:eastAsia="Times New Roman" w:hAnsi="Times New Roman"/>
          <w:b/>
          <w:sz w:val="24"/>
          <w:szCs w:val="24"/>
          <w:lang w:eastAsia="ru-RU"/>
        </w:rPr>
      </w:pPr>
    </w:p>
    <w:p w14:paraId="53E3BCD6" w14:textId="77777777"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w:t>
      </w:r>
      <w:r w:rsidR="00CF676C">
        <w:rPr>
          <w:rFonts w:ascii="Times New Roman" w:eastAsia="Times New Roman" w:hAnsi="Times New Roman"/>
          <w:sz w:val="24"/>
          <w:szCs w:val="24"/>
          <w:lang w:eastAsia="ru-RU"/>
        </w:rPr>
        <w:t>правление подготовки</w:t>
      </w:r>
      <w:r w:rsidR="004C7616">
        <w:rPr>
          <w:rFonts w:ascii="Times New Roman" w:eastAsia="Times New Roman" w:hAnsi="Times New Roman"/>
          <w:sz w:val="24"/>
          <w:szCs w:val="24"/>
          <w:lang w:eastAsia="ru-RU"/>
        </w:rPr>
        <w:t>/специальность</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 xml:space="preserve"> 43</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03</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02</w:t>
      </w:r>
      <w:r w:rsidR="00CF676C">
        <w:rPr>
          <w:rFonts w:ascii="Times New Roman" w:eastAsia="Times New Roman" w:hAnsi="Times New Roman"/>
          <w:sz w:val="24"/>
          <w:szCs w:val="24"/>
          <w:lang w:eastAsia="ru-RU"/>
        </w:rPr>
        <w:t xml:space="preserve">  </w:t>
      </w:r>
      <w:r w:rsidR="00F9041E">
        <w:rPr>
          <w:rFonts w:ascii="Times New Roman" w:eastAsia="Times New Roman" w:hAnsi="Times New Roman"/>
          <w:sz w:val="24"/>
          <w:szCs w:val="24"/>
          <w:lang w:eastAsia="ru-RU"/>
        </w:rPr>
        <w:t>Туризм</w:t>
      </w:r>
      <w:r w:rsidR="00CF676C">
        <w:rPr>
          <w:rFonts w:ascii="Times New Roman" w:eastAsia="Times New Roman" w:hAnsi="Times New Roman"/>
          <w:sz w:val="24"/>
          <w:szCs w:val="24"/>
          <w:lang w:eastAsia="ru-RU"/>
        </w:rPr>
        <w:t xml:space="preserve"> </w:t>
      </w:r>
    </w:p>
    <w:p w14:paraId="62D04A3D" w14:textId="77777777" w:rsidR="00DB597C" w:rsidRPr="004C7616" w:rsidRDefault="00DB597C" w:rsidP="00DB597C">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i/>
          <w:sz w:val="18"/>
          <w:szCs w:val="18"/>
          <w:lang w:eastAsia="ru-RU"/>
        </w:rPr>
        <w:t xml:space="preserve"> </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14:paraId="65B4B35D" w14:textId="77777777" w:rsidR="00787D39" w:rsidRPr="00787D39" w:rsidRDefault="00787D39" w:rsidP="00787D39">
      <w:pPr>
        <w:spacing w:after="0" w:line="360" w:lineRule="auto"/>
        <w:rPr>
          <w:rFonts w:ascii="Times New Roman" w:eastAsia="Times New Roman" w:hAnsi="Times New Roman"/>
          <w:sz w:val="24"/>
          <w:szCs w:val="24"/>
          <w:lang w:eastAsia="ru-RU"/>
        </w:rPr>
      </w:pPr>
      <w:r w:rsidRPr="00787D39">
        <w:rPr>
          <w:rFonts w:ascii="Times New Roman" w:eastAsia="Times New Roman" w:hAnsi="Times New Roman"/>
          <w:sz w:val="24"/>
          <w:szCs w:val="24"/>
          <w:lang w:eastAsia="ru-RU"/>
        </w:rPr>
        <w:t>Профиль/специализация «Туризм с углубленным изучением иностранных языков»</w:t>
      </w:r>
    </w:p>
    <w:p w14:paraId="480130A3" w14:textId="77777777" w:rsidR="00DB597C" w:rsidRPr="004C7616" w:rsidRDefault="00DB597C" w:rsidP="00DB597C">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14:paraId="70B3BC25" w14:textId="77777777"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F9041E">
        <w:rPr>
          <w:rFonts w:ascii="Times New Roman" w:eastAsia="Times New Roman" w:hAnsi="Times New Roman"/>
          <w:sz w:val="24"/>
          <w:szCs w:val="24"/>
          <w:lang w:eastAsia="ru-RU"/>
        </w:rPr>
        <w:t>очная</w:t>
      </w:r>
      <w:r w:rsidRPr="00DB597C">
        <w:rPr>
          <w:rFonts w:ascii="Times New Roman" w:eastAsia="Times New Roman" w:hAnsi="Times New Roman"/>
          <w:sz w:val="24"/>
          <w:szCs w:val="24"/>
          <w:lang w:eastAsia="ru-RU"/>
        </w:rPr>
        <w:t xml:space="preserve"> </w:t>
      </w:r>
    </w:p>
    <w:p w14:paraId="3A45DCF7"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253ABD95" w14:textId="341654D3" w:rsidR="00DB597C" w:rsidRPr="00DB597C" w:rsidRDefault="006D0166" w:rsidP="00DB597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000E56B3">
        <w:rPr>
          <w:rFonts w:ascii="Times New Roman" w:eastAsia="Times New Roman" w:hAnsi="Times New Roman"/>
          <w:sz w:val="24"/>
          <w:szCs w:val="24"/>
          <w:lang w:eastAsia="ru-RU"/>
        </w:rPr>
        <w:t>22</w:t>
      </w:r>
      <w:r w:rsidR="00DB597C" w:rsidRPr="00DB597C">
        <w:rPr>
          <w:rFonts w:ascii="Times New Roman" w:eastAsia="Times New Roman" w:hAnsi="Times New Roman"/>
          <w:sz w:val="24"/>
          <w:szCs w:val="24"/>
          <w:lang w:eastAsia="ru-RU"/>
        </w:rPr>
        <w:t xml:space="preserve"> </w:t>
      </w:r>
      <w:proofErr w:type="spellStart"/>
      <w:r w:rsidR="00DB597C" w:rsidRPr="00DB597C">
        <w:rPr>
          <w:rFonts w:ascii="Times New Roman" w:eastAsia="Times New Roman" w:hAnsi="Times New Roman"/>
          <w:sz w:val="24"/>
          <w:szCs w:val="24"/>
          <w:lang w:eastAsia="ru-RU"/>
        </w:rPr>
        <w:t>з.е</w:t>
      </w:r>
      <w:proofErr w:type="spellEnd"/>
      <w:r w:rsidR="00DB597C" w:rsidRPr="00DB597C">
        <w:rPr>
          <w:rFonts w:ascii="Times New Roman" w:eastAsia="Times New Roman" w:hAnsi="Times New Roman"/>
          <w:sz w:val="24"/>
          <w:szCs w:val="24"/>
          <w:lang w:eastAsia="ru-RU"/>
        </w:rPr>
        <w:t>.</w:t>
      </w:r>
    </w:p>
    <w:p w14:paraId="5987CC67"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9B96C00"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69711B02"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332601DB" w14:textId="77777777" w:rsidR="00DB597C" w:rsidRDefault="00DB597C" w:rsidP="00DB597C">
      <w:pPr>
        <w:spacing w:after="0" w:line="240" w:lineRule="auto"/>
        <w:rPr>
          <w:rFonts w:ascii="Times New Roman" w:eastAsia="Times New Roman" w:hAnsi="Times New Roman"/>
          <w:sz w:val="24"/>
          <w:szCs w:val="24"/>
          <w:lang w:eastAsia="ru-RU"/>
        </w:rPr>
      </w:pPr>
    </w:p>
    <w:p w14:paraId="5421F823" w14:textId="77777777" w:rsidR="007B1F62" w:rsidRDefault="007B1F62" w:rsidP="00DB597C">
      <w:pPr>
        <w:spacing w:after="0" w:line="240" w:lineRule="auto"/>
        <w:rPr>
          <w:rFonts w:ascii="Times New Roman" w:eastAsia="Times New Roman" w:hAnsi="Times New Roman"/>
          <w:sz w:val="24"/>
          <w:szCs w:val="24"/>
          <w:lang w:eastAsia="ru-RU"/>
        </w:rPr>
      </w:pPr>
    </w:p>
    <w:p w14:paraId="36393ECB" w14:textId="77777777" w:rsidR="007B1F62" w:rsidRDefault="007B1F62" w:rsidP="00DB597C">
      <w:pPr>
        <w:spacing w:after="0" w:line="240" w:lineRule="auto"/>
        <w:rPr>
          <w:rFonts w:ascii="Times New Roman" w:eastAsia="Times New Roman" w:hAnsi="Times New Roman"/>
          <w:sz w:val="24"/>
          <w:szCs w:val="24"/>
          <w:lang w:eastAsia="ru-RU"/>
        </w:rPr>
      </w:pPr>
    </w:p>
    <w:p w14:paraId="4D2AB0AF" w14:textId="77777777" w:rsidR="007B1F62" w:rsidRPr="00DB597C" w:rsidRDefault="007B1F62" w:rsidP="00DB597C">
      <w:pPr>
        <w:spacing w:after="0" w:line="240" w:lineRule="auto"/>
        <w:rPr>
          <w:rFonts w:ascii="Times New Roman" w:eastAsia="Times New Roman" w:hAnsi="Times New Roman"/>
          <w:sz w:val="24"/>
          <w:szCs w:val="24"/>
          <w:lang w:eastAsia="ru-RU"/>
        </w:rPr>
      </w:pPr>
    </w:p>
    <w:p w14:paraId="79C91997"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32E7A4E6"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7BADECE2" w14:textId="6E0F11A0" w:rsidR="00DB597C" w:rsidRDefault="00DB597C" w:rsidP="00DB597C">
      <w:pPr>
        <w:spacing w:after="0" w:line="240" w:lineRule="auto"/>
        <w:rPr>
          <w:rFonts w:ascii="Times New Roman" w:eastAsia="Times New Roman" w:hAnsi="Times New Roman"/>
          <w:sz w:val="24"/>
          <w:szCs w:val="24"/>
          <w:lang w:eastAsia="ru-RU"/>
        </w:rPr>
      </w:pPr>
    </w:p>
    <w:p w14:paraId="53241126" w14:textId="29B2B98B" w:rsidR="000E56B3" w:rsidRDefault="000E56B3" w:rsidP="00DB597C">
      <w:pPr>
        <w:spacing w:after="0" w:line="240" w:lineRule="auto"/>
        <w:rPr>
          <w:rFonts w:ascii="Times New Roman" w:eastAsia="Times New Roman" w:hAnsi="Times New Roman"/>
          <w:sz w:val="24"/>
          <w:szCs w:val="24"/>
          <w:lang w:eastAsia="ru-RU"/>
        </w:rPr>
      </w:pPr>
    </w:p>
    <w:p w14:paraId="5A65986E"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14:paraId="06959765"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33DDB298" w14:textId="53461378" w:rsidR="00DB597C" w:rsidRPr="00DB597C" w:rsidRDefault="008F7E5D"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F9041E">
        <w:rPr>
          <w:rFonts w:ascii="Times New Roman" w:eastAsia="Times New Roman" w:hAnsi="Times New Roman"/>
          <w:sz w:val="24"/>
          <w:szCs w:val="24"/>
          <w:lang w:eastAsia="ru-RU"/>
        </w:rPr>
        <w:t>2</w:t>
      </w:r>
      <w:r w:rsidR="00D43A00">
        <w:rPr>
          <w:rFonts w:ascii="Times New Roman" w:eastAsia="Times New Roman" w:hAnsi="Times New Roman"/>
          <w:sz w:val="24"/>
          <w:szCs w:val="24"/>
          <w:lang w:eastAsia="ru-RU"/>
        </w:rPr>
        <w:t>0</w:t>
      </w:r>
      <w:r w:rsidR="00DB597C" w:rsidRPr="00DB597C">
        <w:rPr>
          <w:rFonts w:ascii="Times New Roman" w:eastAsia="Times New Roman" w:hAnsi="Times New Roman"/>
          <w:sz w:val="24"/>
          <w:szCs w:val="24"/>
          <w:lang w:eastAsia="ru-RU"/>
        </w:rPr>
        <w:t xml:space="preserve"> год</w:t>
      </w:r>
    </w:p>
    <w:p w14:paraId="5B192DD6" w14:textId="18EE439F" w:rsidR="00DB597C" w:rsidRPr="0007146B" w:rsidRDefault="00DB597C"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0E56B3" w:rsidRPr="000E56B3">
        <w:rPr>
          <w:rFonts w:ascii="Times New Roman" w:eastAsia="Times New Roman" w:hAnsi="Times New Roman"/>
          <w:i/>
          <w:sz w:val="24"/>
          <w:szCs w:val="24"/>
          <w:lang w:eastAsia="ru-RU"/>
        </w:rPr>
        <w:t>Управление инфраструктурой туристской деятельности</w:t>
      </w:r>
      <w:r w:rsidRPr="0007146B">
        <w:rPr>
          <w:rFonts w:ascii="Times New Roman" w:eastAsia="Times New Roman" w:hAnsi="Times New Roman"/>
          <w:sz w:val="24"/>
          <w:szCs w:val="24"/>
          <w:lang w:eastAsia="ru-RU"/>
        </w:rPr>
        <w:t>» разработана на основе:</w:t>
      </w:r>
    </w:p>
    <w:p w14:paraId="7000428E" w14:textId="40FD2D39" w:rsidR="0007146B" w:rsidRDefault="00DB597C" w:rsidP="00F54519">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07146B">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w:t>
      </w:r>
      <w:r w:rsidR="00F9041E">
        <w:rPr>
          <w:rFonts w:ascii="Times New Roman" w:eastAsia="Times New Roman" w:hAnsi="Times New Roman"/>
          <w:sz w:val="24"/>
          <w:szCs w:val="24"/>
          <w:lang w:eastAsia="ru-RU"/>
        </w:rPr>
        <w:t>43.03.02 Туризм</w:t>
      </w:r>
      <w:r w:rsidR="0007146B" w:rsidRPr="0007146B">
        <w:rPr>
          <w:rFonts w:ascii="Times New Roman" w:eastAsia="Times New Roman" w:hAnsi="Times New Roman"/>
          <w:sz w:val="24"/>
          <w:szCs w:val="24"/>
          <w:lang w:eastAsia="ru-RU"/>
        </w:rPr>
        <w:t xml:space="preserve">, </w:t>
      </w:r>
    </w:p>
    <w:p w14:paraId="55063D4B" w14:textId="77777777" w:rsidR="0007146B" w:rsidRPr="001900E3" w:rsidRDefault="0007146B" w:rsidP="001900E3">
      <w:pPr>
        <w:pStyle w:val="a4"/>
        <w:tabs>
          <w:tab w:val="left" w:pos="284"/>
        </w:tabs>
        <w:spacing w:after="0" w:line="240" w:lineRule="auto"/>
        <w:ind w:left="0"/>
        <w:contextualSpacing w:val="0"/>
        <w:rPr>
          <w:rFonts w:ascii="Times New Roman" w:eastAsia="Times New Roman" w:hAnsi="Times New Roman"/>
          <w:i/>
          <w:sz w:val="17"/>
          <w:szCs w:val="17"/>
          <w:lang w:eastAsia="ru-RU"/>
        </w:rPr>
      </w:pPr>
    </w:p>
    <w:p w14:paraId="6B6A3BE3" w14:textId="77777777" w:rsidR="00DB597C" w:rsidRPr="0007146B" w:rsidRDefault="0007146B" w:rsidP="001900E3">
      <w:pPr>
        <w:tabs>
          <w:tab w:val="left" w:pos="284"/>
        </w:tabs>
        <w:spacing w:after="0" w:line="240" w:lineRule="auto"/>
        <w:rPr>
          <w:rFonts w:ascii="Times New Roman" w:eastAsia="Times New Roman" w:hAnsi="Times New Roman"/>
          <w:sz w:val="24"/>
          <w:szCs w:val="24"/>
          <w:lang w:eastAsia="ru-RU"/>
        </w:rPr>
      </w:pPr>
      <w:r w:rsidRPr="0007146B">
        <w:rPr>
          <w:rFonts w:ascii="Times New Roman" w:eastAsia="Times New Roman" w:hAnsi="Times New Roman"/>
          <w:sz w:val="24"/>
          <w:szCs w:val="24"/>
          <w:lang w:eastAsia="ru-RU"/>
        </w:rPr>
        <w:t>утв.</w:t>
      </w:r>
      <w:r w:rsidR="00F9041E" w:rsidRPr="00F9041E">
        <w:t xml:space="preserve"> </w:t>
      </w:r>
      <w:r w:rsidR="00F9041E" w:rsidRPr="00F9041E">
        <w:rPr>
          <w:rFonts w:ascii="Times New Roman" w:eastAsia="Times New Roman" w:hAnsi="Times New Roman"/>
          <w:sz w:val="24"/>
          <w:szCs w:val="24"/>
          <w:lang w:eastAsia="ru-RU"/>
        </w:rPr>
        <w:t>утвержденный приказом Минобрнауки России от «08» июня 2017 г. № 516</w:t>
      </w:r>
      <w:r w:rsidRPr="0007146B">
        <w:rPr>
          <w:rFonts w:ascii="Times New Roman" w:eastAsia="Times New Roman" w:hAnsi="Times New Roman"/>
          <w:sz w:val="24"/>
          <w:szCs w:val="24"/>
          <w:lang w:eastAsia="ru-RU"/>
        </w:rPr>
        <w:t>;</w:t>
      </w:r>
    </w:p>
    <w:p w14:paraId="658864E8" w14:textId="77777777" w:rsidR="00DB597C" w:rsidRPr="00DB597C" w:rsidRDefault="00DB597C" w:rsidP="00F54519">
      <w:pPr>
        <w:numPr>
          <w:ilvl w:val="0"/>
          <w:numId w:val="3"/>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Профессионального стандарта </w:t>
      </w:r>
      <w:r w:rsidR="00F9041E">
        <w:rPr>
          <w:rFonts w:ascii="Times New Roman" w:eastAsia="Times New Roman" w:hAnsi="Times New Roman"/>
          <w:sz w:val="24"/>
          <w:szCs w:val="24"/>
          <w:lang w:eastAsia="ru-RU"/>
        </w:rPr>
        <w:t>Экскурсовод (гид)</w:t>
      </w:r>
      <w:r w:rsidRPr="00DB597C">
        <w:rPr>
          <w:rFonts w:ascii="Times New Roman" w:eastAsia="Times New Roman" w:hAnsi="Times New Roman"/>
          <w:sz w:val="24"/>
          <w:szCs w:val="24"/>
          <w:lang w:eastAsia="ru-RU"/>
        </w:rPr>
        <w:t>, утв.</w:t>
      </w:r>
      <w:r w:rsidR="00F9041E">
        <w:rPr>
          <w:rFonts w:ascii="Times New Roman" w:eastAsia="Times New Roman" w:hAnsi="Times New Roman"/>
          <w:sz w:val="24"/>
          <w:szCs w:val="24"/>
          <w:lang w:eastAsia="ru-RU"/>
        </w:rPr>
        <w:t xml:space="preserve"> приказом Министерством труда и социальной защиты РФ от «4» августа 2014г.№539н</w:t>
      </w:r>
      <w:r w:rsidRPr="00DB597C">
        <w:rPr>
          <w:rFonts w:ascii="Times New Roman" w:eastAsia="Times New Roman" w:hAnsi="Times New Roman"/>
          <w:sz w:val="24"/>
          <w:szCs w:val="24"/>
          <w:lang w:eastAsia="ru-RU"/>
        </w:rPr>
        <w:t>;</w:t>
      </w:r>
    </w:p>
    <w:p w14:paraId="3C93F26C" w14:textId="77777777" w:rsidR="00DB597C" w:rsidRPr="00DB597C" w:rsidRDefault="00DB597C" w:rsidP="00F54519">
      <w:pPr>
        <w:numPr>
          <w:ilvl w:val="0"/>
          <w:numId w:val="3"/>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Учебного плана по направлению подготовки</w:t>
      </w:r>
      <w:r w:rsidR="001900E3">
        <w:rPr>
          <w:rFonts w:ascii="Times New Roman" w:eastAsia="Times New Roman" w:hAnsi="Times New Roman"/>
          <w:sz w:val="24"/>
          <w:szCs w:val="24"/>
          <w:lang w:eastAsia="ru-RU"/>
        </w:rPr>
        <w:t>/специальности</w:t>
      </w:r>
      <w:r w:rsidR="00AA64DC">
        <w:rPr>
          <w:rFonts w:ascii="Times New Roman" w:eastAsia="Times New Roman" w:hAnsi="Times New Roman"/>
          <w:sz w:val="24"/>
          <w:szCs w:val="24"/>
          <w:lang w:eastAsia="ru-RU"/>
        </w:rPr>
        <w:t xml:space="preserve"> </w:t>
      </w:r>
    </w:p>
    <w:p w14:paraId="12C7E06B" w14:textId="77777777" w:rsidR="00302840" w:rsidRDefault="00F9041E" w:rsidP="00302840">
      <w:pPr>
        <w:tabs>
          <w:tab w:val="left" w:pos="284"/>
        </w:tabs>
        <w:spacing w:before="120" w:after="0" w:line="240" w:lineRule="auto"/>
        <w:jc w:val="both"/>
        <w:rPr>
          <w:rFonts w:ascii="Times New Roman" w:eastAsia="Times New Roman" w:hAnsi="Times New Roman"/>
          <w:sz w:val="24"/>
          <w:szCs w:val="24"/>
          <w:lang w:eastAsia="ru-RU"/>
        </w:rPr>
      </w:pPr>
      <w:r w:rsidRPr="00F9041E">
        <w:rPr>
          <w:rFonts w:ascii="Times New Roman" w:eastAsia="Times New Roman" w:hAnsi="Times New Roman"/>
          <w:sz w:val="24"/>
          <w:szCs w:val="24"/>
          <w:lang w:eastAsia="ru-RU"/>
        </w:rPr>
        <w:t>43.03.02 Туризм</w:t>
      </w:r>
      <w:r w:rsidR="00DB597C" w:rsidRPr="00DB597C">
        <w:rPr>
          <w:rFonts w:ascii="Times New Roman" w:eastAsia="Times New Roman" w:hAnsi="Times New Roman"/>
          <w:sz w:val="24"/>
          <w:szCs w:val="24"/>
          <w:lang w:eastAsia="ru-RU"/>
        </w:rPr>
        <w:t xml:space="preserve">, </w:t>
      </w:r>
    </w:p>
    <w:p w14:paraId="27B3E1D2" w14:textId="77777777" w:rsidR="007D495C" w:rsidRDefault="00AA64DC" w:rsidP="00302840">
      <w:pPr>
        <w:tabs>
          <w:tab w:val="left" w:pos="284"/>
        </w:tabs>
        <w:spacing w:before="120"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w:t>
      </w:r>
      <w:r w:rsidR="00DB597C" w:rsidRPr="00DB597C">
        <w:rPr>
          <w:rFonts w:ascii="Times New Roman" w:eastAsia="Times New Roman" w:hAnsi="Times New Roman"/>
          <w:sz w:val="24"/>
          <w:szCs w:val="24"/>
          <w:lang w:eastAsia="ru-RU"/>
        </w:rPr>
        <w:t>рофиль «</w:t>
      </w:r>
      <w:r w:rsidR="00662BB5" w:rsidRPr="00662BB5">
        <w:rPr>
          <w:rFonts w:ascii="Times New Roman" w:eastAsia="Times New Roman" w:hAnsi="Times New Roman"/>
          <w:sz w:val="24"/>
          <w:szCs w:val="24"/>
          <w:lang w:eastAsia="ru-RU"/>
        </w:rPr>
        <w:t>Туризм с углубленным изучением иностранных языков</w:t>
      </w:r>
      <w:r w:rsidR="00DB597C" w:rsidRPr="00DB597C">
        <w:rPr>
          <w:rFonts w:ascii="Times New Roman" w:eastAsia="Times New Roman" w:hAnsi="Times New Roman"/>
          <w:sz w:val="24"/>
          <w:szCs w:val="24"/>
          <w:lang w:eastAsia="ru-RU"/>
        </w:rPr>
        <w:t xml:space="preserve">», </w:t>
      </w:r>
    </w:p>
    <w:p w14:paraId="2AF76F05" w14:textId="65C76122" w:rsidR="00F9041E" w:rsidRDefault="00DB597C" w:rsidP="007D495C">
      <w:pPr>
        <w:tabs>
          <w:tab w:val="left" w:pos="284"/>
        </w:tabs>
        <w:spacing w:before="120" w:after="0" w:line="240" w:lineRule="auto"/>
        <w:jc w:val="both"/>
        <w:rPr>
          <w:rFonts w:ascii="Times New Roman" w:eastAsia="Times New Roman" w:hAnsi="Times New Roman"/>
          <w:sz w:val="24"/>
          <w:lang w:eastAsia="ru-RU"/>
        </w:rPr>
      </w:pPr>
      <w:r w:rsidRPr="00DB597C">
        <w:rPr>
          <w:rFonts w:ascii="Times New Roman" w:eastAsia="Times New Roman" w:hAnsi="Times New Roman"/>
          <w:sz w:val="24"/>
          <w:szCs w:val="24"/>
          <w:lang w:eastAsia="ru-RU"/>
        </w:rPr>
        <w:t xml:space="preserve">утв. </w:t>
      </w:r>
      <w:r w:rsidR="00302840" w:rsidRPr="00302840">
        <w:rPr>
          <w:rFonts w:ascii="Times New Roman" w:eastAsia="Times New Roman" w:hAnsi="Times New Roman"/>
          <w:sz w:val="24"/>
          <w:lang w:eastAsia="ru-RU"/>
        </w:rPr>
        <w:t>решением Ученого совета НГПУ им. К. Минина от «</w:t>
      </w:r>
      <w:r w:rsidR="00302840">
        <w:rPr>
          <w:rFonts w:ascii="Times New Roman" w:eastAsia="Times New Roman" w:hAnsi="Times New Roman"/>
          <w:sz w:val="24"/>
          <w:lang w:eastAsia="ru-RU"/>
        </w:rPr>
        <w:t>25</w:t>
      </w:r>
      <w:r w:rsidR="00302840" w:rsidRPr="00302840">
        <w:rPr>
          <w:rFonts w:ascii="Times New Roman" w:eastAsia="Times New Roman" w:hAnsi="Times New Roman"/>
          <w:sz w:val="24"/>
          <w:lang w:eastAsia="ru-RU"/>
        </w:rPr>
        <w:t xml:space="preserve">» </w:t>
      </w:r>
      <w:r w:rsidR="00302840">
        <w:rPr>
          <w:rFonts w:ascii="Times New Roman" w:eastAsia="Times New Roman" w:hAnsi="Times New Roman"/>
          <w:sz w:val="24"/>
          <w:lang w:eastAsia="ru-RU"/>
        </w:rPr>
        <w:t>декабря</w:t>
      </w:r>
      <w:r w:rsidR="00302840" w:rsidRPr="00302840">
        <w:rPr>
          <w:rFonts w:ascii="Times New Roman" w:eastAsia="Times New Roman" w:hAnsi="Times New Roman"/>
          <w:sz w:val="24"/>
          <w:lang w:eastAsia="ru-RU"/>
        </w:rPr>
        <w:t xml:space="preserve"> 20</w:t>
      </w:r>
      <w:r w:rsidR="00302840">
        <w:rPr>
          <w:rFonts w:ascii="Times New Roman" w:eastAsia="Times New Roman" w:hAnsi="Times New Roman"/>
          <w:sz w:val="24"/>
          <w:lang w:eastAsia="ru-RU"/>
        </w:rPr>
        <w:t>20</w:t>
      </w:r>
      <w:r w:rsidR="00302840" w:rsidRPr="00302840">
        <w:rPr>
          <w:rFonts w:ascii="Times New Roman" w:eastAsia="Times New Roman" w:hAnsi="Times New Roman"/>
          <w:sz w:val="24"/>
          <w:lang w:eastAsia="ru-RU"/>
        </w:rPr>
        <w:t>г., протокол №</w:t>
      </w:r>
      <w:r w:rsidR="00302840">
        <w:rPr>
          <w:rFonts w:ascii="Times New Roman" w:eastAsia="Times New Roman" w:hAnsi="Times New Roman"/>
          <w:sz w:val="24"/>
          <w:lang w:eastAsia="ru-RU"/>
        </w:rPr>
        <w:t>4</w:t>
      </w:r>
      <w:r w:rsidR="00302840" w:rsidRPr="00302840">
        <w:rPr>
          <w:rFonts w:ascii="Times New Roman" w:eastAsia="Times New Roman" w:hAnsi="Times New Roman"/>
          <w:sz w:val="24"/>
          <w:lang w:eastAsia="ru-RU"/>
        </w:rPr>
        <w:t>.</w:t>
      </w:r>
    </w:p>
    <w:p w14:paraId="716AD07B" w14:textId="77777777" w:rsidR="00302840" w:rsidRDefault="00302840" w:rsidP="00DB597C">
      <w:pPr>
        <w:spacing w:after="0" w:line="240" w:lineRule="auto"/>
        <w:rPr>
          <w:rFonts w:ascii="Times New Roman" w:eastAsia="Times New Roman" w:hAnsi="Times New Roman"/>
          <w:sz w:val="24"/>
          <w:lang w:eastAsia="ru-RU"/>
        </w:rPr>
      </w:pPr>
    </w:p>
    <w:p w14:paraId="29CCEB55" w14:textId="77777777"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14:paraId="356CDE0B" w14:textId="77777777"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568"/>
        <w:gridCol w:w="3776"/>
      </w:tblGrid>
      <w:tr w:rsidR="00DB597C" w:rsidRPr="00DB597C" w14:paraId="15BAC81F" w14:textId="77777777" w:rsidTr="00692585">
        <w:tc>
          <w:tcPr>
            <w:tcW w:w="5568" w:type="dxa"/>
          </w:tcPr>
          <w:p w14:paraId="2C8F0E62" w14:textId="77777777"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776" w:type="dxa"/>
          </w:tcPr>
          <w:p w14:paraId="07279CE6" w14:textId="77777777"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DB597C" w:rsidRPr="00DB597C" w14:paraId="46175668" w14:textId="77777777" w:rsidTr="00692585">
        <w:tc>
          <w:tcPr>
            <w:tcW w:w="5568" w:type="dxa"/>
          </w:tcPr>
          <w:p w14:paraId="399C1951" w14:textId="47F7D553" w:rsidR="00DB597C" w:rsidRPr="009B7AE2" w:rsidRDefault="00692585" w:rsidP="00DB597C">
            <w:pPr>
              <w:tabs>
                <w:tab w:val="left" w:pos="1123"/>
              </w:tabs>
              <w:ind w:right="130"/>
              <w:rPr>
                <w:rFonts w:ascii="Times New Roman" w:eastAsia="Times New Roman" w:hAnsi="Times New Roman"/>
                <w:bCs/>
                <w:sz w:val="24"/>
                <w:szCs w:val="24"/>
              </w:rPr>
            </w:pPr>
            <w:r w:rsidRPr="009B7AE2">
              <w:rPr>
                <w:rFonts w:ascii="Times New Roman" w:eastAsia="Times New Roman" w:hAnsi="Times New Roman"/>
                <w:bCs/>
                <w:sz w:val="24"/>
                <w:szCs w:val="24"/>
              </w:rPr>
              <w:t>Лебедева Татьяна Евгеньевна, доцент</w:t>
            </w:r>
          </w:p>
        </w:tc>
        <w:tc>
          <w:tcPr>
            <w:tcW w:w="3776" w:type="dxa"/>
          </w:tcPr>
          <w:p w14:paraId="3483F9EA" w14:textId="1E9C63B1" w:rsidR="00DB597C" w:rsidRPr="009B7AE2" w:rsidRDefault="00692585" w:rsidP="00DB597C">
            <w:pPr>
              <w:tabs>
                <w:tab w:val="left" w:pos="1123"/>
              </w:tabs>
              <w:ind w:right="130"/>
              <w:jc w:val="both"/>
              <w:rPr>
                <w:rFonts w:ascii="Times New Roman" w:eastAsia="Times New Roman" w:hAnsi="Times New Roman"/>
                <w:bCs/>
                <w:sz w:val="24"/>
                <w:szCs w:val="24"/>
              </w:rPr>
            </w:pPr>
            <w:r w:rsidRPr="009B7AE2">
              <w:rPr>
                <w:rFonts w:ascii="Times New Roman" w:eastAsia="Times New Roman" w:hAnsi="Times New Roman"/>
                <w:bCs/>
                <w:sz w:val="24"/>
                <w:szCs w:val="24"/>
              </w:rPr>
              <w:t>Инновационных технологий менеджмента</w:t>
            </w:r>
          </w:p>
        </w:tc>
      </w:tr>
      <w:tr w:rsidR="00692585" w:rsidRPr="00DB597C" w14:paraId="03CF294B" w14:textId="77777777" w:rsidTr="00692585">
        <w:tc>
          <w:tcPr>
            <w:tcW w:w="5568" w:type="dxa"/>
          </w:tcPr>
          <w:p w14:paraId="085AA9CD" w14:textId="73886D89" w:rsidR="00692585" w:rsidRPr="009B7AE2" w:rsidRDefault="00692585" w:rsidP="00692585">
            <w:pPr>
              <w:tabs>
                <w:tab w:val="left" w:pos="1123"/>
              </w:tabs>
              <w:ind w:right="130"/>
              <w:rPr>
                <w:rFonts w:ascii="Times New Roman" w:eastAsia="Times New Roman" w:hAnsi="Times New Roman"/>
                <w:bCs/>
                <w:sz w:val="24"/>
                <w:szCs w:val="24"/>
              </w:rPr>
            </w:pPr>
            <w:r w:rsidRPr="009B7AE2">
              <w:rPr>
                <w:rFonts w:ascii="Times New Roman" w:eastAsia="Times New Roman" w:hAnsi="Times New Roman"/>
                <w:bCs/>
                <w:sz w:val="24"/>
                <w:szCs w:val="24"/>
              </w:rPr>
              <w:t>Крылова Татьяна Валентиновна, доцент</w:t>
            </w:r>
          </w:p>
        </w:tc>
        <w:tc>
          <w:tcPr>
            <w:tcW w:w="3776" w:type="dxa"/>
          </w:tcPr>
          <w:p w14:paraId="1930E508" w14:textId="32273631" w:rsidR="00692585" w:rsidRPr="009B7AE2" w:rsidRDefault="00692585" w:rsidP="00692585">
            <w:pPr>
              <w:tabs>
                <w:tab w:val="left" w:pos="1123"/>
              </w:tabs>
              <w:ind w:right="130"/>
              <w:jc w:val="both"/>
              <w:rPr>
                <w:rFonts w:ascii="Times New Roman" w:eastAsia="Times New Roman" w:hAnsi="Times New Roman"/>
                <w:bCs/>
                <w:sz w:val="24"/>
                <w:szCs w:val="24"/>
              </w:rPr>
            </w:pPr>
            <w:r w:rsidRPr="009B7AE2">
              <w:rPr>
                <w:rFonts w:ascii="Times New Roman" w:eastAsia="Times New Roman" w:hAnsi="Times New Roman"/>
                <w:bCs/>
                <w:sz w:val="24"/>
                <w:szCs w:val="24"/>
              </w:rPr>
              <w:t>Инновационных технологий менеджмента</w:t>
            </w:r>
          </w:p>
        </w:tc>
      </w:tr>
      <w:tr w:rsidR="00692585" w:rsidRPr="00DB597C" w14:paraId="7C1A9BD2" w14:textId="77777777" w:rsidTr="00692585">
        <w:tc>
          <w:tcPr>
            <w:tcW w:w="5568" w:type="dxa"/>
          </w:tcPr>
          <w:p w14:paraId="611292D5" w14:textId="0BBEE15A" w:rsidR="00692585" w:rsidRPr="009B7AE2" w:rsidRDefault="00057D32" w:rsidP="00692585">
            <w:pPr>
              <w:tabs>
                <w:tab w:val="left" w:pos="1123"/>
              </w:tabs>
              <w:ind w:right="130"/>
              <w:rPr>
                <w:rFonts w:ascii="Times New Roman" w:eastAsia="Times New Roman" w:hAnsi="Times New Roman"/>
                <w:bCs/>
                <w:sz w:val="24"/>
                <w:szCs w:val="24"/>
              </w:rPr>
            </w:pPr>
            <w:r w:rsidRPr="009B7AE2">
              <w:rPr>
                <w:rFonts w:ascii="Times New Roman" w:eastAsia="Times New Roman" w:hAnsi="Times New Roman"/>
                <w:bCs/>
                <w:sz w:val="24"/>
                <w:szCs w:val="24"/>
              </w:rPr>
              <w:t xml:space="preserve">Гусева Людмила Владимировна, доцент, </w:t>
            </w:r>
            <w:proofErr w:type="spellStart"/>
            <w:r w:rsidRPr="009B7AE2">
              <w:rPr>
                <w:rFonts w:ascii="Times New Roman" w:eastAsia="Times New Roman" w:hAnsi="Times New Roman"/>
                <w:bCs/>
                <w:sz w:val="24"/>
                <w:szCs w:val="24"/>
              </w:rPr>
              <w:t>зав.кафедрой</w:t>
            </w:r>
            <w:proofErr w:type="spellEnd"/>
          </w:p>
        </w:tc>
        <w:tc>
          <w:tcPr>
            <w:tcW w:w="3776" w:type="dxa"/>
          </w:tcPr>
          <w:p w14:paraId="2097D6DD" w14:textId="4AFC1C9F" w:rsidR="00692585" w:rsidRPr="009B7AE2" w:rsidRDefault="00FC62BB" w:rsidP="00692585">
            <w:pPr>
              <w:tabs>
                <w:tab w:val="left" w:pos="1123"/>
              </w:tabs>
              <w:ind w:right="130"/>
              <w:jc w:val="both"/>
              <w:rPr>
                <w:rFonts w:ascii="Times New Roman" w:eastAsia="Times New Roman" w:hAnsi="Times New Roman"/>
                <w:bCs/>
                <w:sz w:val="24"/>
                <w:szCs w:val="24"/>
              </w:rPr>
            </w:pPr>
            <w:r w:rsidRPr="009B7AE2">
              <w:rPr>
                <w:rFonts w:ascii="Times New Roman" w:eastAsia="Times New Roman" w:hAnsi="Times New Roman"/>
                <w:bCs/>
                <w:sz w:val="24"/>
                <w:szCs w:val="24"/>
              </w:rPr>
              <w:t>Иноязычной профессиональной коммуникации</w:t>
            </w:r>
          </w:p>
        </w:tc>
      </w:tr>
    </w:tbl>
    <w:p w14:paraId="5C588EC7" w14:textId="77777777" w:rsidR="00DB597C" w:rsidRPr="00DB597C" w:rsidRDefault="00DB597C" w:rsidP="00DB597C">
      <w:pPr>
        <w:spacing w:after="0" w:line="360" w:lineRule="auto"/>
        <w:rPr>
          <w:rFonts w:ascii="Times New Roman" w:eastAsia="Times New Roman" w:hAnsi="Times New Roman"/>
          <w:sz w:val="24"/>
          <w:szCs w:val="24"/>
          <w:lang w:eastAsia="ru-RU"/>
        </w:rPr>
      </w:pPr>
    </w:p>
    <w:p w14:paraId="1B50835B" w14:textId="77777777" w:rsidR="00D43A00" w:rsidRDefault="00D43A00" w:rsidP="00D43A00">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Одобрена на заседании выпускающей кафедры инновационных технологий менеджмента</w:t>
      </w:r>
    </w:p>
    <w:p w14:paraId="7ACBF639" w14:textId="77777777" w:rsidR="00D43A00" w:rsidRDefault="00D43A00" w:rsidP="00D43A00">
      <w:pPr>
        <w:spacing w:after="0" w:line="360" w:lineRule="auto"/>
        <w:rPr>
          <w:rFonts w:ascii="Times New Roman" w:eastAsia="Times New Roman" w:hAnsi="Times New Roman"/>
          <w:sz w:val="24"/>
          <w:szCs w:val="24"/>
          <w:lang w:eastAsia="ru-RU"/>
        </w:rPr>
      </w:pPr>
      <w:bookmarkStart w:id="2" w:name="_Hlk75811192"/>
      <w:bookmarkStart w:id="3" w:name="_Hlk75811012"/>
      <w:r>
        <w:rPr>
          <w:rFonts w:ascii="Times New Roman" w:eastAsia="Times New Roman" w:hAnsi="Times New Roman"/>
          <w:sz w:val="24"/>
          <w:szCs w:val="24"/>
          <w:lang w:eastAsia="ru-RU"/>
        </w:rPr>
        <w:t>(протокол № 3 от 27 ноября 2020г.)</w:t>
      </w:r>
      <w:bookmarkEnd w:id="2"/>
    </w:p>
    <w:bookmarkEnd w:id="3"/>
    <w:p w14:paraId="7DB1E370" w14:textId="1874A501" w:rsidR="00D43A00" w:rsidRDefault="00D43A00" w:rsidP="00D43A00">
      <w:pPr>
        <w:tabs>
          <w:tab w:val="left" w:pos="7890"/>
        </w:tabs>
        <w:spacing w:after="0" w:line="240" w:lineRule="auto"/>
        <w:jc w:val="both"/>
        <w:rPr>
          <w:rFonts w:ascii="Times New Roman" w:eastAsia="Times New Roman" w:hAnsi="Times New Roman"/>
          <w:b/>
          <w:caps/>
          <w:sz w:val="24"/>
          <w:szCs w:val="24"/>
          <w:highlight w:val="yellow"/>
          <w:lang w:eastAsia="ru-RU"/>
        </w:rPr>
      </w:pPr>
      <w:r>
        <w:rPr>
          <w:rFonts w:ascii="Times New Roman" w:eastAsia="Times New Roman" w:hAnsi="Times New Roman"/>
          <w:sz w:val="24"/>
          <w:szCs w:val="24"/>
          <w:lang w:eastAsia="ru-RU"/>
        </w:rPr>
        <w:tab/>
      </w:r>
    </w:p>
    <w:p w14:paraId="7F88745B" w14:textId="77777777" w:rsidR="00DB597C" w:rsidRPr="00DB597C" w:rsidRDefault="00DB597C" w:rsidP="00DB597C">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14:paraId="2C47F40E" w14:textId="77777777" w:rsidR="00A95B5C" w:rsidRPr="00DB597C" w:rsidRDefault="00A95B5C" w:rsidP="00A95B5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14:paraId="5F6A84DE" w14:textId="77777777" w:rsidR="00A95B5C" w:rsidRPr="007D495C" w:rsidRDefault="00A95B5C" w:rsidP="00A95B5C">
      <w:pPr>
        <w:numPr>
          <w:ilvl w:val="0"/>
          <w:numId w:val="2"/>
        </w:numPr>
        <w:tabs>
          <w:tab w:val="left" w:pos="426"/>
        </w:tabs>
        <w:spacing w:after="0" w:line="360" w:lineRule="auto"/>
        <w:ind w:left="0" w:firstLine="0"/>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Назначение модуля……………………………………………………………………….…4</w:t>
      </w:r>
    </w:p>
    <w:p w14:paraId="147812F1" w14:textId="77777777" w:rsidR="00A95B5C" w:rsidRPr="007D495C" w:rsidRDefault="00A95B5C" w:rsidP="00A95B5C">
      <w:pPr>
        <w:numPr>
          <w:ilvl w:val="0"/>
          <w:numId w:val="2"/>
        </w:numPr>
        <w:tabs>
          <w:tab w:val="left" w:pos="426"/>
        </w:tabs>
        <w:spacing w:after="0" w:line="360" w:lineRule="auto"/>
        <w:ind w:left="0" w:firstLine="0"/>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Характеристика модуля……………………..……………………………………………....5</w:t>
      </w:r>
    </w:p>
    <w:p w14:paraId="5D7B564E" w14:textId="77777777" w:rsidR="00A95B5C" w:rsidRPr="007D495C" w:rsidRDefault="00A95B5C" w:rsidP="00A95B5C">
      <w:pPr>
        <w:numPr>
          <w:ilvl w:val="0"/>
          <w:numId w:val="2"/>
        </w:numPr>
        <w:tabs>
          <w:tab w:val="left" w:pos="426"/>
        </w:tabs>
        <w:spacing w:after="0" w:line="360" w:lineRule="auto"/>
        <w:ind w:left="0" w:firstLine="0"/>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Структура модуля……………………………………………………….…………….…….8</w:t>
      </w:r>
    </w:p>
    <w:p w14:paraId="5FAAD55C" w14:textId="5226614E" w:rsidR="00A95B5C" w:rsidRPr="007D495C" w:rsidRDefault="00A95B5C" w:rsidP="00A95B5C">
      <w:pPr>
        <w:numPr>
          <w:ilvl w:val="0"/>
          <w:numId w:val="2"/>
        </w:numPr>
        <w:tabs>
          <w:tab w:val="left" w:pos="426"/>
        </w:tabs>
        <w:spacing w:after="0" w:line="360" w:lineRule="auto"/>
        <w:ind w:left="0" w:firstLine="0"/>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Методические указания для обучающихся по освоению модуля…………..…………...</w:t>
      </w:r>
      <w:r w:rsidR="00692585" w:rsidRPr="007D495C">
        <w:rPr>
          <w:rFonts w:ascii="Times New Roman" w:eastAsia="Times New Roman" w:hAnsi="Times New Roman"/>
          <w:sz w:val="24"/>
          <w:szCs w:val="24"/>
          <w:lang w:eastAsia="ru-RU"/>
        </w:rPr>
        <w:t>9</w:t>
      </w:r>
    </w:p>
    <w:p w14:paraId="37C82142" w14:textId="502F8D5E" w:rsidR="00A95B5C" w:rsidRPr="007D495C" w:rsidRDefault="00A95B5C" w:rsidP="00A95B5C">
      <w:pPr>
        <w:numPr>
          <w:ilvl w:val="0"/>
          <w:numId w:val="2"/>
        </w:numPr>
        <w:tabs>
          <w:tab w:val="left" w:pos="426"/>
        </w:tabs>
        <w:spacing w:after="0" w:line="360" w:lineRule="auto"/>
        <w:ind w:left="0" w:firstLine="0"/>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Программы дисциплин модуля……………………….………………………………...…1</w:t>
      </w:r>
      <w:r w:rsidR="00692585" w:rsidRPr="007D495C">
        <w:rPr>
          <w:rFonts w:ascii="Times New Roman" w:eastAsia="Times New Roman" w:hAnsi="Times New Roman"/>
          <w:sz w:val="24"/>
          <w:szCs w:val="24"/>
          <w:lang w:eastAsia="ru-RU"/>
        </w:rPr>
        <w:t>0</w:t>
      </w:r>
    </w:p>
    <w:p w14:paraId="13B0BDF7" w14:textId="3748DF0E" w:rsidR="00A95B5C" w:rsidRPr="007D495C" w:rsidRDefault="00A95B5C" w:rsidP="00A95B5C">
      <w:pPr>
        <w:numPr>
          <w:ilvl w:val="1"/>
          <w:numId w:val="2"/>
        </w:numPr>
        <w:tabs>
          <w:tab w:val="left" w:pos="426"/>
          <w:tab w:val="left" w:pos="851"/>
          <w:tab w:val="left" w:pos="993"/>
        </w:tabs>
        <w:spacing w:after="0" w:line="360" w:lineRule="auto"/>
        <w:ind w:left="0" w:firstLine="567"/>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 xml:space="preserve"> Программа дисциплины «</w:t>
      </w:r>
      <w:r w:rsidR="00692585" w:rsidRPr="007D495C">
        <w:rPr>
          <w:rFonts w:ascii="Times New Roman" w:eastAsia="Times New Roman" w:hAnsi="Times New Roman"/>
          <w:sz w:val="24"/>
          <w:szCs w:val="24"/>
          <w:lang w:eastAsia="ru-RU"/>
        </w:rPr>
        <w:t>Технологии разработки и проведения экскурсионных программ</w:t>
      </w:r>
      <w:r w:rsidRPr="007D495C">
        <w:rPr>
          <w:rFonts w:ascii="Times New Roman" w:eastAsia="Times New Roman" w:hAnsi="Times New Roman"/>
          <w:sz w:val="24"/>
          <w:szCs w:val="24"/>
          <w:lang w:eastAsia="ru-RU"/>
        </w:rPr>
        <w:t>» …………………………………………………………………</w:t>
      </w:r>
      <w:r w:rsidR="00692585" w:rsidRPr="007D495C">
        <w:rPr>
          <w:rFonts w:ascii="Times New Roman" w:eastAsia="Times New Roman" w:hAnsi="Times New Roman"/>
          <w:sz w:val="24"/>
          <w:szCs w:val="24"/>
          <w:lang w:eastAsia="ru-RU"/>
        </w:rPr>
        <w:t>..</w:t>
      </w:r>
      <w:r w:rsidRPr="007D495C">
        <w:rPr>
          <w:rFonts w:ascii="Times New Roman" w:eastAsia="Times New Roman" w:hAnsi="Times New Roman"/>
          <w:sz w:val="24"/>
          <w:szCs w:val="24"/>
          <w:lang w:eastAsia="ru-RU"/>
        </w:rPr>
        <w:t>…………………..1</w:t>
      </w:r>
      <w:r w:rsidR="00692585" w:rsidRPr="007D495C">
        <w:rPr>
          <w:rFonts w:ascii="Times New Roman" w:eastAsia="Times New Roman" w:hAnsi="Times New Roman"/>
          <w:sz w:val="24"/>
          <w:szCs w:val="24"/>
          <w:lang w:eastAsia="ru-RU"/>
        </w:rPr>
        <w:t>0</w:t>
      </w:r>
    </w:p>
    <w:p w14:paraId="7E74702A" w14:textId="3B9E152D" w:rsidR="00A95B5C" w:rsidRPr="007D495C" w:rsidRDefault="00A95B5C" w:rsidP="00A95B5C">
      <w:pPr>
        <w:numPr>
          <w:ilvl w:val="1"/>
          <w:numId w:val="2"/>
        </w:numPr>
        <w:tabs>
          <w:tab w:val="left" w:pos="426"/>
          <w:tab w:val="left" w:pos="851"/>
          <w:tab w:val="left" w:pos="993"/>
        </w:tabs>
        <w:spacing w:after="0" w:line="360" w:lineRule="auto"/>
        <w:ind w:left="0" w:firstLine="567"/>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 xml:space="preserve"> Программа дисциплины «</w:t>
      </w:r>
      <w:r w:rsidR="00692585" w:rsidRPr="007D495C">
        <w:rPr>
          <w:rFonts w:ascii="Times New Roman" w:eastAsia="Times New Roman" w:hAnsi="Times New Roman"/>
          <w:sz w:val="24"/>
          <w:szCs w:val="24"/>
          <w:lang w:eastAsia="ru-RU"/>
        </w:rPr>
        <w:t>Музеи мира: практикум на иностранном языке</w:t>
      </w:r>
      <w:r w:rsidRPr="007D495C">
        <w:rPr>
          <w:rFonts w:ascii="Times New Roman" w:eastAsia="Times New Roman" w:hAnsi="Times New Roman"/>
          <w:sz w:val="24"/>
          <w:szCs w:val="24"/>
          <w:lang w:eastAsia="ru-RU"/>
        </w:rPr>
        <w:t xml:space="preserve">» </w:t>
      </w:r>
      <w:r w:rsidR="00692585" w:rsidRPr="007D495C">
        <w:rPr>
          <w:rFonts w:ascii="Times New Roman" w:eastAsia="Times New Roman" w:hAnsi="Times New Roman"/>
          <w:sz w:val="24"/>
          <w:szCs w:val="24"/>
          <w:lang w:eastAsia="ru-RU"/>
        </w:rPr>
        <w:t>..</w:t>
      </w:r>
      <w:r w:rsidRPr="007D495C">
        <w:rPr>
          <w:rFonts w:ascii="Times New Roman" w:eastAsia="Times New Roman" w:hAnsi="Times New Roman"/>
          <w:sz w:val="24"/>
          <w:szCs w:val="24"/>
          <w:lang w:eastAsia="ru-RU"/>
        </w:rPr>
        <w:t>..…17</w:t>
      </w:r>
    </w:p>
    <w:p w14:paraId="53FFE761" w14:textId="1BA8D76A" w:rsidR="00A95B5C" w:rsidRPr="007D495C" w:rsidRDefault="00A95B5C" w:rsidP="00A95B5C">
      <w:pPr>
        <w:numPr>
          <w:ilvl w:val="1"/>
          <w:numId w:val="2"/>
        </w:numPr>
        <w:tabs>
          <w:tab w:val="left" w:pos="426"/>
          <w:tab w:val="left" w:pos="851"/>
          <w:tab w:val="left" w:pos="993"/>
        </w:tabs>
        <w:spacing w:after="0" w:line="360" w:lineRule="auto"/>
        <w:ind w:left="0" w:firstLine="567"/>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 xml:space="preserve"> Программа дисциплины «</w:t>
      </w:r>
      <w:r w:rsidR="00692585" w:rsidRPr="007D495C">
        <w:rPr>
          <w:rFonts w:ascii="Times New Roman" w:eastAsia="Times New Roman" w:hAnsi="Times New Roman"/>
          <w:sz w:val="24"/>
          <w:szCs w:val="24"/>
          <w:lang w:eastAsia="ru-RU"/>
        </w:rPr>
        <w:t>Технология внутреннего туризма</w:t>
      </w:r>
      <w:r w:rsidRPr="007D495C">
        <w:rPr>
          <w:rFonts w:ascii="Times New Roman" w:eastAsia="Times New Roman" w:hAnsi="Times New Roman"/>
          <w:sz w:val="24"/>
          <w:szCs w:val="24"/>
          <w:lang w:eastAsia="ru-RU"/>
        </w:rPr>
        <w:t>» ………</w:t>
      </w:r>
      <w:r w:rsidR="00692585" w:rsidRPr="007D495C">
        <w:rPr>
          <w:rFonts w:ascii="Times New Roman" w:eastAsia="Times New Roman" w:hAnsi="Times New Roman"/>
          <w:sz w:val="24"/>
          <w:szCs w:val="24"/>
          <w:lang w:eastAsia="ru-RU"/>
        </w:rPr>
        <w:t>………</w:t>
      </w:r>
      <w:r w:rsidRPr="007D495C">
        <w:rPr>
          <w:rFonts w:ascii="Times New Roman" w:eastAsia="Times New Roman" w:hAnsi="Times New Roman"/>
          <w:sz w:val="24"/>
          <w:szCs w:val="24"/>
          <w:lang w:eastAsia="ru-RU"/>
        </w:rPr>
        <w:t>…...22</w:t>
      </w:r>
    </w:p>
    <w:p w14:paraId="1B5C5247" w14:textId="371EB98B" w:rsidR="00A95B5C" w:rsidRPr="007D495C" w:rsidRDefault="00A95B5C" w:rsidP="00A95B5C">
      <w:pPr>
        <w:numPr>
          <w:ilvl w:val="1"/>
          <w:numId w:val="2"/>
        </w:numPr>
        <w:tabs>
          <w:tab w:val="left" w:pos="426"/>
          <w:tab w:val="left" w:pos="851"/>
          <w:tab w:val="left" w:pos="993"/>
        </w:tabs>
        <w:spacing w:after="0" w:line="360" w:lineRule="auto"/>
        <w:ind w:left="0" w:firstLine="567"/>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 xml:space="preserve"> Программа дисциплины «</w:t>
      </w:r>
      <w:r w:rsidR="00692585" w:rsidRPr="007D495C">
        <w:rPr>
          <w:rFonts w:ascii="Times New Roman" w:eastAsia="Times New Roman" w:hAnsi="Times New Roman"/>
          <w:sz w:val="24"/>
          <w:szCs w:val="24"/>
          <w:lang w:eastAsia="ru-RU"/>
        </w:rPr>
        <w:t>Выставочные комплексы и музеи - центры притяжения</w:t>
      </w:r>
      <w:r w:rsidRPr="007D495C">
        <w:rPr>
          <w:rFonts w:ascii="Times New Roman" w:eastAsia="Times New Roman" w:hAnsi="Times New Roman"/>
          <w:sz w:val="24"/>
          <w:szCs w:val="24"/>
          <w:lang w:eastAsia="ru-RU"/>
        </w:rPr>
        <w:t xml:space="preserve">» </w:t>
      </w:r>
      <w:r w:rsidR="00692585" w:rsidRPr="007D495C">
        <w:rPr>
          <w:rFonts w:ascii="Times New Roman" w:eastAsia="Times New Roman" w:hAnsi="Times New Roman"/>
          <w:sz w:val="24"/>
          <w:szCs w:val="24"/>
          <w:lang w:eastAsia="ru-RU"/>
        </w:rPr>
        <w:t>…………………………………………………………………………………</w:t>
      </w:r>
      <w:r w:rsidRPr="007D495C">
        <w:rPr>
          <w:rFonts w:ascii="Times New Roman" w:eastAsia="Times New Roman" w:hAnsi="Times New Roman"/>
          <w:sz w:val="24"/>
          <w:szCs w:val="24"/>
          <w:lang w:eastAsia="ru-RU"/>
        </w:rPr>
        <w:t>…2</w:t>
      </w:r>
      <w:r w:rsidR="007D495C">
        <w:rPr>
          <w:rFonts w:ascii="Times New Roman" w:eastAsia="Times New Roman" w:hAnsi="Times New Roman"/>
          <w:sz w:val="24"/>
          <w:szCs w:val="24"/>
          <w:lang w:eastAsia="ru-RU"/>
        </w:rPr>
        <w:t>6</w:t>
      </w:r>
    </w:p>
    <w:p w14:paraId="3FCD1FB2" w14:textId="702C4AF3" w:rsidR="00A95B5C" w:rsidRPr="007D495C" w:rsidRDefault="00A95B5C" w:rsidP="00A95B5C">
      <w:pPr>
        <w:numPr>
          <w:ilvl w:val="1"/>
          <w:numId w:val="2"/>
        </w:numPr>
        <w:tabs>
          <w:tab w:val="left" w:pos="426"/>
          <w:tab w:val="left" w:pos="851"/>
          <w:tab w:val="left" w:pos="993"/>
        </w:tabs>
        <w:spacing w:after="0" w:line="360" w:lineRule="auto"/>
        <w:ind w:left="0" w:firstLine="567"/>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 xml:space="preserve"> Программа дисциплины «</w:t>
      </w:r>
      <w:r w:rsidR="00692585" w:rsidRPr="007D495C">
        <w:rPr>
          <w:rFonts w:ascii="Times New Roman" w:eastAsia="Times New Roman" w:hAnsi="Times New Roman"/>
          <w:sz w:val="24"/>
          <w:szCs w:val="24"/>
          <w:lang w:eastAsia="ru-RU"/>
        </w:rPr>
        <w:t>Управление гостиничным предприятием</w:t>
      </w:r>
      <w:r w:rsidRPr="007D495C">
        <w:rPr>
          <w:rFonts w:ascii="Times New Roman" w:eastAsia="Times New Roman" w:hAnsi="Times New Roman"/>
          <w:sz w:val="24"/>
          <w:szCs w:val="24"/>
          <w:lang w:eastAsia="ru-RU"/>
        </w:rPr>
        <w:t>» …</w:t>
      </w:r>
      <w:r w:rsidR="00692585" w:rsidRPr="007D495C">
        <w:rPr>
          <w:rFonts w:ascii="Times New Roman" w:eastAsia="Times New Roman" w:hAnsi="Times New Roman"/>
          <w:sz w:val="24"/>
          <w:szCs w:val="24"/>
          <w:lang w:eastAsia="ru-RU"/>
        </w:rPr>
        <w:t>……..</w:t>
      </w:r>
      <w:r w:rsidRPr="007D495C">
        <w:rPr>
          <w:rFonts w:ascii="Times New Roman" w:eastAsia="Times New Roman" w:hAnsi="Times New Roman"/>
          <w:sz w:val="24"/>
          <w:szCs w:val="24"/>
          <w:lang w:eastAsia="ru-RU"/>
        </w:rPr>
        <w:t>…3</w:t>
      </w:r>
      <w:r w:rsidR="007D495C">
        <w:rPr>
          <w:rFonts w:ascii="Times New Roman" w:eastAsia="Times New Roman" w:hAnsi="Times New Roman"/>
          <w:sz w:val="24"/>
          <w:szCs w:val="24"/>
          <w:lang w:eastAsia="ru-RU"/>
        </w:rPr>
        <w:t>1</w:t>
      </w:r>
    </w:p>
    <w:p w14:paraId="3B45C874" w14:textId="4BE3ABB1" w:rsidR="00A95B5C" w:rsidRPr="007D495C" w:rsidRDefault="00A95B5C" w:rsidP="00A95B5C">
      <w:pPr>
        <w:numPr>
          <w:ilvl w:val="1"/>
          <w:numId w:val="2"/>
        </w:numPr>
        <w:tabs>
          <w:tab w:val="left" w:pos="426"/>
          <w:tab w:val="left" w:pos="851"/>
          <w:tab w:val="left" w:pos="993"/>
        </w:tabs>
        <w:spacing w:after="0" w:line="360" w:lineRule="auto"/>
        <w:ind w:left="0" w:firstLine="567"/>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 xml:space="preserve"> Программа дисциплины «</w:t>
      </w:r>
      <w:r w:rsidR="00692585" w:rsidRPr="007D495C">
        <w:rPr>
          <w:rFonts w:ascii="Times New Roman" w:eastAsia="Times New Roman" w:hAnsi="Times New Roman"/>
          <w:sz w:val="24"/>
          <w:szCs w:val="24"/>
          <w:lang w:eastAsia="ru-RU"/>
        </w:rPr>
        <w:t>Туристские ресурсы Нижегородской области: практикум на иностранном языке</w:t>
      </w:r>
      <w:r w:rsidRPr="007D495C">
        <w:rPr>
          <w:rFonts w:ascii="Times New Roman" w:eastAsia="Times New Roman" w:hAnsi="Times New Roman"/>
          <w:sz w:val="24"/>
          <w:szCs w:val="24"/>
          <w:lang w:eastAsia="ru-RU"/>
        </w:rPr>
        <w:t>» ……</w:t>
      </w:r>
      <w:r w:rsidR="00692585" w:rsidRPr="007D495C">
        <w:rPr>
          <w:rFonts w:ascii="Times New Roman" w:eastAsia="Times New Roman" w:hAnsi="Times New Roman"/>
          <w:sz w:val="24"/>
          <w:szCs w:val="24"/>
          <w:lang w:eastAsia="ru-RU"/>
        </w:rPr>
        <w:t>…………………………………………………..</w:t>
      </w:r>
      <w:r w:rsidRPr="007D495C">
        <w:rPr>
          <w:rFonts w:ascii="Times New Roman" w:eastAsia="Times New Roman" w:hAnsi="Times New Roman"/>
          <w:sz w:val="24"/>
          <w:szCs w:val="24"/>
          <w:lang w:eastAsia="ru-RU"/>
        </w:rPr>
        <w:t>…..</w:t>
      </w:r>
      <w:r w:rsidR="007D495C">
        <w:rPr>
          <w:rFonts w:ascii="Times New Roman" w:eastAsia="Times New Roman" w:hAnsi="Times New Roman"/>
          <w:sz w:val="24"/>
          <w:szCs w:val="24"/>
          <w:lang w:eastAsia="ru-RU"/>
        </w:rPr>
        <w:t>36</w:t>
      </w:r>
    </w:p>
    <w:p w14:paraId="7F27ED58" w14:textId="0FC023D7" w:rsidR="00A95B5C" w:rsidRPr="007D495C" w:rsidRDefault="00A95B5C" w:rsidP="00A95B5C">
      <w:pPr>
        <w:numPr>
          <w:ilvl w:val="1"/>
          <w:numId w:val="2"/>
        </w:numPr>
        <w:tabs>
          <w:tab w:val="left" w:pos="426"/>
          <w:tab w:val="left" w:pos="851"/>
          <w:tab w:val="left" w:pos="993"/>
        </w:tabs>
        <w:spacing w:after="0" w:line="360" w:lineRule="auto"/>
        <w:ind w:left="0" w:firstLine="567"/>
        <w:jc w:val="both"/>
        <w:rPr>
          <w:rFonts w:ascii="Times New Roman" w:eastAsia="Times New Roman" w:hAnsi="Times New Roman"/>
          <w:caps/>
          <w:sz w:val="24"/>
          <w:szCs w:val="24"/>
          <w:lang w:eastAsia="ru-RU"/>
        </w:rPr>
      </w:pPr>
      <w:r w:rsidRPr="007D495C">
        <w:rPr>
          <w:rFonts w:ascii="Times New Roman" w:eastAsia="Times New Roman" w:hAnsi="Times New Roman"/>
          <w:sz w:val="24"/>
          <w:szCs w:val="24"/>
          <w:lang w:eastAsia="ru-RU"/>
        </w:rPr>
        <w:t xml:space="preserve"> Программа дисциплины «</w:t>
      </w:r>
      <w:r w:rsidR="00692585" w:rsidRPr="007D495C">
        <w:rPr>
          <w:rFonts w:ascii="Times New Roman" w:eastAsia="Times New Roman" w:hAnsi="Times New Roman"/>
          <w:sz w:val="24"/>
          <w:szCs w:val="24"/>
          <w:lang w:eastAsia="ru-RU"/>
        </w:rPr>
        <w:t>Анимационные программы в туризме</w:t>
      </w:r>
      <w:r w:rsidRPr="007D495C">
        <w:rPr>
          <w:rFonts w:ascii="Times New Roman" w:eastAsia="Times New Roman" w:hAnsi="Times New Roman"/>
          <w:sz w:val="24"/>
          <w:szCs w:val="24"/>
          <w:lang w:eastAsia="ru-RU"/>
        </w:rPr>
        <w:t>» ……………..4</w:t>
      </w:r>
      <w:r w:rsidR="007D495C">
        <w:rPr>
          <w:rFonts w:ascii="Times New Roman" w:eastAsia="Times New Roman" w:hAnsi="Times New Roman"/>
          <w:sz w:val="24"/>
          <w:szCs w:val="24"/>
          <w:lang w:eastAsia="ru-RU"/>
        </w:rPr>
        <w:t>1</w:t>
      </w:r>
    </w:p>
    <w:p w14:paraId="4437D0B8" w14:textId="3AEA05B1" w:rsidR="00A95B5C" w:rsidRPr="007D495C" w:rsidRDefault="00A95B5C" w:rsidP="00A95B5C">
      <w:pPr>
        <w:numPr>
          <w:ilvl w:val="0"/>
          <w:numId w:val="2"/>
        </w:numPr>
        <w:tabs>
          <w:tab w:val="left" w:pos="426"/>
        </w:tabs>
        <w:spacing w:after="0" w:line="360" w:lineRule="auto"/>
        <w:ind w:left="0" w:firstLine="0"/>
        <w:contextualSpacing/>
        <w:rPr>
          <w:rFonts w:ascii="Times New Roman" w:eastAsia="Times New Roman" w:hAnsi="Times New Roman"/>
          <w:lang w:eastAsia="ru-RU"/>
        </w:rPr>
      </w:pPr>
      <w:r w:rsidRPr="007D495C">
        <w:rPr>
          <w:rFonts w:ascii="Times New Roman" w:eastAsia="Times New Roman" w:hAnsi="Times New Roman"/>
          <w:sz w:val="24"/>
          <w:szCs w:val="24"/>
          <w:lang w:eastAsia="ru-RU"/>
        </w:rPr>
        <w:t>Программа практики…………………………………………………….не предусмотрено</w:t>
      </w:r>
    </w:p>
    <w:p w14:paraId="2C4EFEC8" w14:textId="7C25677C" w:rsidR="00A95B5C" w:rsidRPr="007D495C" w:rsidRDefault="00A95B5C" w:rsidP="00A95B5C">
      <w:pPr>
        <w:numPr>
          <w:ilvl w:val="0"/>
          <w:numId w:val="2"/>
        </w:numPr>
        <w:tabs>
          <w:tab w:val="left" w:pos="426"/>
        </w:tabs>
        <w:spacing w:after="0" w:line="360" w:lineRule="auto"/>
        <w:ind w:left="0" w:firstLine="0"/>
        <w:contextualSpacing/>
        <w:rPr>
          <w:rFonts w:ascii="Times New Roman" w:eastAsia="Times New Roman" w:hAnsi="Times New Roman"/>
          <w:lang w:eastAsia="ru-RU"/>
        </w:rPr>
      </w:pPr>
      <w:r w:rsidRPr="007D495C">
        <w:rPr>
          <w:rFonts w:ascii="Times New Roman" w:eastAsia="Times New Roman" w:hAnsi="Times New Roman"/>
          <w:sz w:val="24"/>
          <w:szCs w:val="24"/>
          <w:lang w:eastAsia="ru-RU"/>
        </w:rPr>
        <w:t xml:space="preserve">Программа итоговой аттестации по модулю </w:t>
      </w:r>
      <w:r w:rsidRPr="007D495C">
        <w:rPr>
          <w:rFonts w:ascii="Times New Roman" w:eastAsia="Times New Roman" w:hAnsi="Times New Roman"/>
          <w:iCs/>
          <w:sz w:val="24"/>
          <w:szCs w:val="24"/>
          <w:lang w:eastAsia="ru-RU"/>
        </w:rPr>
        <w:t>………………….………………………...</w:t>
      </w:r>
      <w:r w:rsidR="007D495C">
        <w:rPr>
          <w:rFonts w:ascii="Times New Roman" w:eastAsia="Times New Roman" w:hAnsi="Times New Roman"/>
          <w:iCs/>
          <w:sz w:val="24"/>
          <w:szCs w:val="24"/>
          <w:lang w:eastAsia="ru-RU"/>
        </w:rPr>
        <w:t>47</w:t>
      </w:r>
    </w:p>
    <w:p w14:paraId="6D91139F" w14:textId="77777777" w:rsidR="00A95B5C" w:rsidRPr="007D495C" w:rsidRDefault="00A95B5C" w:rsidP="00A95B5C">
      <w:pPr>
        <w:spacing w:after="0" w:line="240" w:lineRule="auto"/>
        <w:rPr>
          <w:rFonts w:ascii="Times New Roman" w:eastAsia="Times New Roman" w:hAnsi="Times New Roman"/>
          <w:sz w:val="24"/>
          <w:szCs w:val="24"/>
          <w:lang w:eastAsia="ru-RU"/>
        </w:rPr>
      </w:pPr>
    </w:p>
    <w:p w14:paraId="3DB6A8C5" w14:textId="77777777" w:rsidR="00A95B5C" w:rsidRPr="00DB597C" w:rsidRDefault="00A95B5C" w:rsidP="00A95B5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14:paraId="7E1AC2DC" w14:textId="1620DADD" w:rsidR="00EC761D" w:rsidRPr="002875D2" w:rsidRDefault="00EC761D" w:rsidP="00EC761D">
      <w:pPr>
        <w:spacing w:after="120" w:line="36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1. назначение модуля</w:t>
      </w:r>
    </w:p>
    <w:p w14:paraId="63B27891" w14:textId="77777777" w:rsidR="00EC761D" w:rsidRPr="004610C8" w:rsidRDefault="00EC761D" w:rsidP="000E56B3">
      <w:pPr>
        <w:spacing w:after="0" w:line="360" w:lineRule="auto"/>
        <w:ind w:firstLine="709"/>
        <w:jc w:val="both"/>
        <w:rPr>
          <w:rFonts w:ascii="Times New Roman" w:hAnsi="Times New Roman"/>
          <w:sz w:val="24"/>
          <w:szCs w:val="24"/>
        </w:rPr>
      </w:pPr>
      <w:r w:rsidRPr="004610C8">
        <w:rPr>
          <w:rFonts w:ascii="Times New Roman" w:hAnsi="Times New Roman"/>
          <w:sz w:val="24"/>
          <w:szCs w:val="24"/>
        </w:rPr>
        <w:t xml:space="preserve">Данный модуль предназначен для освоения бакалаврами направления подготовки </w:t>
      </w:r>
      <w:r w:rsidRPr="004610C8">
        <w:rPr>
          <w:rFonts w:ascii="Times New Roman" w:eastAsia="Times New Roman" w:hAnsi="Times New Roman"/>
          <w:sz w:val="24"/>
          <w:szCs w:val="24"/>
          <w:lang w:eastAsia="ru-RU"/>
        </w:rPr>
        <w:t>43.03.02 «Туризм»</w:t>
      </w:r>
      <w:r w:rsidRPr="004610C8">
        <w:rPr>
          <w:rFonts w:ascii="Times New Roman" w:hAnsi="Times New Roman"/>
          <w:sz w:val="24"/>
          <w:szCs w:val="24"/>
        </w:rPr>
        <w:t>. В основу разработки модуля легли требования Профессионального стандарта "Экскурсовод (гид)", утвержденного приказом Министерства труда и социальной защиты Российской Федерации от 4 августа 2014 г. N 539н, ФГОС высшего образования. 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и  общекультурных, общепрофессиональных, профессиональных компетенций ФГОС высшего образования по направлению подготовки «</w:t>
      </w:r>
      <w:r w:rsidRPr="004610C8">
        <w:rPr>
          <w:rFonts w:ascii="Times New Roman" w:eastAsia="Times New Roman" w:hAnsi="Times New Roman"/>
          <w:sz w:val="24"/>
          <w:szCs w:val="24"/>
          <w:lang w:eastAsia="ru-RU"/>
        </w:rPr>
        <w:t>Туризм</w:t>
      </w:r>
      <w:r w:rsidRPr="004610C8">
        <w:rPr>
          <w:rFonts w:ascii="Times New Roman" w:hAnsi="Times New Roman"/>
          <w:sz w:val="24"/>
          <w:szCs w:val="24"/>
        </w:rPr>
        <w:t>».</w:t>
      </w:r>
    </w:p>
    <w:p w14:paraId="50C83C40" w14:textId="5CBAF764" w:rsidR="00EC761D" w:rsidRPr="004610C8" w:rsidRDefault="00EC761D" w:rsidP="000E56B3">
      <w:pPr>
        <w:spacing w:after="0" w:line="360" w:lineRule="auto"/>
        <w:ind w:firstLine="709"/>
        <w:jc w:val="both"/>
        <w:rPr>
          <w:rFonts w:ascii="Times New Roman" w:hAnsi="Times New Roman"/>
          <w:sz w:val="24"/>
          <w:szCs w:val="24"/>
        </w:rPr>
      </w:pPr>
      <w:r w:rsidRPr="004610C8">
        <w:rPr>
          <w:rFonts w:ascii="Times New Roman" w:hAnsi="Times New Roman"/>
          <w:sz w:val="24"/>
          <w:szCs w:val="24"/>
        </w:rPr>
        <w:t xml:space="preserve">Согласно ФГОС высшего образования модуль </w:t>
      </w:r>
      <w:r w:rsidRPr="004610C8">
        <w:rPr>
          <w:rFonts w:ascii="Times New Roman" w:eastAsia="Times New Roman" w:hAnsi="Times New Roman"/>
          <w:b/>
          <w:sz w:val="24"/>
          <w:szCs w:val="24"/>
          <w:lang w:eastAsia="ru-RU"/>
        </w:rPr>
        <w:t>«</w:t>
      </w:r>
      <w:r w:rsidR="009C33AC" w:rsidRPr="004610C8">
        <w:rPr>
          <w:rFonts w:ascii="Times New Roman" w:eastAsia="Times New Roman" w:hAnsi="Times New Roman"/>
          <w:b/>
          <w:sz w:val="24"/>
          <w:szCs w:val="24"/>
          <w:lang w:eastAsia="ru-RU"/>
        </w:rPr>
        <w:t>Управление инфраструктурой туристской деятельности</w:t>
      </w:r>
      <w:r w:rsidRPr="004610C8">
        <w:rPr>
          <w:rFonts w:ascii="Times New Roman" w:eastAsia="Times New Roman" w:hAnsi="Times New Roman"/>
          <w:b/>
          <w:sz w:val="24"/>
          <w:szCs w:val="24"/>
          <w:lang w:eastAsia="ru-RU"/>
        </w:rPr>
        <w:t>»</w:t>
      </w:r>
      <w:r w:rsidRPr="004610C8">
        <w:rPr>
          <w:rFonts w:ascii="Times New Roman" w:hAnsi="Times New Roman"/>
          <w:sz w:val="24"/>
          <w:szCs w:val="24"/>
        </w:rPr>
        <w:t xml:space="preserve"> предназначен для формирования у бакалавров ряда компетенции:</w:t>
      </w:r>
    </w:p>
    <w:p w14:paraId="2CBC3A78" w14:textId="77777777" w:rsidR="00EC761D" w:rsidRPr="004610C8" w:rsidRDefault="00EC761D" w:rsidP="000E56B3">
      <w:pPr>
        <w:pStyle w:val="af6"/>
        <w:suppressAutoHyphens/>
        <w:spacing w:after="0" w:line="360" w:lineRule="auto"/>
        <w:ind w:left="0" w:firstLine="709"/>
        <w:jc w:val="both"/>
        <w:rPr>
          <w:rFonts w:ascii="Times New Roman" w:hAnsi="Times New Roman"/>
          <w:sz w:val="24"/>
          <w:szCs w:val="24"/>
        </w:rPr>
      </w:pPr>
      <w:r w:rsidRPr="004610C8">
        <w:rPr>
          <w:rFonts w:ascii="Times New Roman" w:hAnsi="Times New Roman"/>
          <w:sz w:val="24"/>
          <w:szCs w:val="24"/>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C1BD18E" w14:textId="77777777" w:rsidR="00EC761D" w:rsidRPr="004610C8" w:rsidRDefault="00EC761D" w:rsidP="000E56B3">
      <w:pPr>
        <w:pStyle w:val="af6"/>
        <w:suppressAutoHyphens/>
        <w:spacing w:after="0" w:line="360" w:lineRule="auto"/>
        <w:ind w:left="0" w:firstLine="709"/>
        <w:jc w:val="both"/>
        <w:rPr>
          <w:rFonts w:ascii="Times New Roman" w:hAnsi="Times New Roman"/>
          <w:sz w:val="24"/>
          <w:szCs w:val="24"/>
        </w:rPr>
      </w:pPr>
      <w:r w:rsidRPr="004610C8">
        <w:rPr>
          <w:rFonts w:ascii="Times New Roman" w:hAnsi="Times New Roman"/>
          <w:sz w:val="24"/>
          <w:szCs w:val="24"/>
        </w:rPr>
        <w:t>УК-4. 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4610C8">
        <w:rPr>
          <w:rFonts w:ascii="Times New Roman" w:hAnsi="Times New Roman"/>
          <w:sz w:val="24"/>
          <w:szCs w:val="24"/>
        </w:rPr>
        <w:t>ых</w:t>
      </w:r>
      <w:proofErr w:type="spellEnd"/>
      <w:r w:rsidRPr="004610C8">
        <w:rPr>
          <w:rFonts w:ascii="Times New Roman" w:hAnsi="Times New Roman"/>
          <w:sz w:val="24"/>
          <w:szCs w:val="24"/>
        </w:rPr>
        <w:t>) языке(ах)</w:t>
      </w:r>
    </w:p>
    <w:p w14:paraId="401A6DF4" w14:textId="77777777" w:rsidR="00EC761D" w:rsidRPr="004610C8" w:rsidRDefault="00EC761D" w:rsidP="000E56B3">
      <w:pPr>
        <w:pStyle w:val="ae"/>
        <w:tabs>
          <w:tab w:val="center" w:pos="4153"/>
          <w:tab w:val="right" w:pos="8306"/>
        </w:tabs>
        <w:spacing w:line="360" w:lineRule="auto"/>
        <w:ind w:firstLine="709"/>
        <w:jc w:val="both"/>
        <w:rPr>
          <w:rFonts w:ascii="Times New Roman" w:hAnsi="Times New Roman"/>
          <w:sz w:val="24"/>
          <w:szCs w:val="24"/>
          <w:lang w:eastAsia="x-none"/>
        </w:rPr>
      </w:pPr>
      <w:r w:rsidRPr="004610C8">
        <w:rPr>
          <w:rFonts w:ascii="Times New Roman" w:hAnsi="Times New Roman"/>
          <w:sz w:val="24"/>
          <w:szCs w:val="24"/>
          <w:lang w:eastAsia="x-none"/>
        </w:rPr>
        <w:t>ОПК-3. Способен обеспечивать требуемое качество процессов оказания услуг в избранной сфере профессиональной деятельности</w:t>
      </w:r>
    </w:p>
    <w:p w14:paraId="50F8FD8F" w14:textId="77777777" w:rsidR="00EC761D" w:rsidRPr="004610C8" w:rsidRDefault="00EC761D" w:rsidP="000E56B3">
      <w:pPr>
        <w:pStyle w:val="ae"/>
        <w:tabs>
          <w:tab w:val="center" w:pos="4153"/>
          <w:tab w:val="right" w:pos="8306"/>
        </w:tabs>
        <w:spacing w:line="360" w:lineRule="auto"/>
        <w:ind w:firstLine="709"/>
        <w:jc w:val="both"/>
        <w:rPr>
          <w:rFonts w:ascii="Times New Roman" w:hAnsi="Times New Roman"/>
          <w:sz w:val="24"/>
          <w:szCs w:val="24"/>
          <w:lang w:eastAsia="x-none"/>
        </w:rPr>
      </w:pPr>
      <w:r w:rsidRPr="004610C8">
        <w:rPr>
          <w:rFonts w:ascii="Times New Roman" w:hAnsi="Times New Roman"/>
          <w:sz w:val="24"/>
          <w:szCs w:val="24"/>
          <w:lang w:eastAsia="x-none"/>
        </w:rPr>
        <w:t>ПК-1. Способен организовать работу исполнителей, принимать решения об организации туристской деятельности</w:t>
      </w:r>
    </w:p>
    <w:p w14:paraId="7B244192" w14:textId="52DE5F63" w:rsidR="00EC761D" w:rsidRPr="004610C8" w:rsidRDefault="00EC761D" w:rsidP="000E56B3">
      <w:pPr>
        <w:pStyle w:val="ae"/>
        <w:tabs>
          <w:tab w:val="center" w:pos="4153"/>
          <w:tab w:val="right" w:pos="8306"/>
        </w:tabs>
        <w:spacing w:line="360" w:lineRule="auto"/>
        <w:ind w:firstLine="709"/>
        <w:jc w:val="both"/>
        <w:rPr>
          <w:rFonts w:ascii="Times New Roman" w:hAnsi="Times New Roman"/>
          <w:sz w:val="24"/>
          <w:szCs w:val="24"/>
          <w:lang w:eastAsia="x-none"/>
        </w:rPr>
      </w:pPr>
      <w:bookmarkStart w:id="4" w:name="_Hlk66135486"/>
      <w:r w:rsidRPr="004610C8">
        <w:rPr>
          <w:rFonts w:ascii="Times New Roman" w:hAnsi="Times New Roman"/>
          <w:sz w:val="24"/>
          <w:szCs w:val="24"/>
          <w:lang w:eastAsia="x-none"/>
        </w:rPr>
        <w:t xml:space="preserve">ПК-2. </w:t>
      </w:r>
      <w:r w:rsidR="009C33AC" w:rsidRPr="004610C8">
        <w:rPr>
          <w:rFonts w:ascii="Times New Roman" w:hAnsi="Times New Roman"/>
          <w:sz w:val="24"/>
          <w:szCs w:val="24"/>
          <w:lang w:eastAsia="x-none"/>
        </w:rPr>
        <w:t>Способен разрабатывать туристские продукты, в том числе инновационные</w:t>
      </w:r>
      <w:bookmarkEnd w:id="4"/>
    </w:p>
    <w:p w14:paraId="38F46A16" w14:textId="77777777" w:rsidR="00EC761D" w:rsidRPr="004610C8" w:rsidRDefault="00EC761D" w:rsidP="000E56B3">
      <w:pPr>
        <w:pStyle w:val="ae"/>
        <w:tabs>
          <w:tab w:val="clear" w:pos="4677"/>
          <w:tab w:val="clear" w:pos="9355"/>
          <w:tab w:val="center" w:pos="4153"/>
          <w:tab w:val="right" w:pos="8306"/>
        </w:tabs>
        <w:spacing w:line="360" w:lineRule="auto"/>
        <w:ind w:firstLine="709"/>
        <w:jc w:val="both"/>
        <w:rPr>
          <w:rFonts w:ascii="Times New Roman" w:hAnsi="Times New Roman"/>
          <w:sz w:val="24"/>
          <w:szCs w:val="24"/>
        </w:rPr>
      </w:pPr>
    </w:p>
    <w:p w14:paraId="1396A523" w14:textId="77777777" w:rsidR="00EC761D" w:rsidRPr="004610C8" w:rsidRDefault="00EC761D" w:rsidP="000E56B3">
      <w:pPr>
        <w:spacing w:after="0" w:line="360" w:lineRule="auto"/>
        <w:ind w:firstLine="709"/>
        <w:jc w:val="both"/>
        <w:rPr>
          <w:rFonts w:ascii="Times New Roman" w:eastAsia="Times New Roman" w:hAnsi="Times New Roman"/>
          <w:i/>
          <w:sz w:val="24"/>
          <w:szCs w:val="24"/>
          <w:lang w:eastAsia="ru-RU"/>
        </w:rPr>
      </w:pPr>
      <w:r w:rsidRPr="004610C8">
        <w:rPr>
          <w:rFonts w:ascii="Times New Roman" w:hAnsi="Times New Roman"/>
          <w:sz w:val="24"/>
          <w:szCs w:val="24"/>
        </w:rPr>
        <w:t xml:space="preserve">Данный профессиональный модуль предназначен для обучающихся образовательной программы. В модуле присутствует базовый и вариативный блок учебных дисциплин, что обеспечивает обучающимся возможность построить свою индивидуальную образовательную программу в соответствии с их интересами и способностями. </w:t>
      </w:r>
    </w:p>
    <w:p w14:paraId="1549ECB6" w14:textId="77777777" w:rsidR="00EC761D" w:rsidRPr="005374C1" w:rsidRDefault="00EC761D" w:rsidP="000E56B3">
      <w:pPr>
        <w:shd w:val="clear" w:color="auto" w:fill="FFFFFF"/>
        <w:spacing w:after="0" w:line="360" w:lineRule="auto"/>
        <w:jc w:val="both"/>
        <w:rPr>
          <w:rFonts w:ascii="Times New Roman" w:eastAsia="Times New Roman" w:hAnsi="Times New Roman"/>
          <w:i/>
          <w:sz w:val="24"/>
          <w:szCs w:val="24"/>
          <w:highlight w:val="yellow"/>
          <w:lang w:eastAsia="ru-RU"/>
        </w:rPr>
      </w:pPr>
    </w:p>
    <w:p w14:paraId="372797B7" w14:textId="77777777" w:rsidR="000E56B3" w:rsidRDefault="000E56B3">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14:paraId="500AB00C" w14:textId="5D0580B5" w:rsidR="00EC761D" w:rsidRPr="004610C8" w:rsidRDefault="00EC761D" w:rsidP="000E56B3">
      <w:pPr>
        <w:shd w:val="clear" w:color="auto" w:fill="FFFFFF"/>
        <w:spacing w:after="120" w:line="360" w:lineRule="auto"/>
        <w:jc w:val="center"/>
        <w:rPr>
          <w:rFonts w:ascii="Times New Roman" w:eastAsia="Times New Roman" w:hAnsi="Times New Roman"/>
          <w:b/>
          <w:sz w:val="24"/>
          <w:szCs w:val="24"/>
          <w:lang w:eastAsia="ru-RU"/>
        </w:rPr>
      </w:pPr>
      <w:r w:rsidRPr="004610C8">
        <w:rPr>
          <w:rFonts w:ascii="Times New Roman" w:eastAsia="Times New Roman" w:hAnsi="Times New Roman"/>
          <w:b/>
          <w:bCs/>
          <w:sz w:val="24"/>
          <w:szCs w:val="24"/>
          <w:lang w:eastAsia="ru-RU"/>
        </w:rPr>
        <w:lastRenderedPageBreak/>
        <w:t xml:space="preserve">2. ХАРАКТЕРИСТИКА </w:t>
      </w:r>
      <w:r w:rsidRPr="004610C8">
        <w:rPr>
          <w:rFonts w:ascii="Times New Roman" w:eastAsia="Times New Roman" w:hAnsi="Times New Roman"/>
          <w:b/>
          <w:sz w:val="24"/>
          <w:szCs w:val="24"/>
          <w:lang w:eastAsia="ru-RU"/>
        </w:rPr>
        <w:t>МОДУЛЯ</w:t>
      </w:r>
    </w:p>
    <w:p w14:paraId="4510A376" w14:textId="77777777" w:rsidR="00EC761D" w:rsidRPr="004610C8" w:rsidRDefault="00EC761D" w:rsidP="000E56B3">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4610C8">
        <w:rPr>
          <w:rFonts w:ascii="Times New Roman" w:hAnsi="Times New Roman"/>
          <w:b/>
          <w:sz w:val="24"/>
          <w:szCs w:val="24"/>
        </w:rPr>
        <w:t>2.1. Образовательные цели и задачи</w:t>
      </w:r>
      <w:r w:rsidRPr="004610C8">
        <w:rPr>
          <w:rFonts w:ascii="Times New Roman" w:hAnsi="Times New Roman"/>
          <w:i/>
          <w:sz w:val="24"/>
          <w:szCs w:val="24"/>
        </w:rPr>
        <w:t xml:space="preserve"> </w:t>
      </w:r>
    </w:p>
    <w:p w14:paraId="2A5BBD4F" w14:textId="77777777" w:rsidR="00EC761D" w:rsidRPr="004610C8" w:rsidRDefault="00EC761D" w:rsidP="000E56B3">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610C8">
        <w:rPr>
          <w:rFonts w:ascii="Times New Roman" w:hAnsi="Times New Roman"/>
          <w:sz w:val="24"/>
          <w:szCs w:val="24"/>
        </w:rPr>
        <w:t xml:space="preserve">Основная образовательная программа по направлению подготовки 43.03.02 «Туризм»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 </w:t>
      </w:r>
    </w:p>
    <w:p w14:paraId="1C7A5891" w14:textId="22A9BB88" w:rsidR="00EC761D" w:rsidRPr="004610C8" w:rsidRDefault="00EC761D" w:rsidP="000E56B3">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610C8">
        <w:rPr>
          <w:rFonts w:ascii="Times New Roman" w:hAnsi="Times New Roman"/>
          <w:b/>
          <w:sz w:val="24"/>
          <w:szCs w:val="24"/>
        </w:rPr>
        <w:t>Целью</w:t>
      </w:r>
      <w:r w:rsidRPr="004610C8">
        <w:rPr>
          <w:rFonts w:ascii="Times New Roman" w:hAnsi="Times New Roman"/>
          <w:sz w:val="24"/>
          <w:szCs w:val="24"/>
        </w:rPr>
        <w:t xml:space="preserve"> данного профессионального модуля является формирование</w:t>
      </w:r>
      <w:r w:rsidRPr="004610C8">
        <w:rPr>
          <w:rFonts w:ascii="Times New Roman" w:hAnsi="Times New Roman"/>
          <w:sz w:val="24"/>
          <w:szCs w:val="24"/>
          <w:lang w:eastAsia="ru-RU"/>
        </w:rPr>
        <w:t xml:space="preserve"> условий для освоения обучающимся умений</w:t>
      </w:r>
      <w:r w:rsidRPr="004610C8">
        <w:rPr>
          <w:rFonts w:ascii="Times New Roman" w:hAnsi="Times New Roman"/>
          <w:sz w:val="24"/>
          <w:szCs w:val="24"/>
        </w:rPr>
        <w:t xml:space="preserve"> и навыков в сфере </w:t>
      </w:r>
      <w:r w:rsidR="004610C8" w:rsidRPr="004610C8">
        <w:rPr>
          <w:rFonts w:ascii="Times New Roman" w:hAnsi="Times New Roman"/>
          <w:sz w:val="24"/>
          <w:szCs w:val="24"/>
        </w:rPr>
        <w:t xml:space="preserve">управления инфраструктурными компонентами сферы туризма </w:t>
      </w:r>
      <w:r w:rsidRPr="004610C8">
        <w:rPr>
          <w:rFonts w:ascii="Times New Roman" w:hAnsi="Times New Roman"/>
          <w:sz w:val="24"/>
          <w:szCs w:val="24"/>
        </w:rPr>
        <w:t>в условиях постоянно меняющейся социально-экономической среды и ограниченности ресурсов</w:t>
      </w:r>
      <w:r w:rsidRPr="004610C8">
        <w:rPr>
          <w:rFonts w:ascii="Times New Roman" w:hAnsi="Times New Roman"/>
          <w:color w:val="000000"/>
          <w:sz w:val="24"/>
          <w:szCs w:val="24"/>
          <w:lang w:eastAsia="ru-RU"/>
        </w:rPr>
        <w:t>.</w:t>
      </w:r>
    </w:p>
    <w:p w14:paraId="1CA4767D" w14:textId="77777777" w:rsidR="00EC761D" w:rsidRPr="00500E18" w:rsidRDefault="00EC761D" w:rsidP="000E56B3">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500E18">
        <w:rPr>
          <w:rFonts w:ascii="Times New Roman" w:hAnsi="Times New Roman"/>
          <w:b/>
          <w:sz w:val="24"/>
          <w:szCs w:val="24"/>
        </w:rPr>
        <w:t>Задачи</w:t>
      </w:r>
      <w:r w:rsidRPr="00500E18">
        <w:rPr>
          <w:rFonts w:ascii="Times New Roman" w:hAnsi="Times New Roman"/>
          <w:sz w:val="24"/>
          <w:szCs w:val="24"/>
        </w:rPr>
        <w:t xml:space="preserve"> модуля:</w:t>
      </w:r>
    </w:p>
    <w:p w14:paraId="1462B8AA" w14:textId="6F07C533" w:rsidR="00EC761D" w:rsidRPr="00500E18" w:rsidRDefault="00EC761D" w:rsidP="000E56B3">
      <w:pPr>
        <w:pStyle w:val="2"/>
        <w:numPr>
          <w:ilvl w:val="0"/>
          <w:numId w:val="27"/>
        </w:numPr>
        <w:tabs>
          <w:tab w:val="left" w:pos="993"/>
        </w:tabs>
        <w:spacing w:after="0" w:line="360" w:lineRule="auto"/>
        <w:ind w:left="0" w:firstLine="709"/>
        <w:jc w:val="both"/>
        <w:rPr>
          <w:rFonts w:ascii="Times New Roman" w:hAnsi="Times New Roman"/>
          <w:sz w:val="24"/>
          <w:szCs w:val="24"/>
        </w:rPr>
      </w:pPr>
      <w:r w:rsidRPr="00500E18">
        <w:rPr>
          <w:rFonts w:ascii="Times New Roman" w:hAnsi="Times New Roman"/>
          <w:sz w:val="24"/>
          <w:szCs w:val="24"/>
        </w:rPr>
        <w:t xml:space="preserve">Способствовать развитию у обучающихся умений разрабатывать </w:t>
      </w:r>
      <w:r w:rsidR="00500E18" w:rsidRPr="00500E18">
        <w:rPr>
          <w:rFonts w:ascii="Times New Roman" w:hAnsi="Times New Roman"/>
          <w:sz w:val="24"/>
          <w:szCs w:val="24"/>
        </w:rPr>
        <w:t>экскурсионные программы с учетом особенностей внутреннего туризма в том числе на иностранном языке;</w:t>
      </w:r>
    </w:p>
    <w:p w14:paraId="0F670DFB" w14:textId="087EC7B7" w:rsidR="00500E18" w:rsidRPr="00500E18" w:rsidRDefault="00500E18" w:rsidP="000E56B3">
      <w:pPr>
        <w:pStyle w:val="2"/>
        <w:numPr>
          <w:ilvl w:val="0"/>
          <w:numId w:val="27"/>
        </w:numPr>
        <w:tabs>
          <w:tab w:val="left" w:pos="993"/>
        </w:tabs>
        <w:spacing w:after="0" w:line="360" w:lineRule="auto"/>
        <w:ind w:left="0" w:firstLine="709"/>
        <w:jc w:val="both"/>
        <w:rPr>
          <w:rFonts w:ascii="Times New Roman" w:hAnsi="Times New Roman"/>
          <w:sz w:val="24"/>
          <w:szCs w:val="24"/>
        </w:rPr>
      </w:pPr>
      <w:r w:rsidRPr="00500E18">
        <w:rPr>
          <w:rFonts w:ascii="Times New Roman" w:hAnsi="Times New Roman"/>
          <w:sz w:val="24"/>
          <w:szCs w:val="24"/>
        </w:rPr>
        <w:t>Сформировать умения организации музейно-выставочной работы;</w:t>
      </w:r>
    </w:p>
    <w:p w14:paraId="2A52FEA4" w14:textId="06D409AA" w:rsidR="00EC761D" w:rsidRPr="00500E18" w:rsidRDefault="00EC761D" w:rsidP="000E56B3">
      <w:pPr>
        <w:pStyle w:val="2"/>
        <w:numPr>
          <w:ilvl w:val="0"/>
          <w:numId w:val="27"/>
        </w:numPr>
        <w:tabs>
          <w:tab w:val="left" w:pos="993"/>
        </w:tabs>
        <w:spacing w:after="0" w:line="360" w:lineRule="auto"/>
        <w:ind w:left="0" w:firstLine="709"/>
        <w:jc w:val="both"/>
        <w:rPr>
          <w:rFonts w:ascii="Times New Roman" w:hAnsi="Times New Roman"/>
          <w:sz w:val="24"/>
          <w:szCs w:val="24"/>
        </w:rPr>
      </w:pPr>
      <w:r w:rsidRPr="00500E18">
        <w:rPr>
          <w:rFonts w:ascii="Times New Roman" w:hAnsi="Times New Roman"/>
          <w:sz w:val="24"/>
          <w:szCs w:val="24"/>
        </w:rPr>
        <w:t xml:space="preserve">Способствовать развитию способности обучающихся к </w:t>
      </w:r>
      <w:r w:rsidR="00500E18" w:rsidRPr="00500E18">
        <w:rPr>
          <w:rFonts w:ascii="Times New Roman" w:hAnsi="Times New Roman"/>
          <w:sz w:val="24"/>
          <w:szCs w:val="24"/>
        </w:rPr>
        <w:t>управлению гостиничным предприятием</w:t>
      </w:r>
      <w:r w:rsidRPr="00500E18">
        <w:rPr>
          <w:rFonts w:ascii="Times New Roman" w:hAnsi="Times New Roman"/>
          <w:sz w:val="24"/>
          <w:szCs w:val="24"/>
        </w:rPr>
        <w:t>;</w:t>
      </w:r>
    </w:p>
    <w:p w14:paraId="4CFFABD9" w14:textId="45A61162" w:rsidR="00EC761D" w:rsidRPr="00500E18" w:rsidRDefault="00EC761D" w:rsidP="000E56B3">
      <w:pPr>
        <w:pStyle w:val="2"/>
        <w:numPr>
          <w:ilvl w:val="0"/>
          <w:numId w:val="27"/>
        </w:numPr>
        <w:tabs>
          <w:tab w:val="left" w:pos="993"/>
        </w:tabs>
        <w:spacing w:after="0" w:line="360" w:lineRule="auto"/>
        <w:ind w:left="0" w:firstLine="709"/>
        <w:jc w:val="both"/>
        <w:rPr>
          <w:rFonts w:ascii="Times New Roman" w:hAnsi="Times New Roman"/>
          <w:sz w:val="24"/>
          <w:szCs w:val="24"/>
        </w:rPr>
      </w:pPr>
      <w:r w:rsidRPr="00500E18">
        <w:rPr>
          <w:rFonts w:ascii="Times New Roman" w:hAnsi="Times New Roman"/>
          <w:sz w:val="24"/>
          <w:szCs w:val="24"/>
        </w:rPr>
        <w:t xml:space="preserve">Сформировать у обучающихся умение </w:t>
      </w:r>
      <w:r w:rsidR="00500E18" w:rsidRPr="00500E18">
        <w:rPr>
          <w:rFonts w:ascii="Times New Roman" w:hAnsi="Times New Roman"/>
          <w:sz w:val="24"/>
          <w:szCs w:val="24"/>
        </w:rPr>
        <w:t>разрабатывать анимационные программы как самостоятельные элементы, так и как составляющие туристского продукта.</w:t>
      </w:r>
    </w:p>
    <w:p w14:paraId="07708E9C" w14:textId="77777777" w:rsidR="00EC761D" w:rsidRPr="001472BF" w:rsidRDefault="00EC761D" w:rsidP="000E56B3">
      <w:pPr>
        <w:shd w:val="clear" w:color="auto" w:fill="FFFFFF"/>
        <w:tabs>
          <w:tab w:val="left" w:pos="993"/>
          <w:tab w:val="left" w:pos="1123"/>
        </w:tabs>
        <w:spacing w:after="0" w:line="360" w:lineRule="auto"/>
        <w:ind w:right="130" w:firstLine="709"/>
        <w:jc w:val="both"/>
        <w:rPr>
          <w:rFonts w:ascii="Times New Roman" w:eastAsia="Times New Roman" w:hAnsi="Times New Roman"/>
          <w:b/>
          <w:sz w:val="24"/>
          <w:szCs w:val="24"/>
          <w:lang w:eastAsia="ru-RU"/>
        </w:rPr>
      </w:pPr>
    </w:p>
    <w:p w14:paraId="336CB036" w14:textId="03DD994C" w:rsidR="00EC761D" w:rsidRPr="00500E18" w:rsidRDefault="00EC761D" w:rsidP="00500E18">
      <w:pPr>
        <w:shd w:val="clear" w:color="auto" w:fill="FFFFFF"/>
        <w:tabs>
          <w:tab w:val="left" w:pos="1123"/>
        </w:tabs>
        <w:spacing w:after="0" w:line="360" w:lineRule="auto"/>
        <w:ind w:right="130" w:firstLine="709"/>
        <w:jc w:val="both"/>
        <w:rPr>
          <w:rFonts w:ascii="Times New Roman" w:eastAsia="Times New Roman" w:hAnsi="Times New Roman"/>
          <w:b/>
          <w:sz w:val="24"/>
          <w:szCs w:val="24"/>
          <w:lang w:eastAsia="ru-RU"/>
        </w:rPr>
      </w:pPr>
      <w:r w:rsidRPr="001472BF">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Y="178"/>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2066"/>
        <w:gridCol w:w="2594"/>
        <w:gridCol w:w="1944"/>
        <w:gridCol w:w="2030"/>
      </w:tblGrid>
      <w:tr w:rsidR="001472BF" w:rsidRPr="00741E33" w14:paraId="79544363" w14:textId="77777777" w:rsidTr="001472BF">
        <w:tc>
          <w:tcPr>
            <w:tcW w:w="744" w:type="dxa"/>
            <w:shd w:val="clear" w:color="auto" w:fill="auto"/>
          </w:tcPr>
          <w:p w14:paraId="7897FB97" w14:textId="77777777" w:rsidR="001472BF" w:rsidRPr="00741E33" w:rsidRDefault="001472BF" w:rsidP="000E56B3">
            <w:pPr>
              <w:spacing w:after="0" w:line="240" w:lineRule="auto"/>
              <w:jc w:val="both"/>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Код</w:t>
            </w:r>
          </w:p>
        </w:tc>
        <w:tc>
          <w:tcPr>
            <w:tcW w:w="2066" w:type="dxa"/>
            <w:shd w:val="clear" w:color="auto" w:fill="auto"/>
          </w:tcPr>
          <w:p w14:paraId="799BD4C7" w14:textId="77777777" w:rsidR="001472BF" w:rsidRPr="00741E33" w:rsidRDefault="001472BF" w:rsidP="000E56B3">
            <w:pPr>
              <w:suppressAutoHyphens/>
              <w:spacing w:after="0" w:line="240" w:lineRule="auto"/>
              <w:jc w:val="center"/>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Содержание образовательных результатов</w:t>
            </w:r>
          </w:p>
        </w:tc>
        <w:tc>
          <w:tcPr>
            <w:tcW w:w="2594" w:type="dxa"/>
          </w:tcPr>
          <w:p w14:paraId="6A3EC6C2" w14:textId="77777777" w:rsidR="001472BF" w:rsidRPr="00741E33" w:rsidRDefault="001472BF" w:rsidP="000E56B3">
            <w:pPr>
              <w:spacing w:after="0" w:line="240" w:lineRule="auto"/>
              <w:jc w:val="center"/>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 xml:space="preserve">ИДК </w:t>
            </w:r>
          </w:p>
        </w:tc>
        <w:tc>
          <w:tcPr>
            <w:tcW w:w="1944" w:type="dxa"/>
          </w:tcPr>
          <w:p w14:paraId="055BF30C" w14:textId="77777777" w:rsidR="001472BF" w:rsidRPr="00741E33" w:rsidRDefault="001472BF" w:rsidP="000E56B3">
            <w:pPr>
              <w:spacing w:after="0" w:line="240" w:lineRule="auto"/>
              <w:jc w:val="center"/>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Методы обучения</w:t>
            </w:r>
          </w:p>
        </w:tc>
        <w:tc>
          <w:tcPr>
            <w:tcW w:w="2030" w:type="dxa"/>
          </w:tcPr>
          <w:p w14:paraId="3387BC6C" w14:textId="77777777" w:rsidR="001472BF" w:rsidRPr="00741E33" w:rsidRDefault="001472BF" w:rsidP="000E56B3">
            <w:pPr>
              <w:spacing w:after="0" w:line="240" w:lineRule="auto"/>
              <w:jc w:val="center"/>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Средства оценивания образовательных результатов</w:t>
            </w:r>
          </w:p>
        </w:tc>
      </w:tr>
      <w:tr w:rsidR="001472BF" w:rsidRPr="00741E33" w14:paraId="70EE9A93" w14:textId="77777777" w:rsidTr="001472BF">
        <w:trPr>
          <w:trHeight w:val="563"/>
        </w:trPr>
        <w:tc>
          <w:tcPr>
            <w:tcW w:w="744" w:type="dxa"/>
            <w:shd w:val="clear" w:color="auto" w:fill="auto"/>
          </w:tcPr>
          <w:p w14:paraId="30AA2A19" w14:textId="77777777" w:rsidR="001472BF" w:rsidRPr="00741E33" w:rsidRDefault="001472BF" w:rsidP="000E56B3">
            <w:pPr>
              <w:spacing w:after="0" w:line="240" w:lineRule="auto"/>
              <w:jc w:val="both"/>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ОР.1</w:t>
            </w:r>
          </w:p>
          <w:p w14:paraId="0B1DC1C0" w14:textId="77777777" w:rsidR="001472BF" w:rsidRPr="00741E33" w:rsidRDefault="001472BF" w:rsidP="000E56B3">
            <w:pPr>
              <w:spacing w:after="0" w:line="240" w:lineRule="auto"/>
              <w:jc w:val="both"/>
              <w:rPr>
                <w:rFonts w:ascii="Times New Roman" w:eastAsia="Times New Roman" w:hAnsi="Times New Roman"/>
                <w:sz w:val="24"/>
                <w:szCs w:val="24"/>
                <w:lang w:eastAsia="ru-RU"/>
              </w:rPr>
            </w:pPr>
          </w:p>
        </w:tc>
        <w:tc>
          <w:tcPr>
            <w:tcW w:w="2066" w:type="dxa"/>
            <w:shd w:val="clear" w:color="auto" w:fill="auto"/>
          </w:tcPr>
          <w:p w14:paraId="0F9E8CDD" w14:textId="77777777" w:rsidR="001472BF" w:rsidRPr="0042385B" w:rsidRDefault="001472BF" w:rsidP="000E56B3">
            <w:pPr>
              <w:spacing w:after="0" w:line="240" w:lineRule="auto"/>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 xml:space="preserve">Демонстрирует умения </w:t>
            </w:r>
            <w:r>
              <w:rPr>
                <w:rFonts w:ascii="Times New Roman" w:eastAsia="Times New Roman" w:hAnsi="Times New Roman"/>
                <w:sz w:val="24"/>
                <w:szCs w:val="24"/>
                <w:lang w:eastAsia="ru-RU"/>
              </w:rPr>
              <w:t>разрабатывать туристские продукты и осуществлять оценку их качества с учетом целевой аудитории</w:t>
            </w:r>
            <w:r w:rsidRPr="00741E3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условиях ограниченности ресурсов</w:t>
            </w:r>
          </w:p>
        </w:tc>
        <w:tc>
          <w:tcPr>
            <w:tcW w:w="2594" w:type="dxa"/>
          </w:tcPr>
          <w:p w14:paraId="508EB0E8" w14:textId="77777777" w:rsidR="001472BF" w:rsidRDefault="001472BF" w:rsidP="000E56B3">
            <w:pPr>
              <w:spacing w:after="0" w:line="240" w:lineRule="auto"/>
              <w:rPr>
                <w:rFonts w:ascii="Times New Roman" w:eastAsia="Times New Roman" w:hAnsi="Times New Roman"/>
                <w:sz w:val="24"/>
                <w:szCs w:val="24"/>
                <w:lang w:eastAsia="ru-RU"/>
              </w:rPr>
            </w:pPr>
            <w:r w:rsidRPr="0018719B">
              <w:rPr>
                <w:rFonts w:ascii="Times New Roman" w:eastAsia="Times New Roman" w:hAnsi="Times New Roman"/>
                <w:sz w:val="24"/>
                <w:szCs w:val="24"/>
                <w:lang w:eastAsia="ru-RU"/>
              </w:rPr>
              <w:t>УК.2.3. Демонстрирует умение определять имеющиеся ресурсы для достижения цели проекта</w:t>
            </w:r>
          </w:p>
          <w:p w14:paraId="0D259E15" w14:textId="77777777" w:rsidR="001472BF" w:rsidRDefault="001472BF" w:rsidP="000E56B3">
            <w:pPr>
              <w:spacing w:after="0" w:line="240" w:lineRule="auto"/>
              <w:rPr>
                <w:rFonts w:ascii="Times New Roman" w:eastAsia="Times New Roman" w:hAnsi="Times New Roman"/>
                <w:sz w:val="24"/>
                <w:szCs w:val="24"/>
                <w:lang w:eastAsia="ru-RU"/>
              </w:rPr>
            </w:pPr>
            <w:r w:rsidRPr="00AB094A">
              <w:rPr>
                <w:rFonts w:ascii="Times New Roman" w:eastAsia="Times New Roman" w:hAnsi="Times New Roman"/>
                <w:sz w:val="24"/>
                <w:szCs w:val="24"/>
                <w:lang w:eastAsia="ru-RU"/>
              </w:rPr>
              <w:t xml:space="preserve">ОПК-3.1 Оценивает качество оказания туристских услуг с учетом мнения потребителей и заинтересованных сторон. </w:t>
            </w:r>
          </w:p>
          <w:p w14:paraId="772E5162" w14:textId="77777777" w:rsidR="001472BF" w:rsidRPr="0042385B" w:rsidRDefault="001472BF" w:rsidP="000E56B3">
            <w:pPr>
              <w:spacing w:after="0" w:line="240" w:lineRule="auto"/>
              <w:rPr>
                <w:rFonts w:ascii="Times New Roman" w:eastAsia="Times New Roman" w:hAnsi="Times New Roman"/>
                <w:sz w:val="24"/>
                <w:szCs w:val="24"/>
                <w:lang w:eastAsia="ru-RU"/>
              </w:rPr>
            </w:pPr>
            <w:r w:rsidRPr="00AB094A">
              <w:rPr>
                <w:rFonts w:ascii="Times New Roman" w:eastAsia="Times New Roman" w:hAnsi="Times New Roman"/>
                <w:sz w:val="24"/>
                <w:szCs w:val="24"/>
                <w:lang w:eastAsia="ru-RU"/>
              </w:rPr>
              <w:t>ПК-2.2 Оценивает эффективность разработанных туристских продуктов</w:t>
            </w:r>
          </w:p>
        </w:tc>
        <w:tc>
          <w:tcPr>
            <w:tcW w:w="1944" w:type="dxa"/>
          </w:tcPr>
          <w:p w14:paraId="46F520ED" w14:textId="77777777" w:rsidR="001472BF" w:rsidRPr="00741E33" w:rsidRDefault="001472BF" w:rsidP="000E56B3">
            <w:pPr>
              <w:tabs>
                <w:tab w:val="left" w:pos="160"/>
                <w:tab w:val="left" w:pos="415"/>
              </w:tabs>
              <w:spacing w:after="0" w:line="240" w:lineRule="auto"/>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 xml:space="preserve">практические задания, </w:t>
            </w:r>
          </w:p>
          <w:p w14:paraId="44FCF58B" w14:textId="77777777" w:rsidR="001472BF" w:rsidRPr="00741E33" w:rsidRDefault="001472BF" w:rsidP="000E56B3">
            <w:pPr>
              <w:tabs>
                <w:tab w:val="left" w:pos="160"/>
                <w:tab w:val="left" w:pos="415"/>
              </w:tabs>
              <w:spacing w:after="0" w:line="240" w:lineRule="auto"/>
              <w:rPr>
                <w:rFonts w:ascii="Times New Roman" w:eastAsia="Times New Roman" w:hAnsi="Times New Roman"/>
                <w:sz w:val="24"/>
                <w:szCs w:val="24"/>
                <w:highlight w:val="yellow"/>
                <w:lang w:eastAsia="ru-RU"/>
              </w:rPr>
            </w:pPr>
            <w:r w:rsidRPr="00741E33">
              <w:rPr>
                <w:rFonts w:ascii="Times New Roman" w:eastAsia="Times New Roman" w:hAnsi="Times New Roman"/>
                <w:sz w:val="24"/>
                <w:szCs w:val="24"/>
                <w:lang w:eastAsia="ru-RU"/>
              </w:rPr>
              <w:t>к</w:t>
            </w:r>
            <w:r w:rsidRPr="00741E33">
              <w:rPr>
                <w:rFonts w:ascii="Times New Roman" w:eastAsia="Times New Roman" w:hAnsi="Times New Roman"/>
                <w:bCs/>
                <w:sz w:val="24"/>
                <w:szCs w:val="24"/>
                <w:lang w:eastAsia="ru-RU"/>
              </w:rPr>
              <w:t xml:space="preserve">ейс-метод </w:t>
            </w:r>
            <w:r>
              <w:rPr>
                <w:rFonts w:ascii="Times New Roman" w:eastAsia="Times New Roman" w:hAnsi="Times New Roman"/>
                <w:bCs/>
                <w:sz w:val="24"/>
                <w:szCs w:val="24"/>
                <w:lang w:eastAsia="ru-RU"/>
              </w:rPr>
              <w:t xml:space="preserve"> учебный проект</w:t>
            </w:r>
          </w:p>
        </w:tc>
        <w:tc>
          <w:tcPr>
            <w:tcW w:w="2030" w:type="dxa"/>
          </w:tcPr>
          <w:p w14:paraId="3764C058" w14:textId="77777777" w:rsidR="001472BF" w:rsidRPr="00741E33" w:rsidRDefault="001472BF" w:rsidP="000E56B3">
            <w:pPr>
              <w:spacing w:after="0" w:line="240" w:lineRule="auto"/>
              <w:rPr>
                <w:rFonts w:ascii="Times New Roman" w:eastAsia="Times New Roman" w:hAnsi="Times New Roman"/>
                <w:sz w:val="24"/>
                <w:szCs w:val="24"/>
                <w:highlight w:val="yellow"/>
                <w:lang w:eastAsia="ru-RU"/>
              </w:rPr>
            </w:pPr>
            <w:r w:rsidRPr="00741E33">
              <w:rPr>
                <w:rFonts w:ascii="Times New Roman" w:eastAsia="Times New Roman" w:hAnsi="Times New Roman"/>
                <w:sz w:val="24"/>
                <w:szCs w:val="24"/>
                <w:lang w:eastAsia="ru-RU"/>
              </w:rPr>
              <w:t>Комплект тестовых заданий</w:t>
            </w:r>
          </w:p>
          <w:p w14:paraId="2F33CA8F" w14:textId="77777777" w:rsidR="001472BF" w:rsidRPr="00741E33" w:rsidRDefault="001472BF" w:rsidP="000E56B3">
            <w:pPr>
              <w:spacing w:after="0" w:line="240" w:lineRule="auto"/>
              <w:rPr>
                <w:rFonts w:ascii="Times New Roman" w:eastAsia="Times New Roman" w:hAnsi="Times New Roman"/>
                <w:sz w:val="24"/>
                <w:szCs w:val="24"/>
                <w:highlight w:val="yellow"/>
                <w:lang w:eastAsia="ru-RU"/>
              </w:rPr>
            </w:pPr>
          </w:p>
        </w:tc>
      </w:tr>
      <w:tr w:rsidR="001472BF" w:rsidRPr="00741E33" w14:paraId="2F3803EF" w14:textId="77777777" w:rsidTr="001472BF">
        <w:trPr>
          <w:trHeight w:val="1550"/>
        </w:trPr>
        <w:tc>
          <w:tcPr>
            <w:tcW w:w="744" w:type="dxa"/>
            <w:shd w:val="clear" w:color="auto" w:fill="auto"/>
          </w:tcPr>
          <w:p w14:paraId="0CACF650" w14:textId="77777777" w:rsidR="001472BF" w:rsidRPr="00741E33" w:rsidRDefault="001472BF" w:rsidP="000E56B3">
            <w:pPr>
              <w:spacing w:after="0" w:line="240" w:lineRule="auto"/>
              <w:jc w:val="both"/>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lastRenderedPageBreak/>
              <w:t>ОР.2</w:t>
            </w:r>
          </w:p>
          <w:p w14:paraId="627206BE" w14:textId="77777777" w:rsidR="001472BF" w:rsidRPr="00741E33" w:rsidRDefault="001472BF" w:rsidP="000E56B3">
            <w:pPr>
              <w:spacing w:after="0" w:line="240" w:lineRule="auto"/>
              <w:jc w:val="both"/>
              <w:rPr>
                <w:rFonts w:ascii="Times New Roman" w:eastAsia="Times New Roman" w:hAnsi="Times New Roman"/>
                <w:sz w:val="24"/>
                <w:szCs w:val="24"/>
                <w:lang w:eastAsia="ru-RU"/>
              </w:rPr>
            </w:pPr>
          </w:p>
        </w:tc>
        <w:tc>
          <w:tcPr>
            <w:tcW w:w="2066" w:type="dxa"/>
            <w:shd w:val="clear" w:color="auto" w:fill="auto"/>
          </w:tcPr>
          <w:p w14:paraId="4B79A341" w14:textId="77777777" w:rsidR="001472BF" w:rsidRPr="008F6720" w:rsidRDefault="001472BF" w:rsidP="000E56B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умения </w:t>
            </w:r>
            <w:r w:rsidRPr="00AB094A">
              <w:rPr>
                <w:rFonts w:ascii="Times New Roman" w:eastAsia="Times New Roman" w:hAnsi="Times New Roman"/>
                <w:sz w:val="24"/>
                <w:szCs w:val="24"/>
                <w:lang w:eastAsia="ru-RU"/>
              </w:rPr>
              <w:t xml:space="preserve">организовать работу </w:t>
            </w:r>
            <w:r>
              <w:rPr>
                <w:rFonts w:ascii="Times New Roman" w:eastAsia="Times New Roman" w:hAnsi="Times New Roman"/>
                <w:sz w:val="24"/>
                <w:szCs w:val="24"/>
                <w:lang w:eastAsia="ru-RU"/>
              </w:rPr>
              <w:t xml:space="preserve">персонала туристской </w:t>
            </w:r>
            <w:r w:rsidRPr="00AB094A">
              <w:rPr>
                <w:rFonts w:ascii="Times New Roman" w:eastAsia="Times New Roman" w:hAnsi="Times New Roman"/>
                <w:sz w:val="24"/>
                <w:szCs w:val="24"/>
                <w:lang w:eastAsia="ru-RU"/>
              </w:rPr>
              <w:t xml:space="preserve">организации </w:t>
            </w:r>
          </w:p>
        </w:tc>
        <w:tc>
          <w:tcPr>
            <w:tcW w:w="2594" w:type="dxa"/>
          </w:tcPr>
          <w:p w14:paraId="1478D499" w14:textId="77777777" w:rsidR="001472BF" w:rsidRPr="008F6720" w:rsidRDefault="001472BF" w:rsidP="000E56B3">
            <w:pPr>
              <w:spacing w:after="0" w:line="240" w:lineRule="auto"/>
              <w:rPr>
                <w:rFonts w:ascii="Times New Roman" w:eastAsia="Times New Roman" w:hAnsi="Times New Roman"/>
                <w:sz w:val="24"/>
                <w:szCs w:val="24"/>
                <w:lang w:eastAsia="ru-RU"/>
              </w:rPr>
            </w:pPr>
            <w:r w:rsidRPr="00AB094A">
              <w:rPr>
                <w:rFonts w:ascii="Times New Roman" w:hAnsi="Times New Roman"/>
                <w:sz w:val="24"/>
                <w:szCs w:val="24"/>
              </w:rPr>
              <w:t>ПК. 1.1 Осуществляет подбор персонала туристского предприятия в соответствии с профессиональными задачами деятельности</w:t>
            </w:r>
          </w:p>
        </w:tc>
        <w:tc>
          <w:tcPr>
            <w:tcW w:w="1944" w:type="dxa"/>
          </w:tcPr>
          <w:p w14:paraId="7A80BF34" w14:textId="77777777" w:rsidR="001472BF" w:rsidRPr="00741E33" w:rsidRDefault="001472BF" w:rsidP="000E56B3">
            <w:pPr>
              <w:tabs>
                <w:tab w:val="left" w:pos="160"/>
                <w:tab w:val="left" w:pos="415"/>
              </w:tabs>
              <w:spacing w:after="0" w:line="240" w:lineRule="auto"/>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 xml:space="preserve">практические задания, </w:t>
            </w:r>
          </w:p>
          <w:p w14:paraId="383434FD" w14:textId="77777777" w:rsidR="001472BF" w:rsidRPr="00AB094A" w:rsidRDefault="001472BF" w:rsidP="000E56B3">
            <w:pPr>
              <w:tabs>
                <w:tab w:val="left" w:pos="160"/>
                <w:tab w:val="left" w:pos="415"/>
              </w:tabs>
              <w:spacing w:after="0" w:line="240" w:lineRule="auto"/>
              <w:rPr>
                <w:rFonts w:ascii="Times New Roman" w:eastAsia="Times New Roman" w:hAnsi="Times New Roman"/>
                <w:bCs/>
                <w:sz w:val="24"/>
                <w:szCs w:val="24"/>
                <w:lang w:eastAsia="ru-RU"/>
              </w:rPr>
            </w:pPr>
            <w:r w:rsidRPr="00741E33">
              <w:rPr>
                <w:rFonts w:ascii="Times New Roman" w:eastAsia="Times New Roman" w:hAnsi="Times New Roman"/>
                <w:sz w:val="24"/>
                <w:szCs w:val="24"/>
                <w:lang w:eastAsia="ru-RU"/>
              </w:rPr>
              <w:t>к</w:t>
            </w:r>
            <w:r w:rsidRPr="00741E33">
              <w:rPr>
                <w:rFonts w:ascii="Times New Roman" w:eastAsia="Times New Roman" w:hAnsi="Times New Roman"/>
                <w:bCs/>
                <w:sz w:val="24"/>
                <w:szCs w:val="24"/>
                <w:lang w:eastAsia="ru-RU"/>
              </w:rPr>
              <w:t>ейс-метод</w:t>
            </w:r>
          </w:p>
        </w:tc>
        <w:tc>
          <w:tcPr>
            <w:tcW w:w="2030" w:type="dxa"/>
          </w:tcPr>
          <w:p w14:paraId="45E19491" w14:textId="77777777" w:rsidR="001472BF" w:rsidRPr="00741E33" w:rsidRDefault="001472BF" w:rsidP="000E56B3">
            <w:pPr>
              <w:spacing w:after="0" w:line="240" w:lineRule="auto"/>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Кейс-задание</w:t>
            </w:r>
          </w:p>
          <w:p w14:paraId="7A0D6387" w14:textId="77777777" w:rsidR="001472BF" w:rsidRPr="00741E33" w:rsidRDefault="001472BF" w:rsidP="000E56B3">
            <w:pPr>
              <w:spacing w:after="0" w:line="240" w:lineRule="auto"/>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Комплект тестовых заданий</w:t>
            </w:r>
          </w:p>
          <w:p w14:paraId="6EB01E9D" w14:textId="77777777" w:rsidR="001472BF" w:rsidRPr="00741E33" w:rsidRDefault="001472BF" w:rsidP="000E56B3">
            <w:pPr>
              <w:spacing w:after="0" w:line="240" w:lineRule="auto"/>
              <w:rPr>
                <w:rFonts w:ascii="Times New Roman" w:eastAsia="Times New Roman" w:hAnsi="Times New Roman"/>
                <w:sz w:val="24"/>
                <w:szCs w:val="24"/>
                <w:lang w:eastAsia="ru-RU"/>
              </w:rPr>
            </w:pPr>
          </w:p>
          <w:p w14:paraId="75934E84" w14:textId="77777777" w:rsidR="001472BF" w:rsidRPr="00741E33" w:rsidRDefault="001472BF" w:rsidP="000E56B3">
            <w:pPr>
              <w:spacing w:after="0" w:line="240" w:lineRule="auto"/>
              <w:rPr>
                <w:rFonts w:ascii="Times New Roman" w:eastAsia="Times New Roman" w:hAnsi="Times New Roman"/>
                <w:sz w:val="24"/>
                <w:szCs w:val="24"/>
                <w:highlight w:val="yellow"/>
                <w:lang w:eastAsia="ru-RU"/>
              </w:rPr>
            </w:pPr>
          </w:p>
        </w:tc>
      </w:tr>
      <w:tr w:rsidR="001472BF" w:rsidRPr="00741E33" w14:paraId="49BCFB57" w14:textId="77777777" w:rsidTr="000E56B3">
        <w:trPr>
          <w:trHeight w:val="562"/>
        </w:trPr>
        <w:tc>
          <w:tcPr>
            <w:tcW w:w="744" w:type="dxa"/>
            <w:shd w:val="clear" w:color="auto" w:fill="auto"/>
          </w:tcPr>
          <w:p w14:paraId="12FBA38C" w14:textId="77777777" w:rsidR="001472BF" w:rsidRPr="00B640E7" w:rsidRDefault="001472BF" w:rsidP="000E56B3">
            <w:pPr>
              <w:spacing w:after="0" w:line="240" w:lineRule="auto"/>
              <w:jc w:val="both"/>
              <w:rPr>
                <w:rFonts w:ascii="Times New Roman" w:eastAsia="Times New Roman" w:hAnsi="Times New Roman"/>
                <w:iCs/>
                <w:sz w:val="24"/>
                <w:szCs w:val="24"/>
                <w:lang w:eastAsia="ru-RU"/>
              </w:rPr>
            </w:pPr>
            <w:r w:rsidRPr="00B640E7">
              <w:rPr>
                <w:rFonts w:ascii="Times New Roman" w:eastAsia="Times New Roman" w:hAnsi="Times New Roman"/>
                <w:iCs/>
                <w:sz w:val="24"/>
                <w:szCs w:val="24"/>
                <w:lang w:eastAsia="ru-RU"/>
              </w:rPr>
              <w:t>ОР.3</w:t>
            </w:r>
          </w:p>
        </w:tc>
        <w:tc>
          <w:tcPr>
            <w:tcW w:w="2066" w:type="dxa"/>
            <w:shd w:val="clear" w:color="auto" w:fill="auto"/>
          </w:tcPr>
          <w:p w14:paraId="5ABDDC6B" w14:textId="77777777" w:rsidR="001472BF" w:rsidRPr="00B640E7" w:rsidRDefault="001472BF" w:rsidP="000E56B3">
            <w:pPr>
              <w:spacing w:after="0" w:line="240" w:lineRule="auto"/>
              <w:rPr>
                <w:rFonts w:ascii="Times New Roman" w:eastAsia="Times New Roman" w:hAnsi="Times New Roman"/>
                <w:iCs/>
                <w:sz w:val="24"/>
                <w:szCs w:val="24"/>
                <w:lang w:eastAsia="ru-RU"/>
              </w:rPr>
            </w:pPr>
            <w:r w:rsidRPr="00B640E7">
              <w:rPr>
                <w:rFonts w:ascii="Times New Roman" w:eastAsia="Times New Roman" w:hAnsi="Times New Roman"/>
                <w:iCs/>
                <w:sz w:val="24"/>
                <w:szCs w:val="24"/>
                <w:lang w:eastAsia="ru-RU"/>
              </w:rPr>
              <w:t>Владеет основами научного мировоззрения и демонстрирует навыки использования в профессиональной деятельности основных методов научного исследования в области русского языка и иностранного языка</w:t>
            </w:r>
          </w:p>
        </w:tc>
        <w:tc>
          <w:tcPr>
            <w:tcW w:w="2594" w:type="dxa"/>
          </w:tcPr>
          <w:p w14:paraId="40BDD54E" w14:textId="77777777" w:rsidR="001472BF" w:rsidRPr="00B640E7" w:rsidRDefault="001472BF" w:rsidP="000E56B3">
            <w:pPr>
              <w:spacing w:after="0" w:line="240" w:lineRule="auto"/>
              <w:rPr>
                <w:rFonts w:ascii="Times New Roman" w:hAnsi="Times New Roman"/>
                <w:sz w:val="24"/>
                <w:szCs w:val="24"/>
              </w:rPr>
            </w:pPr>
            <w:r w:rsidRPr="00B640E7">
              <w:rPr>
                <w:rFonts w:ascii="Times New Roman" w:hAnsi="Times New Roman"/>
                <w:sz w:val="24"/>
                <w:szCs w:val="24"/>
              </w:rPr>
              <w:t>УК.4.1. Грамотно и ясно строит диалогическую речь в рамках межличностного и межкультурного общения на русском и иностранном языке</w:t>
            </w:r>
          </w:p>
          <w:p w14:paraId="4DACE268" w14:textId="77777777" w:rsidR="001472BF" w:rsidRPr="00B640E7" w:rsidRDefault="001472BF" w:rsidP="000E56B3">
            <w:pPr>
              <w:spacing w:after="0" w:line="240" w:lineRule="auto"/>
              <w:rPr>
                <w:rFonts w:ascii="Times New Roman" w:hAnsi="Times New Roman"/>
                <w:sz w:val="24"/>
                <w:szCs w:val="24"/>
              </w:rPr>
            </w:pPr>
            <w:r w:rsidRPr="00B640E7">
              <w:rPr>
                <w:rFonts w:ascii="Times New Roman" w:hAnsi="Times New Roman"/>
                <w:sz w:val="24"/>
                <w:szCs w:val="24"/>
              </w:rPr>
              <w:t>УК.4.3. Демонстрирует способность находить, воспринимать и использовать информацию на русском и иностранном языке, полученную из печатных и электронных источников для решения стандартных коммуникативных задач</w:t>
            </w:r>
          </w:p>
        </w:tc>
        <w:tc>
          <w:tcPr>
            <w:tcW w:w="1944" w:type="dxa"/>
          </w:tcPr>
          <w:p w14:paraId="7C769E26" w14:textId="77777777" w:rsidR="001472BF" w:rsidRPr="00741E33" w:rsidRDefault="001472BF" w:rsidP="000E56B3">
            <w:pPr>
              <w:tabs>
                <w:tab w:val="left" w:pos="160"/>
                <w:tab w:val="left" w:pos="415"/>
              </w:tabs>
              <w:spacing w:after="0" w:line="240" w:lineRule="auto"/>
              <w:rPr>
                <w:rFonts w:ascii="Times New Roman" w:eastAsia="Times New Roman" w:hAnsi="Times New Roman"/>
                <w:sz w:val="24"/>
                <w:szCs w:val="24"/>
                <w:lang w:eastAsia="ru-RU"/>
              </w:rPr>
            </w:pPr>
            <w:r w:rsidRPr="00B640E7">
              <w:rPr>
                <w:rFonts w:ascii="Times New Roman" w:eastAsia="Times New Roman" w:hAnsi="Times New Roman"/>
                <w:sz w:val="24"/>
                <w:szCs w:val="24"/>
                <w:lang w:eastAsia="ru-RU"/>
              </w:rPr>
              <w:t>практические задания</w:t>
            </w:r>
          </w:p>
        </w:tc>
        <w:tc>
          <w:tcPr>
            <w:tcW w:w="2030" w:type="dxa"/>
          </w:tcPr>
          <w:p w14:paraId="6D9E06FF" w14:textId="77777777" w:rsidR="001472BF" w:rsidRDefault="001472BF" w:rsidP="000E56B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Тест </w:t>
            </w:r>
          </w:p>
          <w:p w14:paraId="627F53C1" w14:textId="77777777" w:rsidR="001472BF" w:rsidRPr="00741E33" w:rsidRDefault="001472BF" w:rsidP="000E56B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сообщение</w:t>
            </w:r>
          </w:p>
        </w:tc>
      </w:tr>
    </w:tbl>
    <w:p w14:paraId="6145B045" w14:textId="77777777" w:rsidR="00EC761D" w:rsidRPr="005374C1" w:rsidRDefault="00EC761D" w:rsidP="00EC761D">
      <w:pPr>
        <w:shd w:val="clear" w:color="auto" w:fill="FFFFFF"/>
        <w:tabs>
          <w:tab w:val="left" w:pos="1123"/>
        </w:tabs>
        <w:spacing w:after="0" w:line="360" w:lineRule="auto"/>
        <w:ind w:firstLine="709"/>
        <w:jc w:val="both"/>
        <w:rPr>
          <w:rFonts w:ascii="Times New Roman" w:eastAsia="Times New Roman" w:hAnsi="Times New Roman"/>
          <w:b/>
          <w:sz w:val="24"/>
          <w:szCs w:val="24"/>
          <w:highlight w:val="yellow"/>
          <w:lang w:eastAsia="ru-RU"/>
        </w:rPr>
      </w:pPr>
    </w:p>
    <w:p w14:paraId="49882A59" w14:textId="77777777" w:rsidR="00EC761D" w:rsidRPr="005374C1" w:rsidRDefault="00EC761D" w:rsidP="00EC761D">
      <w:pPr>
        <w:shd w:val="clear" w:color="auto" w:fill="FFFFFF"/>
        <w:tabs>
          <w:tab w:val="left" w:pos="1123"/>
        </w:tabs>
        <w:spacing w:after="0" w:line="240" w:lineRule="auto"/>
        <w:ind w:right="130" w:firstLine="720"/>
        <w:jc w:val="both"/>
        <w:rPr>
          <w:rFonts w:ascii="Times New Roman" w:eastAsia="Times New Roman" w:hAnsi="Times New Roman"/>
          <w:b/>
          <w:sz w:val="24"/>
          <w:szCs w:val="24"/>
          <w:highlight w:val="yellow"/>
          <w:lang w:eastAsia="ru-RU"/>
        </w:rPr>
      </w:pPr>
    </w:p>
    <w:p w14:paraId="07CD65A9" w14:textId="77777777" w:rsidR="00EC761D" w:rsidRPr="001472BF" w:rsidRDefault="00EC761D" w:rsidP="00EC761D">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1472BF">
        <w:rPr>
          <w:rFonts w:ascii="Times New Roman" w:eastAsia="Times New Roman" w:hAnsi="Times New Roman"/>
          <w:b/>
          <w:spacing w:val="-8"/>
          <w:sz w:val="24"/>
          <w:szCs w:val="24"/>
          <w:lang w:eastAsia="ru-RU"/>
        </w:rPr>
        <w:t xml:space="preserve">2. 3. </w:t>
      </w:r>
      <w:r w:rsidRPr="001472BF">
        <w:rPr>
          <w:rFonts w:ascii="Times New Roman" w:eastAsia="Times New Roman" w:hAnsi="Times New Roman"/>
          <w:b/>
          <w:sz w:val="24"/>
          <w:szCs w:val="24"/>
          <w:lang w:eastAsia="ru-RU"/>
        </w:rPr>
        <w:t>Руководитель и преподаватели модуля</w:t>
      </w:r>
    </w:p>
    <w:p w14:paraId="6DC1C940" w14:textId="77777777" w:rsidR="00EC761D" w:rsidRPr="001472BF" w:rsidRDefault="00EC761D" w:rsidP="00EC761D">
      <w:pPr>
        <w:spacing w:after="0" w:line="240" w:lineRule="auto"/>
        <w:ind w:firstLine="709"/>
        <w:jc w:val="both"/>
        <w:rPr>
          <w:sz w:val="24"/>
          <w:szCs w:val="24"/>
          <w:lang w:eastAsia="ru-RU"/>
        </w:rPr>
      </w:pPr>
      <w:r w:rsidRPr="001472BF">
        <w:rPr>
          <w:rFonts w:ascii="Times New Roman" w:hAnsi="Times New Roman"/>
          <w:i/>
          <w:sz w:val="24"/>
          <w:szCs w:val="24"/>
          <w:lang w:eastAsia="ru-RU"/>
        </w:rPr>
        <w:t>Руководитель:</w:t>
      </w:r>
      <w:r w:rsidRPr="001472BF">
        <w:rPr>
          <w:sz w:val="24"/>
          <w:szCs w:val="24"/>
          <w:lang w:eastAsia="ru-RU"/>
        </w:rPr>
        <w:t xml:space="preserve"> </w:t>
      </w:r>
      <w:r w:rsidRPr="001472BF">
        <w:rPr>
          <w:rFonts w:ascii="Times New Roman" w:hAnsi="Times New Roman"/>
          <w:sz w:val="24"/>
          <w:szCs w:val="24"/>
          <w:lang w:eastAsia="ru-RU"/>
        </w:rPr>
        <w:t>Лебедева Т.Е., к.п.н., доцент кафедры Инновационных технологий менеджмента.</w:t>
      </w:r>
    </w:p>
    <w:p w14:paraId="3E5299AE" w14:textId="77777777" w:rsidR="00EC761D" w:rsidRPr="001472BF" w:rsidRDefault="00EC761D" w:rsidP="00EC761D">
      <w:pPr>
        <w:spacing w:after="0" w:line="240" w:lineRule="auto"/>
        <w:ind w:firstLine="709"/>
        <w:jc w:val="both"/>
        <w:rPr>
          <w:rFonts w:ascii="Times New Roman" w:hAnsi="Times New Roman"/>
          <w:sz w:val="24"/>
          <w:szCs w:val="24"/>
          <w:lang w:eastAsia="ru-RU"/>
        </w:rPr>
      </w:pPr>
      <w:r w:rsidRPr="001472BF">
        <w:rPr>
          <w:rFonts w:ascii="Times New Roman" w:hAnsi="Times New Roman"/>
          <w:i/>
          <w:sz w:val="24"/>
          <w:szCs w:val="24"/>
          <w:lang w:eastAsia="ru-RU"/>
        </w:rPr>
        <w:t>Преподаватели:</w:t>
      </w:r>
      <w:r w:rsidRPr="001472BF">
        <w:rPr>
          <w:rFonts w:ascii="Times New Roman" w:hAnsi="Times New Roman"/>
          <w:sz w:val="24"/>
          <w:szCs w:val="24"/>
          <w:lang w:eastAsia="ru-RU"/>
        </w:rPr>
        <w:t xml:space="preserve">  </w:t>
      </w:r>
    </w:p>
    <w:p w14:paraId="01DE84C0" w14:textId="04F419E8" w:rsidR="00EC761D" w:rsidRDefault="00EC761D" w:rsidP="00EC761D">
      <w:pPr>
        <w:spacing w:after="0" w:line="240" w:lineRule="auto"/>
        <w:ind w:firstLine="709"/>
        <w:jc w:val="both"/>
        <w:rPr>
          <w:rFonts w:ascii="Times New Roman" w:hAnsi="Times New Roman"/>
          <w:sz w:val="24"/>
          <w:szCs w:val="24"/>
          <w:lang w:eastAsia="ru-RU"/>
        </w:rPr>
      </w:pPr>
      <w:bookmarkStart w:id="5" w:name="_Hlk1841408"/>
      <w:r w:rsidRPr="001472BF">
        <w:rPr>
          <w:rFonts w:ascii="Times New Roman" w:hAnsi="Times New Roman"/>
          <w:sz w:val="24"/>
          <w:szCs w:val="24"/>
          <w:lang w:eastAsia="ru-RU"/>
        </w:rPr>
        <w:t xml:space="preserve">Лебедева Т.Е., </w:t>
      </w:r>
      <w:bookmarkStart w:id="6" w:name="_Hlk66560794"/>
      <w:r w:rsidRPr="001472BF">
        <w:rPr>
          <w:rFonts w:ascii="Times New Roman" w:hAnsi="Times New Roman"/>
          <w:sz w:val="24"/>
          <w:szCs w:val="24"/>
          <w:lang w:eastAsia="ru-RU"/>
        </w:rPr>
        <w:t>к.п.н., доцент кафедры Инновационных технологий менеджмента</w:t>
      </w:r>
      <w:bookmarkEnd w:id="6"/>
    </w:p>
    <w:p w14:paraId="23928544" w14:textId="342EF6E3" w:rsidR="000E56B3" w:rsidRPr="001472BF" w:rsidRDefault="000E56B3" w:rsidP="00EC761D">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Крылова Т.В., </w:t>
      </w:r>
      <w:r w:rsidRPr="000E56B3">
        <w:rPr>
          <w:rFonts w:ascii="Times New Roman" w:hAnsi="Times New Roman"/>
          <w:sz w:val="24"/>
          <w:szCs w:val="24"/>
          <w:lang w:eastAsia="ru-RU"/>
        </w:rPr>
        <w:t>к.п.н., доцент кафедры Инновационных технологий менеджмента</w:t>
      </w:r>
    </w:p>
    <w:bookmarkEnd w:id="5"/>
    <w:p w14:paraId="78924C27" w14:textId="77777777" w:rsidR="00EC761D" w:rsidRPr="009C33AC" w:rsidRDefault="00EC761D" w:rsidP="00EC761D">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1F8077E5" w14:textId="77777777" w:rsidR="00EC761D" w:rsidRPr="009C33AC" w:rsidRDefault="00EC761D" w:rsidP="00EC761D">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9C33AC">
        <w:rPr>
          <w:rFonts w:ascii="Times New Roman" w:eastAsia="Times New Roman" w:hAnsi="Times New Roman"/>
          <w:b/>
          <w:sz w:val="24"/>
          <w:szCs w:val="24"/>
          <w:lang w:eastAsia="ru-RU"/>
        </w:rPr>
        <w:t>2.4. Статус образовательного модуля</w:t>
      </w:r>
    </w:p>
    <w:p w14:paraId="1E844C42" w14:textId="32BC5A46" w:rsidR="00EC761D" w:rsidRPr="009C33AC" w:rsidRDefault="00EC761D" w:rsidP="00EC761D">
      <w:pPr>
        <w:shd w:val="clear" w:color="auto" w:fill="FFFFFF"/>
        <w:tabs>
          <w:tab w:val="left" w:pos="1123"/>
        </w:tabs>
        <w:spacing w:after="0" w:line="240" w:lineRule="auto"/>
        <w:ind w:firstLine="709"/>
        <w:jc w:val="both"/>
        <w:rPr>
          <w:rFonts w:ascii="Times New Roman" w:hAnsi="Times New Roman"/>
          <w:sz w:val="24"/>
          <w:szCs w:val="24"/>
        </w:rPr>
      </w:pPr>
      <w:r w:rsidRPr="009C33AC">
        <w:rPr>
          <w:rFonts w:ascii="Times New Roman" w:hAnsi="Times New Roman"/>
          <w:sz w:val="24"/>
          <w:szCs w:val="24"/>
        </w:rPr>
        <w:t xml:space="preserve">Модуль ориентирован на формирование компетенций в области </w:t>
      </w:r>
      <w:r w:rsidR="009C33AC" w:rsidRPr="009C33AC">
        <w:rPr>
          <w:rFonts w:ascii="Times New Roman" w:hAnsi="Times New Roman"/>
          <w:sz w:val="24"/>
          <w:szCs w:val="24"/>
        </w:rPr>
        <w:t>управления инфраструктурными элементами сферы туризма.</w:t>
      </w:r>
      <w:r w:rsidRPr="009C33AC">
        <w:rPr>
          <w:rFonts w:ascii="Times New Roman" w:hAnsi="Times New Roman"/>
          <w:sz w:val="24"/>
          <w:szCs w:val="24"/>
        </w:rPr>
        <w:t xml:space="preserve"> </w:t>
      </w:r>
      <w:r w:rsidR="009C33AC" w:rsidRPr="009C33AC">
        <w:rPr>
          <w:rFonts w:ascii="Times New Roman" w:hAnsi="Times New Roman"/>
          <w:sz w:val="24"/>
          <w:szCs w:val="24"/>
        </w:rPr>
        <w:t>Для изучения</w:t>
      </w:r>
      <w:r w:rsidRPr="009C33AC">
        <w:rPr>
          <w:rFonts w:ascii="Times New Roman" w:hAnsi="Times New Roman"/>
          <w:sz w:val="24"/>
          <w:szCs w:val="24"/>
        </w:rPr>
        <w:t xml:space="preserve"> модуля необходимы знания по дисциплинам модуля «Человек, общество, культура»</w:t>
      </w:r>
      <w:r w:rsidR="009C33AC" w:rsidRPr="009C33AC">
        <w:rPr>
          <w:rFonts w:ascii="Times New Roman" w:hAnsi="Times New Roman"/>
          <w:sz w:val="24"/>
          <w:szCs w:val="24"/>
        </w:rPr>
        <w:t>, «Основы туристской деятельности», «Управление туристской деятельностью»</w:t>
      </w:r>
      <w:r w:rsidRPr="009C33AC">
        <w:rPr>
          <w:rFonts w:ascii="Times New Roman" w:hAnsi="Times New Roman"/>
          <w:sz w:val="24"/>
          <w:szCs w:val="24"/>
        </w:rPr>
        <w:t xml:space="preserve">. Модуль является предшествующим для модуля «Практики». </w:t>
      </w:r>
    </w:p>
    <w:p w14:paraId="1E4B511D" w14:textId="77777777" w:rsidR="000E56B3" w:rsidRDefault="000E56B3" w:rsidP="00EC76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4E37D442" w14:textId="77777777" w:rsidR="000E56B3" w:rsidRDefault="000E56B3" w:rsidP="00EC76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1EE4CB77" w14:textId="77777777" w:rsidR="000E56B3" w:rsidRDefault="000E56B3" w:rsidP="00EC76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1E02FBA7" w14:textId="77777777" w:rsidR="000E56B3" w:rsidRDefault="000E56B3" w:rsidP="00EC76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1C02EB5B" w14:textId="77777777" w:rsidR="000E56B3" w:rsidRDefault="000E56B3" w:rsidP="00EC76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57BE94C0" w14:textId="77777777" w:rsidR="000E56B3" w:rsidRDefault="000E56B3" w:rsidP="00EC76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546E3F11" w14:textId="370BB8D5" w:rsidR="00EC761D" w:rsidRPr="009C33AC" w:rsidRDefault="00EC761D" w:rsidP="00EC76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9C33AC">
        <w:rPr>
          <w:rFonts w:ascii="Times New Roman" w:eastAsia="Times New Roman" w:hAnsi="Times New Roman"/>
          <w:b/>
          <w:sz w:val="24"/>
          <w:szCs w:val="24"/>
          <w:lang w:eastAsia="ru-RU"/>
        </w:rPr>
        <w:lastRenderedPageBreak/>
        <w:t>2.5. Трудоемкость модуля</w:t>
      </w:r>
    </w:p>
    <w:p w14:paraId="247646C5" w14:textId="77777777" w:rsidR="00EC761D" w:rsidRPr="009C33AC" w:rsidRDefault="00EC761D" w:rsidP="00EC76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188"/>
        <w:gridCol w:w="2150"/>
      </w:tblGrid>
      <w:tr w:rsidR="00EC761D" w:rsidRPr="009C33AC" w14:paraId="70E26298" w14:textId="77777777" w:rsidTr="001472BF">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6885B401" w14:textId="77777777" w:rsidR="00EC761D" w:rsidRPr="009C33AC" w:rsidRDefault="00EC761D" w:rsidP="001472BF">
            <w:pPr>
              <w:shd w:val="clear" w:color="auto" w:fill="FFFFFF"/>
              <w:spacing w:after="0" w:line="240" w:lineRule="auto"/>
              <w:jc w:val="center"/>
              <w:rPr>
                <w:rFonts w:ascii="Times New Roman" w:eastAsia="Times New Roman" w:hAnsi="Times New Roman"/>
                <w:b/>
                <w:sz w:val="24"/>
                <w:szCs w:val="24"/>
                <w:lang w:eastAsia="ru-RU"/>
              </w:rPr>
            </w:pPr>
            <w:r w:rsidRPr="009C33AC">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6C576C4B" w14:textId="77777777" w:rsidR="00EC761D" w:rsidRPr="009C33AC" w:rsidRDefault="00EC761D" w:rsidP="001472BF">
            <w:pPr>
              <w:shd w:val="clear" w:color="auto" w:fill="FFFFFF"/>
              <w:spacing w:after="0" w:line="240" w:lineRule="auto"/>
              <w:jc w:val="center"/>
              <w:rPr>
                <w:rFonts w:ascii="Times New Roman" w:eastAsia="Times New Roman" w:hAnsi="Times New Roman"/>
                <w:b/>
                <w:sz w:val="24"/>
                <w:szCs w:val="24"/>
                <w:lang w:eastAsia="ru-RU"/>
              </w:rPr>
            </w:pPr>
            <w:r w:rsidRPr="009C33AC">
              <w:rPr>
                <w:rFonts w:ascii="Times New Roman" w:eastAsia="Times New Roman" w:hAnsi="Times New Roman"/>
                <w:b/>
                <w:sz w:val="24"/>
                <w:szCs w:val="24"/>
                <w:lang w:eastAsia="ru-RU"/>
              </w:rPr>
              <w:t>Час./</w:t>
            </w:r>
            <w:proofErr w:type="spellStart"/>
            <w:r w:rsidRPr="009C33AC">
              <w:rPr>
                <w:rFonts w:ascii="Times New Roman" w:eastAsia="Times New Roman" w:hAnsi="Times New Roman"/>
                <w:b/>
                <w:sz w:val="24"/>
                <w:szCs w:val="24"/>
                <w:lang w:eastAsia="ru-RU"/>
              </w:rPr>
              <w:t>з.е</w:t>
            </w:r>
            <w:proofErr w:type="spellEnd"/>
            <w:r w:rsidRPr="009C33AC">
              <w:rPr>
                <w:rFonts w:ascii="Times New Roman" w:eastAsia="Times New Roman" w:hAnsi="Times New Roman"/>
                <w:b/>
                <w:sz w:val="24"/>
                <w:szCs w:val="24"/>
                <w:lang w:eastAsia="ru-RU"/>
              </w:rPr>
              <w:t>.</w:t>
            </w:r>
          </w:p>
        </w:tc>
      </w:tr>
      <w:tr w:rsidR="00EC761D" w:rsidRPr="009C33AC" w14:paraId="65E898A7" w14:textId="77777777" w:rsidTr="001472BF">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37ED4A0B" w14:textId="77777777" w:rsidR="00EC761D" w:rsidRPr="009C33AC" w:rsidRDefault="00EC761D" w:rsidP="001472BF">
            <w:pPr>
              <w:shd w:val="clear" w:color="auto" w:fill="FFFFFF"/>
              <w:spacing w:after="0" w:line="240" w:lineRule="auto"/>
              <w:jc w:val="both"/>
              <w:rPr>
                <w:rFonts w:ascii="Times New Roman" w:eastAsia="Times New Roman" w:hAnsi="Times New Roman"/>
                <w:sz w:val="24"/>
                <w:szCs w:val="24"/>
                <w:lang w:eastAsia="ru-RU"/>
              </w:rPr>
            </w:pPr>
            <w:r w:rsidRPr="009C33AC">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253E6655" w14:textId="1D12285A" w:rsidR="00EC761D" w:rsidRPr="009C33AC" w:rsidRDefault="003D3750" w:rsidP="001472BF">
            <w:pPr>
              <w:shd w:val="clear" w:color="auto" w:fill="FFFFFF"/>
              <w:spacing w:after="0" w:line="240" w:lineRule="auto"/>
              <w:jc w:val="center"/>
              <w:rPr>
                <w:rFonts w:ascii="Times New Roman" w:eastAsia="Times New Roman" w:hAnsi="Times New Roman"/>
                <w:sz w:val="24"/>
                <w:szCs w:val="24"/>
                <w:lang w:eastAsia="ru-RU"/>
              </w:rPr>
            </w:pPr>
            <w:r w:rsidRPr="009C33AC">
              <w:rPr>
                <w:rFonts w:ascii="Times New Roman" w:eastAsia="Times New Roman" w:hAnsi="Times New Roman"/>
                <w:sz w:val="24"/>
                <w:szCs w:val="24"/>
                <w:lang w:eastAsia="ru-RU"/>
              </w:rPr>
              <w:t>792/22</w:t>
            </w:r>
          </w:p>
        </w:tc>
      </w:tr>
      <w:tr w:rsidR="00EC761D" w:rsidRPr="009C33AC" w14:paraId="6511C28C" w14:textId="77777777" w:rsidTr="001472BF">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27352D57" w14:textId="77777777" w:rsidR="00EC761D" w:rsidRPr="009C33AC" w:rsidRDefault="00EC761D" w:rsidP="001472BF">
            <w:pPr>
              <w:shd w:val="clear" w:color="auto" w:fill="FFFFFF"/>
              <w:spacing w:after="0" w:line="240" w:lineRule="auto"/>
              <w:jc w:val="both"/>
              <w:rPr>
                <w:rFonts w:ascii="Times New Roman" w:eastAsia="Times New Roman" w:hAnsi="Times New Roman"/>
                <w:sz w:val="24"/>
                <w:szCs w:val="24"/>
                <w:lang w:eastAsia="ru-RU"/>
              </w:rPr>
            </w:pPr>
            <w:r w:rsidRPr="009C33AC">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3E1920F2" w14:textId="52D5A131" w:rsidR="00EC761D" w:rsidRPr="009C33AC" w:rsidRDefault="009C33AC" w:rsidP="001472BF">
            <w:pPr>
              <w:shd w:val="clear" w:color="auto" w:fill="FFFFFF"/>
              <w:spacing w:after="0" w:line="240" w:lineRule="auto"/>
              <w:jc w:val="center"/>
              <w:rPr>
                <w:rFonts w:ascii="Times New Roman" w:eastAsia="Times New Roman" w:hAnsi="Times New Roman"/>
                <w:sz w:val="24"/>
                <w:szCs w:val="24"/>
                <w:lang w:val="en-US" w:eastAsia="ru-RU"/>
              </w:rPr>
            </w:pPr>
            <w:r w:rsidRPr="009C33AC">
              <w:rPr>
                <w:rFonts w:ascii="Times New Roman" w:eastAsia="Times New Roman" w:hAnsi="Times New Roman"/>
                <w:sz w:val="24"/>
                <w:szCs w:val="24"/>
                <w:lang w:eastAsia="ru-RU"/>
              </w:rPr>
              <w:t>274</w:t>
            </w:r>
            <w:r w:rsidR="00EC761D" w:rsidRPr="009C33AC">
              <w:rPr>
                <w:rFonts w:ascii="Times New Roman" w:eastAsia="Times New Roman" w:hAnsi="Times New Roman"/>
                <w:sz w:val="24"/>
                <w:szCs w:val="24"/>
                <w:lang w:eastAsia="ru-RU"/>
              </w:rPr>
              <w:t>/</w:t>
            </w:r>
            <w:r w:rsidRPr="009C33AC">
              <w:rPr>
                <w:rFonts w:ascii="Times New Roman" w:eastAsia="Times New Roman" w:hAnsi="Times New Roman"/>
                <w:sz w:val="24"/>
                <w:szCs w:val="24"/>
                <w:lang w:eastAsia="ru-RU"/>
              </w:rPr>
              <w:t>7,61</w:t>
            </w:r>
          </w:p>
        </w:tc>
      </w:tr>
      <w:tr w:rsidR="00EC761D" w:rsidRPr="009C33AC" w14:paraId="70EBC56B" w14:textId="77777777" w:rsidTr="001472BF">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75615E81" w14:textId="77777777" w:rsidR="00EC761D" w:rsidRPr="009C33AC" w:rsidRDefault="00EC761D" w:rsidP="001472BF">
            <w:pPr>
              <w:shd w:val="clear" w:color="auto" w:fill="FFFFFF"/>
              <w:spacing w:after="0" w:line="240" w:lineRule="auto"/>
              <w:jc w:val="both"/>
              <w:rPr>
                <w:rFonts w:ascii="Times New Roman" w:eastAsia="Times New Roman" w:hAnsi="Times New Roman"/>
                <w:sz w:val="24"/>
                <w:szCs w:val="24"/>
                <w:lang w:eastAsia="ru-RU"/>
              </w:rPr>
            </w:pPr>
            <w:r w:rsidRPr="009C33AC">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33737F6A" w14:textId="04E7B8E9" w:rsidR="00EC761D" w:rsidRPr="009C33AC" w:rsidRDefault="009C33AC" w:rsidP="001472BF">
            <w:pPr>
              <w:shd w:val="clear" w:color="auto" w:fill="FFFFFF"/>
              <w:spacing w:after="0" w:line="240" w:lineRule="auto"/>
              <w:jc w:val="center"/>
              <w:rPr>
                <w:rFonts w:ascii="Times New Roman" w:eastAsia="Times New Roman" w:hAnsi="Times New Roman"/>
                <w:sz w:val="24"/>
                <w:szCs w:val="24"/>
                <w:lang w:eastAsia="ru-RU"/>
              </w:rPr>
            </w:pPr>
            <w:r w:rsidRPr="009C33AC">
              <w:rPr>
                <w:rFonts w:ascii="Times New Roman" w:eastAsia="Times New Roman" w:hAnsi="Times New Roman"/>
                <w:sz w:val="24"/>
                <w:szCs w:val="24"/>
                <w:lang w:eastAsia="ru-RU"/>
              </w:rPr>
              <w:t>518</w:t>
            </w:r>
            <w:r w:rsidR="00EC761D" w:rsidRPr="009C33AC">
              <w:rPr>
                <w:rFonts w:ascii="Times New Roman" w:eastAsia="Times New Roman" w:hAnsi="Times New Roman"/>
                <w:sz w:val="24"/>
                <w:szCs w:val="24"/>
                <w:lang w:eastAsia="ru-RU"/>
              </w:rPr>
              <w:t>/</w:t>
            </w:r>
            <w:r w:rsidRPr="009C33AC">
              <w:rPr>
                <w:rFonts w:ascii="Times New Roman" w:eastAsia="Times New Roman" w:hAnsi="Times New Roman"/>
                <w:sz w:val="24"/>
                <w:szCs w:val="24"/>
                <w:lang w:eastAsia="ru-RU"/>
              </w:rPr>
              <w:t>14,39</w:t>
            </w:r>
          </w:p>
        </w:tc>
      </w:tr>
      <w:tr w:rsidR="00EC761D" w:rsidRPr="009C33AC" w14:paraId="1E7CBA2F" w14:textId="77777777" w:rsidTr="001472BF">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200197C1" w14:textId="77777777" w:rsidR="00EC761D" w:rsidRPr="009C33AC" w:rsidRDefault="00EC761D" w:rsidP="001472BF">
            <w:pPr>
              <w:shd w:val="clear" w:color="auto" w:fill="FFFFFF"/>
              <w:spacing w:after="0" w:line="240" w:lineRule="auto"/>
              <w:jc w:val="both"/>
              <w:rPr>
                <w:rFonts w:ascii="Times New Roman" w:eastAsia="Times New Roman" w:hAnsi="Times New Roman"/>
                <w:sz w:val="24"/>
                <w:szCs w:val="24"/>
                <w:lang w:eastAsia="ru-RU"/>
              </w:rPr>
            </w:pPr>
            <w:r w:rsidRPr="009C33AC">
              <w:rPr>
                <w:rFonts w:ascii="Times New Roman" w:eastAsia="Times New Roman" w:hAnsi="Times New Roman"/>
                <w:sz w:val="24"/>
                <w:szCs w:val="24"/>
                <w:lang w:eastAsia="ru-RU"/>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78278095" w14:textId="77777777" w:rsidR="00EC761D" w:rsidRPr="009C33AC" w:rsidRDefault="00EC761D" w:rsidP="001472BF">
            <w:pPr>
              <w:shd w:val="clear" w:color="auto" w:fill="FFFFFF"/>
              <w:spacing w:after="0" w:line="240" w:lineRule="auto"/>
              <w:jc w:val="center"/>
              <w:rPr>
                <w:rFonts w:ascii="Times New Roman" w:eastAsia="Times New Roman" w:hAnsi="Times New Roman"/>
                <w:sz w:val="24"/>
                <w:szCs w:val="24"/>
                <w:lang w:eastAsia="ru-RU"/>
              </w:rPr>
            </w:pPr>
            <w:r w:rsidRPr="009C33AC">
              <w:rPr>
                <w:rFonts w:ascii="Times New Roman" w:eastAsia="Times New Roman" w:hAnsi="Times New Roman"/>
                <w:sz w:val="24"/>
                <w:szCs w:val="24"/>
                <w:lang w:eastAsia="ru-RU"/>
              </w:rPr>
              <w:t>-</w:t>
            </w:r>
          </w:p>
        </w:tc>
      </w:tr>
      <w:tr w:rsidR="00EC761D" w:rsidRPr="009C33AC" w14:paraId="50124647" w14:textId="77777777" w:rsidTr="001472BF">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31FF5FD6" w14:textId="77777777" w:rsidR="00EC761D" w:rsidRPr="009C33AC" w:rsidRDefault="00EC761D" w:rsidP="001472BF">
            <w:pPr>
              <w:shd w:val="clear" w:color="auto" w:fill="FFFFFF"/>
              <w:spacing w:after="0" w:line="240" w:lineRule="auto"/>
              <w:jc w:val="both"/>
              <w:rPr>
                <w:rFonts w:ascii="Times New Roman" w:eastAsia="Times New Roman" w:hAnsi="Times New Roman"/>
                <w:sz w:val="24"/>
                <w:szCs w:val="24"/>
                <w:lang w:eastAsia="ru-RU"/>
              </w:rPr>
            </w:pPr>
            <w:r w:rsidRPr="009C33AC">
              <w:rPr>
                <w:rFonts w:ascii="Times New Roman" w:eastAsia="Times New Roman" w:hAnsi="Times New Roman"/>
                <w:sz w:val="24"/>
                <w:szCs w:val="24"/>
                <w:lang w:eastAsia="ru-RU"/>
              </w:rPr>
              <w:t>итоговая аттестация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2D0C6883" w14:textId="77777777" w:rsidR="00EC761D" w:rsidRPr="009C33AC" w:rsidRDefault="00EC761D" w:rsidP="001472BF">
            <w:pPr>
              <w:shd w:val="clear" w:color="auto" w:fill="FFFFFF"/>
              <w:spacing w:after="0" w:line="240" w:lineRule="auto"/>
              <w:jc w:val="center"/>
              <w:rPr>
                <w:rFonts w:ascii="Times New Roman" w:eastAsia="Times New Roman" w:hAnsi="Times New Roman"/>
                <w:sz w:val="24"/>
                <w:szCs w:val="24"/>
                <w:lang w:eastAsia="ru-RU"/>
              </w:rPr>
            </w:pPr>
            <w:r w:rsidRPr="009C33AC">
              <w:rPr>
                <w:rFonts w:ascii="Times New Roman" w:eastAsia="Times New Roman" w:hAnsi="Times New Roman"/>
                <w:sz w:val="24"/>
                <w:szCs w:val="24"/>
                <w:lang w:eastAsia="ru-RU"/>
              </w:rPr>
              <w:t>-</w:t>
            </w:r>
          </w:p>
        </w:tc>
      </w:tr>
    </w:tbl>
    <w:p w14:paraId="681EDFB7" w14:textId="77777777" w:rsidR="00EC761D" w:rsidRPr="009C33AC" w:rsidRDefault="00EC761D" w:rsidP="00EC761D">
      <w:pPr>
        <w:shd w:val="clear" w:color="auto" w:fill="FFFFFF"/>
        <w:tabs>
          <w:tab w:val="left" w:pos="814"/>
        </w:tabs>
        <w:spacing w:after="0" w:line="240" w:lineRule="auto"/>
        <w:jc w:val="both"/>
        <w:rPr>
          <w:rFonts w:ascii="Times New Roman" w:eastAsia="Times New Roman" w:hAnsi="Times New Roman"/>
          <w:sz w:val="28"/>
          <w:szCs w:val="28"/>
          <w:lang w:eastAsia="ru-RU"/>
        </w:rPr>
      </w:pPr>
    </w:p>
    <w:p w14:paraId="03796C17" w14:textId="77777777" w:rsidR="00EC761D" w:rsidRPr="005374C1" w:rsidRDefault="00EC761D" w:rsidP="00EC761D">
      <w:pPr>
        <w:rPr>
          <w:rFonts w:ascii="Times New Roman" w:eastAsia="Times New Roman" w:hAnsi="Times New Roman"/>
          <w:sz w:val="28"/>
          <w:szCs w:val="28"/>
          <w:highlight w:val="yellow"/>
          <w:lang w:eastAsia="ru-RU"/>
        </w:rPr>
      </w:pPr>
      <w:r w:rsidRPr="005374C1">
        <w:rPr>
          <w:rFonts w:ascii="Times New Roman" w:eastAsia="Times New Roman" w:hAnsi="Times New Roman"/>
          <w:sz w:val="28"/>
          <w:szCs w:val="28"/>
          <w:highlight w:val="yellow"/>
          <w:lang w:eastAsia="ru-RU"/>
        </w:rPr>
        <w:br w:type="page"/>
      </w:r>
    </w:p>
    <w:p w14:paraId="48FE9586" w14:textId="77777777" w:rsidR="00EC761D" w:rsidRPr="00B07A1F" w:rsidRDefault="00EC761D" w:rsidP="00EC761D">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B07A1F">
        <w:rPr>
          <w:rFonts w:ascii="Times New Roman" w:eastAsia="Times New Roman" w:hAnsi="Times New Roman"/>
          <w:b/>
          <w:caps/>
          <w:sz w:val="24"/>
          <w:szCs w:val="24"/>
          <w:lang w:eastAsia="ru-RU"/>
        </w:rPr>
        <w:lastRenderedPageBreak/>
        <w:t>3. Структура модуля</w:t>
      </w:r>
    </w:p>
    <w:p w14:paraId="69BB1848" w14:textId="3412F1B0" w:rsidR="00EC761D" w:rsidRPr="00B07A1F" w:rsidRDefault="00EC761D" w:rsidP="00EC761D">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B07A1F">
        <w:rPr>
          <w:rFonts w:ascii="Times New Roman" w:eastAsia="Times New Roman" w:hAnsi="Times New Roman"/>
          <w:b/>
          <w:caps/>
          <w:sz w:val="24"/>
          <w:szCs w:val="24"/>
          <w:lang w:eastAsia="ru-RU"/>
        </w:rPr>
        <w:t>«</w:t>
      </w:r>
      <w:r w:rsidR="003D3750" w:rsidRPr="00B07A1F">
        <w:rPr>
          <w:rFonts w:ascii="Times New Roman" w:eastAsia="Times New Roman" w:hAnsi="Times New Roman"/>
          <w:b/>
          <w:caps/>
          <w:sz w:val="24"/>
          <w:szCs w:val="24"/>
          <w:lang w:eastAsia="ru-RU"/>
        </w:rPr>
        <w:t>Управление инфраструктурой туристской деятельности</w:t>
      </w:r>
      <w:r w:rsidRPr="00B07A1F">
        <w:rPr>
          <w:rFonts w:ascii="Times New Roman" w:eastAsia="Times New Roman" w:hAnsi="Times New Roman"/>
          <w:b/>
          <w:caps/>
          <w:sz w:val="24"/>
          <w:szCs w:val="24"/>
          <w:lang w:eastAsia="ru-RU"/>
        </w:rPr>
        <w:t>»</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2019"/>
        <w:gridCol w:w="555"/>
        <w:gridCol w:w="867"/>
        <w:gridCol w:w="896"/>
        <w:gridCol w:w="819"/>
        <w:gridCol w:w="1093"/>
        <w:gridCol w:w="730"/>
        <w:gridCol w:w="808"/>
        <w:gridCol w:w="958"/>
        <w:gridCol w:w="11"/>
      </w:tblGrid>
      <w:tr w:rsidR="00B855F4" w:rsidRPr="00B855F4" w14:paraId="2E97543E" w14:textId="77777777" w:rsidTr="00B855F4">
        <w:trPr>
          <w:gridAfter w:val="1"/>
          <w:wAfter w:w="11" w:type="dxa"/>
          <w:trHeight w:val="302"/>
        </w:trPr>
        <w:tc>
          <w:tcPr>
            <w:tcW w:w="865" w:type="dxa"/>
            <w:vMerge w:val="restart"/>
            <w:shd w:val="clear" w:color="auto" w:fill="auto"/>
          </w:tcPr>
          <w:p w14:paraId="07925283"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Код</w:t>
            </w:r>
          </w:p>
        </w:tc>
        <w:tc>
          <w:tcPr>
            <w:tcW w:w="2019" w:type="dxa"/>
            <w:vMerge w:val="restart"/>
            <w:shd w:val="clear" w:color="auto" w:fill="auto"/>
          </w:tcPr>
          <w:p w14:paraId="137418ED"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Дисциплина</w:t>
            </w:r>
          </w:p>
        </w:tc>
        <w:tc>
          <w:tcPr>
            <w:tcW w:w="4230" w:type="dxa"/>
            <w:gridSpan w:val="5"/>
            <w:shd w:val="clear" w:color="auto" w:fill="auto"/>
          </w:tcPr>
          <w:p w14:paraId="67ECEB73"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Трудоемкость (час.)</w:t>
            </w:r>
          </w:p>
        </w:tc>
        <w:tc>
          <w:tcPr>
            <w:tcW w:w="730" w:type="dxa"/>
            <w:vMerge w:val="restart"/>
            <w:shd w:val="clear" w:color="auto" w:fill="auto"/>
          </w:tcPr>
          <w:p w14:paraId="07119331"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Трудоемкость  (</w:t>
            </w:r>
            <w:proofErr w:type="spellStart"/>
            <w:r w:rsidRPr="00B855F4">
              <w:rPr>
                <w:rFonts w:ascii="Times New Roman" w:eastAsia="Times New Roman" w:hAnsi="Times New Roman"/>
                <w:lang w:eastAsia="ru-RU"/>
              </w:rPr>
              <w:t>з.е</w:t>
            </w:r>
            <w:proofErr w:type="spellEnd"/>
            <w:r w:rsidRPr="00B855F4">
              <w:rPr>
                <w:rFonts w:ascii="Times New Roman" w:eastAsia="Times New Roman" w:hAnsi="Times New Roman"/>
                <w:lang w:eastAsia="ru-RU"/>
              </w:rPr>
              <w:t>.)</w:t>
            </w:r>
          </w:p>
        </w:tc>
        <w:tc>
          <w:tcPr>
            <w:tcW w:w="808" w:type="dxa"/>
            <w:vMerge w:val="restart"/>
            <w:shd w:val="clear" w:color="auto" w:fill="auto"/>
          </w:tcPr>
          <w:p w14:paraId="48486E4E"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Порядок изучения</w:t>
            </w:r>
          </w:p>
        </w:tc>
        <w:tc>
          <w:tcPr>
            <w:tcW w:w="958" w:type="dxa"/>
            <w:vMerge w:val="restart"/>
            <w:shd w:val="clear" w:color="auto" w:fill="auto"/>
          </w:tcPr>
          <w:p w14:paraId="1DBC8652"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 xml:space="preserve">Образовательные результаты </w:t>
            </w:r>
          </w:p>
          <w:p w14:paraId="6479C56A"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(код ОР)</w:t>
            </w:r>
          </w:p>
        </w:tc>
      </w:tr>
      <w:tr w:rsidR="00B855F4" w:rsidRPr="00B855F4" w14:paraId="0630F50C" w14:textId="77777777" w:rsidTr="00B855F4">
        <w:trPr>
          <w:gridAfter w:val="1"/>
          <w:wAfter w:w="11" w:type="dxa"/>
        </w:trPr>
        <w:tc>
          <w:tcPr>
            <w:tcW w:w="865" w:type="dxa"/>
            <w:vMerge/>
            <w:shd w:val="clear" w:color="auto" w:fill="auto"/>
            <w:vAlign w:val="center"/>
          </w:tcPr>
          <w:p w14:paraId="7E87951A"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c>
          <w:tcPr>
            <w:tcW w:w="2019" w:type="dxa"/>
            <w:vMerge/>
            <w:shd w:val="clear" w:color="auto" w:fill="auto"/>
            <w:vAlign w:val="center"/>
          </w:tcPr>
          <w:p w14:paraId="32700AB2"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c>
          <w:tcPr>
            <w:tcW w:w="555" w:type="dxa"/>
            <w:vMerge w:val="restart"/>
            <w:shd w:val="clear" w:color="auto" w:fill="auto"/>
          </w:tcPr>
          <w:p w14:paraId="0F571912"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Всего</w:t>
            </w:r>
          </w:p>
        </w:tc>
        <w:tc>
          <w:tcPr>
            <w:tcW w:w="1763" w:type="dxa"/>
            <w:gridSpan w:val="2"/>
            <w:shd w:val="clear" w:color="auto" w:fill="auto"/>
          </w:tcPr>
          <w:p w14:paraId="1B69892E"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Контактная работа</w:t>
            </w:r>
          </w:p>
        </w:tc>
        <w:tc>
          <w:tcPr>
            <w:tcW w:w="819" w:type="dxa"/>
            <w:vMerge w:val="restart"/>
            <w:shd w:val="clear" w:color="auto" w:fill="auto"/>
          </w:tcPr>
          <w:p w14:paraId="3AC061AF"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Самостоятельная работа</w:t>
            </w:r>
          </w:p>
        </w:tc>
        <w:tc>
          <w:tcPr>
            <w:tcW w:w="1093" w:type="dxa"/>
            <w:vMerge w:val="restart"/>
            <w:shd w:val="clear" w:color="auto" w:fill="auto"/>
          </w:tcPr>
          <w:p w14:paraId="0170445B"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Аттестация</w:t>
            </w:r>
          </w:p>
        </w:tc>
        <w:tc>
          <w:tcPr>
            <w:tcW w:w="730" w:type="dxa"/>
            <w:vMerge/>
            <w:shd w:val="clear" w:color="auto" w:fill="auto"/>
            <w:vAlign w:val="center"/>
          </w:tcPr>
          <w:p w14:paraId="4AFAF900"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c>
          <w:tcPr>
            <w:tcW w:w="808" w:type="dxa"/>
            <w:vMerge/>
            <w:shd w:val="clear" w:color="auto" w:fill="auto"/>
            <w:vAlign w:val="center"/>
          </w:tcPr>
          <w:p w14:paraId="192F59B5"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c>
          <w:tcPr>
            <w:tcW w:w="958" w:type="dxa"/>
            <w:vMerge/>
            <w:shd w:val="clear" w:color="auto" w:fill="auto"/>
            <w:vAlign w:val="center"/>
          </w:tcPr>
          <w:p w14:paraId="4891387D"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r>
      <w:tr w:rsidR="00B855F4" w:rsidRPr="00B855F4" w14:paraId="691C8DD6" w14:textId="77777777" w:rsidTr="00B855F4">
        <w:trPr>
          <w:gridAfter w:val="1"/>
          <w:wAfter w:w="11" w:type="dxa"/>
        </w:trPr>
        <w:tc>
          <w:tcPr>
            <w:tcW w:w="865" w:type="dxa"/>
            <w:vMerge/>
            <w:shd w:val="clear" w:color="auto" w:fill="auto"/>
            <w:vAlign w:val="center"/>
          </w:tcPr>
          <w:p w14:paraId="1F357479"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c>
          <w:tcPr>
            <w:tcW w:w="2019" w:type="dxa"/>
            <w:vMerge/>
            <w:shd w:val="clear" w:color="auto" w:fill="auto"/>
            <w:vAlign w:val="center"/>
          </w:tcPr>
          <w:p w14:paraId="60C218C0"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c>
          <w:tcPr>
            <w:tcW w:w="555" w:type="dxa"/>
            <w:vMerge/>
            <w:shd w:val="clear" w:color="auto" w:fill="auto"/>
          </w:tcPr>
          <w:p w14:paraId="113C72F1" w14:textId="77777777" w:rsidR="00B855F4" w:rsidRPr="00B855F4" w:rsidRDefault="00B855F4" w:rsidP="00B855F4">
            <w:pPr>
              <w:tabs>
                <w:tab w:val="left" w:pos="814"/>
              </w:tabs>
              <w:spacing w:after="0" w:line="240" w:lineRule="auto"/>
              <w:rPr>
                <w:rFonts w:ascii="Times New Roman" w:eastAsia="Times New Roman" w:hAnsi="Times New Roman"/>
                <w:caps/>
                <w:lang w:eastAsia="ru-RU"/>
              </w:rPr>
            </w:pPr>
          </w:p>
        </w:tc>
        <w:tc>
          <w:tcPr>
            <w:tcW w:w="867" w:type="dxa"/>
            <w:shd w:val="clear" w:color="auto" w:fill="auto"/>
          </w:tcPr>
          <w:p w14:paraId="57123E53"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lang w:eastAsia="ru-RU"/>
              </w:rPr>
              <w:t>Аудиторная работа</w:t>
            </w:r>
          </w:p>
        </w:tc>
        <w:tc>
          <w:tcPr>
            <w:tcW w:w="896" w:type="dxa"/>
            <w:shd w:val="clear" w:color="auto" w:fill="auto"/>
          </w:tcPr>
          <w:p w14:paraId="71EDC786"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 xml:space="preserve">Контактная СР (в т.ч. </w:t>
            </w:r>
          </w:p>
          <w:p w14:paraId="4A0C438F" w14:textId="77777777" w:rsidR="00B855F4" w:rsidRPr="00B855F4" w:rsidRDefault="00B855F4"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в ЭИОС)</w:t>
            </w:r>
          </w:p>
        </w:tc>
        <w:tc>
          <w:tcPr>
            <w:tcW w:w="819" w:type="dxa"/>
            <w:vMerge/>
            <w:shd w:val="clear" w:color="auto" w:fill="auto"/>
          </w:tcPr>
          <w:p w14:paraId="5388A3BC" w14:textId="77777777" w:rsidR="00B855F4" w:rsidRPr="00B855F4" w:rsidRDefault="00B855F4" w:rsidP="00B855F4">
            <w:pPr>
              <w:tabs>
                <w:tab w:val="left" w:pos="814"/>
              </w:tabs>
              <w:spacing w:after="0" w:line="240" w:lineRule="auto"/>
              <w:rPr>
                <w:rFonts w:ascii="Times New Roman" w:eastAsia="Times New Roman" w:hAnsi="Times New Roman"/>
                <w:caps/>
                <w:lang w:eastAsia="ru-RU"/>
              </w:rPr>
            </w:pPr>
          </w:p>
        </w:tc>
        <w:tc>
          <w:tcPr>
            <w:tcW w:w="1093" w:type="dxa"/>
            <w:vMerge/>
            <w:shd w:val="clear" w:color="auto" w:fill="auto"/>
          </w:tcPr>
          <w:p w14:paraId="3BFE3485" w14:textId="77777777" w:rsidR="00B855F4" w:rsidRPr="00B855F4" w:rsidRDefault="00B855F4" w:rsidP="00B855F4">
            <w:pPr>
              <w:tabs>
                <w:tab w:val="left" w:pos="814"/>
              </w:tabs>
              <w:spacing w:after="0" w:line="240" w:lineRule="auto"/>
              <w:rPr>
                <w:rFonts w:ascii="Times New Roman" w:eastAsia="Times New Roman" w:hAnsi="Times New Roman"/>
                <w:caps/>
                <w:lang w:eastAsia="ru-RU"/>
              </w:rPr>
            </w:pPr>
          </w:p>
        </w:tc>
        <w:tc>
          <w:tcPr>
            <w:tcW w:w="730" w:type="dxa"/>
            <w:vMerge/>
            <w:shd w:val="clear" w:color="auto" w:fill="auto"/>
            <w:vAlign w:val="center"/>
          </w:tcPr>
          <w:p w14:paraId="2231A843"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c>
          <w:tcPr>
            <w:tcW w:w="808" w:type="dxa"/>
            <w:vMerge/>
            <w:shd w:val="clear" w:color="auto" w:fill="auto"/>
            <w:vAlign w:val="center"/>
          </w:tcPr>
          <w:p w14:paraId="6610D2ED"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c>
          <w:tcPr>
            <w:tcW w:w="958" w:type="dxa"/>
            <w:vMerge/>
            <w:shd w:val="clear" w:color="auto" w:fill="auto"/>
            <w:vAlign w:val="center"/>
          </w:tcPr>
          <w:p w14:paraId="2E78BDF8" w14:textId="77777777" w:rsidR="00B855F4" w:rsidRPr="00B855F4" w:rsidRDefault="00B855F4" w:rsidP="00B855F4">
            <w:pPr>
              <w:tabs>
                <w:tab w:val="left" w:pos="814"/>
              </w:tabs>
              <w:spacing w:after="0" w:line="240" w:lineRule="auto"/>
              <w:jc w:val="center"/>
              <w:rPr>
                <w:rFonts w:ascii="Times New Roman" w:eastAsia="Times New Roman" w:hAnsi="Times New Roman"/>
                <w:caps/>
                <w:lang w:eastAsia="ru-RU"/>
              </w:rPr>
            </w:pPr>
          </w:p>
        </w:tc>
      </w:tr>
      <w:tr w:rsidR="00EC761D" w:rsidRPr="00B855F4" w14:paraId="76301EE6" w14:textId="77777777" w:rsidTr="00B855F4">
        <w:trPr>
          <w:trHeight w:val="370"/>
        </w:trPr>
        <w:tc>
          <w:tcPr>
            <w:tcW w:w="9621" w:type="dxa"/>
            <w:gridSpan w:val="11"/>
            <w:shd w:val="clear" w:color="auto" w:fill="auto"/>
            <w:vAlign w:val="center"/>
          </w:tcPr>
          <w:p w14:paraId="077A342C" w14:textId="42CBF9E5" w:rsidR="00EC761D" w:rsidRPr="00B855F4" w:rsidRDefault="00EC761D" w:rsidP="00B855F4">
            <w:pPr>
              <w:pStyle w:val="a4"/>
              <w:numPr>
                <w:ilvl w:val="0"/>
                <w:numId w:val="35"/>
              </w:numPr>
              <w:tabs>
                <w:tab w:val="left" w:pos="600"/>
              </w:tabs>
              <w:spacing w:after="0" w:line="240" w:lineRule="auto"/>
              <w:rPr>
                <w:rFonts w:ascii="Times New Roman" w:eastAsia="Times New Roman" w:hAnsi="Times New Roman" w:cs="Times New Roman"/>
                <w:caps/>
                <w:lang w:eastAsia="ru-RU"/>
              </w:rPr>
            </w:pPr>
            <w:r w:rsidRPr="00B855F4">
              <w:rPr>
                <w:rFonts w:ascii="Times New Roman" w:eastAsia="Times New Roman" w:hAnsi="Times New Roman" w:cs="Times New Roman"/>
                <w:caps/>
                <w:lang w:eastAsia="ru-RU"/>
              </w:rPr>
              <w:t>Дисциплины, обязательные для изучения</w:t>
            </w:r>
          </w:p>
        </w:tc>
      </w:tr>
      <w:tr w:rsidR="004610C8" w:rsidRPr="00B855F4" w14:paraId="326DF094" w14:textId="77777777" w:rsidTr="00B855F4">
        <w:trPr>
          <w:gridAfter w:val="1"/>
          <w:wAfter w:w="11" w:type="dxa"/>
          <w:trHeight w:val="543"/>
        </w:trPr>
        <w:tc>
          <w:tcPr>
            <w:tcW w:w="865" w:type="dxa"/>
            <w:shd w:val="clear" w:color="auto" w:fill="auto"/>
            <w:vAlign w:val="center"/>
          </w:tcPr>
          <w:p w14:paraId="2F1E501F" w14:textId="77777777" w:rsidR="004610C8" w:rsidRPr="00B855F4" w:rsidRDefault="004610C8" w:rsidP="00B855F4">
            <w:pPr>
              <w:spacing w:after="0" w:line="240" w:lineRule="auto"/>
              <w:jc w:val="center"/>
              <w:rPr>
                <w:rFonts w:ascii="Times New Roman" w:hAnsi="Times New Roman"/>
              </w:rPr>
            </w:pPr>
            <w:r w:rsidRPr="00B855F4">
              <w:rPr>
                <w:rFonts w:ascii="Times New Roman" w:hAnsi="Times New Roman"/>
              </w:rPr>
              <w:t>К.М.11.01</w:t>
            </w:r>
          </w:p>
        </w:tc>
        <w:tc>
          <w:tcPr>
            <w:tcW w:w="2019" w:type="dxa"/>
            <w:shd w:val="clear" w:color="auto" w:fill="auto"/>
          </w:tcPr>
          <w:p w14:paraId="38F484C3" w14:textId="3E1250C1" w:rsidR="004610C8" w:rsidRPr="00B855F4" w:rsidRDefault="004610C8" w:rsidP="00B855F4">
            <w:pPr>
              <w:spacing w:after="0" w:line="240" w:lineRule="auto"/>
              <w:rPr>
                <w:rFonts w:ascii="Times New Roman" w:hAnsi="Times New Roman"/>
              </w:rPr>
            </w:pPr>
            <w:r w:rsidRPr="00B855F4">
              <w:rPr>
                <w:rFonts w:ascii="Times New Roman" w:hAnsi="Times New Roman"/>
              </w:rPr>
              <w:t>Технологии разработки и проведения экскурсионных программ</w:t>
            </w:r>
          </w:p>
        </w:tc>
        <w:tc>
          <w:tcPr>
            <w:tcW w:w="555" w:type="dxa"/>
            <w:shd w:val="clear" w:color="auto" w:fill="auto"/>
            <w:vAlign w:val="center"/>
          </w:tcPr>
          <w:p w14:paraId="1795FBF8" w14:textId="6287249C"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hAnsi="Times New Roman"/>
              </w:rPr>
              <w:t>288</w:t>
            </w:r>
          </w:p>
        </w:tc>
        <w:tc>
          <w:tcPr>
            <w:tcW w:w="867" w:type="dxa"/>
            <w:shd w:val="clear" w:color="auto" w:fill="auto"/>
            <w:vAlign w:val="center"/>
          </w:tcPr>
          <w:p w14:paraId="6FF00560" w14:textId="12E64C60"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84</w:t>
            </w:r>
          </w:p>
        </w:tc>
        <w:tc>
          <w:tcPr>
            <w:tcW w:w="896" w:type="dxa"/>
            <w:shd w:val="clear" w:color="auto" w:fill="auto"/>
            <w:vAlign w:val="center"/>
          </w:tcPr>
          <w:p w14:paraId="660B1B20" w14:textId="46F986CE"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16</w:t>
            </w:r>
          </w:p>
        </w:tc>
        <w:tc>
          <w:tcPr>
            <w:tcW w:w="819" w:type="dxa"/>
            <w:shd w:val="clear" w:color="auto" w:fill="auto"/>
            <w:vAlign w:val="center"/>
          </w:tcPr>
          <w:p w14:paraId="531C8027" w14:textId="5B06ABE4"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188</w:t>
            </w:r>
          </w:p>
        </w:tc>
        <w:tc>
          <w:tcPr>
            <w:tcW w:w="1093" w:type="dxa"/>
            <w:shd w:val="clear" w:color="auto" w:fill="auto"/>
            <w:vAlign w:val="center"/>
          </w:tcPr>
          <w:p w14:paraId="19EF44B1" w14:textId="77777777"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Экзамен</w:t>
            </w:r>
          </w:p>
          <w:p w14:paraId="4A649968" w14:textId="77777777"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Зачет с оценкой</w:t>
            </w:r>
          </w:p>
          <w:p w14:paraId="076D36BB" w14:textId="73B5B6D3"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Курсовой проект</w:t>
            </w:r>
          </w:p>
        </w:tc>
        <w:tc>
          <w:tcPr>
            <w:tcW w:w="730" w:type="dxa"/>
            <w:shd w:val="clear" w:color="auto" w:fill="auto"/>
            <w:vAlign w:val="center"/>
          </w:tcPr>
          <w:p w14:paraId="03D96041" w14:textId="68D599E4"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hAnsi="Times New Roman"/>
              </w:rPr>
              <w:t>8</w:t>
            </w:r>
          </w:p>
        </w:tc>
        <w:tc>
          <w:tcPr>
            <w:tcW w:w="808" w:type="dxa"/>
            <w:shd w:val="clear" w:color="auto" w:fill="auto"/>
            <w:vAlign w:val="center"/>
          </w:tcPr>
          <w:p w14:paraId="454E598E" w14:textId="6A557003"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7,8</w:t>
            </w:r>
          </w:p>
        </w:tc>
        <w:tc>
          <w:tcPr>
            <w:tcW w:w="958" w:type="dxa"/>
            <w:shd w:val="clear" w:color="auto" w:fill="auto"/>
            <w:vAlign w:val="center"/>
          </w:tcPr>
          <w:p w14:paraId="69CE8269" w14:textId="1B40B2CC" w:rsidR="004610C8" w:rsidRPr="00B855F4" w:rsidRDefault="00B07A1F" w:rsidP="00B855F4">
            <w:pPr>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ОР.1</w:t>
            </w:r>
          </w:p>
        </w:tc>
      </w:tr>
      <w:tr w:rsidR="004610C8" w:rsidRPr="00B855F4" w14:paraId="2AA430DD" w14:textId="77777777" w:rsidTr="00B855F4">
        <w:trPr>
          <w:gridAfter w:val="1"/>
          <w:wAfter w:w="11" w:type="dxa"/>
          <w:trHeight w:val="543"/>
        </w:trPr>
        <w:tc>
          <w:tcPr>
            <w:tcW w:w="865" w:type="dxa"/>
            <w:shd w:val="clear" w:color="auto" w:fill="auto"/>
            <w:vAlign w:val="center"/>
          </w:tcPr>
          <w:p w14:paraId="3EB32FF6" w14:textId="77777777" w:rsidR="004610C8" w:rsidRPr="00B855F4" w:rsidRDefault="004610C8" w:rsidP="00B855F4">
            <w:pPr>
              <w:spacing w:after="0" w:line="240" w:lineRule="auto"/>
              <w:rPr>
                <w:rFonts w:ascii="Times New Roman" w:hAnsi="Times New Roman"/>
              </w:rPr>
            </w:pPr>
            <w:r w:rsidRPr="00B855F4">
              <w:rPr>
                <w:rFonts w:ascii="Times New Roman" w:hAnsi="Times New Roman"/>
              </w:rPr>
              <w:t>К.М. 11.02</w:t>
            </w:r>
          </w:p>
        </w:tc>
        <w:tc>
          <w:tcPr>
            <w:tcW w:w="2019" w:type="dxa"/>
            <w:shd w:val="clear" w:color="auto" w:fill="auto"/>
          </w:tcPr>
          <w:p w14:paraId="7B43D42B" w14:textId="1BCDDD2E" w:rsidR="004610C8" w:rsidRPr="00B855F4" w:rsidRDefault="004610C8" w:rsidP="00B855F4">
            <w:pPr>
              <w:spacing w:after="0" w:line="240" w:lineRule="auto"/>
              <w:rPr>
                <w:rFonts w:ascii="Times New Roman" w:hAnsi="Times New Roman"/>
              </w:rPr>
            </w:pPr>
            <w:r w:rsidRPr="00B855F4">
              <w:rPr>
                <w:rFonts w:ascii="Times New Roman" w:hAnsi="Times New Roman"/>
              </w:rPr>
              <w:t>Музеи мира: практикум на иностранном языке</w:t>
            </w:r>
          </w:p>
        </w:tc>
        <w:tc>
          <w:tcPr>
            <w:tcW w:w="555" w:type="dxa"/>
            <w:shd w:val="clear" w:color="auto" w:fill="auto"/>
            <w:vAlign w:val="center"/>
          </w:tcPr>
          <w:p w14:paraId="742F73B9" w14:textId="58F60255"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hAnsi="Times New Roman"/>
              </w:rPr>
              <w:t>72</w:t>
            </w:r>
          </w:p>
        </w:tc>
        <w:tc>
          <w:tcPr>
            <w:tcW w:w="867" w:type="dxa"/>
            <w:shd w:val="clear" w:color="auto" w:fill="auto"/>
            <w:vAlign w:val="center"/>
          </w:tcPr>
          <w:p w14:paraId="5B777505" w14:textId="23E88615" w:rsidR="004610C8"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16</w:t>
            </w:r>
          </w:p>
        </w:tc>
        <w:tc>
          <w:tcPr>
            <w:tcW w:w="896" w:type="dxa"/>
            <w:shd w:val="clear" w:color="auto" w:fill="auto"/>
            <w:vAlign w:val="center"/>
          </w:tcPr>
          <w:p w14:paraId="10D1218D" w14:textId="0AEF0F30"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8</w:t>
            </w:r>
          </w:p>
        </w:tc>
        <w:tc>
          <w:tcPr>
            <w:tcW w:w="819" w:type="dxa"/>
            <w:shd w:val="clear" w:color="auto" w:fill="auto"/>
            <w:vAlign w:val="center"/>
          </w:tcPr>
          <w:p w14:paraId="4200E4CE" w14:textId="05704B4B"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hAnsi="Times New Roman"/>
              </w:rPr>
              <w:t>48</w:t>
            </w:r>
          </w:p>
        </w:tc>
        <w:tc>
          <w:tcPr>
            <w:tcW w:w="1093" w:type="dxa"/>
            <w:shd w:val="clear" w:color="auto" w:fill="auto"/>
            <w:vAlign w:val="center"/>
          </w:tcPr>
          <w:p w14:paraId="375690B9" w14:textId="51E5A897"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 xml:space="preserve">Зачет </w:t>
            </w:r>
          </w:p>
        </w:tc>
        <w:tc>
          <w:tcPr>
            <w:tcW w:w="730" w:type="dxa"/>
            <w:shd w:val="clear" w:color="auto" w:fill="auto"/>
            <w:vAlign w:val="center"/>
          </w:tcPr>
          <w:p w14:paraId="0EFAD38A" w14:textId="1EDBE287"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hAnsi="Times New Roman"/>
              </w:rPr>
              <w:t>2</w:t>
            </w:r>
          </w:p>
        </w:tc>
        <w:tc>
          <w:tcPr>
            <w:tcW w:w="808" w:type="dxa"/>
            <w:shd w:val="clear" w:color="auto" w:fill="auto"/>
            <w:vAlign w:val="center"/>
          </w:tcPr>
          <w:p w14:paraId="47920FCD" w14:textId="0CBB1DFA"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8</w:t>
            </w:r>
          </w:p>
        </w:tc>
        <w:tc>
          <w:tcPr>
            <w:tcW w:w="958" w:type="dxa"/>
            <w:shd w:val="clear" w:color="auto" w:fill="auto"/>
            <w:vAlign w:val="center"/>
          </w:tcPr>
          <w:p w14:paraId="49750DEE" w14:textId="71135D86" w:rsidR="004610C8" w:rsidRPr="00B855F4" w:rsidRDefault="00B07A1F" w:rsidP="00B855F4">
            <w:pPr>
              <w:spacing w:after="0" w:line="240" w:lineRule="auto"/>
              <w:jc w:val="center"/>
              <w:rPr>
                <w:rFonts w:ascii="Times New Roman" w:hAnsi="Times New Roman"/>
              </w:rPr>
            </w:pPr>
            <w:r w:rsidRPr="00B855F4">
              <w:rPr>
                <w:rFonts w:ascii="Times New Roman" w:hAnsi="Times New Roman"/>
              </w:rPr>
              <w:t>ОР.3</w:t>
            </w:r>
          </w:p>
        </w:tc>
      </w:tr>
      <w:tr w:rsidR="004610C8" w:rsidRPr="00B855F4" w14:paraId="3A56A1CB" w14:textId="77777777" w:rsidTr="00B855F4">
        <w:trPr>
          <w:gridAfter w:val="1"/>
          <w:wAfter w:w="11" w:type="dxa"/>
        </w:trPr>
        <w:tc>
          <w:tcPr>
            <w:tcW w:w="865" w:type="dxa"/>
            <w:shd w:val="clear" w:color="auto" w:fill="auto"/>
            <w:vAlign w:val="center"/>
          </w:tcPr>
          <w:p w14:paraId="77F35A1C" w14:textId="77777777" w:rsidR="004610C8" w:rsidRPr="00B855F4" w:rsidRDefault="004610C8" w:rsidP="00B855F4">
            <w:pPr>
              <w:spacing w:after="0" w:line="240" w:lineRule="auto"/>
              <w:rPr>
                <w:rFonts w:ascii="Times New Roman" w:hAnsi="Times New Roman"/>
              </w:rPr>
            </w:pPr>
            <w:r w:rsidRPr="00B855F4">
              <w:rPr>
                <w:rFonts w:ascii="Times New Roman" w:hAnsi="Times New Roman"/>
              </w:rPr>
              <w:t>К.М.11.03</w:t>
            </w:r>
          </w:p>
        </w:tc>
        <w:tc>
          <w:tcPr>
            <w:tcW w:w="2019" w:type="dxa"/>
            <w:shd w:val="clear" w:color="auto" w:fill="auto"/>
          </w:tcPr>
          <w:p w14:paraId="4DD4DD7B" w14:textId="104560D1" w:rsidR="004610C8" w:rsidRPr="00B855F4" w:rsidRDefault="004610C8" w:rsidP="00B855F4">
            <w:pPr>
              <w:spacing w:after="0" w:line="240" w:lineRule="auto"/>
              <w:rPr>
                <w:rFonts w:ascii="Times New Roman" w:hAnsi="Times New Roman"/>
              </w:rPr>
            </w:pPr>
            <w:r w:rsidRPr="00B855F4">
              <w:rPr>
                <w:rFonts w:ascii="Times New Roman" w:hAnsi="Times New Roman"/>
              </w:rPr>
              <w:t>Технология внутреннего туризма</w:t>
            </w:r>
          </w:p>
        </w:tc>
        <w:tc>
          <w:tcPr>
            <w:tcW w:w="555" w:type="dxa"/>
            <w:shd w:val="clear" w:color="auto" w:fill="auto"/>
            <w:vAlign w:val="center"/>
          </w:tcPr>
          <w:p w14:paraId="7A419484" w14:textId="3A1F4910"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hAnsi="Times New Roman"/>
              </w:rPr>
              <w:t>72</w:t>
            </w:r>
          </w:p>
        </w:tc>
        <w:tc>
          <w:tcPr>
            <w:tcW w:w="867" w:type="dxa"/>
            <w:shd w:val="clear" w:color="auto" w:fill="auto"/>
            <w:vAlign w:val="center"/>
          </w:tcPr>
          <w:p w14:paraId="40EB8E2E" w14:textId="16C971CC" w:rsidR="004610C8"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28</w:t>
            </w:r>
          </w:p>
        </w:tc>
        <w:tc>
          <w:tcPr>
            <w:tcW w:w="896" w:type="dxa"/>
            <w:shd w:val="clear" w:color="auto" w:fill="auto"/>
            <w:vAlign w:val="center"/>
          </w:tcPr>
          <w:p w14:paraId="27BA48DD" w14:textId="55398D6D" w:rsidR="004610C8"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8</w:t>
            </w:r>
          </w:p>
        </w:tc>
        <w:tc>
          <w:tcPr>
            <w:tcW w:w="819" w:type="dxa"/>
            <w:shd w:val="clear" w:color="auto" w:fill="auto"/>
            <w:vAlign w:val="center"/>
          </w:tcPr>
          <w:p w14:paraId="308A0B12" w14:textId="2335502C"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hAnsi="Times New Roman"/>
              </w:rPr>
              <w:t>36</w:t>
            </w:r>
          </w:p>
        </w:tc>
        <w:tc>
          <w:tcPr>
            <w:tcW w:w="1093" w:type="dxa"/>
            <w:shd w:val="clear" w:color="auto" w:fill="auto"/>
            <w:vAlign w:val="center"/>
          </w:tcPr>
          <w:p w14:paraId="3AD781A3" w14:textId="6FEC9C66"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Зачет</w:t>
            </w:r>
          </w:p>
        </w:tc>
        <w:tc>
          <w:tcPr>
            <w:tcW w:w="730" w:type="dxa"/>
            <w:shd w:val="clear" w:color="auto" w:fill="auto"/>
            <w:vAlign w:val="center"/>
          </w:tcPr>
          <w:p w14:paraId="78952AB8" w14:textId="0A762AA3"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hAnsi="Times New Roman"/>
              </w:rPr>
              <w:t>2</w:t>
            </w:r>
          </w:p>
        </w:tc>
        <w:tc>
          <w:tcPr>
            <w:tcW w:w="808" w:type="dxa"/>
            <w:shd w:val="clear" w:color="auto" w:fill="auto"/>
            <w:vAlign w:val="center"/>
          </w:tcPr>
          <w:p w14:paraId="0D94D340" w14:textId="34B23E5A"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6</w:t>
            </w:r>
          </w:p>
        </w:tc>
        <w:tc>
          <w:tcPr>
            <w:tcW w:w="958" w:type="dxa"/>
            <w:shd w:val="clear" w:color="auto" w:fill="auto"/>
            <w:vAlign w:val="center"/>
          </w:tcPr>
          <w:p w14:paraId="21790236" w14:textId="5BB6ADC9" w:rsidR="004610C8" w:rsidRPr="00B855F4" w:rsidRDefault="00B07A1F" w:rsidP="00B855F4">
            <w:pPr>
              <w:spacing w:after="0" w:line="240" w:lineRule="auto"/>
              <w:jc w:val="center"/>
              <w:rPr>
                <w:rFonts w:ascii="Times New Roman" w:hAnsi="Times New Roman"/>
              </w:rPr>
            </w:pPr>
            <w:r w:rsidRPr="00B855F4">
              <w:rPr>
                <w:rFonts w:ascii="Times New Roman" w:hAnsi="Times New Roman"/>
              </w:rPr>
              <w:t>ОР.1</w:t>
            </w:r>
          </w:p>
        </w:tc>
      </w:tr>
      <w:tr w:rsidR="004610C8" w:rsidRPr="00B855F4" w14:paraId="7BB7C054" w14:textId="77777777" w:rsidTr="00B855F4">
        <w:trPr>
          <w:gridAfter w:val="1"/>
          <w:wAfter w:w="11" w:type="dxa"/>
        </w:trPr>
        <w:tc>
          <w:tcPr>
            <w:tcW w:w="865" w:type="dxa"/>
            <w:shd w:val="clear" w:color="auto" w:fill="auto"/>
            <w:vAlign w:val="center"/>
          </w:tcPr>
          <w:p w14:paraId="2889A9DC" w14:textId="77777777" w:rsidR="004610C8" w:rsidRPr="00B855F4" w:rsidRDefault="004610C8" w:rsidP="00B855F4">
            <w:pPr>
              <w:spacing w:after="0" w:line="240" w:lineRule="auto"/>
              <w:rPr>
                <w:rFonts w:ascii="Times New Roman" w:hAnsi="Times New Roman"/>
              </w:rPr>
            </w:pPr>
            <w:r w:rsidRPr="00B855F4">
              <w:rPr>
                <w:rFonts w:ascii="Times New Roman" w:hAnsi="Times New Roman"/>
              </w:rPr>
              <w:t>К.М.11.04</w:t>
            </w:r>
          </w:p>
        </w:tc>
        <w:tc>
          <w:tcPr>
            <w:tcW w:w="2019" w:type="dxa"/>
            <w:shd w:val="clear" w:color="auto" w:fill="auto"/>
          </w:tcPr>
          <w:p w14:paraId="444630D7" w14:textId="2124F29C" w:rsidR="004610C8" w:rsidRPr="00B855F4" w:rsidRDefault="004610C8" w:rsidP="00B855F4">
            <w:pPr>
              <w:spacing w:after="0" w:line="240" w:lineRule="auto"/>
              <w:rPr>
                <w:rFonts w:ascii="Times New Roman" w:hAnsi="Times New Roman"/>
              </w:rPr>
            </w:pPr>
            <w:r w:rsidRPr="00B855F4">
              <w:rPr>
                <w:rFonts w:ascii="Times New Roman" w:hAnsi="Times New Roman"/>
              </w:rPr>
              <w:t>Выставочные комплексы и музеи - центры притяжения</w:t>
            </w:r>
          </w:p>
        </w:tc>
        <w:tc>
          <w:tcPr>
            <w:tcW w:w="555" w:type="dxa"/>
            <w:shd w:val="clear" w:color="auto" w:fill="auto"/>
            <w:vAlign w:val="center"/>
          </w:tcPr>
          <w:p w14:paraId="53CC92BA" w14:textId="64E99310"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hAnsi="Times New Roman"/>
              </w:rPr>
              <w:t>144</w:t>
            </w:r>
          </w:p>
        </w:tc>
        <w:tc>
          <w:tcPr>
            <w:tcW w:w="867" w:type="dxa"/>
            <w:shd w:val="clear" w:color="auto" w:fill="auto"/>
            <w:vAlign w:val="center"/>
          </w:tcPr>
          <w:p w14:paraId="6A25D59D" w14:textId="3523D215" w:rsidR="004610C8"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32</w:t>
            </w:r>
          </w:p>
        </w:tc>
        <w:tc>
          <w:tcPr>
            <w:tcW w:w="896" w:type="dxa"/>
            <w:shd w:val="clear" w:color="auto" w:fill="auto"/>
            <w:vAlign w:val="center"/>
          </w:tcPr>
          <w:p w14:paraId="4880E564" w14:textId="2A23048F" w:rsidR="004610C8"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8</w:t>
            </w:r>
          </w:p>
        </w:tc>
        <w:tc>
          <w:tcPr>
            <w:tcW w:w="819" w:type="dxa"/>
            <w:shd w:val="clear" w:color="auto" w:fill="auto"/>
            <w:vAlign w:val="center"/>
          </w:tcPr>
          <w:p w14:paraId="13ED02C0" w14:textId="02A3E7B6"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hAnsi="Times New Roman"/>
              </w:rPr>
              <w:t>104</w:t>
            </w:r>
          </w:p>
        </w:tc>
        <w:tc>
          <w:tcPr>
            <w:tcW w:w="1093" w:type="dxa"/>
            <w:shd w:val="clear" w:color="auto" w:fill="auto"/>
            <w:vAlign w:val="center"/>
          </w:tcPr>
          <w:p w14:paraId="068F35ED" w14:textId="37794AA7"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 xml:space="preserve">Экзамен </w:t>
            </w:r>
          </w:p>
        </w:tc>
        <w:tc>
          <w:tcPr>
            <w:tcW w:w="730" w:type="dxa"/>
            <w:shd w:val="clear" w:color="auto" w:fill="auto"/>
            <w:vAlign w:val="center"/>
          </w:tcPr>
          <w:p w14:paraId="3F148516" w14:textId="41E84C19"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hAnsi="Times New Roman"/>
              </w:rPr>
              <w:t>4</w:t>
            </w:r>
          </w:p>
        </w:tc>
        <w:tc>
          <w:tcPr>
            <w:tcW w:w="808" w:type="dxa"/>
            <w:shd w:val="clear" w:color="auto" w:fill="auto"/>
            <w:vAlign w:val="center"/>
          </w:tcPr>
          <w:p w14:paraId="11427B7B" w14:textId="14802458"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5</w:t>
            </w:r>
          </w:p>
        </w:tc>
        <w:tc>
          <w:tcPr>
            <w:tcW w:w="958" w:type="dxa"/>
            <w:shd w:val="clear" w:color="auto" w:fill="auto"/>
            <w:vAlign w:val="center"/>
          </w:tcPr>
          <w:p w14:paraId="3E87D308" w14:textId="041F4E1A" w:rsidR="004610C8" w:rsidRPr="00B855F4" w:rsidRDefault="00B07A1F" w:rsidP="00B855F4">
            <w:pPr>
              <w:spacing w:after="0" w:line="240" w:lineRule="auto"/>
              <w:jc w:val="center"/>
              <w:rPr>
                <w:rFonts w:ascii="Times New Roman" w:hAnsi="Times New Roman"/>
              </w:rPr>
            </w:pPr>
            <w:r w:rsidRPr="00B855F4">
              <w:rPr>
                <w:rFonts w:ascii="Times New Roman" w:hAnsi="Times New Roman"/>
              </w:rPr>
              <w:t>ОР.1</w:t>
            </w:r>
          </w:p>
        </w:tc>
      </w:tr>
      <w:tr w:rsidR="004610C8" w:rsidRPr="00B855F4" w14:paraId="79AF5B0D" w14:textId="77777777" w:rsidTr="00B855F4">
        <w:trPr>
          <w:gridAfter w:val="1"/>
          <w:wAfter w:w="11" w:type="dxa"/>
        </w:trPr>
        <w:tc>
          <w:tcPr>
            <w:tcW w:w="865" w:type="dxa"/>
            <w:shd w:val="clear" w:color="auto" w:fill="auto"/>
            <w:vAlign w:val="center"/>
          </w:tcPr>
          <w:p w14:paraId="535A6255" w14:textId="77777777" w:rsidR="004610C8" w:rsidRPr="00B855F4" w:rsidRDefault="004610C8" w:rsidP="00B855F4">
            <w:pPr>
              <w:spacing w:after="0" w:line="240" w:lineRule="auto"/>
              <w:rPr>
                <w:rFonts w:ascii="Times New Roman" w:hAnsi="Times New Roman"/>
              </w:rPr>
            </w:pPr>
            <w:r w:rsidRPr="00B855F4">
              <w:rPr>
                <w:rFonts w:ascii="Times New Roman" w:hAnsi="Times New Roman"/>
              </w:rPr>
              <w:t>К.М. 11.05</w:t>
            </w:r>
          </w:p>
        </w:tc>
        <w:tc>
          <w:tcPr>
            <w:tcW w:w="2019" w:type="dxa"/>
            <w:shd w:val="clear" w:color="auto" w:fill="auto"/>
          </w:tcPr>
          <w:p w14:paraId="4D7B2E9F" w14:textId="2F38EDCD" w:rsidR="004610C8" w:rsidRPr="00B855F4" w:rsidRDefault="004610C8" w:rsidP="00B855F4">
            <w:pPr>
              <w:spacing w:after="0" w:line="240" w:lineRule="auto"/>
              <w:rPr>
                <w:rFonts w:ascii="Times New Roman" w:hAnsi="Times New Roman"/>
              </w:rPr>
            </w:pPr>
            <w:r w:rsidRPr="00B855F4">
              <w:rPr>
                <w:rFonts w:ascii="Times New Roman" w:hAnsi="Times New Roman"/>
              </w:rPr>
              <w:t>Управление гостиничным предприятием</w:t>
            </w:r>
          </w:p>
        </w:tc>
        <w:tc>
          <w:tcPr>
            <w:tcW w:w="555" w:type="dxa"/>
            <w:shd w:val="clear" w:color="auto" w:fill="auto"/>
            <w:vAlign w:val="center"/>
          </w:tcPr>
          <w:p w14:paraId="09B85824" w14:textId="10424052"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hAnsi="Times New Roman"/>
              </w:rPr>
              <w:t>108</w:t>
            </w:r>
          </w:p>
        </w:tc>
        <w:tc>
          <w:tcPr>
            <w:tcW w:w="867" w:type="dxa"/>
            <w:shd w:val="clear" w:color="auto" w:fill="auto"/>
            <w:vAlign w:val="center"/>
          </w:tcPr>
          <w:p w14:paraId="001A1069" w14:textId="2957AF24" w:rsidR="004610C8"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18</w:t>
            </w:r>
          </w:p>
        </w:tc>
        <w:tc>
          <w:tcPr>
            <w:tcW w:w="896" w:type="dxa"/>
            <w:shd w:val="clear" w:color="auto" w:fill="auto"/>
            <w:vAlign w:val="center"/>
          </w:tcPr>
          <w:p w14:paraId="02F42985" w14:textId="5F617080" w:rsidR="004610C8"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12</w:t>
            </w:r>
          </w:p>
        </w:tc>
        <w:tc>
          <w:tcPr>
            <w:tcW w:w="819" w:type="dxa"/>
            <w:shd w:val="clear" w:color="auto" w:fill="auto"/>
            <w:vAlign w:val="center"/>
          </w:tcPr>
          <w:p w14:paraId="6BE98E95" w14:textId="544AB35C"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hAnsi="Times New Roman"/>
              </w:rPr>
              <w:t>78</w:t>
            </w:r>
          </w:p>
        </w:tc>
        <w:tc>
          <w:tcPr>
            <w:tcW w:w="1093" w:type="dxa"/>
            <w:shd w:val="clear" w:color="auto" w:fill="auto"/>
            <w:vAlign w:val="center"/>
          </w:tcPr>
          <w:p w14:paraId="7A0FEC57" w14:textId="77777777" w:rsidR="004610C8"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Зачет с оценкой</w:t>
            </w:r>
          </w:p>
        </w:tc>
        <w:tc>
          <w:tcPr>
            <w:tcW w:w="730" w:type="dxa"/>
            <w:shd w:val="clear" w:color="auto" w:fill="auto"/>
            <w:vAlign w:val="center"/>
          </w:tcPr>
          <w:p w14:paraId="4FEABA1E" w14:textId="587B2819"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hAnsi="Times New Roman"/>
              </w:rPr>
              <w:t>3</w:t>
            </w:r>
          </w:p>
        </w:tc>
        <w:tc>
          <w:tcPr>
            <w:tcW w:w="808" w:type="dxa"/>
            <w:shd w:val="clear" w:color="auto" w:fill="auto"/>
            <w:vAlign w:val="center"/>
          </w:tcPr>
          <w:p w14:paraId="7AF2FC1E" w14:textId="08A16594" w:rsidR="004610C8"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7</w:t>
            </w:r>
          </w:p>
        </w:tc>
        <w:tc>
          <w:tcPr>
            <w:tcW w:w="958" w:type="dxa"/>
            <w:shd w:val="clear" w:color="auto" w:fill="auto"/>
            <w:vAlign w:val="center"/>
          </w:tcPr>
          <w:p w14:paraId="56BF0854" w14:textId="0DB8FA4C" w:rsidR="004610C8" w:rsidRPr="00B855F4" w:rsidRDefault="00B07A1F" w:rsidP="00B855F4">
            <w:pPr>
              <w:spacing w:after="0" w:line="240" w:lineRule="auto"/>
              <w:jc w:val="center"/>
              <w:rPr>
                <w:rFonts w:ascii="Times New Roman" w:hAnsi="Times New Roman"/>
              </w:rPr>
            </w:pPr>
            <w:r w:rsidRPr="00B855F4">
              <w:rPr>
                <w:rFonts w:ascii="Times New Roman" w:hAnsi="Times New Roman"/>
              </w:rPr>
              <w:t>ОР.2</w:t>
            </w:r>
          </w:p>
        </w:tc>
      </w:tr>
      <w:tr w:rsidR="00EC761D" w:rsidRPr="00B855F4" w14:paraId="0987FF8A" w14:textId="77777777" w:rsidTr="00B855F4">
        <w:trPr>
          <w:trHeight w:val="351"/>
        </w:trPr>
        <w:tc>
          <w:tcPr>
            <w:tcW w:w="9621" w:type="dxa"/>
            <w:gridSpan w:val="11"/>
            <w:shd w:val="clear" w:color="auto" w:fill="auto"/>
            <w:vAlign w:val="center"/>
          </w:tcPr>
          <w:p w14:paraId="5744E813" w14:textId="77777777" w:rsidR="00EC761D" w:rsidRPr="00B855F4" w:rsidRDefault="00EC761D" w:rsidP="00B855F4">
            <w:pPr>
              <w:tabs>
                <w:tab w:val="left" w:pos="814"/>
              </w:tabs>
              <w:spacing w:after="0" w:line="240" w:lineRule="auto"/>
              <w:rPr>
                <w:rFonts w:ascii="Times New Roman" w:eastAsia="Times New Roman" w:hAnsi="Times New Roman"/>
                <w:caps/>
                <w:lang w:eastAsia="ru-RU"/>
              </w:rPr>
            </w:pPr>
            <w:r w:rsidRPr="00B855F4">
              <w:rPr>
                <w:rFonts w:ascii="Times New Roman" w:eastAsia="Times New Roman" w:hAnsi="Times New Roman"/>
                <w:caps/>
                <w:lang w:eastAsia="ru-RU"/>
              </w:rPr>
              <w:t>2. Дисциплины по выбору (выбрать 1 из 2)</w:t>
            </w:r>
          </w:p>
        </w:tc>
      </w:tr>
      <w:tr w:rsidR="003D3750" w:rsidRPr="00B855F4" w14:paraId="3B985EDC" w14:textId="77777777" w:rsidTr="00B855F4">
        <w:trPr>
          <w:gridAfter w:val="1"/>
          <w:wAfter w:w="11" w:type="dxa"/>
          <w:trHeight w:val="570"/>
        </w:trPr>
        <w:tc>
          <w:tcPr>
            <w:tcW w:w="865" w:type="dxa"/>
            <w:shd w:val="clear" w:color="auto" w:fill="auto"/>
            <w:vAlign w:val="center"/>
          </w:tcPr>
          <w:p w14:paraId="4163146B" w14:textId="77777777" w:rsidR="003D3750" w:rsidRPr="00B855F4" w:rsidRDefault="003D3750" w:rsidP="00B855F4">
            <w:pPr>
              <w:spacing w:after="0" w:line="240" w:lineRule="auto"/>
              <w:rPr>
                <w:rFonts w:ascii="Times New Roman" w:hAnsi="Times New Roman"/>
              </w:rPr>
            </w:pPr>
            <w:r w:rsidRPr="00B855F4">
              <w:rPr>
                <w:rFonts w:ascii="Times New Roman" w:hAnsi="Times New Roman"/>
              </w:rPr>
              <w:t>К.М.11.ДВ.01.01</w:t>
            </w:r>
          </w:p>
        </w:tc>
        <w:tc>
          <w:tcPr>
            <w:tcW w:w="2019" w:type="dxa"/>
            <w:shd w:val="clear" w:color="auto" w:fill="auto"/>
          </w:tcPr>
          <w:p w14:paraId="11132B0F" w14:textId="684EC863" w:rsidR="003D3750" w:rsidRPr="00B855F4" w:rsidRDefault="003D3750" w:rsidP="00B855F4">
            <w:pPr>
              <w:spacing w:after="0" w:line="240" w:lineRule="auto"/>
              <w:rPr>
                <w:rFonts w:ascii="Times New Roman" w:hAnsi="Times New Roman"/>
              </w:rPr>
            </w:pPr>
            <w:r w:rsidRPr="00B855F4">
              <w:rPr>
                <w:rFonts w:ascii="Times New Roman" w:hAnsi="Times New Roman"/>
              </w:rPr>
              <w:t>Туристские ресурсы Нижегородской области: практикум на иностранном языке</w:t>
            </w:r>
          </w:p>
        </w:tc>
        <w:tc>
          <w:tcPr>
            <w:tcW w:w="555" w:type="dxa"/>
            <w:shd w:val="clear" w:color="auto" w:fill="auto"/>
            <w:vAlign w:val="center"/>
          </w:tcPr>
          <w:p w14:paraId="27679E4A" w14:textId="2C59F94E" w:rsidR="003D3750"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108</w:t>
            </w:r>
          </w:p>
        </w:tc>
        <w:tc>
          <w:tcPr>
            <w:tcW w:w="867" w:type="dxa"/>
            <w:shd w:val="clear" w:color="auto" w:fill="auto"/>
            <w:vAlign w:val="center"/>
          </w:tcPr>
          <w:p w14:paraId="4D304D6E" w14:textId="0E27BEC9" w:rsidR="003D3750"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36</w:t>
            </w:r>
          </w:p>
        </w:tc>
        <w:tc>
          <w:tcPr>
            <w:tcW w:w="896" w:type="dxa"/>
            <w:shd w:val="clear" w:color="auto" w:fill="auto"/>
            <w:vAlign w:val="center"/>
          </w:tcPr>
          <w:p w14:paraId="511758EA" w14:textId="09A52536" w:rsidR="003D3750"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8</w:t>
            </w:r>
          </w:p>
        </w:tc>
        <w:tc>
          <w:tcPr>
            <w:tcW w:w="819" w:type="dxa"/>
            <w:shd w:val="clear" w:color="auto" w:fill="auto"/>
            <w:vAlign w:val="center"/>
          </w:tcPr>
          <w:p w14:paraId="07BAEEB0" w14:textId="64CB02C6" w:rsidR="003D3750"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64</w:t>
            </w:r>
          </w:p>
        </w:tc>
        <w:tc>
          <w:tcPr>
            <w:tcW w:w="1093" w:type="dxa"/>
            <w:shd w:val="clear" w:color="auto" w:fill="auto"/>
            <w:vAlign w:val="center"/>
          </w:tcPr>
          <w:p w14:paraId="29639C12" w14:textId="77777777" w:rsidR="003D3750" w:rsidRPr="00B855F4" w:rsidRDefault="003D3750" w:rsidP="00B855F4">
            <w:pPr>
              <w:spacing w:after="0" w:line="240" w:lineRule="auto"/>
              <w:jc w:val="center"/>
              <w:rPr>
                <w:rFonts w:ascii="Times New Roman" w:hAnsi="Times New Roman"/>
              </w:rPr>
            </w:pPr>
            <w:r w:rsidRPr="00B855F4">
              <w:rPr>
                <w:rFonts w:ascii="Times New Roman" w:eastAsia="Times New Roman" w:hAnsi="Times New Roman"/>
                <w:lang w:eastAsia="ru-RU"/>
              </w:rPr>
              <w:t>Зачет с оценкой</w:t>
            </w:r>
          </w:p>
        </w:tc>
        <w:tc>
          <w:tcPr>
            <w:tcW w:w="730" w:type="dxa"/>
            <w:shd w:val="clear" w:color="auto" w:fill="auto"/>
            <w:vAlign w:val="center"/>
          </w:tcPr>
          <w:p w14:paraId="6D6738FA" w14:textId="68E94511" w:rsidR="003D3750"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3</w:t>
            </w:r>
          </w:p>
        </w:tc>
        <w:tc>
          <w:tcPr>
            <w:tcW w:w="808" w:type="dxa"/>
            <w:shd w:val="clear" w:color="auto" w:fill="auto"/>
            <w:vAlign w:val="center"/>
          </w:tcPr>
          <w:p w14:paraId="2C01B1E1" w14:textId="6DCD220E" w:rsidR="003D3750"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7</w:t>
            </w:r>
          </w:p>
        </w:tc>
        <w:tc>
          <w:tcPr>
            <w:tcW w:w="958" w:type="dxa"/>
            <w:shd w:val="clear" w:color="auto" w:fill="auto"/>
            <w:vAlign w:val="center"/>
          </w:tcPr>
          <w:p w14:paraId="5811BD4F" w14:textId="669B1642" w:rsidR="003D3750" w:rsidRPr="00B855F4" w:rsidRDefault="00B07A1F" w:rsidP="00B855F4">
            <w:pPr>
              <w:tabs>
                <w:tab w:val="left" w:pos="814"/>
              </w:tabs>
              <w:spacing w:after="0" w:line="240" w:lineRule="auto"/>
              <w:jc w:val="center"/>
              <w:rPr>
                <w:rFonts w:ascii="Times New Roman" w:eastAsia="Times New Roman" w:hAnsi="Times New Roman"/>
                <w:bCs/>
                <w:lang w:eastAsia="ru-RU"/>
              </w:rPr>
            </w:pPr>
            <w:r w:rsidRPr="00B855F4">
              <w:rPr>
                <w:rFonts w:ascii="Times New Roman" w:eastAsia="Times New Roman" w:hAnsi="Times New Roman"/>
                <w:bCs/>
                <w:lang w:eastAsia="ru-RU"/>
              </w:rPr>
              <w:t>ОР.3</w:t>
            </w:r>
          </w:p>
        </w:tc>
      </w:tr>
      <w:tr w:rsidR="003D3750" w:rsidRPr="00B855F4" w14:paraId="4180839B" w14:textId="77777777" w:rsidTr="00B855F4">
        <w:trPr>
          <w:gridAfter w:val="1"/>
          <w:wAfter w:w="11" w:type="dxa"/>
          <w:trHeight w:val="538"/>
        </w:trPr>
        <w:tc>
          <w:tcPr>
            <w:tcW w:w="865" w:type="dxa"/>
            <w:shd w:val="clear" w:color="auto" w:fill="auto"/>
            <w:vAlign w:val="center"/>
          </w:tcPr>
          <w:p w14:paraId="5F7BEB9F" w14:textId="77777777" w:rsidR="003D3750" w:rsidRPr="00B855F4" w:rsidRDefault="003D3750" w:rsidP="00B855F4">
            <w:pPr>
              <w:spacing w:after="0" w:line="240" w:lineRule="auto"/>
              <w:rPr>
                <w:rFonts w:ascii="Times New Roman" w:hAnsi="Times New Roman"/>
              </w:rPr>
            </w:pPr>
            <w:r w:rsidRPr="00B855F4">
              <w:rPr>
                <w:rFonts w:ascii="Times New Roman" w:hAnsi="Times New Roman"/>
              </w:rPr>
              <w:t>К.М.12.ДВ.01.02</w:t>
            </w:r>
          </w:p>
        </w:tc>
        <w:tc>
          <w:tcPr>
            <w:tcW w:w="2019" w:type="dxa"/>
            <w:shd w:val="clear" w:color="auto" w:fill="auto"/>
          </w:tcPr>
          <w:p w14:paraId="300B1A77" w14:textId="5C4936DF" w:rsidR="003D3750" w:rsidRPr="00B855F4" w:rsidRDefault="003D3750" w:rsidP="00B855F4">
            <w:pPr>
              <w:spacing w:after="0" w:line="240" w:lineRule="auto"/>
              <w:rPr>
                <w:rFonts w:ascii="Times New Roman" w:hAnsi="Times New Roman"/>
              </w:rPr>
            </w:pPr>
            <w:r w:rsidRPr="00B855F4">
              <w:rPr>
                <w:rFonts w:ascii="Times New Roman" w:hAnsi="Times New Roman"/>
              </w:rPr>
              <w:t>Анимационные программы в туризме</w:t>
            </w:r>
          </w:p>
        </w:tc>
        <w:tc>
          <w:tcPr>
            <w:tcW w:w="555" w:type="dxa"/>
            <w:shd w:val="clear" w:color="auto" w:fill="auto"/>
            <w:vAlign w:val="center"/>
          </w:tcPr>
          <w:p w14:paraId="350309B1" w14:textId="4021FA3A" w:rsidR="003D3750" w:rsidRPr="00B855F4" w:rsidRDefault="004610C8"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108</w:t>
            </w:r>
          </w:p>
        </w:tc>
        <w:tc>
          <w:tcPr>
            <w:tcW w:w="867" w:type="dxa"/>
            <w:shd w:val="clear" w:color="auto" w:fill="auto"/>
            <w:vAlign w:val="center"/>
          </w:tcPr>
          <w:p w14:paraId="5097A98F" w14:textId="0C6FF609" w:rsidR="003D3750"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18</w:t>
            </w:r>
          </w:p>
        </w:tc>
        <w:tc>
          <w:tcPr>
            <w:tcW w:w="896" w:type="dxa"/>
            <w:shd w:val="clear" w:color="auto" w:fill="auto"/>
            <w:vAlign w:val="center"/>
          </w:tcPr>
          <w:p w14:paraId="6550C01E" w14:textId="6407CE5B" w:rsidR="003D3750"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10</w:t>
            </w:r>
          </w:p>
        </w:tc>
        <w:tc>
          <w:tcPr>
            <w:tcW w:w="819" w:type="dxa"/>
            <w:shd w:val="clear" w:color="auto" w:fill="auto"/>
            <w:vAlign w:val="center"/>
          </w:tcPr>
          <w:p w14:paraId="65E731B0" w14:textId="6ED950C9" w:rsidR="003D3750" w:rsidRPr="00B855F4" w:rsidRDefault="00B07A1F" w:rsidP="00B855F4">
            <w:pPr>
              <w:tabs>
                <w:tab w:val="left" w:pos="814"/>
              </w:tabs>
              <w:spacing w:after="0" w:line="240" w:lineRule="auto"/>
              <w:jc w:val="center"/>
              <w:rPr>
                <w:rFonts w:ascii="Times New Roman" w:eastAsia="Times New Roman" w:hAnsi="Times New Roman"/>
                <w:lang w:eastAsia="ru-RU"/>
              </w:rPr>
            </w:pPr>
            <w:r w:rsidRPr="00B855F4">
              <w:rPr>
                <w:rFonts w:ascii="Times New Roman" w:eastAsia="Times New Roman" w:hAnsi="Times New Roman"/>
                <w:lang w:eastAsia="ru-RU"/>
              </w:rPr>
              <w:t>80</w:t>
            </w:r>
          </w:p>
        </w:tc>
        <w:tc>
          <w:tcPr>
            <w:tcW w:w="1093" w:type="dxa"/>
            <w:shd w:val="clear" w:color="auto" w:fill="auto"/>
            <w:vAlign w:val="center"/>
          </w:tcPr>
          <w:p w14:paraId="716A1144" w14:textId="77777777" w:rsidR="003D3750" w:rsidRPr="00B855F4" w:rsidRDefault="003D3750" w:rsidP="00B855F4">
            <w:pPr>
              <w:spacing w:after="0" w:line="240" w:lineRule="auto"/>
              <w:jc w:val="center"/>
              <w:rPr>
                <w:rFonts w:ascii="Times New Roman" w:hAnsi="Times New Roman"/>
              </w:rPr>
            </w:pPr>
            <w:r w:rsidRPr="00B855F4">
              <w:rPr>
                <w:rFonts w:ascii="Times New Roman" w:eastAsia="Times New Roman" w:hAnsi="Times New Roman"/>
                <w:lang w:eastAsia="ru-RU"/>
              </w:rPr>
              <w:t>Зачет с оценкой</w:t>
            </w:r>
          </w:p>
        </w:tc>
        <w:tc>
          <w:tcPr>
            <w:tcW w:w="730" w:type="dxa"/>
            <w:shd w:val="clear" w:color="auto" w:fill="auto"/>
            <w:vAlign w:val="center"/>
          </w:tcPr>
          <w:p w14:paraId="0D253FDD" w14:textId="4E347FD8" w:rsidR="003D3750"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3</w:t>
            </w:r>
          </w:p>
        </w:tc>
        <w:tc>
          <w:tcPr>
            <w:tcW w:w="808" w:type="dxa"/>
            <w:shd w:val="clear" w:color="auto" w:fill="auto"/>
            <w:vAlign w:val="center"/>
          </w:tcPr>
          <w:p w14:paraId="690FB2F6" w14:textId="30DE8D60" w:rsidR="003D3750" w:rsidRPr="00B855F4" w:rsidRDefault="004610C8" w:rsidP="00B855F4">
            <w:pPr>
              <w:tabs>
                <w:tab w:val="left" w:pos="814"/>
              </w:tabs>
              <w:spacing w:after="0" w:line="240" w:lineRule="auto"/>
              <w:jc w:val="center"/>
              <w:rPr>
                <w:rFonts w:ascii="Times New Roman" w:eastAsia="Times New Roman" w:hAnsi="Times New Roman"/>
                <w:caps/>
                <w:lang w:eastAsia="ru-RU"/>
              </w:rPr>
            </w:pPr>
            <w:r w:rsidRPr="00B855F4">
              <w:rPr>
                <w:rFonts w:ascii="Times New Roman" w:eastAsia="Times New Roman" w:hAnsi="Times New Roman"/>
                <w:caps/>
                <w:lang w:eastAsia="ru-RU"/>
              </w:rPr>
              <w:t>7</w:t>
            </w:r>
          </w:p>
        </w:tc>
        <w:tc>
          <w:tcPr>
            <w:tcW w:w="958" w:type="dxa"/>
            <w:shd w:val="clear" w:color="auto" w:fill="auto"/>
            <w:vAlign w:val="center"/>
          </w:tcPr>
          <w:p w14:paraId="1A51719E" w14:textId="528471F8" w:rsidR="003D3750" w:rsidRPr="00B855F4" w:rsidRDefault="00B07A1F" w:rsidP="00B855F4">
            <w:pPr>
              <w:tabs>
                <w:tab w:val="left" w:pos="814"/>
              </w:tabs>
              <w:spacing w:after="0" w:line="240" w:lineRule="auto"/>
              <w:jc w:val="center"/>
              <w:rPr>
                <w:rFonts w:ascii="Times New Roman" w:eastAsia="Times New Roman" w:hAnsi="Times New Roman"/>
                <w:bCs/>
                <w:lang w:eastAsia="ru-RU"/>
              </w:rPr>
            </w:pPr>
            <w:r w:rsidRPr="00B855F4">
              <w:rPr>
                <w:rFonts w:ascii="Times New Roman" w:eastAsia="Times New Roman" w:hAnsi="Times New Roman"/>
                <w:bCs/>
                <w:lang w:eastAsia="ru-RU"/>
              </w:rPr>
              <w:t>ОР.1</w:t>
            </w:r>
          </w:p>
        </w:tc>
      </w:tr>
      <w:tr w:rsidR="00EC761D" w:rsidRPr="00B855F4" w14:paraId="5AAD260A" w14:textId="77777777" w:rsidTr="00B855F4">
        <w:trPr>
          <w:trHeight w:val="252"/>
        </w:trPr>
        <w:tc>
          <w:tcPr>
            <w:tcW w:w="9621" w:type="dxa"/>
            <w:gridSpan w:val="11"/>
            <w:shd w:val="clear" w:color="auto" w:fill="auto"/>
            <w:vAlign w:val="center"/>
          </w:tcPr>
          <w:p w14:paraId="7A45968A" w14:textId="77777777" w:rsidR="00EC761D" w:rsidRPr="00B855F4" w:rsidRDefault="00EC761D" w:rsidP="00B855F4">
            <w:pPr>
              <w:spacing w:after="0" w:line="240" w:lineRule="auto"/>
              <w:rPr>
                <w:rFonts w:ascii="Times New Roman" w:hAnsi="Times New Roman"/>
              </w:rPr>
            </w:pPr>
            <w:r w:rsidRPr="00B855F4">
              <w:rPr>
                <w:rFonts w:ascii="Times New Roman" w:eastAsia="Times New Roman" w:hAnsi="Times New Roman"/>
                <w:caps/>
                <w:lang w:eastAsia="ru-RU"/>
              </w:rPr>
              <w:t>3. Практика</w:t>
            </w:r>
          </w:p>
        </w:tc>
      </w:tr>
      <w:tr w:rsidR="00EC761D" w:rsidRPr="00B855F4" w14:paraId="3362950F" w14:textId="77777777" w:rsidTr="00B855F4">
        <w:trPr>
          <w:gridAfter w:val="1"/>
          <w:wAfter w:w="11" w:type="dxa"/>
          <w:trHeight w:val="538"/>
        </w:trPr>
        <w:tc>
          <w:tcPr>
            <w:tcW w:w="865" w:type="dxa"/>
            <w:shd w:val="clear" w:color="auto" w:fill="auto"/>
            <w:vAlign w:val="center"/>
          </w:tcPr>
          <w:p w14:paraId="3F993BDA" w14:textId="77777777" w:rsidR="00EC761D" w:rsidRPr="00B855F4" w:rsidRDefault="00EC761D" w:rsidP="00B855F4">
            <w:pPr>
              <w:spacing w:after="0" w:line="240" w:lineRule="auto"/>
              <w:rPr>
                <w:rFonts w:ascii="Times New Roman" w:hAnsi="Times New Roman"/>
              </w:rPr>
            </w:pPr>
          </w:p>
        </w:tc>
        <w:tc>
          <w:tcPr>
            <w:tcW w:w="2019" w:type="dxa"/>
            <w:shd w:val="clear" w:color="auto" w:fill="auto"/>
            <w:vAlign w:val="center"/>
          </w:tcPr>
          <w:p w14:paraId="7499FB73" w14:textId="77777777" w:rsidR="00EC761D" w:rsidRPr="00B855F4" w:rsidRDefault="00EC761D" w:rsidP="00B855F4">
            <w:pPr>
              <w:spacing w:after="0" w:line="240" w:lineRule="auto"/>
              <w:rPr>
                <w:rFonts w:ascii="Times New Roman" w:hAnsi="Times New Roman"/>
              </w:rPr>
            </w:pPr>
            <w:r w:rsidRPr="00B855F4">
              <w:rPr>
                <w:rFonts w:ascii="Times New Roman" w:eastAsia="Times New Roman" w:hAnsi="Times New Roman"/>
                <w:lang w:eastAsia="ru-RU"/>
              </w:rPr>
              <w:t>Не предусмотрена</w:t>
            </w:r>
          </w:p>
        </w:tc>
        <w:tc>
          <w:tcPr>
            <w:tcW w:w="555" w:type="dxa"/>
            <w:shd w:val="clear" w:color="auto" w:fill="auto"/>
            <w:vAlign w:val="center"/>
          </w:tcPr>
          <w:p w14:paraId="52506223" w14:textId="77777777" w:rsidR="00EC761D" w:rsidRPr="00B855F4" w:rsidRDefault="00EC761D" w:rsidP="00B855F4">
            <w:pPr>
              <w:tabs>
                <w:tab w:val="left" w:pos="814"/>
              </w:tabs>
              <w:spacing w:after="0" w:line="240" w:lineRule="auto"/>
              <w:jc w:val="center"/>
              <w:rPr>
                <w:rFonts w:ascii="Times New Roman" w:eastAsia="Times New Roman" w:hAnsi="Times New Roman"/>
                <w:lang w:eastAsia="ru-RU"/>
              </w:rPr>
            </w:pPr>
          </w:p>
        </w:tc>
        <w:tc>
          <w:tcPr>
            <w:tcW w:w="867" w:type="dxa"/>
            <w:shd w:val="clear" w:color="auto" w:fill="auto"/>
            <w:vAlign w:val="center"/>
          </w:tcPr>
          <w:p w14:paraId="70D1C030" w14:textId="77777777" w:rsidR="00EC761D" w:rsidRPr="00B855F4" w:rsidRDefault="00EC761D" w:rsidP="00B855F4">
            <w:pPr>
              <w:tabs>
                <w:tab w:val="left" w:pos="814"/>
              </w:tabs>
              <w:spacing w:after="0" w:line="240" w:lineRule="auto"/>
              <w:jc w:val="center"/>
              <w:rPr>
                <w:rFonts w:ascii="Times New Roman" w:eastAsia="Times New Roman" w:hAnsi="Times New Roman"/>
                <w:lang w:eastAsia="ru-RU"/>
              </w:rPr>
            </w:pPr>
          </w:p>
        </w:tc>
        <w:tc>
          <w:tcPr>
            <w:tcW w:w="896" w:type="dxa"/>
            <w:shd w:val="clear" w:color="auto" w:fill="auto"/>
            <w:vAlign w:val="center"/>
          </w:tcPr>
          <w:p w14:paraId="39C6EBB9" w14:textId="77777777" w:rsidR="00EC761D" w:rsidRPr="00B855F4" w:rsidRDefault="00EC761D" w:rsidP="00B855F4">
            <w:pPr>
              <w:tabs>
                <w:tab w:val="left" w:pos="814"/>
              </w:tabs>
              <w:spacing w:after="0" w:line="240" w:lineRule="auto"/>
              <w:jc w:val="center"/>
              <w:rPr>
                <w:rFonts w:ascii="Times New Roman" w:eastAsia="Times New Roman" w:hAnsi="Times New Roman"/>
                <w:lang w:eastAsia="ru-RU"/>
              </w:rPr>
            </w:pPr>
          </w:p>
        </w:tc>
        <w:tc>
          <w:tcPr>
            <w:tcW w:w="819" w:type="dxa"/>
            <w:shd w:val="clear" w:color="auto" w:fill="auto"/>
            <w:vAlign w:val="center"/>
          </w:tcPr>
          <w:p w14:paraId="1F4DDC78" w14:textId="77777777" w:rsidR="00EC761D" w:rsidRPr="00B855F4" w:rsidRDefault="00EC761D" w:rsidP="00B855F4">
            <w:pPr>
              <w:tabs>
                <w:tab w:val="left" w:pos="814"/>
              </w:tabs>
              <w:spacing w:after="0" w:line="240" w:lineRule="auto"/>
              <w:jc w:val="center"/>
              <w:rPr>
                <w:rFonts w:ascii="Times New Roman" w:eastAsia="Times New Roman" w:hAnsi="Times New Roman"/>
                <w:lang w:eastAsia="ru-RU"/>
              </w:rPr>
            </w:pPr>
          </w:p>
        </w:tc>
        <w:tc>
          <w:tcPr>
            <w:tcW w:w="1093" w:type="dxa"/>
            <w:shd w:val="clear" w:color="auto" w:fill="auto"/>
            <w:vAlign w:val="center"/>
          </w:tcPr>
          <w:p w14:paraId="090FAD48" w14:textId="77777777" w:rsidR="00EC761D" w:rsidRPr="00B855F4" w:rsidRDefault="00EC761D" w:rsidP="00B855F4">
            <w:pPr>
              <w:spacing w:after="0" w:line="240" w:lineRule="auto"/>
              <w:jc w:val="center"/>
              <w:rPr>
                <w:rFonts w:ascii="Times New Roman" w:eastAsia="Times New Roman" w:hAnsi="Times New Roman"/>
                <w:lang w:eastAsia="ru-RU"/>
              </w:rPr>
            </w:pPr>
          </w:p>
        </w:tc>
        <w:tc>
          <w:tcPr>
            <w:tcW w:w="730" w:type="dxa"/>
            <w:shd w:val="clear" w:color="auto" w:fill="auto"/>
            <w:vAlign w:val="center"/>
          </w:tcPr>
          <w:p w14:paraId="397753C9" w14:textId="77777777" w:rsidR="00EC761D" w:rsidRPr="00B855F4" w:rsidRDefault="00EC761D" w:rsidP="00B855F4">
            <w:pPr>
              <w:tabs>
                <w:tab w:val="left" w:pos="814"/>
              </w:tabs>
              <w:spacing w:after="0" w:line="240" w:lineRule="auto"/>
              <w:jc w:val="center"/>
              <w:rPr>
                <w:rFonts w:ascii="Times New Roman" w:eastAsia="Times New Roman" w:hAnsi="Times New Roman"/>
                <w:caps/>
                <w:lang w:eastAsia="ru-RU"/>
              </w:rPr>
            </w:pPr>
          </w:p>
        </w:tc>
        <w:tc>
          <w:tcPr>
            <w:tcW w:w="808" w:type="dxa"/>
            <w:shd w:val="clear" w:color="auto" w:fill="auto"/>
            <w:vAlign w:val="center"/>
          </w:tcPr>
          <w:p w14:paraId="31D61B70" w14:textId="77777777" w:rsidR="00EC761D" w:rsidRPr="00B855F4" w:rsidRDefault="00EC761D" w:rsidP="00B855F4">
            <w:pPr>
              <w:tabs>
                <w:tab w:val="left" w:pos="814"/>
              </w:tabs>
              <w:spacing w:after="0" w:line="240" w:lineRule="auto"/>
              <w:jc w:val="center"/>
              <w:rPr>
                <w:rFonts w:ascii="Times New Roman" w:eastAsia="Times New Roman" w:hAnsi="Times New Roman"/>
                <w:caps/>
                <w:lang w:eastAsia="ru-RU"/>
              </w:rPr>
            </w:pPr>
          </w:p>
        </w:tc>
        <w:tc>
          <w:tcPr>
            <w:tcW w:w="958" w:type="dxa"/>
            <w:shd w:val="clear" w:color="auto" w:fill="auto"/>
            <w:vAlign w:val="center"/>
          </w:tcPr>
          <w:p w14:paraId="7DE77438" w14:textId="77777777" w:rsidR="00EC761D" w:rsidRPr="00B855F4" w:rsidRDefault="00EC761D" w:rsidP="00B855F4">
            <w:pPr>
              <w:spacing w:after="0" w:line="240" w:lineRule="auto"/>
              <w:jc w:val="center"/>
              <w:rPr>
                <w:rFonts w:ascii="Times New Roman" w:hAnsi="Times New Roman"/>
              </w:rPr>
            </w:pPr>
          </w:p>
        </w:tc>
      </w:tr>
      <w:tr w:rsidR="00EC761D" w:rsidRPr="00B855F4" w14:paraId="7969F246" w14:textId="77777777" w:rsidTr="00B855F4">
        <w:trPr>
          <w:trHeight w:val="538"/>
        </w:trPr>
        <w:tc>
          <w:tcPr>
            <w:tcW w:w="9621" w:type="dxa"/>
            <w:gridSpan w:val="11"/>
            <w:shd w:val="clear" w:color="auto" w:fill="auto"/>
          </w:tcPr>
          <w:p w14:paraId="67FD3F15" w14:textId="77777777" w:rsidR="00EC761D" w:rsidRPr="00B855F4" w:rsidRDefault="00EC761D" w:rsidP="00B855F4">
            <w:pPr>
              <w:spacing w:after="0" w:line="240" w:lineRule="auto"/>
              <w:rPr>
                <w:rFonts w:ascii="Times New Roman" w:hAnsi="Times New Roman"/>
              </w:rPr>
            </w:pPr>
            <w:r w:rsidRPr="00B855F4">
              <w:rPr>
                <w:rFonts w:ascii="Times New Roman" w:eastAsia="Times New Roman" w:hAnsi="Times New Roman"/>
                <w:caps/>
                <w:lang w:eastAsia="ru-RU"/>
              </w:rPr>
              <w:t>4. АТТЕСТАЦИЯ</w:t>
            </w:r>
          </w:p>
        </w:tc>
      </w:tr>
      <w:tr w:rsidR="00EC761D" w:rsidRPr="00B855F4" w14:paraId="332C8564" w14:textId="77777777" w:rsidTr="00B855F4">
        <w:trPr>
          <w:gridAfter w:val="1"/>
          <w:wAfter w:w="11" w:type="dxa"/>
          <w:trHeight w:val="538"/>
        </w:trPr>
        <w:tc>
          <w:tcPr>
            <w:tcW w:w="865" w:type="dxa"/>
            <w:shd w:val="clear" w:color="auto" w:fill="auto"/>
            <w:vAlign w:val="center"/>
          </w:tcPr>
          <w:p w14:paraId="70806BFA" w14:textId="77777777" w:rsidR="00EC761D" w:rsidRPr="00B855F4" w:rsidRDefault="00EC761D" w:rsidP="00B855F4">
            <w:pPr>
              <w:spacing w:after="0" w:line="240" w:lineRule="auto"/>
              <w:rPr>
                <w:rFonts w:ascii="Times New Roman" w:hAnsi="Times New Roman"/>
              </w:rPr>
            </w:pPr>
            <w:r w:rsidRPr="00B855F4">
              <w:rPr>
                <w:rFonts w:ascii="Times New Roman" w:eastAsia="Times New Roman" w:hAnsi="Times New Roman"/>
                <w:caps/>
                <w:lang w:eastAsia="ru-RU"/>
              </w:rPr>
              <w:t>К.М.11.04(К)</w:t>
            </w:r>
          </w:p>
        </w:tc>
        <w:tc>
          <w:tcPr>
            <w:tcW w:w="2019" w:type="dxa"/>
            <w:shd w:val="clear" w:color="auto" w:fill="auto"/>
            <w:vAlign w:val="center"/>
          </w:tcPr>
          <w:p w14:paraId="09BB3C1A" w14:textId="1540BE63" w:rsidR="00EC761D" w:rsidRPr="00B855F4" w:rsidRDefault="00EC761D" w:rsidP="00B855F4">
            <w:pPr>
              <w:spacing w:after="0" w:line="240" w:lineRule="auto"/>
              <w:rPr>
                <w:rFonts w:ascii="Times New Roman" w:hAnsi="Times New Roman"/>
              </w:rPr>
            </w:pPr>
            <w:r w:rsidRPr="00B855F4">
              <w:rPr>
                <w:rFonts w:ascii="Times New Roman" w:eastAsia="Times New Roman" w:hAnsi="Times New Roman"/>
                <w:i/>
                <w:iCs/>
                <w:lang w:eastAsia="ru-RU"/>
              </w:rPr>
              <w:t>Экзамены по модулю "</w:t>
            </w:r>
            <w:bookmarkStart w:id="7" w:name="_Hlk66055548"/>
            <w:r w:rsidR="00B07A1F" w:rsidRPr="00B855F4">
              <w:rPr>
                <w:rFonts w:ascii="Times New Roman" w:eastAsia="Times New Roman" w:hAnsi="Times New Roman"/>
                <w:i/>
                <w:iCs/>
                <w:lang w:eastAsia="ru-RU"/>
              </w:rPr>
              <w:t>Управление инфраструктурой туристской деятельности</w:t>
            </w:r>
            <w:bookmarkEnd w:id="7"/>
            <w:r w:rsidRPr="00B855F4">
              <w:rPr>
                <w:rFonts w:ascii="Times New Roman" w:eastAsia="Times New Roman" w:hAnsi="Times New Roman"/>
                <w:i/>
                <w:iCs/>
                <w:lang w:eastAsia="ru-RU"/>
              </w:rPr>
              <w:t>"</w:t>
            </w:r>
          </w:p>
        </w:tc>
        <w:tc>
          <w:tcPr>
            <w:tcW w:w="555" w:type="dxa"/>
            <w:shd w:val="clear" w:color="auto" w:fill="auto"/>
            <w:vAlign w:val="center"/>
          </w:tcPr>
          <w:p w14:paraId="6EFD62AC" w14:textId="77777777" w:rsidR="00EC761D" w:rsidRPr="00B855F4" w:rsidRDefault="00EC761D" w:rsidP="00B855F4">
            <w:pPr>
              <w:tabs>
                <w:tab w:val="left" w:pos="814"/>
              </w:tabs>
              <w:spacing w:after="0" w:line="240" w:lineRule="auto"/>
              <w:jc w:val="center"/>
              <w:rPr>
                <w:rFonts w:ascii="Times New Roman" w:eastAsia="Times New Roman" w:hAnsi="Times New Roman"/>
                <w:lang w:eastAsia="ru-RU"/>
              </w:rPr>
            </w:pPr>
          </w:p>
        </w:tc>
        <w:tc>
          <w:tcPr>
            <w:tcW w:w="867" w:type="dxa"/>
            <w:shd w:val="clear" w:color="auto" w:fill="auto"/>
            <w:vAlign w:val="center"/>
          </w:tcPr>
          <w:p w14:paraId="09BF474A" w14:textId="77777777" w:rsidR="00EC761D" w:rsidRPr="00B855F4" w:rsidRDefault="00EC761D" w:rsidP="00B855F4">
            <w:pPr>
              <w:tabs>
                <w:tab w:val="left" w:pos="814"/>
              </w:tabs>
              <w:spacing w:after="0" w:line="240" w:lineRule="auto"/>
              <w:jc w:val="center"/>
              <w:rPr>
                <w:rFonts w:ascii="Times New Roman" w:eastAsia="Times New Roman" w:hAnsi="Times New Roman"/>
                <w:lang w:eastAsia="ru-RU"/>
              </w:rPr>
            </w:pPr>
          </w:p>
        </w:tc>
        <w:tc>
          <w:tcPr>
            <w:tcW w:w="896" w:type="dxa"/>
            <w:shd w:val="clear" w:color="auto" w:fill="auto"/>
            <w:vAlign w:val="center"/>
          </w:tcPr>
          <w:p w14:paraId="0A1E9D74" w14:textId="77777777" w:rsidR="00EC761D" w:rsidRPr="00B855F4" w:rsidRDefault="00EC761D" w:rsidP="00B855F4">
            <w:pPr>
              <w:tabs>
                <w:tab w:val="left" w:pos="814"/>
              </w:tabs>
              <w:spacing w:after="0" w:line="240" w:lineRule="auto"/>
              <w:jc w:val="center"/>
              <w:rPr>
                <w:rFonts w:ascii="Times New Roman" w:eastAsia="Times New Roman" w:hAnsi="Times New Roman"/>
                <w:lang w:eastAsia="ru-RU"/>
              </w:rPr>
            </w:pPr>
          </w:p>
        </w:tc>
        <w:tc>
          <w:tcPr>
            <w:tcW w:w="819" w:type="dxa"/>
            <w:shd w:val="clear" w:color="auto" w:fill="auto"/>
            <w:vAlign w:val="center"/>
          </w:tcPr>
          <w:p w14:paraId="538B2E20" w14:textId="77777777" w:rsidR="00EC761D" w:rsidRPr="00B855F4" w:rsidRDefault="00EC761D" w:rsidP="00B855F4">
            <w:pPr>
              <w:tabs>
                <w:tab w:val="left" w:pos="814"/>
              </w:tabs>
              <w:spacing w:after="0" w:line="240" w:lineRule="auto"/>
              <w:jc w:val="center"/>
              <w:rPr>
                <w:rFonts w:ascii="Times New Roman" w:eastAsia="Times New Roman" w:hAnsi="Times New Roman"/>
                <w:lang w:eastAsia="ru-RU"/>
              </w:rPr>
            </w:pPr>
          </w:p>
        </w:tc>
        <w:tc>
          <w:tcPr>
            <w:tcW w:w="1093" w:type="dxa"/>
            <w:shd w:val="clear" w:color="auto" w:fill="auto"/>
            <w:vAlign w:val="center"/>
          </w:tcPr>
          <w:p w14:paraId="1D756A4D" w14:textId="77777777" w:rsidR="00EC761D" w:rsidRPr="00B855F4" w:rsidRDefault="00EC761D" w:rsidP="00B855F4">
            <w:pPr>
              <w:spacing w:after="0" w:line="240" w:lineRule="auto"/>
              <w:jc w:val="center"/>
              <w:rPr>
                <w:rFonts w:ascii="Times New Roman" w:eastAsia="Times New Roman" w:hAnsi="Times New Roman"/>
                <w:lang w:eastAsia="ru-RU"/>
              </w:rPr>
            </w:pPr>
          </w:p>
        </w:tc>
        <w:tc>
          <w:tcPr>
            <w:tcW w:w="730" w:type="dxa"/>
            <w:shd w:val="clear" w:color="auto" w:fill="auto"/>
            <w:vAlign w:val="center"/>
          </w:tcPr>
          <w:p w14:paraId="3C7BDC4C" w14:textId="77777777" w:rsidR="00EC761D" w:rsidRPr="00B855F4" w:rsidRDefault="00EC761D" w:rsidP="00B855F4">
            <w:pPr>
              <w:tabs>
                <w:tab w:val="left" w:pos="814"/>
              </w:tabs>
              <w:spacing w:after="0" w:line="240" w:lineRule="auto"/>
              <w:jc w:val="center"/>
              <w:rPr>
                <w:rFonts w:ascii="Times New Roman" w:eastAsia="Times New Roman" w:hAnsi="Times New Roman"/>
                <w:caps/>
                <w:lang w:eastAsia="ru-RU"/>
              </w:rPr>
            </w:pPr>
          </w:p>
        </w:tc>
        <w:tc>
          <w:tcPr>
            <w:tcW w:w="808" w:type="dxa"/>
            <w:shd w:val="clear" w:color="auto" w:fill="auto"/>
            <w:vAlign w:val="center"/>
          </w:tcPr>
          <w:p w14:paraId="76BF1EA8" w14:textId="77777777" w:rsidR="00EC761D" w:rsidRPr="00B855F4" w:rsidRDefault="00EC761D" w:rsidP="00B855F4">
            <w:pPr>
              <w:tabs>
                <w:tab w:val="left" w:pos="814"/>
              </w:tabs>
              <w:spacing w:after="0" w:line="240" w:lineRule="auto"/>
              <w:jc w:val="center"/>
              <w:rPr>
                <w:rFonts w:ascii="Times New Roman" w:eastAsia="Times New Roman" w:hAnsi="Times New Roman"/>
                <w:caps/>
                <w:lang w:eastAsia="ru-RU"/>
              </w:rPr>
            </w:pPr>
          </w:p>
        </w:tc>
        <w:tc>
          <w:tcPr>
            <w:tcW w:w="958" w:type="dxa"/>
            <w:shd w:val="clear" w:color="auto" w:fill="auto"/>
            <w:vAlign w:val="center"/>
          </w:tcPr>
          <w:p w14:paraId="1D080513" w14:textId="77777777" w:rsidR="00EC761D" w:rsidRPr="00B855F4" w:rsidRDefault="00EC761D" w:rsidP="00B855F4">
            <w:pPr>
              <w:spacing w:after="0" w:line="240" w:lineRule="auto"/>
              <w:jc w:val="center"/>
              <w:rPr>
                <w:rFonts w:ascii="Times New Roman" w:hAnsi="Times New Roman"/>
              </w:rPr>
            </w:pPr>
            <w:r w:rsidRPr="00B855F4">
              <w:rPr>
                <w:rFonts w:ascii="Times New Roman" w:hAnsi="Times New Roman"/>
              </w:rPr>
              <w:t>ОР.1</w:t>
            </w:r>
          </w:p>
          <w:p w14:paraId="4B19567F" w14:textId="77777777" w:rsidR="00EC761D" w:rsidRPr="00B855F4" w:rsidRDefault="00EC761D" w:rsidP="00B855F4">
            <w:pPr>
              <w:spacing w:after="0" w:line="240" w:lineRule="auto"/>
              <w:jc w:val="center"/>
              <w:rPr>
                <w:rFonts w:ascii="Times New Roman" w:hAnsi="Times New Roman"/>
              </w:rPr>
            </w:pPr>
            <w:r w:rsidRPr="00B855F4">
              <w:rPr>
                <w:rFonts w:ascii="Times New Roman" w:hAnsi="Times New Roman"/>
              </w:rPr>
              <w:t>ОР.2</w:t>
            </w:r>
          </w:p>
          <w:p w14:paraId="57B76F0F" w14:textId="1890CD7A" w:rsidR="00B07A1F" w:rsidRPr="00B855F4" w:rsidRDefault="00B07A1F" w:rsidP="00B855F4">
            <w:pPr>
              <w:spacing w:after="0" w:line="240" w:lineRule="auto"/>
              <w:jc w:val="center"/>
              <w:rPr>
                <w:rFonts w:ascii="Times New Roman" w:hAnsi="Times New Roman"/>
              </w:rPr>
            </w:pPr>
            <w:r w:rsidRPr="00B855F4">
              <w:rPr>
                <w:rFonts w:ascii="Times New Roman" w:hAnsi="Times New Roman"/>
              </w:rPr>
              <w:t>ОР.3</w:t>
            </w:r>
          </w:p>
        </w:tc>
      </w:tr>
    </w:tbl>
    <w:p w14:paraId="7F13D332" w14:textId="77777777" w:rsidR="00B855F4" w:rsidRDefault="00B855F4">
      <w:pPr>
        <w:rPr>
          <w:rFonts w:ascii="Times New Roman" w:eastAsia="Times New Roman" w:hAnsi="Times New Roman"/>
          <w:b/>
          <w:caps/>
          <w:sz w:val="24"/>
          <w:szCs w:val="24"/>
          <w:highlight w:val="yellow"/>
          <w:lang w:eastAsia="ru-RU"/>
        </w:rPr>
      </w:pPr>
      <w:r>
        <w:rPr>
          <w:rFonts w:ascii="Times New Roman" w:eastAsia="Times New Roman" w:hAnsi="Times New Roman"/>
          <w:b/>
          <w:caps/>
          <w:sz w:val="24"/>
          <w:szCs w:val="24"/>
          <w:highlight w:val="yellow"/>
          <w:lang w:eastAsia="ru-RU"/>
        </w:rPr>
        <w:br w:type="page"/>
      </w:r>
    </w:p>
    <w:p w14:paraId="5B02C659" w14:textId="17D5C5D9" w:rsidR="00EC761D" w:rsidRPr="00023963" w:rsidRDefault="00EC761D" w:rsidP="00EC761D">
      <w:pPr>
        <w:spacing w:after="0" w:line="240" w:lineRule="auto"/>
        <w:ind w:firstLine="709"/>
        <w:jc w:val="center"/>
        <w:rPr>
          <w:rFonts w:ascii="Times New Roman" w:eastAsia="Times New Roman" w:hAnsi="Times New Roman"/>
          <w:b/>
          <w:caps/>
          <w:sz w:val="24"/>
          <w:szCs w:val="24"/>
          <w:lang w:eastAsia="ru-RU"/>
        </w:rPr>
      </w:pPr>
      <w:r w:rsidRPr="00023963">
        <w:rPr>
          <w:rFonts w:ascii="Times New Roman" w:eastAsia="Times New Roman" w:hAnsi="Times New Roman"/>
          <w:b/>
          <w:caps/>
          <w:sz w:val="24"/>
          <w:szCs w:val="24"/>
          <w:lang w:eastAsia="ru-RU"/>
        </w:rPr>
        <w:lastRenderedPageBreak/>
        <w:t xml:space="preserve">4. Методические указания для обучающихся </w:t>
      </w:r>
    </w:p>
    <w:p w14:paraId="14801CFA" w14:textId="77777777" w:rsidR="00EC761D" w:rsidRPr="00023963" w:rsidRDefault="00EC761D" w:rsidP="00EC761D">
      <w:pPr>
        <w:spacing w:after="0" w:line="240" w:lineRule="auto"/>
        <w:ind w:firstLine="709"/>
        <w:jc w:val="center"/>
        <w:rPr>
          <w:rFonts w:ascii="Times New Roman" w:eastAsia="Times New Roman" w:hAnsi="Times New Roman"/>
          <w:b/>
          <w:caps/>
          <w:sz w:val="24"/>
          <w:szCs w:val="24"/>
          <w:lang w:eastAsia="ru-RU"/>
        </w:rPr>
      </w:pPr>
      <w:r w:rsidRPr="00023963">
        <w:rPr>
          <w:rFonts w:ascii="Times New Roman" w:eastAsia="Times New Roman" w:hAnsi="Times New Roman"/>
          <w:b/>
          <w:caps/>
          <w:sz w:val="24"/>
          <w:szCs w:val="24"/>
          <w:lang w:eastAsia="ru-RU"/>
        </w:rPr>
        <w:t>по освоению Модуля</w:t>
      </w:r>
    </w:p>
    <w:p w14:paraId="004672C9" w14:textId="34920586" w:rsidR="00023963" w:rsidRPr="00023963" w:rsidRDefault="00EC761D" w:rsidP="00023963">
      <w:pPr>
        <w:numPr>
          <w:ilvl w:val="0"/>
          <w:numId w:val="26"/>
        </w:numPr>
        <w:tabs>
          <w:tab w:val="left" w:pos="993"/>
        </w:tabs>
        <w:spacing w:after="0" w:line="360" w:lineRule="auto"/>
        <w:ind w:left="0" w:firstLine="709"/>
        <w:jc w:val="both"/>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Начинать изучение модуля «</w:t>
      </w:r>
      <w:r w:rsidR="00B07A1F" w:rsidRPr="00023963">
        <w:rPr>
          <w:rFonts w:ascii="Times New Roman" w:eastAsia="Times New Roman" w:hAnsi="Times New Roman"/>
          <w:sz w:val="24"/>
          <w:szCs w:val="24"/>
          <w:lang w:eastAsia="ru-RU"/>
        </w:rPr>
        <w:t>Управление инфраструктурой туристской деятельности</w:t>
      </w:r>
      <w:r w:rsidRPr="00023963">
        <w:rPr>
          <w:rFonts w:ascii="Times New Roman" w:eastAsia="Times New Roman" w:hAnsi="Times New Roman"/>
          <w:sz w:val="24"/>
          <w:szCs w:val="24"/>
          <w:lang w:eastAsia="ru-RU"/>
        </w:rPr>
        <w:t>» следует с базовой дисциплины «</w:t>
      </w:r>
      <w:r w:rsidR="00B855F4" w:rsidRPr="00023963">
        <w:rPr>
          <w:rFonts w:ascii="Times New Roman" w:eastAsia="Times New Roman" w:hAnsi="Times New Roman"/>
          <w:sz w:val="24"/>
          <w:szCs w:val="24"/>
          <w:lang w:eastAsia="ru-RU"/>
        </w:rPr>
        <w:t>Выставочные комплексы и музеи - центры притяжения</w:t>
      </w:r>
      <w:r w:rsidRPr="00023963">
        <w:rPr>
          <w:rFonts w:ascii="Times New Roman" w:eastAsia="Times New Roman" w:hAnsi="Times New Roman"/>
          <w:sz w:val="24"/>
          <w:szCs w:val="24"/>
          <w:lang w:eastAsia="ru-RU"/>
        </w:rPr>
        <w:t xml:space="preserve">», как наиболее общей, </w:t>
      </w:r>
      <w:r w:rsidR="00B855F4" w:rsidRPr="00023963">
        <w:rPr>
          <w:rFonts w:ascii="Times New Roman" w:eastAsia="Times New Roman" w:hAnsi="Times New Roman"/>
          <w:sz w:val="24"/>
          <w:szCs w:val="24"/>
          <w:lang w:eastAsia="ru-RU"/>
        </w:rPr>
        <w:t xml:space="preserve">дающей возможность познакомиться с основными туристскими центрами. Следующей для изучения должна стать дисциплина «Технология внутреннего туризма», которая концентрируется на основах внутреннего </w:t>
      </w:r>
      <w:proofErr w:type="spellStart"/>
      <w:r w:rsidR="00B855F4" w:rsidRPr="00023963">
        <w:rPr>
          <w:rFonts w:ascii="Times New Roman" w:eastAsia="Times New Roman" w:hAnsi="Times New Roman"/>
          <w:sz w:val="24"/>
          <w:szCs w:val="24"/>
          <w:lang w:eastAsia="ru-RU"/>
        </w:rPr>
        <w:t>туроперейтинга</w:t>
      </w:r>
      <w:proofErr w:type="spellEnd"/>
      <w:r w:rsidR="00B855F4" w:rsidRPr="00023963">
        <w:rPr>
          <w:rFonts w:ascii="Times New Roman" w:eastAsia="Times New Roman" w:hAnsi="Times New Roman"/>
          <w:sz w:val="24"/>
          <w:szCs w:val="24"/>
          <w:lang w:eastAsia="ru-RU"/>
        </w:rPr>
        <w:t>.</w:t>
      </w:r>
      <w:r w:rsidR="00023963" w:rsidRPr="00023963">
        <w:rPr>
          <w:rFonts w:ascii="Times New Roman" w:eastAsia="Times New Roman" w:hAnsi="Times New Roman"/>
          <w:sz w:val="24"/>
          <w:szCs w:val="24"/>
          <w:lang w:eastAsia="ru-RU"/>
        </w:rPr>
        <w:t xml:space="preserve"> </w:t>
      </w:r>
      <w:r w:rsidR="00B855F4" w:rsidRPr="00023963">
        <w:rPr>
          <w:rFonts w:ascii="Times New Roman" w:eastAsia="Times New Roman" w:hAnsi="Times New Roman"/>
          <w:sz w:val="24"/>
          <w:szCs w:val="24"/>
          <w:lang w:eastAsia="ru-RU"/>
        </w:rPr>
        <w:t xml:space="preserve">Далее следует перейти к дисциплине «Управление гостиничным предприятием», раскрывающей вопросы управления средствами размещения, как стратегически, так и тактически. Параллельно с этими дисциплинами изучается «Технологии разработки и проведения экскурсионных программ» в течении двух семестров и завершается курсовым проектом позволяющим сформировать  актуальные экскурсионные программы. Далее, в соответствии с идеологией построения индивидуального образовательного маршрута, обучающийся выбирает одну из двух дисциплин: «Туристские ресурсы Нижегородской области: практикум на иностранном языке» или «Анимационные программы в туризме», которые позволяют расширить компетенции обучающихся. Завершает изучение модуля дисциплина «Музеи мира: практикум на иностранном языке», позволяющая в полной мере используя </w:t>
      </w:r>
      <w:r w:rsidR="00023963" w:rsidRPr="00023963">
        <w:rPr>
          <w:rFonts w:ascii="Times New Roman" w:eastAsia="Times New Roman" w:hAnsi="Times New Roman"/>
          <w:sz w:val="24"/>
          <w:szCs w:val="24"/>
          <w:lang w:eastAsia="ru-RU"/>
        </w:rPr>
        <w:t>полученные</w:t>
      </w:r>
      <w:r w:rsidR="00B855F4" w:rsidRPr="00023963">
        <w:rPr>
          <w:rFonts w:ascii="Times New Roman" w:eastAsia="Times New Roman" w:hAnsi="Times New Roman"/>
          <w:sz w:val="24"/>
          <w:szCs w:val="24"/>
          <w:lang w:eastAsia="ru-RU"/>
        </w:rPr>
        <w:t xml:space="preserve"> знания </w:t>
      </w:r>
      <w:r w:rsidR="00023963" w:rsidRPr="00023963">
        <w:rPr>
          <w:rFonts w:ascii="Times New Roman" w:eastAsia="Times New Roman" w:hAnsi="Times New Roman"/>
          <w:sz w:val="24"/>
          <w:szCs w:val="24"/>
          <w:lang w:eastAsia="ru-RU"/>
        </w:rPr>
        <w:t>соединить</w:t>
      </w:r>
      <w:r w:rsidR="00B855F4" w:rsidRPr="00023963">
        <w:rPr>
          <w:rFonts w:ascii="Times New Roman" w:eastAsia="Times New Roman" w:hAnsi="Times New Roman"/>
          <w:sz w:val="24"/>
          <w:szCs w:val="24"/>
          <w:lang w:eastAsia="ru-RU"/>
        </w:rPr>
        <w:t xml:space="preserve"> их с иностранном языком и построить </w:t>
      </w:r>
      <w:r w:rsidR="00023963" w:rsidRPr="00023963">
        <w:rPr>
          <w:rFonts w:ascii="Times New Roman" w:eastAsia="Times New Roman" w:hAnsi="Times New Roman"/>
          <w:sz w:val="24"/>
          <w:szCs w:val="24"/>
          <w:lang w:eastAsia="ru-RU"/>
        </w:rPr>
        <w:t>эффективную экскурсионную программу.</w:t>
      </w:r>
    </w:p>
    <w:p w14:paraId="0DBF2F38" w14:textId="18ABA4C9" w:rsidR="00EC761D" w:rsidRPr="00023963" w:rsidRDefault="00EC761D" w:rsidP="00023963">
      <w:pPr>
        <w:pStyle w:val="a4"/>
        <w:numPr>
          <w:ilvl w:val="0"/>
          <w:numId w:val="26"/>
        </w:numPr>
        <w:tabs>
          <w:tab w:val="left" w:pos="993"/>
        </w:tabs>
        <w:spacing w:after="0" w:line="360" w:lineRule="auto"/>
        <w:ind w:left="0" w:firstLine="709"/>
        <w:jc w:val="both"/>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При организации образовательного процесса по модулю «</w:t>
      </w:r>
      <w:r w:rsidR="00B07A1F" w:rsidRPr="00023963">
        <w:rPr>
          <w:rFonts w:ascii="Times New Roman" w:eastAsia="Times New Roman" w:hAnsi="Times New Roman"/>
          <w:sz w:val="24"/>
          <w:szCs w:val="24"/>
          <w:lang w:eastAsia="ru-RU"/>
        </w:rPr>
        <w:t>Управление инфраструктурой туристской деятельности</w:t>
      </w:r>
      <w:r w:rsidRPr="00023963">
        <w:rPr>
          <w:rFonts w:ascii="Times New Roman" w:eastAsia="Times New Roman" w:hAnsi="Times New Roman"/>
          <w:sz w:val="24"/>
          <w:szCs w:val="24"/>
          <w:lang w:eastAsia="ru-RU"/>
        </w:rPr>
        <w:t>» следует использовать современные педагогические технологии активного обучения, которые направлены на формирование умений и навыков, связанных с организацией командного взаимодействия, построением эффективных коммуникаций, разработкой и оценкой туристского продукта. Основными технологиями для данного модуля выступают технология проблемного обучения, кейс-</w:t>
      </w:r>
      <w:proofErr w:type="spellStart"/>
      <w:r w:rsidRPr="00023963">
        <w:rPr>
          <w:rFonts w:ascii="Times New Roman" w:eastAsia="Times New Roman" w:hAnsi="Times New Roman"/>
          <w:sz w:val="24"/>
          <w:szCs w:val="24"/>
          <w:lang w:eastAsia="ru-RU"/>
        </w:rPr>
        <w:t>стади</w:t>
      </w:r>
      <w:proofErr w:type="spellEnd"/>
      <w:r w:rsidRPr="00023963">
        <w:rPr>
          <w:rFonts w:ascii="Times New Roman" w:eastAsia="Times New Roman" w:hAnsi="Times New Roman"/>
          <w:sz w:val="24"/>
          <w:szCs w:val="24"/>
          <w:lang w:eastAsia="ru-RU"/>
        </w:rPr>
        <w:t>, метод проектов</w:t>
      </w:r>
      <w:r w:rsidRPr="00023963">
        <w:rPr>
          <w:rFonts w:ascii="Times New Roman" w:eastAsia="Times New Roman" w:hAnsi="Times New Roman"/>
          <w:color w:val="000000"/>
          <w:kern w:val="24"/>
          <w:sz w:val="24"/>
          <w:szCs w:val="24"/>
          <w:lang w:eastAsia="ru-RU"/>
        </w:rPr>
        <w:t>.</w:t>
      </w:r>
      <w:r w:rsidRPr="00023963">
        <w:rPr>
          <w:rFonts w:ascii="Times New Roman" w:eastAsia="Times New Roman" w:hAnsi="Times New Roman"/>
          <w:sz w:val="24"/>
          <w:szCs w:val="24"/>
          <w:lang w:eastAsia="ru-RU"/>
        </w:rPr>
        <w:t xml:space="preserve"> Выбор конкретных образовательных технологий и форм обучения по модулю определяется спецификой дисциплины, ее целью и задачами</w:t>
      </w:r>
      <w:r w:rsidR="00023963" w:rsidRPr="00023963">
        <w:rPr>
          <w:rFonts w:ascii="Times New Roman" w:eastAsia="Times New Roman" w:hAnsi="Times New Roman"/>
          <w:sz w:val="24"/>
          <w:szCs w:val="24"/>
          <w:lang w:eastAsia="ru-RU"/>
        </w:rPr>
        <w:t>.</w:t>
      </w:r>
    </w:p>
    <w:p w14:paraId="7A832EB6" w14:textId="450B6473" w:rsidR="00EC761D" w:rsidRPr="00023963" w:rsidRDefault="00EC761D" w:rsidP="00023963">
      <w:pPr>
        <w:numPr>
          <w:ilvl w:val="0"/>
          <w:numId w:val="26"/>
        </w:numPr>
        <w:tabs>
          <w:tab w:val="left" w:pos="993"/>
        </w:tabs>
        <w:spacing w:after="0" w:line="360" w:lineRule="auto"/>
        <w:ind w:left="0" w:firstLine="709"/>
        <w:jc w:val="both"/>
        <w:rPr>
          <w:rFonts w:ascii="Times New Roman" w:eastAsia="Times New Roman" w:hAnsi="Times New Roman"/>
          <w:b/>
          <w:caps/>
          <w:sz w:val="24"/>
          <w:szCs w:val="24"/>
          <w:lang w:eastAsia="ru-RU"/>
        </w:rPr>
      </w:pPr>
      <w:r w:rsidRPr="00023963">
        <w:rPr>
          <w:rFonts w:ascii="Times New Roman" w:eastAsia="Times New Roman" w:hAnsi="Times New Roman"/>
          <w:sz w:val="24"/>
          <w:szCs w:val="24"/>
          <w:lang w:eastAsia="ru-RU"/>
        </w:rPr>
        <w:t>Средства оценивания образовательных результатов по модулю «</w:t>
      </w:r>
      <w:r w:rsidR="00B07A1F" w:rsidRPr="00023963">
        <w:rPr>
          <w:rFonts w:ascii="Times New Roman" w:eastAsia="Times New Roman" w:hAnsi="Times New Roman"/>
          <w:sz w:val="24"/>
          <w:szCs w:val="24"/>
          <w:lang w:eastAsia="ru-RU"/>
        </w:rPr>
        <w:t>Управление инфраструктурой туристской деятельности</w:t>
      </w:r>
      <w:r w:rsidRPr="00023963">
        <w:rPr>
          <w:rFonts w:ascii="Times New Roman" w:eastAsia="Times New Roman" w:hAnsi="Times New Roman"/>
          <w:sz w:val="24"/>
          <w:szCs w:val="24"/>
          <w:lang w:eastAsia="ru-RU"/>
        </w:rPr>
        <w:t>» должны соответствовать специфике дисциплины и применяемым технологиям обучения. В качестве средств оценивания по модулю целесообразно использовать контекстные задания, кейс-задания, проекты.</w:t>
      </w:r>
    </w:p>
    <w:p w14:paraId="09A6CEF9" w14:textId="54F799C9" w:rsidR="00EC761D" w:rsidRPr="00023963" w:rsidRDefault="00EC761D" w:rsidP="00057D32">
      <w:pPr>
        <w:pStyle w:val="a4"/>
        <w:widowControl w:val="0"/>
        <w:numPr>
          <w:ilvl w:val="0"/>
          <w:numId w:val="26"/>
        </w:numPr>
        <w:tabs>
          <w:tab w:val="left" w:pos="993"/>
        </w:tabs>
        <w:suppressAutoHyphens/>
        <w:autoSpaceDE w:val="0"/>
        <w:spacing w:after="0" w:line="360" w:lineRule="auto"/>
        <w:ind w:left="0" w:firstLine="709"/>
        <w:jc w:val="both"/>
        <w:textAlignment w:val="baseline"/>
        <w:rPr>
          <w:rFonts w:ascii="Times New Roman" w:eastAsia="Times New Roman" w:hAnsi="Times New Roman"/>
          <w:b/>
          <w:sz w:val="24"/>
          <w:szCs w:val="24"/>
          <w:lang w:eastAsia="ru-RU"/>
        </w:rPr>
      </w:pPr>
      <w:r w:rsidRPr="00023963">
        <w:rPr>
          <w:rFonts w:ascii="Times New Roman" w:hAnsi="Times New Roman" w:cs="Times New Roman"/>
          <w:sz w:val="24"/>
          <w:szCs w:val="24"/>
          <w:lang w:eastAsia="ar-SA"/>
        </w:rPr>
        <w:t>Самостоятельную работу обучающихся при освоении модуля целесообразно отводить на подготовку к аудиторным занятиям, отбор и анализ источников и литературы, проведение исследований, подготовку проектов. В случае наличия электронного курса по дисциплине модуля в ЭИОС, самостоятельная работа должна быть направлена на закрепление учебного материала в данной системе.</w:t>
      </w:r>
      <w:r w:rsidRPr="00023963">
        <w:rPr>
          <w:rFonts w:ascii="Times New Roman" w:eastAsia="Times New Roman" w:hAnsi="Times New Roman"/>
          <w:b/>
          <w:sz w:val="24"/>
          <w:szCs w:val="24"/>
          <w:lang w:eastAsia="ru-RU"/>
        </w:rPr>
        <w:br w:type="page"/>
      </w:r>
    </w:p>
    <w:p w14:paraId="41DDA2F6" w14:textId="2AAD0DB8" w:rsidR="00DB597C" w:rsidRPr="00DB597C" w:rsidRDefault="00DB597C" w:rsidP="00DB597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w:t>
      </w:r>
      <w:r w:rsidR="00023963">
        <w:rPr>
          <w:rFonts w:ascii="Times New Roman" w:eastAsia="Times New Roman" w:hAnsi="Times New Roman"/>
          <w:b/>
          <w:sz w:val="24"/>
          <w:szCs w:val="24"/>
          <w:lang w:eastAsia="ru-RU"/>
        </w:rPr>
        <w:t>1</w:t>
      </w:r>
      <w:r w:rsidRPr="00DB597C">
        <w:rPr>
          <w:rFonts w:ascii="Times New Roman" w:eastAsia="Times New Roman" w:hAnsi="Times New Roman"/>
          <w:b/>
          <w:sz w:val="24"/>
          <w:szCs w:val="24"/>
          <w:lang w:eastAsia="ru-RU"/>
        </w:rPr>
        <w:t>. ПРОГРАММА ДИСЦИПЛИНЫ</w:t>
      </w:r>
    </w:p>
    <w:p w14:paraId="6EC19C98" w14:textId="69BC13D5" w:rsidR="00DB597C" w:rsidRPr="00023963" w:rsidRDefault="00DB597C" w:rsidP="00023963">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5374C1" w:rsidRPr="00023963">
        <w:rPr>
          <w:rFonts w:ascii="Times New Roman" w:eastAsia="Times New Roman" w:hAnsi="Times New Roman"/>
          <w:b/>
          <w:bCs/>
          <w:sz w:val="24"/>
          <w:szCs w:val="24"/>
          <w:lang w:eastAsia="ru-RU"/>
        </w:rPr>
        <w:t>Технологии разработки и проведения экскурсионных программ</w:t>
      </w:r>
      <w:r w:rsidRPr="00023963">
        <w:rPr>
          <w:rFonts w:ascii="Times New Roman" w:eastAsia="Times New Roman" w:hAnsi="Times New Roman"/>
          <w:b/>
          <w:bCs/>
          <w:sz w:val="24"/>
          <w:szCs w:val="24"/>
          <w:lang w:eastAsia="ru-RU"/>
        </w:rPr>
        <w:t>»</w:t>
      </w:r>
    </w:p>
    <w:p w14:paraId="1AB940EE" w14:textId="77777777" w:rsidR="005374C1" w:rsidRPr="00023963" w:rsidRDefault="005374C1" w:rsidP="00023963">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023963">
        <w:rPr>
          <w:rFonts w:ascii="Times New Roman" w:hAnsi="Times New Roman"/>
          <w:b/>
          <w:bCs/>
          <w:sz w:val="24"/>
          <w:szCs w:val="24"/>
        </w:rPr>
        <w:t>1. Пояснительная записка</w:t>
      </w:r>
    </w:p>
    <w:p w14:paraId="4FFC9F96" w14:textId="30F54350" w:rsidR="005374C1" w:rsidRPr="00023963" w:rsidRDefault="005374C1" w:rsidP="00023963">
      <w:pPr>
        <w:spacing w:after="0" w:line="360" w:lineRule="auto"/>
        <w:ind w:firstLine="708"/>
        <w:jc w:val="both"/>
        <w:rPr>
          <w:rFonts w:ascii="Times New Roman" w:hAnsi="Times New Roman"/>
          <w:sz w:val="24"/>
          <w:szCs w:val="24"/>
        </w:rPr>
      </w:pPr>
      <w:r w:rsidRPr="00023963">
        <w:rPr>
          <w:rFonts w:ascii="Times New Roman" w:hAnsi="Times New Roman"/>
          <w:sz w:val="24"/>
          <w:szCs w:val="24"/>
        </w:rPr>
        <w:t>Освоение дисциплины «</w:t>
      </w:r>
      <w:bookmarkStart w:id="8" w:name="_Hlk66122462"/>
      <w:r w:rsidR="002C443B" w:rsidRPr="00023963">
        <w:rPr>
          <w:rFonts w:ascii="Times New Roman" w:hAnsi="Times New Roman"/>
          <w:sz w:val="24"/>
          <w:szCs w:val="24"/>
        </w:rPr>
        <w:t>Технологии разработки и проведения экскурсионных программ</w:t>
      </w:r>
      <w:bookmarkEnd w:id="8"/>
      <w:r w:rsidRPr="00023963">
        <w:rPr>
          <w:rFonts w:ascii="Times New Roman" w:hAnsi="Times New Roman"/>
          <w:sz w:val="24"/>
          <w:szCs w:val="24"/>
        </w:rPr>
        <w:t>» позволяет сформировать у обучающихся базовые умения, связанные с формированием экскурсионного продукта.</w:t>
      </w:r>
    </w:p>
    <w:p w14:paraId="29830F04" w14:textId="77777777" w:rsidR="005374C1" w:rsidRPr="00023963" w:rsidRDefault="005374C1" w:rsidP="000239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4"/>
          <w:szCs w:val="24"/>
        </w:rPr>
      </w:pPr>
      <w:r w:rsidRPr="00023963">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21557BDD" w14:textId="7FFC9C76" w:rsidR="002C443B" w:rsidRPr="00023963" w:rsidRDefault="002C443B" w:rsidP="00023963">
      <w:pPr>
        <w:pStyle w:val="ae"/>
        <w:tabs>
          <w:tab w:val="clear" w:pos="4677"/>
          <w:tab w:val="clear" w:pos="9355"/>
          <w:tab w:val="center" w:pos="4153"/>
          <w:tab w:val="right" w:pos="8306"/>
        </w:tabs>
        <w:spacing w:line="360" w:lineRule="auto"/>
        <w:ind w:firstLine="709"/>
        <w:jc w:val="both"/>
        <w:rPr>
          <w:rFonts w:ascii="Times New Roman" w:hAnsi="Times New Roman"/>
          <w:sz w:val="24"/>
          <w:szCs w:val="24"/>
          <w:lang w:eastAsia="x-none"/>
        </w:rPr>
      </w:pPr>
      <w:bookmarkStart w:id="9" w:name="_Hlk18083230"/>
      <w:r w:rsidRPr="00023963">
        <w:rPr>
          <w:rFonts w:ascii="Times New Roman" w:hAnsi="Times New Roman"/>
          <w:sz w:val="24"/>
          <w:szCs w:val="24"/>
          <w:lang w:eastAsia="x-none"/>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23E3D7E8" w14:textId="4C2422BD" w:rsidR="005374C1" w:rsidRPr="00023963" w:rsidRDefault="005374C1" w:rsidP="00023963">
      <w:pPr>
        <w:pStyle w:val="ae"/>
        <w:tabs>
          <w:tab w:val="clear" w:pos="4677"/>
          <w:tab w:val="clear" w:pos="9355"/>
          <w:tab w:val="center" w:pos="4153"/>
          <w:tab w:val="right" w:pos="8306"/>
        </w:tabs>
        <w:spacing w:line="360" w:lineRule="auto"/>
        <w:ind w:firstLine="709"/>
        <w:jc w:val="both"/>
        <w:rPr>
          <w:rFonts w:ascii="Times New Roman" w:hAnsi="Times New Roman"/>
          <w:sz w:val="24"/>
          <w:szCs w:val="24"/>
          <w:lang w:eastAsia="x-none"/>
        </w:rPr>
      </w:pPr>
      <w:r w:rsidRPr="00023963">
        <w:rPr>
          <w:rFonts w:ascii="Times New Roman" w:hAnsi="Times New Roman"/>
          <w:sz w:val="24"/>
          <w:szCs w:val="24"/>
          <w:lang w:eastAsia="x-none"/>
        </w:rPr>
        <w:t>ОПК-3. Способен обеспечивать требуемое качество процессов оказания услуг в избранной сфере профессиональной деятельности</w:t>
      </w:r>
    </w:p>
    <w:bookmarkEnd w:id="9"/>
    <w:p w14:paraId="58EF51C1" w14:textId="77777777" w:rsidR="005374C1" w:rsidRPr="00023963" w:rsidRDefault="005374C1" w:rsidP="00023963">
      <w:pPr>
        <w:pStyle w:val="ae"/>
        <w:tabs>
          <w:tab w:val="clear" w:pos="4677"/>
          <w:tab w:val="clear" w:pos="9355"/>
          <w:tab w:val="left" w:pos="993"/>
          <w:tab w:val="center" w:pos="4153"/>
          <w:tab w:val="right" w:pos="8306"/>
        </w:tabs>
        <w:spacing w:line="360" w:lineRule="auto"/>
        <w:ind w:firstLine="709"/>
        <w:jc w:val="both"/>
        <w:rPr>
          <w:rFonts w:ascii="Times New Roman" w:hAnsi="Times New Roman"/>
          <w:sz w:val="24"/>
          <w:szCs w:val="24"/>
          <w:lang w:eastAsia="x-none"/>
        </w:rPr>
      </w:pPr>
    </w:p>
    <w:p w14:paraId="70202C35" w14:textId="77777777" w:rsidR="005374C1" w:rsidRPr="00023963" w:rsidRDefault="005374C1" w:rsidP="00023963">
      <w:pPr>
        <w:autoSpaceDE w:val="0"/>
        <w:autoSpaceDN w:val="0"/>
        <w:adjustRightInd w:val="0"/>
        <w:spacing w:after="0" w:line="360" w:lineRule="auto"/>
        <w:ind w:firstLine="709"/>
        <w:jc w:val="both"/>
        <w:rPr>
          <w:rFonts w:ascii="Times New Roman" w:hAnsi="Times New Roman"/>
          <w:b/>
          <w:bCs/>
          <w:sz w:val="24"/>
          <w:szCs w:val="24"/>
        </w:rPr>
      </w:pPr>
      <w:r w:rsidRPr="00023963">
        <w:rPr>
          <w:rFonts w:ascii="Times New Roman" w:hAnsi="Times New Roman"/>
          <w:b/>
          <w:bCs/>
          <w:sz w:val="24"/>
          <w:szCs w:val="24"/>
        </w:rPr>
        <w:t>2. Место в структуре модуля</w:t>
      </w:r>
    </w:p>
    <w:p w14:paraId="1D4CD7F4" w14:textId="61F392B7" w:rsidR="005374C1" w:rsidRPr="00023963" w:rsidRDefault="005374C1" w:rsidP="00023963">
      <w:pPr>
        <w:spacing w:after="0" w:line="360" w:lineRule="auto"/>
        <w:ind w:firstLine="709"/>
        <w:jc w:val="both"/>
        <w:rPr>
          <w:rFonts w:ascii="Times New Roman" w:hAnsi="Times New Roman"/>
          <w:sz w:val="24"/>
          <w:szCs w:val="24"/>
        </w:rPr>
      </w:pPr>
      <w:r w:rsidRPr="00023963">
        <w:rPr>
          <w:rFonts w:ascii="Times New Roman" w:hAnsi="Times New Roman"/>
          <w:sz w:val="24"/>
          <w:szCs w:val="24"/>
        </w:rPr>
        <w:t xml:space="preserve">Учебная дисциплина </w:t>
      </w:r>
      <w:r w:rsidR="002C443B" w:rsidRPr="00023963">
        <w:rPr>
          <w:rFonts w:ascii="Times New Roman" w:hAnsi="Times New Roman"/>
          <w:sz w:val="24"/>
          <w:szCs w:val="24"/>
        </w:rPr>
        <w:t>«Технологии разработки и проведения экскурсионных программ»</w:t>
      </w:r>
      <w:r w:rsidRPr="00023963">
        <w:rPr>
          <w:rFonts w:ascii="Times New Roman" w:hAnsi="Times New Roman"/>
          <w:sz w:val="24"/>
          <w:szCs w:val="24"/>
        </w:rPr>
        <w:t xml:space="preserve"> входит в модуль "</w:t>
      </w:r>
      <w:r w:rsidR="002C443B" w:rsidRPr="00023963">
        <w:rPr>
          <w:rFonts w:ascii="Times New Roman" w:hAnsi="Times New Roman"/>
          <w:sz w:val="24"/>
          <w:szCs w:val="24"/>
        </w:rPr>
        <w:t xml:space="preserve">Управление </w:t>
      </w:r>
      <w:r w:rsidR="00EB4C4C" w:rsidRPr="00023963">
        <w:rPr>
          <w:rFonts w:ascii="Times New Roman" w:hAnsi="Times New Roman"/>
          <w:sz w:val="24"/>
          <w:szCs w:val="24"/>
        </w:rPr>
        <w:t>инфраструктурой туристской деятельности</w:t>
      </w:r>
      <w:r w:rsidRPr="00023963">
        <w:rPr>
          <w:rFonts w:ascii="Times New Roman" w:hAnsi="Times New Roman"/>
          <w:sz w:val="24"/>
          <w:szCs w:val="24"/>
        </w:rPr>
        <w:t>" и относится к циклу дисциплин, обязательных для изучения</w:t>
      </w:r>
      <w:r w:rsidRPr="00023963">
        <w:rPr>
          <w:rFonts w:ascii="Times New Roman" w:hAnsi="Times New Roman"/>
          <w:bCs/>
          <w:iCs/>
          <w:sz w:val="24"/>
          <w:szCs w:val="24"/>
        </w:rPr>
        <w:t xml:space="preserve">. </w:t>
      </w:r>
      <w:r w:rsidRPr="00023963">
        <w:rPr>
          <w:rFonts w:ascii="Times New Roman" w:hAnsi="Times New Roman"/>
          <w:sz w:val="24"/>
          <w:szCs w:val="24"/>
        </w:rPr>
        <w:t xml:space="preserve">"Входными" являются знания, умения и навыки, полученные обучающимися в процессе изучения предшествующих </w:t>
      </w:r>
      <w:r w:rsidR="00EB4C4C" w:rsidRPr="00023963">
        <w:rPr>
          <w:rFonts w:ascii="Times New Roman" w:hAnsi="Times New Roman"/>
          <w:sz w:val="24"/>
          <w:szCs w:val="24"/>
        </w:rPr>
        <w:t xml:space="preserve">дисциплин </w:t>
      </w:r>
      <w:r w:rsidRPr="00023963">
        <w:rPr>
          <w:rFonts w:ascii="Times New Roman" w:hAnsi="Times New Roman"/>
          <w:sz w:val="24"/>
          <w:szCs w:val="24"/>
        </w:rPr>
        <w:t>модул</w:t>
      </w:r>
      <w:r w:rsidR="00EB4C4C" w:rsidRPr="00023963">
        <w:rPr>
          <w:rFonts w:ascii="Times New Roman" w:hAnsi="Times New Roman"/>
          <w:sz w:val="24"/>
          <w:szCs w:val="24"/>
        </w:rPr>
        <w:t>я</w:t>
      </w:r>
      <w:r w:rsidRPr="00023963">
        <w:rPr>
          <w:rFonts w:ascii="Times New Roman" w:hAnsi="Times New Roman"/>
          <w:sz w:val="24"/>
          <w:szCs w:val="24"/>
        </w:rPr>
        <w:t xml:space="preserve"> «Основы туристкой деятельности».</w:t>
      </w:r>
    </w:p>
    <w:p w14:paraId="571E1BF4" w14:textId="17B4519C" w:rsidR="00EB4C4C" w:rsidRPr="00023963" w:rsidRDefault="005374C1" w:rsidP="00023963">
      <w:pPr>
        <w:spacing w:after="0" w:line="360" w:lineRule="auto"/>
        <w:ind w:firstLine="709"/>
        <w:jc w:val="both"/>
        <w:rPr>
          <w:rFonts w:ascii="Times New Roman" w:hAnsi="Times New Roman"/>
          <w:sz w:val="24"/>
          <w:szCs w:val="24"/>
        </w:rPr>
      </w:pPr>
      <w:r w:rsidRPr="00023963">
        <w:rPr>
          <w:rFonts w:ascii="Times New Roman" w:hAnsi="Times New Roman"/>
          <w:sz w:val="24"/>
          <w:szCs w:val="24"/>
        </w:rPr>
        <w:t xml:space="preserve">Основные положения, а также знания, умения и навыки, полученные при изучении дисциплины, должны быть использованы в дальнейшем при </w:t>
      </w:r>
      <w:r w:rsidR="00EB4C4C" w:rsidRPr="00023963">
        <w:rPr>
          <w:rFonts w:ascii="Times New Roman" w:hAnsi="Times New Roman"/>
          <w:sz w:val="24"/>
          <w:szCs w:val="24"/>
        </w:rPr>
        <w:t>выполнении выпускной квалификационной работы</w:t>
      </w:r>
    </w:p>
    <w:p w14:paraId="03125CB2" w14:textId="77777777" w:rsidR="005374C1" w:rsidRPr="00023963" w:rsidRDefault="005374C1" w:rsidP="00023963">
      <w:pPr>
        <w:autoSpaceDE w:val="0"/>
        <w:autoSpaceDN w:val="0"/>
        <w:adjustRightInd w:val="0"/>
        <w:spacing w:after="0" w:line="360" w:lineRule="auto"/>
        <w:ind w:firstLine="709"/>
        <w:jc w:val="both"/>
        <w:rPr>
          <w:rFonts w:ascii="Times New Roman" w:hAnsi="Times New Roman"/>
          <w:b/>
          <w:bCs/>
          <w:sz w:val="24"/>
          <w:szCs w:val="24"/>
        </w:rPr>
      </w:pPr>
      <w:r w:rsidRPr="00023963">
        <w:rPr>
          <w:rFonts w:ascii="Times New Roman" w:hAnsi="Times New Roman"/>
          <w:b/>
          <w:bCs/>
          <w:sz w:val="24"/>
          <w:szCs w:val="24"/>
        </w:rPr>
        <w:t>3. Цели и задачи</w:t>
      </w:r>
    </w:p>
    <w:p w14:paraId="727ACB63" w14:textId="77777777" w:rsidR="005374C1" w:rsidRPr="00023963" w:rsidRDefault="005374C1" w:rsidP="00023963">
      <w:pPr>
        <w:shd w:val="clear" w:color="auto" w:fill="FFFFFF"/>
        <w:spacing w:after="0" w:line="360" w:lineRule="auto"/>
        <w:ind w:firstLine="708"/>
        <w:jc w:val="both"/>
        <w:rPr>
          <w:rFonts w:ascii="Times New Roman" w:hAnsi="Times New Roman"/>
          <w:sz w:val="24"/>
          <w:szCs w:val="24"/>
          <w:shd w:val="clear" w:color="auto" w:fill="FFFFFF"/>
        </w:rPr>
      </w:pPr>
      <w:r w:rsidRPr="00023963">
        <w:rPr>
          <w:rFonts w:ascii="Times New Roman" w:hAnsi="Times New Roman"/>
          <w:iCs/>
          <w:sz w:val="24"/>
          <w:szCs w:val="24"/>
        </w:rPr>
        <w:t>Цель</w:t>
      </w:r>
      <w:r w:rsidRPr="00023963">
        <w:rPr>
          <w:rFonts w:ascii="Times New Roman" w:hAnsi="Times New Roman"/>
          <w:b/>
          <w:bCs/>
          <w:iCs/>
          <w:sz w:val="24"/>
          <w:szCs w:val="24"/>
        </w:rPr>
        <w:t xml:space="preserve"> </w:t>
      </w:r>
      <w:r w:rsidRPr="00023963">
        <w:rPr>
          <w:rFonts w:ascii="Times New Roman" w:hAnsi="Times New Roman"/>
          <w:iCs/>
          <w:sz w:val="24"/>
          <w:szCs w:val="24"/>
        </w:rPr>
        <w:t>дисциплины</w:t>
      </w:r>
      <w:r w:rsidRPr="00023963">
        <w:rPr>
          <w:rFonts w:ascii="Times New Roman" w:hAnsi="Times New Roman"/>
          <w:sz w:val="24"/>
          <w:szCs w:val="24"/>
        </w:rPr>
        <w:t xml:space="preserve"> - </w:t>
      </w:r>
      <w:r w:rsidRPr="00023963">
        <w:rPr>
          <w:rFonts w:ascii="Times New Roman" w:hAnsi="Times New Roman"/>
          <w:sz w:val="24"/>
          <w:szCs w:val="24"/>
          <w:shd w:val="clear" w:color="auto" w:fill="FFFFFF"/>
        </w:rPr>
        <w:t>формирование условий для овладения обучающимися практических умений в современных технологиях направленных на разработку экскурсионных продуктов и обеспечение комплексного обслуживания потребителей услуг.</w:t>
      </w:r>
    </w:p>
    <w:p w14:paraId="6BD9940B" w14:textId="77777777" w:rsidR="005374C1" w:rsidRPr="00023963" w:rsidRDefault="005374C1" w:rsidP="00023963">
      <w:pPr>
        <w:spacing w:after="0" w:line="360" w:lineRule="auto"/>
        <w:ind w:firstLine="709"/>
        <w:jc w:val="both"/>
        <w:rPr>
          <w:rFonts w:ascii="Times New Roman" w:hAnsi="Times New Roman"/>
          <w:sz w:val="24"/>
          <w:szCs w:val="24"/>
        </w:rPr>
      </w:pPr>
      <w:r w:rsidRPr="00023963">
        <w:rPr>
          <w:rFonts w:ascii="Times New Roman" w:hAnsi="Times New Roman"/>
          <w:sz w:val="24"/>
          <w:szCs w:val="24"/>
        </w:rPr>
        <w:t>Задачи:</w:t>
      </w:r>
    </w:p>
    <w:p w14:paraId="15115D50" w14:textId="77777777" w:rsidR="005374C1" w:rsidRPr="00023963" w:rsidRDefault="005374C1" w:rsidP="00023963">
      <w:pPr>
        <w:numPr>
          <w:ilvl w:val="0"/>
          <w:numId w:val="10"/>
        </w:numPr>
        <w:spacing w:after="0" w:line="360" w:lineRule="auto"/>
        <w:ind w:left="0" w:firstLine="0"/>
        <w:contextualSpacing/>
        <w:jc w:val="both"/>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способствовать формированию у обучающихся умений по разработке экскурсионного продукта.</w:t>
      </w:r>
    </w:p>
    <w:p w14:paraId="56358E84" w14:textId="08805352" w:rsidR="005374C1" w:rsidRPr="00023963" w:rsidRDefault="005374C1" w:rsidP="00023963">
      <w:pPr>
        <w:numPr>
          <w:ilvl w:val="0"/>
          <w:numId w:val="11"/>
        </w:numPr>
        <w:spacing w:after="0" w:line="360" w:lineRule="auto"/>
        <w:ind w:left="0" w:firstLine="0"/>
        <w:contextualSpacing/>
        <w:jc w:val="both"/>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способствовать формированию у обучающихся умений осуществлять мониторинг рынка экскурсионных услуг для последующей разработки конкурентоспособного продукта;</w:t>
      </w:r>
    </w:p>
    <w:p w14:paraId="5FA95098" w14:textId="1A68BF4C" w:rsidR="005374C1" w:rsidRPr="00023963" w:rsidRDefault="005374C1" w:rsidP="00023963">
      <w:pPr>
        <w:numPr>
          <w:ilvl w:val="0"/>
          <w:numId w:val="11"/>
        </w:numPr>
        <w:spacing w:after="0" w:line="360" w:lineRule="auto"/>
        <w:ind w:left="0" w:firstLine="0"/>
        <w:contextualSpacing/>
        <w:jc w:val="both"/>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разрабатывать экскурсионные продукты с учетом инновационных технологий обслуживания туристов на маршруте.</w:t>
      </w:r>
    </w:p>
    <w:p w14:paraId="7D85AD9C" w14:textId="77777777" w:rsidR="005374C1" w:rsidRPr="00023963" w:rsidRDefault="005374C1" w:rsidP="00023963">
      <w:pPr>
        <w:spacing w:after="0" w:line="360" w:lineRule="auto"/>
        <w:jc w:val="both"/>
        <w:outlineLvl w:val="3"/>
        <w:rPr>
          <w:rFonts w:ascii="Times New Roman" w:hAnsi="Times New Roman"/>
          <w:sz w:val="24"/>
          <w:szCs w:val="24"/>
        </w:rPr>
      </w:pPr>
    </w:p>
    <w:p w14:paraId="0C622413" w14:textId="77777777" w:rsidR="005374C1" w:rsidRPr="00023963" w:rsidRDefault="005374C1" w:rsidP="00023963">
      <w:pPr>
        <w:autoSpaceDE w:val="0"/>
        <w:autoSpaceDN w:val="0"/>
        <w:adjustRightInd w:val="0"/>
        <w:spacing w:after="0" w:line="360" w:lineRule="auto"/>
        <w:ind w:firstLine="709"/>
        <w:jc w:val="both"/>
        <w:rPr>
          <w:rFonts w:ascii="Times New Roman" w:hAnsi="Times New Roman"/>
          <w:b/>
          <w:bCs/>
          <w:sz w:val="24"/>
          <w:szCs w:val="24"/>
        </w:rPr>
      </w:pPr>
      <w:r w:rsidRPr="00023963">
        <w:rPr>
          <w:rFonts w:ascii="Times New Roman" w:hAnsi="Times New Roman"/>
          <w:b/>
          <w:bCs/>
          <w:sz w:val="24"/>
          <w:szCs w:val="24"/>
        </w:rPr>
        <w:t xml:space="preserve">4. Образовательные результаты </w:t>
      </w:r>
    </w:p>
    <w:tbl>
      <w:tblPr>
        <w:tblW w:w="5000" w:type="pct"/>
        <w:tblInd w:w="-3" w:type="dxa"/>
        <w:tblLayout w:type="fixed"/>
        <w:tblLook w:val="0000" w:firstRow="0" w:lastRow="0" w:firstColumn="0" w:lastColumn="0" w:noHBand="0" w:noVBand="0"/>
      </w:tblPr>
      <w:tblGrid>
        <w:gridCol w:w="950"/>
        <w:gridCol w:w="1884"/>
        <w:gridCol w:w="1138"/>
        <w:gridCol w:w="1869"/>
        <w:gridCol w:w="2041"/>
        <w:gridCol w:w="1466"/>
      </w:tblGrid>
      <w:tr w:rsidR="005374C1" w:rsidRPr="00B96C01" w14:paraId="2B097C29" w14:textId="77777777" w:rsidTr="001472BF">
        <w:trPr>
          <w:trHeight w:val="385"/>
        </w:trPr>
        <w:tc>
          <w:tcPr>
            <w:tcW w:w="983" w:type="dxa"/>
            <w:tcBorders>
              <w:top w:val="single" w:sz="2" w:space="0" w:color="000000"/>
              <w:left w:val="single" w:sz="2" w:space="0" w:color="000000"/>
              <w:bottom w:val="single" w:sz="2" w:space="0" w:color="000000"/>
              <w:right w:val="single" w:sz="2" w:space="0" w:color="000000"/>
            </w:tcBorders>
          </w:tcPr>
          <w:p w14:paraId="2C0E9DAF" w14:textId="77777777" w:rsidR="005374C1" w:rsidRPr="00B96C01" w:rsidRDefault="005374C1" w:rsidP="001472BF">
            <w:pPr>
              <w:autoSpaceDE w:val="0"/>
              <w:autoSpaceDN w:val="0"/>
              <w:adjustRightInd w:val="0"/>
              <w:spacing w:after="0" w:line="240" w:lineRule="auto"/>
              <w:jc w:val="both"/>
              <w:rPr>
                <w:rFonts w:ascii="Times New Roman" w:hAnsi="Times New Roman"/>
              </w:rPr>
            </w:pPr>
            <w:r w:rsidRPr="00B96C01">
              <w:rPr>
                <w:rFonts w:ascii="Times New Roman" w:hAnsi="Times New Roman"/>
              </w:rPr>
              <w:t>Код ОР модуля</w:t>
            </w:r>
          </w:p>
        </w:tc>
        <w:tc>
          <w:tcPr>
            <w:tcW w:w="1960" w:type="dxa"/>
            <w:tcBorders>
              <w:top w:val="single" w:sz="2" w:space="0" w:color="000000"/>
              <w:left w:val="single" w:sz="2" w:space="0" w:color="000000"/>
              <w:bottom w:val="single" w:sz="2" w:space="0" w:color="000000"/>
              <w:right w:val="single" w:sz="2" w:space="0" w:color="000000"/>
            </w:tcBorders>
          </w:tcPr>
          <w:p w14:paraId="47C3FF91" w14:textId="77777777" w:rsidR="005374C1" w:rsidRPr="00B96C01" w:rsidRDefault="005374C1" w:rsidP="001472BF">
            <w:pPr>
              <w:suppressAutoHyphens/>
              <w:autoSpaceDE w:val="0"/>
              <w:autoSpaceDN w:val="0"/>
              <w:adjustRightInd w:val="0"/>
              <w:spacing w:after="0" w:line="240" w:lineRule="auto"/>
              <w:jc w:val="both"/>
              <w:rPr>
                <w:rFonts w:ascii="Times New Roman" w:hAnsi="Times New Roman"/>
              </w:rPr>
            </w:pPr>
            <w:r w:rsidRPr="00B96C01">
              <w:rPr>
                <w:rFonts w:ascii="Times New Roman" w:hAnsi="Times New Roman"/>
              </w:rPr>
              <w:t>Образовательные результаты модуля</w:t>
            </w:r>
          </w:p>
        </w:tc>
        <w:tc>
          <w:tcPr>
            <w:tcW w:w="1179" w:type="dxa"/>
            <w:tcBorders>
              <w:top w:val="single" w:sz="2" w:space="0" w:color="000000"/>
              <w:left w:val="single" w:sz="2" w:space="0" w:color="000000"/>
              <w:bottom w:val="single" w:sz="2" w:space="0" w:color="000000"/>
              <w:right w:val="single" w:sz="2" w:space="0" w:color="000000"/>
            </w:tcBorders>
          </w:tcPr>
          <w:p w14:paraId="453031F8" w14:textId="77777777" w:rsidR="005374C1" w:rsidRPr="00B96C01" w:rsidRDefault="005374C1" w:rsidP="001472BF">
            <w:pPr>
              <w:autoSpaceDE w:val="0"/>
              <w:autoSpaceDN w:val="0"/>
              <w:adjustRightInd w:val="0"/>
              <w:spacing w:after="0" w:line="240" w:lineRule="auto"/>
              <w:rPr>
                <w:rFonts w:ascii="Times New Roman" w:hAnsi="Times New Roman"/>
              </w:rPr>
            </w:pPr>
            <w:r w:rsidRPr="00B96C01">
              <w:rPr>
                <w:rFonts w:ascii="Times New Roman" w:hAnsi="Times New Roman"/>
              </w:rPr>
              <w:t>Код ОР дисциплины</w:t>
            </w:r>
          </w:p>
        </w:tc>
        <w:tc>
          <w:tcPr>
            <w:tcW w:w="1944" w:type="dxa"/>
            <w:tcBorders>
              <w:top w:val="single" w:sz="2" w:space="0" w:color="000000"/>
              <w:left w:val="single" w:sz="2" w:space="0" w:color="000000"/>
              <w:bottom w:val="single" w:sz="2" w:space="0" w:color="000000"/>
              <w:right w:val="single" w:sz="2" w:space="0" w:color="000000"/>
            </w:tcBorders>
          </w:tcPr>
          <w:p w14:paraId="64F9DE31" w14:textId="77777777" w:rsidR="005374C1" w:rsidRPr="00B96C01" w:rsidRDefault="005374C1" w:rsidP="001472BF">
            <w:pPr>
              <w:autoSpaceDE w:val="0"/>
              <w:autoSpaceDN w:val="0"/>
              <w:adjustRightInd w:val="0"/>
              <w:spacing w:after="0" w:line="240" w:lineRule="auto"/>
              <w:rPr>
                <w:rFonts w:ascii="Times New Roman" w:hAnsi="Times New Roman"/>
              </w:rPr>
            </w:pPr>
            <w:r w:rsidRPr="00B96C01">
              <w:rPr>
                <w:rFonts w:ascii="Times New Roman" w:hAnsi="Times New Roman"/>
              </w:rPr>
              <w:t>Образовательные результаты дисциплины</w:t>
            </w:r>
          </w:p>
        </w:tc>
        <w:tc>
          <w:tcPr>
            <w:tcW w:w="2124" w:type="dxa"/>
            <w:tcBorders>
              <w:top w:val="single" w:sz="2" w:space="0" w:color="000000"/>
              <w:left w:val="single" w:sz="2" w:space="0" w:color="000000"/>
              <w:bottom w:val="single" w:sz="2" w:space="0" w:color="000000"/>
              <w:right w:val="single" w:sz="2" w:space="0" w:color="000000"/>
            </w:tcBorders>
            <w:shd w:val="clear" w:color="000000" w:fill="FFFFFF"/>
          </w:tcPr>
          <w:p w14:paraId="60CDFB9B" w14:textId="77777777" w:rsidR="005374C1" w:rsidRPr="00B96C01" w:rsidRDefault="005374C1" w:rsidP="001472BF">
            <w:pPr>
              <w:autoSpaceDE w:val="0"/>
              <w:autoSpaceDN w:val="0"/>
              <w:adjustRightInd w:val="0"/>
              <w:spacing w:after="0" w:line="240" w:lineRule="auto"/>
              <w:jc w:val="both"/>
              <w:rPr>
                <w:rFonts w:ascii="Times New Roman" w:hAnsi="Times New Roman"/>
              </w:rPr>
            </w:pPr>
            <w:r w:rsidRPr="00B96C01">
              <w:rPr>
                <w:rFonts w:ascii="Times New Roman" w:hAnsi="Times New Roman"/>
              </w:rPr>
              <w:t>Код ИДК</w:t>
            </w:r>
          </w:p>
        </w:tc>
        <w:tc>
          <w:tcPr>
            <w:tcW w:w="1522" w:type="dxa"/>
            <w:tcBorders>
              <w:top w:val="single" w:sz="2" w:space="0" w:color="000000"/>
              <w:left w:val="single" w:sz="2" w:space="0" w:color="000000"/>
              <w:bottom w:val="single" w:sz="2" w:space="0" w:color="000000"/>
              <w:right w:val="single" w:sz="2" w:space="0" w:color="000000"/>
            </w:tcBorders>
            <w:shd w:val="clear" w:color="000000" w:fill="FFFFFF"/>
          </w:tcPr>
          <w:p w14:paraId="593A422C" w14:textId="77777777" w:rsidR="005374C1" w:rsidRPr="00B96C01" w:rsidRDefault="005374C1" w:rsidP="001472BF">
            <w:pPr>
              <w:autoSpaceDE w:val="0"/>
              <w:autoSpaceDN w:val="0"/>
              <w:adjustRightInd w:val="0"/>
              <w:spacing w:after="0" w:line="240" w:lineRule="auto"/>
              <w:jc w:val="both"/>
              <w:rPr>
                <w:rFonts w:ascii="Times New Roman" w:hAnsi="Times New Roman"/>
              </w:rPr>
            </w:pPr>
            <w:r w:rsidRPr="00B96C01">
              <w:rPr>
                <w:rFonts w:ascii="Times New Roman" w:hAnsi="Times New Roman"/>
              </w:rPr>
              <w:t>Средства оценивания ОР</w:t>
            </w:r>
          </w:p>
        </w:tc>
      </w:tr>
      <w:tr w:rsidR="005374C1" w:rsidRPr="00B96C01" w14:paraId="0D686C81" w14:textId="77777777" w:rsidTr="001472BF">
        <w:trPr>
          <w:trHeight w:val="846"/>
        </w:trPr>
        <w:tc>
          <w:tcPr>
            <w:tcW w:w="983" w:type="dxa"/>
            <w:tcBorders>
              <w:top w:val="single" w:sz="2" w:space="0" w:color="000000"/>
              <w:left w:val="single" w:sz="2" w:space="0" w:color="000000"/>
              <w:bottom w:val="single" w:sz="2" w:space="0" w:color="000000"/>
              <w:right w:val="single" w:sz="2" w:space="0" w:color="000000"/>
            </w:tcBorders>
          </w:tcPr>
          <w:p w14:paraId="25ECF322" w14:textId="0EA61667" w:rsidR="005374C1" w:rsidRPr="00B96C01" w:rsidRDefault="005374C1" w:rsidP="001472BF">
            <w:pPr>
              <w:spacing w:after="0" w:line="240" w:lineRule="auto"/>
              <w:rPr>
                <w:rFonts w:ascii="Times New Roman" w:hAnsi="Times New Roman"/>
              </w:rPr>
            </w:pPr>
            <w:r w:rsidRPr="00B96C01">
              <w:rPr>
                <w:rFonts w:ascii="Times New Roman" w:hAnsi="Times New Roman"/>
              </w:rPr>
              <w:t xml:space="preserve">ОР. </w:t>
            </w:r>
            <w:r w:rsidR="00EB4C4C">
              <w:rPr>
                <w:rFonts w:ascii="Times New Roman" w:hAnsi="Times New Roman"/>
              </w:rPr>
              <w:t>1</w:t>
            </w:r>
          </w:p>
          <w:p w14:paraId="0E3828B6" w14:textId="77777777" w:rsidR="005374C1" w:rsidRPr="00B96C01" w:rsidRDefault="005374C1" w:rsidP="001472BF">
            <w:pPr>
              <w:spacing w:after="0" w:line="240" w:lineRule="auto"/>
              <w:rPr>
                <w:rFonts w:ascii="Times New Roman" w:hAnsi="Times New Roman"/>
              </w:rPr>
            </w:pPr>
          </w:p>
        </w:tc>
        <w:tc>
          <w:tcPr>
            <w:tcW w:w="1960" w:type="dxa"/>
            <w:tcBorders>
              <w:top w:val="single" w:sz="2" w:space="0" w:color="000000"/>
              <w:left w:val="single" w:sz="2" w:space="0" w:color="000000"/>
              <w:bottom w:val="single" w:sz="2" w:space="0" w:color="000000"/>
              <w:right w:val="single" w:sz="2" w:space="0" w:color="000000"/>
            </w:tcBorders>
          </w:tcPr>
          <w:p w14:paraId="1B7E7AED" w14:textId="30E2A457" w:rsidR="005374C1" w:rsidRPr="00B96C01" w:rsidRDefault="00EB4C4C" w:rsidP="001472BF">
            <w:pPr>
              <w:pStyle w:val="a4"/>
              <w:spacing w:after="0" w:line="240" w:lineRule="auto"/>
              <w:ind w:left="0"/>
              <w:rPr>
                <w:rFonts w:ascii="Times New Roman" w:eastAsia="Times New Roman" w:hAnsi="Times New Roman" w:cs="Times New Roman"/>
                <w:lang w:eastAsia="ru-RU"/>
              </w:rPr>
            </w:pPr>
            <w:r w:rsidRPr="00EB4C4C">
              <w:rPr>
                <w:rFonts w:ascii="Times New Roman" w:eastAsia="Times New Roman" w:hAnsi="Times New Roman"/>
                <w:lang w:eastAsia="ru-RU"/>
              </w:rPr>
              <w:t>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w:t>
            </w:r>
          </w:p>
        </w:tc>
        <w:tc>
          <w:tcPr>
            <w:tcW w:w="1179" w:type="dxa"/>
            <w:tcBorders>
              <w:top w:val="single" w:sz="2" w:space="0" w:color="000000"/>
              <w:left w:val="single" w:sz="2" w:space="0" w:color="000000"/>
              <w:bottom w:val="single" w:sz="2" w:space="0" w:color="000000"/>
              <w:right w:val="single" w:sz="2" w:space="0" w:color="000000"/>
            </w:tcBorders>
          </w:tcPr>
          <w:p w14:paraId="5E3EA166" w14:textId="002B27A8" w:rsidR="005374C1" w:rsidRPr="00B96C01" w:rsidRDefault="005374C1" w:rsidP="001472BF">
            <w:pPr>
              <w:spacing w:after="0" w:line="240" w:lineRule="auto"/>
              <w:rPr>
                <w:rFonts w:ascii="Times New Roman" w:hAnsi="Times New Roman"/>
                <w:bCs/>
                <w:color w:val="000000"/>
              </w:rPr>
            </w:pPr>
            <w:r w:rsidRPr="00B96C01">
              <w:rPr>
                <w:rFonts w:ascii="Times New Roman" w:hAnsi="Times New Roman"/>
              </w:rPr>
              <w:t>ОР. 1</w:t>
            </w:r>
            <w:r w:rsidR="00023963">
              <w:rPr>
                <w:rFonts w:ascii="Times New Roman" w:hAnsi="Times New Roman"/>
              </w:rPr>
              <w:t>.1.1</w:t>
            </w:r>
          </w:p>
        </w:tc>
        <w:tc>
          <w:tcPr>
            <w:tcW w:w="1944" w:type="dxa"/>
            <w:tcBorders>
              <w:top w:val="single" w:sz="2" w:space="0" w:color="000000"/>
              <w:left w:val="single" w:sz="2" w:space="0" w:color="000000"/>
              <w:bottom w:val="single" w:sz="2" w:space="0" w:color="000000"/>
              <w:right w:val="single" w:sz="2" w:space="0" w:color="000000"/>
            </w:tcBorders>
          </w:tcPr>
          <w:p w14:paraId="23C2B4F3" w14:textId="28E7BC42" w:rsidR="005374C1" w:rsidRPr="00B96C01" w:rsidRDefault="005374C1" w:rsidP="001472BF">
            <w:pPr>
              <w:autoSpaceDE w:val="0"/>
              <w:autoSpaceDN w:val="0"/>
              <w:adjustRightInd w:val="0"/>
              <w:spacing w:after="0" w:line="240" w:lineRule="auto"/>
              <w:rPr>
                <w:rFonts w:ascii="Times New Roman" w:hAnsi="Times New Roman"/>
              </w:rPr>
            </w:pPr>
            <w:r w:rsidRPr="00B96C01">
              <w:rPr>
                <w:rFonts w:ascii="Times New Roman" w:hAnsi="Times New Roman"/>
              </w:rPr>
              <w:t xml:space="preserve">Демонстрирует навыки </w:t>
            </w:r>
            <w:r w:rsidR="00EB4C4C">
              <w:rPr>
                <w:rFonts w:ascii="Times New Roman" w:hAnsi="Times New Roman"/>
              </w:rPr>
              <w:t>разработки и проведения экскурсионных программ с учетом мнений конечных потребителей</w:t>
            </w:r>
            <w:r w:rsidR="00EF26D9">
              <w:rPr>
                <w:rFonts w:ascii="Times New Roman" w:hAnsi="Times New Roman"/>
              </w:rPr>
              <w:t>, а также их оценки качества</w:t>
            </w:r>
          </w:p>
        </w:tc>
        <w:tc>
          <w:tcPr>
            <w:tcW w:w="2124" w:type="dxa"/>
            <w:tcBorders>
              <w:top w:val="single" w:sz="2" w:space="0" w:color="000000"/>
              <w:left w:val="single" w:sz="2" w:space="0" w:color="000000"/>
              <w:bottom w:val="single" w:sz="2" w:space="0" w:color="000000"/>
              <w:right w:val="single" w:sz="2" w:space="0" w:color="000000"/>
            </w:tcBorders>
            <w:shd w:val="clear" w:color="auto" w:fill="auto"/>
          </w:tcPr>
          <w:p w14:paraId="4B0F360B" w14:textId="77777777" w:rsidR="00EB4C4C" w:rsidRPr="00EB4C4C" w:rsidRDefault="00EB4C4C" w:rsidP="00EB4C4C">
            <w:pPr>
              <w:spacing w:after="0" w:line="240" w:lineRule="auto"/>
              <w:rPr>
                <w:rFonts w:ascii="Times New Roman" w:hAnsi="Times New Roman"/>
              </w:rPr>
            </w:pPr>
            <w:r w:rsidRPr="00EB4C4C">
              <w:rPr>
                <w:rFonts w:ascii="Times New Roman" w:hAnsi="Times New Roman"/>
              </w:rPr>
              <w:t>УК.2.3. Демонстрирует умение определять имеющиеся ресурсы для достижения цели проекта</w:t>
            </w:r>
          </w:p>
          <w:p w14:paraId="69D563F3" w14:textId="0364FEDF" w:rsidR="005374C1" w:rsidRPr="00B96C01" w:rsidRDefault="00EB4C4C" w:rsidP="00EB4C4C">
            <w:pPr>
              <w:spacing w:after="0" w:line="240" w:lineRule="auto"/>
              <w:rPr>
                <w:rFonts w:ascii="Times New Roman" w:hAnsi="Times New Roman"/>
              </w:rPr>
            </w:pPr>
            <w:r w:rsidRPr="00EB4C4C">
              <w:rPr>
                <w:rFonts w:ascii="Times New Roman" w:hAnsi="Times New Roman"/>
              </w:rPr>
              <w:t>ОПК-3.1 Оценивает качество оказания туристских услуг с учетом мнения потребителей и заинтересованных сторон.</w:t>
            </w:r>
          </w:p>
        </w:tc>
        <w:tc>
          <w:tcPr>
            <w:tcW w:w="1522" w:type="dxa"/>
            <w:tcBorders>
              <w:top w:val="single" w:sz="2" w:space="0" w:color="000000"/>
              <w:left w:val="single" w:sz="2" w:space="0" w:color="000000"/>
              <w:bottom w:val="single" w:sz="2" w:space="0" w:color="000000"/>
              <w:right w:val="single" w:sz="2" w:space="0" w:color="000000"/>
            </w:tcBorders>
            <w:shd w:val="clear" w:color="000000" w:fill="FFFFFF"/>
          </w:tcPr>
          <w:p w14:paraId="3A684C33" w14:textId="77777777" w:rsidR="005374C1" w:rsidRPr="00B96C01" w:rsidRDefault="005374C1" w:rsidP="001472BF">
            <w:pPr>
              <w:spacing w:after="0" w:line="240" w:lineRule="auto"/>
              <w:rPr>
                <w:rFonts w:ascii="Times New Roman" w:hAnsi="Times New Roman"/>
              </w:rPr>
            </w:pPr>
            <w:r w:rsidRPr="00B96C01">
              <w:rPr>
                <w:rFonts w:ascii="Times New Roman" w:hAnsi="Times New Roman"/>
              </w:rPr>
              <w:t>Кейс-задание</w:t>
            </w:r>
          </w:p>
          <w:p w14:paraId="4E402215" w14:textId="6C5FDA09" w:rsidR="005374C1" w:rsidRPr="00B96C01" w:rsidRDefault="00EB4C4C" w:rsidP="001472BF">
            <w:pPr>
              <w:spacing w:after="0" w:line="240" w:lineRule="auto"/>
              <w:rPr>
                <w:rFonts w:ascii="Times New Roman" w:hAnsi="Times New Roman"/>
              </w:rPr>
            </w:pPr>
            <w:r>
              <w:rPr>
                <w:rFonts w:ascii="Times New Roman" w:hAnsi="Times New Roman"/>
              </w:rPr>
              <w:t>Курсовой проект</w:t>
            </w:r>
          </w:p>
        </w:tc>
      </w:tr>
    </w:tbl>
    <w:p w14:paraId="7A17416A" w14:textId="77777777" w:rsidR="005374C1" w:rsidRPr="00B96C01" w:rsidRDefault="005374C1" w:rsidP="005374C1">
      <w:pPr>
        <w:autoSpaceDE w:val="0"/>
        <w:autoSpaceDN w:val="0"/>
        <w:adjustRightInd w:val="0"/>
        <w:spacing w:after="0" w:line="240" w:lineRule="auto"/>
        <w:ind w:firstLine="709"/>
        <w:jc w:val="both"/>
        <w:rPr>
          <w:rFonts w:ascii="Times New Roman" w:hAnsi="Times New Roman"/>
          <w:b/>
          <w:bCs/>
          <w:sz w:val="24"/>
          <w:szCs w:val="24"/>
        </w:rPr>
      </w:pPr>
    </w:p>
    <w:p w14:paraId="4D1D3143" w14:textId="77777777" w:rsidR="005374C1" w:rsidRPr="00B96C01" w:rsidRDefault="005374C1" w:rsidP="005374C1">
      <w:pPr>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5. Содержание дисциплины</w:t>
      </w:r>
    </w:p>
    <w:p w14:paraId="73F7B539" w14:textId="7BFF4B8F" w:rsidR="005374C1" w:rsidRDefault="005374C1" w:rsidP="005374C1">
      <w:pPr>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5.1. Тематический план</w:t>
      </w:r>
      <w:r w:rsidR="005A506A">
        <w:rPr>
          <w:rFonts w:ascii="Times New Roman" w:hAnsi="Times New Roman"/>
          <w:bCs/>
          <w:i/>
          <w:sz w:val="24"/>
          <w:szCs w:val="24"/>
        </w:rPr>
        <w:t xml:space="preserve"> </w:t>
      </w:r>
    </w:p>
    <w:p w14:paraId="48228502" w14:textId="77777777" w:rsidR="005A506A" w:rsidRPr="00E2581D" w:rsidRDefault="005A506A" w:rsidP="005A506A">
      <w:pPr>
        <w:autoSpaceDE w:val="0"/>
        <w:autoSpaceDN w:val="0"/>
        <w:adjustRightInd w:val="0"/>
        <w:spacing w:after="0" w:line="240" w:lineRule="auto"/>
        <w:ind w:firstLine="709"/>
        <w:jc w:val="both"/>
        <w:rPr>
          <w:rFonts w:ascii="Times New Roman" w:hAnsi="Times New Roman"/>
          <w:bCs/>
          <w:i/>
          <w:sz w:val="24"/>
          <w:szCs w:val="24"/>
        </w:rPr>
      </w:pPr>
    </w:p>
    <w:tbl>
      <w:tblPr>
        <w:tblW w:w="5150" w:type="pct"/>
        <w:tblLayout w:type="fixed"/>
        <w:tblLook w:val="0000" w:firstRow="0" w:lastRow="0" w:firstColumn="0" w:lastColumn="0" w:noHBand="0" w:noVBand="0"/>
      </w:tblPr>
      <w:tblGrid>
        <w:gridCol w:w="2996"/>
        <w:gridCol w:w="557"/>
        <w:gridCol w:w="695"/>
        <w:gridCol w:w="557"/>
        <w:gridCol w:w="695"/>
        <w:gridCol w:w="557"/>
        <w:gridCol w:w="698"/>
        <w:gridCol w:w="969"/>
        <w:gridCol w:w="832"/>
        <w:gridCol w:w="1072"/>
      </w:tblGrid>
      <w:tr w:rsidR="005A506A" w:rsidRPr="006D775D" w14:paraId="131136DE" w14:textId="77777777" w:rsidTr="00F300AF">
        <w:trPr>
          <w:trHeight w:val="203"/>
        </w:trPr>
        <w:tc>
          <w:tcPr>
            <w:tcW w:w="2996" w:type="dxa"/>
            <w:vMerge w:val="restart"/>
            <w:tcBorders>
              <w:top w:val="single" w:sz="2" w:space="0" w:color="000000"/>
              <w:left w:val="single" w:sz="2" w:space="0" w:color="000000"/>
              <w:right w:val="single" w:sz="2" w:space="0" w:color="000000"/>
            </w:tcBorders>
          </w:tcPr>
          <w:p w14:paraId="6F55771D" w14:textId="77777777" w:rsidR="005A506A" w:rsidRPr="006D775D"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Наименование темы</w:t>
            </w:r>
          </w:p>
        </w:tc>
        <w:tc>
          <w:tcPr>
            <w:tcW w:w="4728" w:type="dxa"/>
            <w:gridSpan w:val="7"/>
            <w:tcBorders>
              <w:top w:val="single" w:sz="2" w:space="0" w:color="000000"/>
              <w:left w:val="single" w:sz="2" w:space="0" w:color="000000"/>
              <w:bottom w:val="single" w:sz="4" w:space="0" w:color="auto"/>
              <w:right w:val="single" w:sz="2" w:space="0" w:color="000000"/>
            </w:tcBorders>
          </w:tcPr>
          <w:p w14:paraId="3CC78820" w14:textId="77777777" w:rsidR="005A506A" w:rsidRPr="006D775D"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Контактная работа</w:t>
            </w:r>
          </w:p>
        </w:tc>
        <w:tc>
          <w:tcPr>
            <w:tcW w:w="832" w:type="dxa"/>
            <w:vMerge w:val="restart"/>
            <w:tcBorders>
              <w:top w:val="single" w:sz="2" w:space="0" w:color="000000"/>
              <w:left w:val="single" w:sz="2" w:space="0" w:color="000000"/>
              <w:right w:val="single" w:sz="2" w:space="0" w:color="000000"/>
            </w:tcBorders>
          </w:tcPr>
          <w:p w14:paraId="4DBDFF61" w14:textId="77777777" w:rsidR="005A506A" w:rsidRPr="006D775D"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Самостоятельная работа</w:t>
            </w:r>
          </w:p>
        </w:tc>
        <w:tc>
          <w:tcPr>
            <w:tcW w:w="1072" w:type="dxa"/>
            <w:vMerge w:val="restart"/>
            <w:tcBorders>
              <w:top w:val="single" w:sz="2" w:space="0" w:color="000000"/>
              <w:left w:val="single" w:sz="2" w:space="0" w:color="000000"/>
              <w:right w:val="single" w:sz="2" w:space="0" w:color="000000"/>
            </w:tcBorders>
            <w:shd w:val="clear" w:color="000000" w:fill="FFFFFF"/>
          </w:tcPr>
          <w:p w14:paraId="0CFAF838" w14:textId="77777777" w:rsidR="005A506A" w:rsidRPr="006D775D"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Всего часов по дисциплине</w:t>
            </w:r>
          </w:p>
        </w:tc>
      </w:tr>
      <w:tr w:rsidR="005A506A" w:rsidRPr="006D775D" w14:paraId="6C51687D" w14:textId="77777777" w:rsidTr="00F300AF">
        <w:trPr>
          <w:trHeight w:val="160"/>
        </w:trPr>
        <w:tc>
          <w:tcPr>
            <w:tcW w:w="2996" w:type="dxa"/>
            <w:vMerge/>
            <w:tcBorders>
              <w:left w:val="single" w:sz="2" w:space="0" w:color="000000"/>
              <w:right w:val="single" w:sz="2" w:space="0" w:color="000000"/>
            </w:tcBorders>
          </w:tcPr>
          <w:p w14:paraId="167290CF" w14:textId="77777777" w:rsidR="005A506A" w:rsidRPr="006D775D"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759" w:type="dxa"/>
            <w:gridSpan w:val="6"/>
            <w:tcBorders>
              <w:top w:val="single" w:sz="4" w:space="0" w:color="auto"/>
              <w:left w:val="single" w:sz="2" w:space="0" w:color="000000"/>
              <w:right w:val="single" w:sz="2" w:space="0" w:color="000000"/>
            </w:tcBorders>
          </w:tcPr>
          <w:p w14:paraId="442A047B" w14:textId="77777777" w:rsidR="005A506A" w:rsidRPr="006D775D"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Аудиторная работа</w:t>
            </w:r>
          </w:p>
        </w:tc>
        <w:tc>
          <w:tcPr>
            <w:tcW w:w="969" w:type="dxa"/>
            <w:vMerge w:val="restart"/>
            <w:tcBorders>
              <w:top w:val="single" w:sz="2" w:space="0" w:color="000000"/>
              <w:left w:val="single" w:sz="2" w:space="0" w:color="000000"/>
              <w:right w:val="single" w:sz="2" w:space="0" w:color="000000"/>
            </w:tcBorders>
            <w:shd w:val="clear" w:color="000000" w:fill="FFFFFF"/>
          </w:tcPr>
          <w:p w14:paraId="1AFAADC4" w14:textId="77777777" w:rsidR="005A506A" w:rsidRPr="006D775D" w:rsidRDefault="005A506A" w:rsidP="00F300AF">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Контактная СР </w:t>
            </w:r>
          </w:p>
          <w:p w14:paraId="1DE8EBD5" w14:textId="77777777" w:rsidR="005A506A" w:rsidRPr="006D775D" w:rsidRDefault="005A506A" w:rsidP="00F300AF">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(в т.ч. </w:t>
            </w:r>
          </w:p>
          <w:p w14:paraId="0BAC03A1" w14:textId="77777777" w:rsidR="005A506A" w:rsidRPr="006D775D"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 ЭИОС)</w:t>
            </w:r>
          </w:p>
        </w:tc>
        <w:tc>
          <w:tcPr>
            <w:tcW w:w="832" w:type="dxa"/>
            <w:vMerge/>
            <w:tcBorders>
              <w:left w:val="single" w:sz="2" w:space="0" w:color="000000"/>
              <w:right w:val="single" w:sz="2" w:space="0" w:color="000000"/>
            </w:tcBorders>
          </w:tcPr>
          <w:p w14:paraId="6113E245" w14:textId="77777777" w:rsidR="005A506A" w:rsidRPr="006D775D"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2" w:type="dxa"/>
            <w:vMerge/>
            <w:tcBorders>
              <w:left w:val="single" w:sz="2" w:space="0" w:color="000000"/>
              <w:right w:val="single" w:sz="2" w:space="0" w:color="000000"/>
            </w:tcBorders>
            <w:shd w:val="clear" w:color="000000" w:fill="FFFFFF"/>
          </w:tcPr>
          <w:p w14:paraId="52DC6667" w14:textId="77777777" w:rsidR="005A506A" w:rsidRPr="006D775D"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5A506A" w:rsidRPr="006D775D" w14:paraId="4C529F71" w14:textId="77777777" w:rsidTr="00F300AF">
        <w:trPr>
          <w:cantSplit/>
          <w:trHeight w:val="1856"/>
        </w:trPr>
        <w:tc>
          <w:tcPr>
            <w:tcW w:w="2996" w:type="dxa"/>
            <w:vMerge/>
            <w:tcBorders>
              <w:left w:val="single" w:sz="2" w:space="0" w:color="000000"/>
              <w:bottom w:val="single" w:sz="2" w:space="0" w:color="000000"/>
              <w:right w:val="single" w:sz="2" w:space="0" w:color="000000"/>
            </w:tcBorders>
            <w:vAlign w:val="center"/>
          </w:tcPr>
          <w:p w14:paraId="0A2272E8" w14:textId="77777777" w:rsidR="005A506A" w:rsidRPr="006D775D" w:rsidRDefault="005A506A" w:rsidP="00F300AF">
            <w:pPr>
              <w:autoSpaceDE w:val="0"/>
              <w:autoSpaceDN w:val="0"/>
              <w:adjustRightInd w:val="0"/>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669EEC8B" w14:textId="77777777" w:rsidR="005A506A" w:rsidRPr="006D775D" w:rsidRDefault="005A506A"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Лекции</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79E58E86" w14:textId="77777777" w:rsidR="005A506A" w:rsidRPr="006D775D" w:rsidRDefault="005A506A"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76999872" w14:textId="77777777" w:rsidR="005A506A" w:rsidRPr="006D775D" w:rsidRDefault="005A506A"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Семинары</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7D7A51A9" w14:textId="77777777" w:rsidR="005A506A" w:rsidRPr="006D775D" w:rsidRDefault="005A506A"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589BB129" w14:textId="77777777" w:rsidR="005A506A" w:rsidRPr="006D775D" w:rsidRDefault="005A506A"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Лабораторные</w:t>
            </w:r>
          </w:p>
        </w:tc>
        <w:tc>
          <w:tcPr>
            <w:tcW w:w="698" w:type="dxa"/>
            <w:tcBorders>
              <w:top w:val="single" w:sz="2" w:space="0" w:color="000000"/>
              <w:left w:val="single" w:sz="2" w:space="0" w:color="000000"/>
              <w:bottom w:val="single" w:sz="2" w:space="0" w:color="000000"/>
              <w:right w:val="single" w:sz="2" w:space="0" w:color="000000"/>
            </w:tcBorders>
            <w:textDirection w:val="btLr"/>
          </w:tcPr>
          <w:p w14:paraId="67E859F8" w14:textId="77777777" w:rsidR="005A506A" w:rsidRPr="006D775D" w:rsidRDefault="005A506A"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969" w:type="dxa"/>
            <w:vMerge/>
            <w:tcBorders>
              <w:left w:val="single" w:sz="2" w:space="0" w:color="000000"/>
              <w:bottom w:val="single" w:sz="2" w:space="0" w:color="000000"/>
              <w:right w:val="single" w:sz="2" w:space="0" w:color="000000"/>
            </w:tcBorders>
            <w:shd w:val="clear" w:color="000000" w:fill="FFFFFF"/>
          </w:tcPr>
          <w:p w14:paraId="57D06465" w14:textId="77777777" w:rsidR="005A506A" w:rsidRPr="006D775D" w:rsidRDefault="005A506A" w:rsidP="00F300AF">
            <w:pPr>
              <w:autoSpaceDE w:val="0"/>
              <w:autoSpaceDN w:val="0"/>
              <w:adjustRightInd w:val="0"/>
              <w:rPr>
                <w:rFonts w:ascii="Times New Roman" w:eastAsia="Times New Roman" w:hAnsi="Times New Roman"/>
                <w:sz w:val="24"/>
                <w:szCs w:val="24"/>
                <w:lang w:eastAsia="ru-RU"/>
              </w:rPr>
            </w:pPr>
          </w:p>
        </w:tc>
        <w:tc>
          <w:tcPr>
            <w:tcW w:w="832" w:type="dxa"/>
            <w:tcBorders>
              <w:left w:val="single" w:sz="2" w:space="0" w:color="000000"/>
              <w:bottom w:val="single" w:sz="2" w:space="0" w:color="000000"/>
              <w:right w:val="single" w:sz="2" w:space="0" w:color="000000"/>
            </w:tcBorders>
            <w:shd w:val="clear" w:color="000000" w:fill="FFFFFF"/>
            <w:vAlign w:val="center"/>
          </w:tcPr>
          <w:p w14:paraId="70A866B5" w14:textId="77777777" w:rsidR="005A506A" w:rsidRPr="006D775D" w:rsidRDefault="005A506A" w:rsidP="00F300AF">
            <w:pPr>
              <w:autoSpaceDE w:val="0"/>
              <w:autoSpaceDN w:val="0"/>
              <w:adjustRightInd w:val="0"/>
              <w:rPr>
                <w:rFonts w:ascii="Times New Roman" w:eastAsia="Times New Roman" w:hAnsi="Times New Roman"/>
                <w:sz w:val="24"/>
                <w:szCs w:val="24"/>
                <w:lang w:eastAsia="ru-RU"/>
              </w:rPr>
            </w:pPr>
          </w:p>
        </w:tc>
        <w:tc>
          <w:tcPr>
            <w:tcW w:w="1072" w:type="dxa"/>
            <w:tcBorders>
              <w:left w:val="single" w:sz="2" w:space="0" w:color="000000"/>
              <w:bottom w:val="single" w:sz="2" w:space="0" w:color="000000"/>
              <w:right w:val="single" w:sz="2" w:space="0" w:color="000000"/>
            </w:tcBorders>
            <w:shd w:val="clear" w:color="000000" w:fill="FFFFFF"/>
            <w:vAlign w:val="center"/>
          </w:tcPr>
          <w:p w14:paraId="07791CCD" w14:textId="77777777" w:rsidR="005A506A" w:rsidRPr="006D775D" w:rsidRDefault="005A506A" w:rsidP="00F300AF">
            <w:pPr>
              <w:autoSpaceDE w:val="0"/>
              <w:autoSpaceDN w:val="0"/>
              <w:adjustRightInd w:val="0"/>
              <w:rPr>
                <w:rFonts w:ascii="Times New Roman" w:eastAsia="Times New Roman" w:hAnsi="Times New Roman"/>
                <w:sz w:val="24"/>
                <w:szCs w:val="24"/>
                <w:lang w:eastAsia="ru-RU"/>
              </w:rPr>
            </w:pPr>
          </w:p>
        </w:tc>
      </w:tr>
      <w:tr w:rsidR="00023963" w:rsidRPr="006D775D" w14:paraId="55A6C414" w14:textId="77777777" w:rsidTr="00057D32">
        <w:trPr>
          <w:trHeight w:val="1"/>
        </w:trPr>
        <w:tc>
          <w:tcPr>
            <w:tcW w:w="9628" w:type="dxa"/>
            <w:gridSpan w:val="10"/>
            <w:tcBorders>
              <w:top w:val="single" w:sz="2" w:space="0" w:color="000000"/>
              <w:left w:val="single" w:sz="2" w:space="0" w:color="000000"/>
              <w:bottom w:val="single" w:sz="2" w:space="0" w:color="000000"/>
              <w:right w:val="single" w:sz="2" w:space="0" w:color="000000"/>
            </w:tcBorders>
            <w:vAlign w:val="center"/>
          </w:tcPr>
          <w:p w14:paraId="576B97AE" w14:textId="40724CF6" w:rsidR="00023963" w:rsidRDefault="00023963"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 семестр</w:t>
            </w:r>
          </w:p>
        </w:tc>
      </w:tr>
      <w:tr w:rsidR="005A506A" w:rsidRPr="006D775D" w14:paraId="4217CC65"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18BB8A05" w14:textId="2A3EA77E" w:rsidR="005A506A" w:rsidRPr="006D775D" w:rsidRDefault="005A506A" w:rsidP="005A506A">
            <w:pPr>
              <w:autoSpaceDE w:val="0"/>
              <w:autoSpaceDN w:val="0"/>
              <w:adjustRightInd w:val="0"/>
              <w:spacing w:after="0" w:line="240" w:lineRule="auto"/>
              <w:jc w:val="both"/>
              <w:rPr>
                <w:rFonts w:ascii="Times New Roman" w:eastAsia="Times New Roman" w:hAnsi="Times New Roman"/>
                <w:sz w:val="24"/>
                <w:szCs w:val="24"/>
                <w:lang w:eastAsia="ru-RU"/>
              </w:rPr>
            </w:pPr>
            <w:r w:rsidRPr="00B96C01">
              <w:rPr>
                <w:rFonts w:ascii="Times New Roman" w:hAnsi="Times New Roman"/>
                <w:b/>
                <w:bCs/>
                <w:sz w:val="24"/>
                <w:szCs w:val="24"/>
              </w:rPr>
              <w:t xml:space="preserve">Раздел 1. Основы </w:t>
            </w:r>
            <w:proofErr w:type="spellStart"/>
            <w:r w:rsidRPr="00B96C01">
              <w:rPr>
                <w:rFonts w:ascii="Times New Roman" w:hAnsi="Times New Roman"/>
                <w:b/>
                <w:bCs/>
                <w:sz w:val="24"/>
                <w:szCs w:val="24"/>
              </w:rPr>
              <w:t>экскурсоведения</w:t>
            </w:r>
            <w:proofErr w:type="spellEnd"/>
          </w:p>
        </w:tc>
        <w:tc>
          <w:tcPr>
            <w:tcW w:w="557" w:type="dxa"/>
            <w:tcBorders>
              <w:top w:val="single" w:sz="2" w:space="0" w:color="000000"/>
              <w:left w:val="single" w:sz="2" w:space="0" w:color="000000"/>
              <w:bottom w:val="single" w:sz="2" w:space="0" w:color="000000"/>
              <w:right w:val="single" w:sz="2" w:space="0" w:color="000000"/>
            </w:tcBorders>
            <w:vAlign w:val="center"/>
          </w:tcPr>
          <w:p w14:paraId="6DAA9EBB" w14:textId="7E971C9E"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6</w:t>
            </w:r>
          </w:p>
        </w:tc>
        <w:tc>
          <w:tcPr>
            <w:tcW w:w="695" w:type="dxa"/>
            <w:tcBorders>
              <w:top w:val="single" w:sz="2" w:space="0" w:color="000000"/>
              <w:left w:val="single" w:sz="2" w:space="0" w:color="000000"/>
              <w:bottom w:val="single" w:sz="2" w:space="0" w:color="000000"/>
              <w:right w:val="single" w:sz="2" w:space="0" w:color="000000"/>
            </w:tcBorders>
            <w:vAlign w:val="center"/>
          </w:tcPr>
          <w:p w14:paraId="45985F9F"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19941FD" w14:textId="0631C4D9"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6</w:t>
            </w:r>
          </w:p>
        </w:tc>
        <w:tc>
          <w:tcPr>
            <w:tcW w:w="695" w:type="dxa"/>
            <w:tcBorders>
              <w:top w:val="single" w:sz="2" w:space="0" w:color="000000"/>
              <w:left w:val="single" w:sz="2" w:space="0" w:color="000000"/>
              <w:bottom w:val="single" w:sz="2" w:space="0" w:color="000000"/>
              <w:right w:val="single" w:sz="2" w:space="0" w:color="000000"/>
            </w:tcBorders>
            <w:vAlign w:val="center"/>
          </w:tcPr>
          <w:p w14:paraId="6F85379C"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4B35E6C"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503A3943"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B3ABFC" w14:textId="7A547FF5" w:rsidR="005A506A" w:rsidRPr="005A506A" w:rsidRDefault="005A506A"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sidRPr="005A506A">
              <w:rPr>
                <w:rFonts w:ascii="Times New Roman" w:eastAsia="Times New Roman" w:hAnsi="Times New Roman"/>
                <w:b/>
                <w:bCs/>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D9CAEC" w14:textId="609753D2"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40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4A9A8C" w14:textId="0A5A44D2" w:rsidR="005A506A" w:rsidRPr="006633B8" w:rsidRDefault="005A506A"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54</w:t>
            </w:r>
          </w:p>
        </w:tc>
      </w:tr>
      <w:tr w:rsidR="005A506A" w:rsidRPr="006D775D" w14:paraId="54FFF695"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260908DF" w14:textId="300C10AB" w:rsidR="005A506A" w:rsidRPr="00F24491" w:rsidRDefault="005A506A" w:rsidP="005A506A">
            <w:pPr>
              <w:autoSpaceDE w:val="0"/>
              <w:autoSpaceDN w:val="0"/>
              <w:adjustRightInd w:val="0"/>
              <w:spacing w:after="0" w:line="240" w:lineRule="auto"/>
              <w:jc w:val="both"/>
              <w:rPr>
                <w:rFonts w:ascii="Times New Roman" w:hAnsi="Times New Roman"/>
                <w:b/>
                <w:bCs/>
                <w:sz w:val="24"/>
                <w:szCs w:val="24"/>
              </w:rPr>
            </w:pPr>
            <w:r w:rsidRPr="00B96C01">
              <w:rPr>
                <w:rFonts w:ascii="Times New Roman" w:hAnsi="Times New Roman"/>
                <w:bCs/>
                <w:sz w:val="24"/>
                <w:szCs w:val="24"/>
              </w:rPr>
              <w:t>Тема 1.1. Сущность экскурсии, функции и признаки</w:t>
            </w:r>
          </w:p>
        </w:tc>
        <w:tc>
          <w:tcPr>
            <w:tcW w:w="557" w:type="dxa"/>
            <w:tcBorders>
              <w:top w:val="single" w:sz="2" w:space="0" w:color="000000"/>
              <w:left w:val="single" w:sz="2" w:space="0" w:color="000000"/>
              <w:bottom w:val="single" w:sz="2" w:space="0" w:color="000000"/>
              <w:right w:val="single" w:sz="2" w:space="0" w:color="000000"/>
            </w:tcBorders>
            <w:vAlign w:val="center"/>
          </w:tcPr>
          <w:p w14:paraId="43A6261B" w14:textId="7DA9E0E6"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95" w:type="dxa"/>
            <w:tcBorders>
              <w:top w:val="single" w:sz="2" w:space="0" w:color="000000"/>
              <w:left w:val="single" w:sz="2" w:space="0" w:color="000000"/>
              <w:bottom w:val="single" w:sz="2" w:space="0" w:color="000000"/>
              <w:right w:val="single" w:sz="2" w:space="0" w:color="000000"/>
            </w:tcBorders>
            <w:vAlign w:val="center"/>
          </w:tcPr>
          <w:p w14:paraId="5810C481"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64F7BE2" w14:textId="42F98C55"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95" w:type="dxa"/>
            <w:tcBorders>
              <w:top w:val="single" w:sz="2" w:space="0" w:color="000000"/>
              <w:left w:val="single" w:sz="2" w:space="0" w:color="000000"/>
              <w:bottom w:val="single" w:sz="2" w:space="0" w:color="000000"/>
              <w:right w:val="single" w:sz="2" w:space="0" w:color="000000"/>
            </w:tcBorders>
            <w:vAlign w:val="center"/>
          </w:tcPr>
          <w:p w14:paraId="0250399D"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ABEEB77"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695C0D3F"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7512A4" w14:textId="77777777"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58CE82" w14:textId="70B7593E"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F71C27" w14:textId="3CA4568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24</w:t>
            </w:r>
          </w:p>
        </w:tc>
      </w:tr>
      <w:tr w:rsidR="005A506A" w:rsidRPr="006D775D" w14:paraId="575B52D4"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7AA399FA" w14:textId="69ED9AFE" w:rsidR="005A506A" w:rsidRPr="00F24491" w:rsidRDefault="005A506A" w:rsidP="005A506A">
            <w:pPr>
              <w:autoSpaceDE w:val="0"/>
              <w:autoSpaceDN w:val="0"/>
              <w:adjustRightInd w:val="0"/>
              <w:spacing w:after="0" w:line="240" w:lineRule="auto"/>
              <w:jc w:val="both"/>
              <w:rPr>
                <w:rFonts w:ascii="Times New Roman" w:hAnsi="Times New Roman"/>
                <w:b/>
                <w:bCs/>
                <w:sz w:val="24"/>
                <w:szCs w:val="24"/>
              </w:rPr>
            </w:pPr>
            <w:r w:rsidRPr="00B96C01">
              <w:rPr>
                <w:rFonts w:ascii="Times New Roman" w:hAnsi="Times New Roman"/>
                <w:bCs/>
                <w:sz w:val="24"/>
                <w:szCs w:val="24"/>
              </w:rPr>
              <w:t>Тема 1.2.</w:t>
            </w:r>
            <w:r>
              <w:rPr>
                <w:rFonts w:ascii="Times New Roman" w:hAnsi="Times New Roman"/>
                <w:bCs/>
                <w:sz w:val="24"/>
                <w:szCs w:val="24"/>
              </w:rPr>
              <w:t xml:space="preserve"> </w:t>
            </w:r>
            <w:r w:rsidRPr="00B96C01">
              <w:rPr>
                <w:rFonts w:ascii="Times New Roman" w:hAnsi="Times New Roman"/>
                <w:bCs/>
                <w:sz w:val="24"/>
                <w:szCs w:val="24"/>
              </w:rPr>
              <w:t>Классификация экскурсий</w:t>
            </w:r>
          </w:p>
        </w:tc>
        <w:tc>
          <w:tcPr>
            <w:tcW w:w="557" w:type="dxa"/>
            <w:tcBorders>
              <w:top w:val="single" w:sz="2" w:space="0" w:color="000000"/>
              <w:left w:val="single" w:sz="2" w:space="0" w:color="000000"/>
              <w:bottom w:val="single" w:sz="2" w:space="0" w:color="000000"/>
              <w:right w:val="single" w:sz="2" w:space="0" w:color="000000"/>
            </w:tcBorders>
            <w:vAlign w:val="center"/>
          </w:tcPr>
          <w:p w14:paraId="71570294" w14:textId="7925E398"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320AE439"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6E22D4E" w14:textId="7A897CE8"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0DF0F7EF"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0644332"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5172B7EB"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069BCC" w14:textId="16BDC1EF"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3AA64" w14:textId="03B6C208"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FC8A88" w14:textId="7B2908D4"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30</w:t>
            </w:r>
          </w:p>
        </w:tc>
      </w:tr>
      <w:tr w:rsidR="005A506A" w:rsidRPr="006D775D" w14:paraId="3547235B"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65857D88" w14:textId="2D46208F" w:rsidR="005A506A" w:rsidRPr="002606B6" w:rsidRDefault="005A506A" w:rsidP="005A506A">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b/>
                <w:bCs/>
                <w:sz w:val="24"/>
                <w:szCs w:val="24"/>
              </w:rPr>
              <w:t>Раздел 2. Основы разработки экскурсионных программ обслуживания клиентов</w:t>
            </w:r>
          </w:p>
        </w:tc>
        <w:tc>
          <w:tcPr>
            <w:tcW w:w="557" w:type="dxa"/>
            <w:tcBorders>
              <w:top w:val="single" w:sz="2" w:space="0" w:color="000000"/>
              <w:left w:val="single" w:sz="2" w:space="0" w:color="000000"/>
              <w:bottom w:val="single" w:sz="2" w:space="0" w:color="000000"/>
              <w:right w:val="single" w:sz="2" w:space="0" w:color="000000"/>
            </w:tcBorders>
            <w:vAlign w:val="center"/>
          </w:tcPr>
          <w:p w14:paraId="4D2DC789" w14:textId="39C614F3" w:rsidR="005A506A" w:rsidRPr="005A506A" w:rsidRDefault="005A506A" w:rsidP="005A506A">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695" w:type="dxa"/>
            <w:tcBorders>
              <w:top w:val="single" w:sz="2" w:space="0" w:color="000000"/>
              <w:left w:val="single" w:sz="2" w:space="0" w:color="000000"/>
              <w:bottom w:val="single" w:sz="2" w:space="0" w:color="000000"/>
              <w:right w:val="single" w:sz="2" w:space="0" w:color="000000"/>
            </w:tcBorders>
            <w:vAlign w:val="center"/>
          </w:tcPr>
          <w:p w14:paraId="704CB9A5"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A7AD7D7" w14:textId="4A21B89F" w:rsidR="005A506A" w:rsidRPr="005A506A" w:rsidRDefault="005A506A" w:rsidP="005A506A">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695" w:type="dxa"/>
            <w:tcBorders>
              <w:top w:val="single" w:sz="2" w:space="0" w:color="000000"/>
              <w:left w:val="single" w:sz="2" w:space="0" w:color="000000"/>
              <w:bottom w:val="single" w:sz="2" w:space="0" w:color="000000"/>
              <w:right w:val="single" w:sz="2" w:space="0" w:color="000000"/>
            </w:tcBorders>
            <w:vAlign w:val="center"/>
          </w:tcPr>
          <w:p w14:paraId="65B73855"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0F8FDEE"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2B326044"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A3CB26" w14:textId="08C59EE8" w:rsidR="005A506A" w:rsidRPr="005A506A" w:rsidRDefault="005A506A" w:rsidP="005A506A">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B53E5C" w14:textId="0F4E4089" w:rsidR="005A506A" w:rsidRPr="005A506A" w:rsidRDefault="005A506A" w:rsidP="005A506A">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2602D4" w14:textId="153A7494" w:rsidR="005A506A" w:rsidRPr="005A506A" w:rsidRDefault="005A506A" w:rsidP="005A506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90</w:t>
            </w:r>
          </w:p>
        </w:tc>
      </w:tr>
      <w:tr w:rsidR="005A506A" w:rsidRPr="006D775D" w14:paraId="0C38AFA2"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05243793" w14:textId="3B880835" w:rsidR="005A506A" w:rsidRPr="006D775D" w:rsidRDefault="005A506A" w:rsidP="005A506A">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Тема 2.1. Требования к разработке экскурсионной программы</w:t>
            </w:r>
          </w:p>
        </w:tc>
        <w:tc>
          <w:tcPr>
            <w:tcW w:w="557" w:type="dxa"/>
            <w:tcBorders>
              <w:top w:val="single" w:sz="2" w:space="0" w:color="000000"/>
              <w:left w:val="single" w:sz="2" w:space="0" w:color="000000"/>
              <w:bottom w:val="single" w:sz="2" w:space="0" w:color="000000"/>
              <w:right w:val="single" w:sz="2" w:space="0" w:color="000000"/>
            </w:tcBorders>
            <w:vAlign w:val="center"/>
          </w:tcPr>
          <w:p w14:paraId="5974A9E3" w14:textId="7F1E7F59" w:rsidR="005A506A" w:rsidRP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6BA65F1A"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89B4907" w14:textId="0AB49484" w:rsidR="005A506A" w:rsidRP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284D70A1"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DE69739"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52442B2A"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38D2B6" w14:textId="206DDCC9" w:rsidR="005A506A" w:rsidRP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F84B89" w14:textId="1277DEA2" w:rsidR="005A506A" w:rsidRP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76A22F" w14:textId="0863829F" w:rsidR="005A506A" w:rsidRP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5A506A" w:rsidRPr="006D775D" w14:paraId="52148F93"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75B6830F" w14:textId="299F069A" w:rsidR="005A506A" w:rsidRPr="007E669F" w:rsidRDefault="005A506A" w:rsidP="005A506A">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lastRenderedPageBreak/>
              <w:t xml:space="preserve">Тема 2.2. Планирование и проектирование экскурсии с учетом стандартов обслуживании и безопасности экскурсантов </w:t>
            </w:r>
          </w:p>
        </w:tc>
        <w:tc>
          <w:tcPr>
            <w:tcW w:w="557" w:type="dxa"/>
            <w:tcBorders>
              <w:top w:val="single" w:sz="2" w:space="0" w:color="000000"/>
              <w:left w:val="single" w:sz="2" w:space="0" w:color="000000"/>
              <w:bottom w:val="single" w:sz="2" w:space="0" w:color="000000"/>
              <w:right w:val="single" w:sz="2" w:space="0" w:color="000000"/>
            </w:tcBorders>
            <w:vAlign w:val="center"/>
          </w:tcPr>
          <w:p w14:paraId="75CED2E7" w14:textId="500867B3"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1A7DDCE2"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98F9268" w14:textId="4CB23CE1"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43F0847C"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D1767AE"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05F167DD"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2A4142" w14:textId="31BBCED5"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164EC2" w14:textId="17CC8F7D"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D80A6B" w14:textId="6FD9034F"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5A506A" w:rsidRPr="006D775D" w14:paraId="300526AB"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79D4D909" w14:textId="5970D98E" w:rsidR="005A506A" w:rsidRPr="007E669F" w:rsidRDefault="005A506A" w:rsidP="005A506A">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Тема 2.3 Разработка экскурсионной программы </w:t>
            </w:r>
          </w:p>
        </w:tc>
        <w:tc>
          <w:tcPr>
            <w:tcW w:w="557" w:type="dxa"/>
            <w:tcBorders>
              <w:top w:val="single" w:sz="2" w:space="0" w:color="000000"/>
              <w:left w:val="single" w:sz="2" w:space="0" w:color="000000"/>
              <w:bottom w:val="single" w:sz="2" w:space="0" w:color="000000"/>
              <w:right w:val="single" w:sz="2" w:space="0" w:color="000000"/>
            </w:tcBorders>
            <w:vAlign w:val="center"/>
          </w:tcPr>
          <w:p w14:paraId="759717EA" w14:textId="6D7F2D4B" w:rsidR="005A506A" w:rsidRDefault="005A506A" w:rsidP="005A506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407D70B5"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7599D9B" w14:textId="6CD67507" w:rsidR="005A506A" w:rsidRPr="006633B8" w:rsidRDefault="005A506A" w:rsidP="005A506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34001295"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1D5BEB7"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00022B21"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3D50C1" w14:textId="0CFA839E"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4FDCB1" w14:textId="08D1D3F9" w:rsidR="005A506A" w:rsidRDefault="005A506A" w:rsidP="005A506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D2409A" w14:textId="692901F0" w:rsidR="005A506A"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5A506A" w:rsidRPr="006D775D" w14:paraId="68643057"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tcPr>
          <w:p w14:paraId="21239F81" w14:textId="77777777" w:rsidR="005A506A" w:rsidRPr="006D775D" w:rsidRDefault="005A506A" w:rsidP="00F300AF">
            <w:pPr>
              <w:autoSpaceDE w:val="0"/>
              <w:autoSpaceDN w:val="0"/>
              <w:adjustRightInd w:val="0"/>
              <w:spacing w:after="0" w:line="240" w:lineRule="auto"/>
              <w:rPr>
                <w:rFonts w:ascii="Times New Roman" w:eastAsia="Times New Roman" w:hAnsi="Times New Roman"/>
                <w:sz w:val="24"/>
                <w:szCs w:val="24"/>
                <w:lang w:eastAsia="ru-RU"/>
              </w:rPr>
            </w:pPr>
            <w:r w:rsidRPr="006D775D">
              <w:rPr>
                <w:rFonts w:ascii="Times New Roman" w:hAnsi="Times New Roman"/>
                <w:b/>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6EAAE21D" w14:textId="7E306B19"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18</w:t>
            </w:r>
          </w:p>
        </w:tc>
        <w:tc>
          <w:tcPr>
            <w:tcW w:w="695" w:type="dxa"/>
            <w:tcBorders>
              <w:top w:val="single" w:sz="2" w:space="0" w:color="000000"/>
              <w:left w:val="single" w:sz="2" w:space="0" w:color="000000"/>
              <w:bottom w:val="single" w:sz="2" w:space="0" w:color="000000"/>
              <w:right w:val="single" w:sz="2" w:space="0" w:color="000000"/>
            </w:tcBorders>
            <w:vAlign w:val="center"/>
          </w:tcPr>
          <w:p w14:paraId="2CB172F7"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E942E18" w14:textId="69AF8975"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18</w:t>
            </w:r>
          </w:p>
        </w:tc>
        <w:tc>
          <w:tcPr>
            <w:tcW w:w="695" w:type="dxa"/>
            <w:tcBorders>
              <w:top w:val="single" w:sz="2" w:space="0" w:color="000000"/>
              <w:left w:val="single" w:sz="2" w:space="0" w:color="000000"/>
              <w:bottom w:val="single" w:sz="2" w:space="0" w:color="000000"/>
              <w:right w:val="single" w:sz="2" w:space="0" w:color="000000"/>
            </w:tcBorders>
            <w:vAlign w:val="center"/>
          </w:tcPr>
          <w:p w14:paraId="05B929B0"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B80E5AF"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0AF82C84"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D0716F" w14:textId="44E8C723"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9C92FA" w14:textId="1AD1CC58" w:rsidR="005A506A" w:rsidRPr="00475DCB"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100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BF7123" w14:textId="4D149E79"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144</w:t>
            </w:r>
          </w:p>
        </w:tc>
      </w:tr>
      <w:tr w:rsidR="00023963" w:rsidRPr="006D775D" w14:paraId="1DFE1EF3" w14:textId="77777777" w:rsidTr="00057D32">
        <w:trPr>
          <w:trHeight w:val="1"/>
        </w:trPr>
        <w:tc>
          <w:tcPr>
            <w:tcW w:w="9628" w:type="dxa"/>
            <w:gridSpan w:val="10"/>
            <w:tcBorders>
              <w:top w:val="single" w:sz="2" w:space="0" w:color="000000"/>
              <w:left w:val="single" w:sz="2" w:space="0" w:color="000000"/>
              <w:bottom w:val="single" w:sz="2" w:space="0" w:color="000000"/>
              <w:right w:val="single" w:sz="2" w:space="0" w:color="000000"/>
            </w:tcBorders>
          </w:tcPr>
          <w:p w14:paraId="70F5BA6F" w14:textId="394B18D3" w:rsidR="00023963" w:rsidRDefault="00023963" w:rsidP="00F300A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8 семестр </w:t>
            </w:r>
          </w:p>
        </w:tc>
      </w:tr>
      <w:tr w:rsidR="005A506A" w:rsidRPr="006D775D" w14:paraId="3B698F22"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58C7BCB1" w14:textId="6928E3DD" w:rsidR="005A506A" w:rsidRPr="006D775D" w:rsidRDefault="005A506A" w:rsidP="005A506A">
            <w:pPr>
              <w:autoSpaceDE w:val="0"/>
              <w:autoSpaceDN w:val="0"/>
              <w:adjustRightInd w:val="0"/>
              <w:spacing w:after="0" w:line="240" w:lineRule="auto"/>
              <w:jc w:val="both"/>
              <w:rPr>
                <w:rFonts w:ascii="Times New Roman" w:eastAsia="Times New Roman" w:hAnsi="Times New Roman"/>
                <w:sz w:val="24"/>
                <w:szCs w:val="24"/>
                <w:lang w:eastAsia="ru-RU"/>
              </w:rPr>
            </w:pPr>
            <w:r w:rsidRPr="00B96C01">
              <w:rPr>
                <w:rFonts w:ascii="Times New Roman" w:hAnsi="Times New Roman"/>
                <w:b/>
                <w:bCs/>
                <w:sz w:val="24"/>
                <w:szCs w:val="24"/>
              </w:rPr>
              <w:t>Раздел 1. Методические и организационные основы проведения экскурсий</w:t>
            </w:r>
          </w:p>
        </w:tc>
        <w:tc>
          <w:tcPr>
            <w:tcW w:w="557" w:type="dxa"/>
            <w:tcBorders>
              <w:top w:val="single" w:sz="2" w:space="0" w:color="000000"/>
              <w:left w:val="single" w:sz="2" w:space="0" w:color="000000"/>
              <w:bottom w:val="single" w:sz="2" w:space="0" w:color="000000"/>
              <w:right w:val="single" w:sz="2" w:space="0" w:color="000000"/>
            </w:tcBorders>
            <w:vAlign w:val="center"/>
          </w:tcPr>
          <w:p w14:paraId="019EBE94" w14:textId="620BC6FC" w:rsidR="005A506A" w:rsidRPr="006633B8" w:rsidRDefault="007A4773"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12</w:t>
            </w:r>
          </w:p>
        </w:tc>
        <w:tc>
          <w:tcPr>
            <w:tcW w:w="695" w:type="dxa"/>
            <w:tcBorders>
              <w:top w:val="single" w:sz="2" w:space="0" w:color="000000"/>
              <w:left w:val="single" w:sz="2" w:space="0" w:color="000000"/>
              <w:bottom w:val="single" w:sz="2" w:space="0" w:color="000000"/>
              <w:right w:val="single" w:sz="2" w:space="0" w:color="000000"/>
            </w:tcBorders>
            <w:vAlign w:val="center"/>
          </w:tcPr>
          <w:p w14:paraId="4201D2F0"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B060A3E" w14:textId="5D817A81" w:rsidR="005A506A" w:rsidRPr="006633B8" w:rsidRDefault="007A4773"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28</w:t>
            </w:r>
          </w:p>
        </w:tc>
        <w:tc>
          <w:tcPr>
            <w:tcW w:w="695" w:type="dxa"/>
            <w:tcBorders>
              <w:top w:val="single" w:sz="2" w:space="0" w:color="000000"/>
              <w:left w:val="single" w:sz="2" w:space="0" w:color="000000"/>
              <w:bottom w:val="single" w:sz="2" w:space="0" w:color="000000"/>
              <w:right w:val="single" w:sz="2" w:space="0" w:color="000000"/>
            </w:tcBorders>
            <w:vAlign w:val="center"/>
          </w:tcPr>
          <w:p w14:paraId="11C3D5A7"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0E81514"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027D5698"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6FACC9" w14:textId="55650B85" w:rsidR="005A506A" w:rsidRPr="005A506A" w:rsidRDefault="007A4773"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444AE6" w14:textId="095230FC" w:rsidR="005A506A" w:rsidRPr="006633B8" w:rsidRDefault="007A4773"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68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FA4D05" w14:textId="3AD9053A" w:rsidR="005A506A" w:rsidRPr="006633B8" w:rsidRDefault="007A4773"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112</w:t>
            </w:r>
          </w:p>
        </w:tc>
      </w:tr>
      <w:tr w:rsidR="005A506A" w:rsidRPr="006D775D" w14:paraId="3BD8FE75"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5BA4EEC8" w14:textId="6F596159" w:rsidR="005A506A" w:rsidRPr="00F24491" w:rsidRDefault="005A506A" w:rsidP="005A506A">
            <w:pPr>
              <w:autoSpaceDE w:val="0"/>
              <w:autoSpaceDN w:val="0"/>
              <w:adjustRightInd w:val="0"/>
              <w:spacing w:after="0" w:line="240" w:lineRule="auto"/>
              <w:jc w:val="both"/>
              <w:rPr>
                <w:rFonts w:ascii="Times New Roman" w:hAnsi="Times New Roman"/>
                <w:b/>
                <w:bCs/>
                <w:sz w:val="24"/>
                <w:szCs w:val="24"/>
              </w:rPr>
            </w:pPr>
            <w:r w:rsidRPr="00B96C01">
              <w:rPr>
                <w:rFonts w:ascii="Times New Roman" w:hAnsi="Times New Roman"/>
                <w:sz w:val="24"/>
                <w:szCs w:val="24"/>
              </w:rPr>
              <w:t xml:space="preserve">Тема 1.1. Экскурсионная методика и пути ее совершенствования. </w:t>
            </w:r>
          </w:p>
        </w:tc>
        <w:tc>
          <w:tcPr>
            <w:tcW w:w="557" w:type="dxa"/>
            <w:tcBorders>
              <w:top w:val="single" w:sz="2" w:space="0" w:color="000000"/>
              <w:left w:val="single" w:sz="2" w:space="0" w:color="000000"/>
              <w:bottom w:val="single" w:sz="2" w:space="0" w:color="000000"/>
              <w:right w:val="single" w:sz="2" w:space="0" w:color="000000"/>
            </w:tcBorders>
            <w:vAlign w:val="center"/>
          </w:tcPr>
          <w:p w14:paraId="616949EB" w14:textId="284F11B2" w:rsidR="005A506A" w:rsidRPr="0052361C" w:rsidRDefault="007A4773"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1F459F5B"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CFF1783" w14:textId="77777777"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95" w:type="dxa"/>
            <w:tcBorders>
              <w:top w:val="single" w:sz="2" w:space="0" w:color="000000"/>
              <w:left w:val="single" w:sz="2" w:space="0" w:color="000000"/>
              <w:bottom w:val="single" w:sz="2" w:space="0" w:color="000000"/>
              <w:right w:val="single" w:sz="2" w:space="0" w:color="000000"/>
            </w:tcBorders>
            <w:vAlign w:val="center"/>
          </w:tcPr>
          <w:p w14:paraId="7135D1EE"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8C39365"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41FA4DF4"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8D4F53" w14:textId="77777777"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28FA25" w14:textId="77777777"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1132DB" w14:textId="11E944A6" w:rsidR="005A506A" w:rsidRPr="0052361C" w:rsidRDefault="007A4773" w:rsidP="005A506A">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26</w:t>
            </w:r>
          </w:p>
        </w:tc>
      </w:tr>
      <w:tr w:rsidR="005A506A" w:rsidRPr="006D775D" w14:paraId="33FE0DB4"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0EA6B4EF" w14:textId="253820D5" w:rsidR="005A506A" w:rsidRPr="00F24491" w:rsidRDefault="005A506A" w:rsidP="005A506A">
            <w:pPr>
              <w:autoSpaceDE w:val="0"/>
              <w:autoSpaceDN w:val="0"/>
              <w:adjustRightInd w:val="0"/>
              <w:spacing w:after="0" w:line="240" w:lineRule="auto"/>
              <w:jc w:val="both"/>
              <w:rPr>
                <w:rFonts w:ascii="Times New Roman" w:hAnsi="Times New Roman"/>
                <w:b/>
                <w:bCs/>
                <w:sz w:val="24"/>
                <w:szCs w:val="24"/>
              </w:rPr>
            </w:pPr>
            <w:r w:rsidRPr="00B96C01">
              <w:rPr>
                <w:rFonts w:ascii="Times New Roman" w:hAnsi="Times New Roman"/>
                <w:sz w:val="24"/>
                <w:szCs w:val="24"/>
              </w:rPr>
              <w:t xml:space="preserve">Тема 1.2. Технология подготовки новой экскурсии. Составление маршрута экскурсии. </w:t>
            </w:r>
          </w:p>
        </w:tc>
        <w:tc>
          <w:tcPr>
            <w:tcW w:w="557" w:type="dxa"/>
            <w:tcBorders>
              <w:top w:val="single" w:sz="2" w:space="0" w:color="000000"/>
              <w:left w:val="single" w:sz="2" w:space="0" w:color="000000"/>
              <w:bottom w:val="single" w:sz="2" w:space="0" w:color="000000"/>
              <w:right w:val="single" w:sz="2" w:space="0" w:color="000000"/>
            </w:tcBorders>
            <w:vAlign w:val="center"/>
          </w:tcPr>
          <w:p w14:paraId="2C77F3EA" w14:textId="77777777"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10D52F9A"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D8FE762" w14:textId="5501B97A" w:rsidR="005A506A" w:rsidRPr="0052361C" w:rsidRDefault="007A4773"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12</w:t>
            </w:r>
          </w:p>
        </w:tc>
        <w:tc>
          <w:tcPr>
            <w:tcW w:w="695" w:type="dxa"/>
            <w:tcBorders>
              <w:top w:val="single" w:sz="2" w:space="0" w:color="000000"/>
              <w:left w:val="single" w:sz="2" w:space="0" w:color="000000"/>
              <w:bottom w:val="single" w:sz="2" w:space="0" w:color="000000"/>
              <w:right w:val="single" w:sz="2" w:space="0" w:color="000000"/>
            </w:tcBorders>
            <w:vAlign w:val="center"/>
          </w:tcPr>
          <w:p w14:paraId="74AC7C88"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83256C2"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5E3712F0" w14:textId="77777777" w:rsidR="005A506A" w:rsidRPr="0052361C"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DE5F74" w14:textId="77777777"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008596" w14:textId="77777777" w:rsidR="005A506A" w:rsidRPr="0052361C" w:rsidRDefault="005A506A"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1197EB" w14:textId="367C95D6" w:rsidR="005A506A" w:rsidRPr="0052361C" w:rsidRDefault="007A4773" w:rsidP="005A506A">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38</w:t>
            </w:r>
          </w:p>
        </w:tc>
      </w:tr>
      <w:tr w:rsidR="005A506A" w:rsidRPr="006D775D" w14:paraId="7ED5B4E8"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34608BA2" w14:textId="245134AB" w:rsidR="005A506A" w:rsidRPr="002606B6" w:rsidRDefault="005A506A" w:rsidP="005A506A">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Тема 1.3. Методика проведения экскурсий. Техника ведения экскурсий.</w:t>
            </w:r>
          </w:p>
        </w:tc>
        <w:tc>
          <w:tcPr>
            <w:tcW w:w="557" w:type="dxa"/>
            <w:tcBorders>
              <w:top w:val="single" w:sz="2" w:space="0" w:color="000000"/>
              <w:left w:val="single" w:sz="2" w:space="0" w:color="000000"/>
              <w:bottom w:val="single" w:sz="2" w:space="0" w:color="000000"/>
              <w:right w:val="single" w:sz="2" w:space="0" w:color="000000"/>
            </w:tcBorders>
            <w:vAlign w:val="center"/>
          </w:tcPr>
          <w:p w14:paraId="76D98623" w14:textId="6766F90E" w:rsidR="005A506A" w:rsidRPr="005A506A" w:rsidRDefault="007A4773"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11FBE713"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7DC8F36" w14:textId="3DCFBC5B" w:rsidR="005A506A" w:rsidRPr="005A506A" w:rsidRDefault="007A4773"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14</w:t>
            </w:r>
          </w:p>
        </w:tc>
        <w:tc>
          <w:tcPr>
            <w:tcW w:w="695" w:type="dxa"/>
            <w:tcBorders>
              <w:top w:val="single" w:sz="2" w:space="0" w:color="000000"/>
              <w:left w:val="single" w:sz="2" w:space="0" w:color="000000"/>
              <w:bottom w:val="single" w:sz="2" w:space="0" w:color="000000"/>
              <w:right w:val="single" w:sz="2" w:space="0" w:color="000000"/>
            </w:tcBorders>
            <w:vAlign w:val="center"/>
          </w:tcPr>
          <w:p w14:paraId="336EACC9"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7E76E44"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447DF8F9"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C5533B" w14:textId="32787E28" w:rsidR="005A506A" w:rsidRPr="005A506A" w:rsidRDefault="007A4773"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16D20E" w14:textId="24F2BE0C" w:rsidR="005A506A" w:rsidRPr="005A506A" w:rsidRDefault="007A4773" w:rsidP="005A506A">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8531D6" w14:textId="4DFFF53D" w:rsidR="005A506A" w:rsidRPr="005A506A" w:rsidRDefault="007A4773" w:rsidP="005A506A">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48</w:t>
            </w:r>
          </w:p>
        </w:tc>
      </w:tr>
      <w:tr w:rsidR="005A506A" w:rsidRPr="006D775D" w14:paraId="68953BE3"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678A2423" w14:textId="70C33DFC" w:rsidR="005A506A" w:rsidRPr="006D775D" w:rsidRDefault="005A506A" w:rsidP="005A506A">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b/>
                <w:bCs/>
                <w:sz w:val="24"/>
                <w:szCs w:val="24"/>
              </w:rPr>
              <w:t>Раздел 2. Профессиональное мастерство экскурсовода</w:t>
            </w:r>
          </w:p>
        </w:tc>
        <w:tc>
          <w:tcPr>
            <w:tcW w:w="557" w:type="dxa"/>
            <w:tcBorders>
              <w:top w:val="single" w:sz="2" w:space="0" w:color="000000"/>
              <w:left w:val="single" w:sz="2" w:space="0" w:color="000000"/>
              <w:bottom w:val="single" w:sz="2" w:space="0" w:color="000000"/>
              <w:right w:val="single" w:sz="2" w:space="0" w:color="000000"/>
            </w:tcBorders>
            <w:vAlign w:val="center"/>
          </w:tcPr>
          <w:p w14:paraId="3999364C"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sidRPr="005A506A">
              <w:rPr>
                <w:rFonts w:ascii="Times New Roman" w:eastAsia="Times New Roman" w:hAnsi="Times New Roman"/>
                <w:b/>
                <w:bCs/>
                <w:sz w:val="24"/>
                <w:szCs w:val="24"/>
                <w:lang w:eastAsia="ru-RU"/>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45C4C472"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8B12427" w14:textId="108879C1" w:rsidR="005A506A" w:rsidRPr="005A506A" w:rsidRDefault="007A4773"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2EC4C4BC"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DBC2E99"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4754764E"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4B5632" w14:textId="0B901791" w:rsidR="005A506A" w:rsidRPr="005A506A" w:rsidRDefault="007A4773"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6770E" w14:textId="77777777" w:rsidR="005A506A" w:rsidRPr="005A506A" w:rsidRDefault="005A506A"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sidRPr="005A506A">
              <w:rPr>
                <w:rFonts w:ascii="Times New Roman" w:eastAsia="Times New Roman" w:hAnsi="Times New Roman"/>
                <w:b/>
                <w:bCs/>
                <w:sz w:val="24"/>
                <w:szCs w:val="24"/>
                <w:lang w:eastAsia="ru-RU"/>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824B72" w14:textId="7AC8CC73" w:rsidR="005A506A" w:rsidRPr="005A506A" w:rsidRDefault="007A4773" w:rsidP="005A506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32</w:t>
            </w:r>
          </w:p>
        </w:tc>
      </w:tr>
      <w:tr w:rsidR="005A506A" w:rsidRPr="006D775D" w14:paraId="187FEE7F"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40276DD3" w14:textId="3578D827" w:rsidR="005A506A" w:rsidRPr="007E669F" w:rsidRDefault="005A506A" w:rsidP="005A506A">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Тема 2.1</w:t>
            </w:r>
            <w:r w:rsidRPr="00B96C01">
              <w:rPr>
                <w:rFonts w:ascii="Times New Roman" w:hAnsi="Times New Roman"/>
                <w:bCs/>
                <w:sz w:val="24"/>
                <w:szCs w:val="24"/>
              </w:rPr>
              <w:t xml:space="preserve"> </w:t>
            </w:r>
            <w:r w:rsidRPr="00B96C01">
              <w:rPr>
                <w:rFonts w:ascii="Times New Roman" w:hAnsi="Times New Roman"/>
                <w:sz w:val="24"/>
                <w:szCs w:val="24"/>
              </w:rPr>
              <w:t>Личность экскурсовода. Экскурсоводческое мастерство.</w:t>
            </w:r>
          </w:p>
        </w:tc>
        <w:tc>
          <w:tcPr>
            <w:tcW w:w="557" w:type="dxa"/>
            <w:tcBorders>
              <w:top w:val="single" w:sz="2" w:space="0" w:color="000000"/>
              <w:left w:val="single" w:sz="2" w:space="0" w:color="000000"/>
              <w:bottom w:val="single" w:sz="2" w:space="0" w:color="000000"/>
              <w:right w:val="single" w:sz="2" w:space="0" w:color="000000"/>
            </w:tcBorders>
            <w:vAlign w:val="center"/>
          </w:tcPr>
          <w:p w14:paraId="43AD02E1" w14:textId="270D2764" w:rsidR="005A506A" w:rsidRPr="006633B8" w:rsidRDefault="007A4773"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5" w:type="dxa"/>
            <w:tcBorders>
              <w:top w:val="single" w:sz="2" w:space="0" w:color="000000"/>
              <w:left w:val="single" w:sz="2" w:space="0" w:color="000000"/>
              <w:bottom w:val="single" w:sz="2" w:space="0" w:color="000000"/>
              <w:right w:val="single" w:sz="2" w:space="0" w:color="000000"/>
            </w:tcBorders>
            <w:vAlign w:val="center"/>
          </w:tcPr>
          <w:p w14:paraId="5F5459AA"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200A620" w14:textId="3533F1A1" w:rsidR="005A506A" w:rsidRPr="006633B8" w:rsidRDefault="007A4773"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5" w:type="dxa"/>
            <w:tcBorders>
              <w:top w:val="single" w:sz="2" w:space="0" w:color="000000"/>
              <w:left w:val="single" w:sz="2" w:space="0" w:color="000000"/>
              <w:bottom w:val="single" w:sz="2" w:space="0" w:color="000000"/>
              <w:right w:val="single" w:sz="2" w:space="0" w:color="000000"/>
            </w:tcBorders>
            <w:vAlign w:val="center"/>
          </w:tcPr>
          <w:p w14:paraId="2DF1EB86"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4E53B9D"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592CB7E5"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97BF6F"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97C6BD"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B00A17" w14:textId="25958D71" w:rsidR="005A506A" w:rsidRPr="006633B8" w:rsidRDefault="007A4773"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5A506A" w:rsidRPr="006D775D" w14:paraId="69CABEFF"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12D3FDF2" w14:textId="77777777" w:rsidR="005A506A" w:rsidRPr="00B96C01" w:rsidRDefault="005A506A" w:rsidP="005A506A">
            <w:pPr>
              <w:shd w:val="clear" w:color="auto" w:fill="FFFFFF"/>
              <w:spacing w:after="0" w:line="240" w:lineRule="auto"/>
              <w:rPr>
                <w:rFonts w:ascii="Times New Roman" w:hAnsi="Times New Roman"/>
                <w:sz w:val="24"/>
                <w:szCs w:val="24"/>
              </w:rPr>
            </w:pPr>
            <w:r w:rsidRPr="00B96C01">
              <w:rPr>
                <w:rFonts w:ascii="Times New Roman" w:hAnsi="Times New Roman"/>
                <w:sz w:val="24"/>
                <w:szCs w:val="24"/>
              </w:rPr>
              <w:t>Тема 2.2 Умения и навыки экскурсовода. Речь экскурсовода.</w:t>
            </w:r>
          </w:p>
          <w:p w14:paraId="7EED4551" w14:textId="69C1DE70" w:rsidR="005A506A" w:rsidRPr="007E669F" w:rsidRDefault="005A506A" w:rsidP="005A506A">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 xml:space="preserve">Внеречевые средства общения </w:t>
            </w:r>
          </w:p>
        </w:tc>
        <w:tc>
          <w:tcPr>
            <w:tcW w:w="557" w:type="dxa"/>
            <w:tcBorders>
              <w:top w:val="single" w:sz="2" w:space="0" w:color="000000"/>
              <w:left w:val="single" w:sz="2" w:space="0" w:color="000000"/>
              <w:bottom w:val="single" w:sz="2" w:space="0" w:color="000000"/>
              <w:right w:val="single" w:sz="2" w:space="0" w:color="000000"/>
            </w:tcBorders>
            <w:vAlign w:val="center"/>
          </w:tcPr>
          <w:p w14:paraId="6F8923B1" w14:textId="08F6BB24" w:rsidR="005A506A" w:rsidRDefault="007A4773" w:rsidP="005A506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695" w:type="dxa"/>
            <w:tcBorders>
              <w:top w:val="single" w:sz="2" w:space="0" w:color="000000"/>
              <w:left w:val="single" w:sz="2" w:space="0" w:color="000000"/>
              <w:bottom w:val="single" w:sz="2" w:space="0" w:color="000000"/>
              <w:right w:val="single" w:sz="2" w:space="0" w:color="000000"/>
            </w:tcBorders>
            <w:vAlign w:val="center"/>
          </w:tcPr>
          <w:p w14:paraId="7B2B3376"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36220F1" w14:textId="61FD7753" w:rsidR="005A506A" w:rsidRPr="006633B8" w:rsidRDefault="007A4773" w:rsidP="005A506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695" w:type="dxa"/>
            <w:tcBorders>
              <w:top w:val="single" w:sz="2" w:space="0" w:color="000000"/>
              <w:left w:val="single" w:sz="2" w:space="0" w:color="000000"/>
              <w:bottom w:val="single" w:sz="2" w:space="0" w:color="000000"/>
              <w:right w:val="single" w:sz="2" w:space="0" w:color="000000"/>
            </w:tcBorders>
            <w:vAlign w:val="center"/>
          </w:tcPr>
          <w:p w14:paraId="269686C2"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7BC85B5"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16626AAA"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A2C39D" w14:textId="77777777" w:rsidR="005A506A" w:rsidRPr="006633B8" w:rsidRDefault="005A506A"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373F4A" w14:textId="77777777" w:rsidR="005A506A" w:rsidRDefault="005A506A" w:rsidP="005A506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83F13F" w14:textId="1F87DF27" w:rsidR="005A506A" w:rsidRDefault="007A4773" w:rsidP="005A506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5A506A" w:rsidRPr="006D775D" w14:paraId="16A27CF1"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tcPr>
          <w:p w14:paraId="220E36EC" w14:textId="77777777" w:rsidR="005A506A" w:rsidRPr="006D775D" w:rsidRDefault="005A506A" w:rsidP="00F300AF">
            <w:pPr>
              <w:autoSpaceDE w:val="0"/>
              <w:autoSpaceDN w:val="0"/>
              <w:adjustRightInd w:val="0"/>
              <w:spacing w:after="0" w:line="240" w:lineRule="auto"/>
              <w:rPr>
                <w:rFonts w:ascii="Times New Roman" w:eastAsia="Times New Roman" w:hAnsi="Times New Roman"/>
                <w:sz w:val="24"/>
                <w:szCs w:val="24"/>
                <w:lang w:eastAsia="ru-RU"/>
              </w:rPr>
            </w:pPr>
            <w:r w:rsidRPr="006D775D">
              <w:rPr>
                <w:rFonts w:ascii="Times New Roman" w:hAnsi="Times New Roman"/>
                <w:b/>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165DBFFF" w14:textId="7625EC96" w:rsidR="005A506A" w:rsidRPr="006633B8" w:rsidRDefault="007A4773"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16</w:t>
            </w:r>
          </w:p>
        </w:tc>
        <w:tc>
          <w:tcPr>
            <w:tcW w:w="695" w:type="dxa"/>
            <w:tcBorders>
              <w:top w:val="single" w:sz="2" w:space="0" w:color="000000"/>
              <w:left w:val="single" w:sz="2" w:space="0" w:color="000000"/>
              <w:bottom w:val="single" w:sz="2" w:space="0" w:color="000000"/>
              <w:right w:val="single" w:sz="2" w:space="0" w:color="000000"/>
            </w:tcBorders>
            <w:vAlign w:val="center"/>
          </w:tcPr>
          <w:p w14:paraId="259B5F52"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4A4A3C8" w14:textId="5A740CC3" w:rsidR="005A506A" w:rsidRPr="006633B8" w:rsidRDefault="007A4773"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32</w:t>
            </w:r>
          </w:p>
        </w:tc>
        <w:tc>
          <w:tcPr>
            <w:tcW w:w="695" w:type="dxa"/>
            <w:tcBorders>
              <w:top w:val="single" w:sz="2" w:space="0" w:color="000000"/>
              <w:left w:val="single" w:sz="2" w:space="0" w:color="000000"/>
              <w:bottom w:val="single" w:sz="2" w:space="0" w:color="000000"/>
              <w:right w:val="single" w:sz="2" w:space="0" w:color="000000"/>
            </w:tcBorders>
            <w:vAlign w:val="center"/>
          </w:tcPr>
          <w:p w14:paraId="4B2C0513"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2CB8670"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04F15D0B"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8B2745"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6E455B" w14:textId="0046D929" w:rsidR="005A506A" w:rsidRPr="00475DCB" w:rsidRDefault="007A4773"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676BE2" w14:textId="77777777" w:rsidR="005A506A" w:rsidRPr="006633B8"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144</w:t>
            </w:r>
          </w:p>
        </w:tc>
      </w:tr>
    </w:tbl>
    <w:p w14:paraId="729FFA19" w14:textId="77777777" w:rsidR="005A506A" w:rsidRDefault="005A506A" w:rsidP="005A506A">
      <w:pPr>
        <w:autoSpaceDE w:val="0"/>
        <w:autoSpaceDN w:val="0"/>
        <w:adjustRightInd w:val="0"/>
        <w:spacing w:after="0" w:line="240" w:lineRule="auto"/>
        <w:ind w:firstLine="709"/>
        <w:jc w:val="both"/>
        <w:rPr>
          <w:rFonts w:ascii="Times New Roman" w:hAnsi="Times New Roman"/>
          <w:bCs/>
          <w:i/>
          <w:sz w:val="24"/>
          <w:szCs w:val="24"/>
          <w:highlight w:val="yellow"/>
        </w:rPr>
      </w:pPr>
    </w:p>
    <w:p w14:paraId="14700493" w14:textId="77777777" w:rsidR="005A506A" w:rsidRPr="00927877" w:rsidRDefault="005A506A" w:rsidP="005A506A">
      <w:pPr>
        <w:autoSpaceDE w:val="0"/>
        <w:autoSpaceDN w:val="0"/>
        <w:adjustRightInd w:val="0"/>
        <w:spacing w:after="0" w:line="240" w:lineRule="auto"/>
        <w:ind w:firstLine="709"/>
        <w:jc w:val="both"/>
        <w:rPr>
          <w:rFonts w:ascii="Times New Roman" w:hAnsi="Times New Roman"/>
          <w:bCs/>
          <w:i/>
          <w:sz w:val="24"/>
          <w:szCs w:val="24"/>
        </w:rPr>
      </w:pPr>
      <w:r w:rsidRPr="00927877">
        <w:rPr>
          <w:rFonts w:ascii="Times New Roman" w:hAnsi="Times New Roman"/>
          <w:bCs/>
          <w:i/>
          <w:sz w:val="24"/>
          <w:szCs w:val="24"/>
        </w:rPr>
        <w:t>5.2. Методы обучения</w:t>
      </w:r>
    </w:p>
    <w:p w14:paraId="286C3EC4" w14:textId="77777777" w:rsidR="005A506A" w:rsidRDefault="005A506A" w:rsidP="005A506A">
      <w:pPr>
        <w:tabs>
          <w:tab w:val="left" w:pos="-142"/>
          <w:tab w:val="left" w:pos="709"/>
          <w:tab w:val="left" w:pos="993"/>
        </w:tabs>
        <w:spacing w:after="160" w:line="259" w:lineRule="auto"/>
        <w:contextualSpacing/>
        <w:jc w:val="both"/>
        <w:rPr>
          <w:rFonts w:ascii="Times New Roman" w:hAnsi="Times New Roman"/>
          <w:iCs/>
          <w:sz w:val="24"/>
          <w:szCs w:val="24"/>
          <w:lang w:eastAsia="ru-RU"/>
        </w:rPr>
      </w:pPr>
      <w:r w:rsidRPr="00927877">
        <w:rPr>
          <w:rFonts w:ascii="Times New Roman" w:hAnsi="Times New Roman"/>
          <w:sz w:val="24"/>
          <w:szCs w:val="24"/>
        </w:rPr>
        <w:tab/>
      </w:r>
      <w:r w:rsidRPr="00AB4D6C">
        <w:rPr>
          <w:rFonts w:ascii="Times New Roman" w:hAnsi="Times New Roman"/>
          <w:iCs/>
          <w:sz w:val="24"/>
          <w:szCs w:val="24"/>
          <w:lang w:eastAsia="ru-RU"/>
        </w:rPr>
        <w:t>На практических занятиях используются технологи</w:t>
      </w:r>
      <w:r>
        <w:rPr>
          <w:rFonts w:ascii="Times New Roman" w:hAnsi="Times New Roman"/>
          <w:iCs/>
          <w:sz w:val="24"/>
          <w:szCs w:val="24"/>
          <w:lang w:eastAsia="ru-RU"/>
        </w:rPr>
        <w:t>я</w:t>
      </w:r>
      <w:r w:rsidRPr="00AB4D6C">
        <w:rPr>
          <w:rFonts w:ascii="Times New Roman" w:hAnsi="Times New Roman"/>
          <w:iCs/>
          <w:sz w:val="24"/>
          <w:szCs w:val="24"/>
          <w:lang w:eastAsia="ru-RU"/>
        </w:rPr>
        <w:t xml:space="preserve"> проблемного обучения, проектный метод, интерактивные методы обучения.</w:t>
      </w:r>
    </w:p>
    <w:p w14:paraId="5BB0A3FE" w14:textId="77777777" w:rsidR="005A506A" w:rsidRPr="006C2DEA" w:rsidRDefault="005A506A" w:rsidP="005A506A">
      <w:pPr>
        <w:tabs>
          <w:tab w:val="left" w:pos="-142"/>
          <w:tab w:val="left" w:pos="709"/>
          <w:tab w:val="left" w:pos="993"/>
        </w:tabs>
        <w:spacing w:after="160" w:line="259" w:lineRule="auto"/>
        <w:contextualSpacing/>
        <w:jc w:val="both"/>
        <w:rPr>
          <w:rFonts w:ascii="Times New Roman" w:eastAsia="Times New Roman" w:hAnsi="Times New Roman"/>
          <w:b/>
          <w:bCs/>
          <w:sz w:val="24"/>
          <w:szCs w:val="24"/>
          <w:highlight w:val="yellow"/>
          <w:lang w:eastAsia="ru-RU"/>
        </w:rPr>
      </w:pPr>
    </w:p>
    <w:p w14:paraId="65B466C0" w14:textId="77777777" w:rsidR="00023963" w:rsidRDefault="00023963" w:rsidP="005A506A">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4C9D16B5" w14:textId="77777777" w:rsidR="00023963" w:rsidRDefault="00023963" w:rsidP="005A506A">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70700831" w14:textId="77777777" w:rsidR="00023963" w:rsidRDefault="00023963" w:rsidP="005A506A">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6B87A1BB" w14:textId="77777777" w:rsidR="00023963" w:rsidRDefault="00023963" w:rsidP="005A506A">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3E79C490" w14:textId="77777777" w:rsidR="00023963" w:rsidRDefault="00023963" w:rsidP="005A506A">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41882BBB" w14:textId="77777777" w:rsidR="00023963" w:rsidRDefault="00023963" w:rsidP="005A506A">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1822C1FF" w14:textId="77777777" w:rsidR="00023963" w:rsidRDefault="00023963" w:rsidP="005A506A">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2768C5D2" w14:textId="77777777" w:rsidR="00023963" w:rsidRDefault="00023963" w:rsidP="005A506A">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2290295B" w14:textId="08791008" w:rsidR="005A506A" w:rsidRPr="00023963" w:rsidRDefault="005A506A" w:rsidP="005A506A">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r w:rsidRPr="00023963">
        <w:rPr>
          <w:rFonts w:ascii="Times New Roman" w:eastAsia="Times New Roman" w:hAnsi="Times New Roman"/>
          <w:b/>
          <w:bCs/>
          <w:sz w:val="24"/>
          <w:szCs w:val="24"/>
          <w:lang w:eastAsia="ru-RU"/>
        </w:rPr>
        <w:lastRenderedPageBreak/>
        <w:t>6. Рейтинг-план</w:t>
      </w:r>
    </w:p>
    <w:p w14:paraId="0F8F58FC" w14:textId="275970BD" w:rsidR="005A506A" w:rsidRPr="00023963" w:rsidRDefault="005A506A" w:rsidP="005A506A">
      <w:pPr>
        <w:autoSpaceDE w:val="0"/>
        <w:autoSpaceDN w:val="0"/>
        <w:adjustRightInd w:val="0"/>
        <w:spacing w:after="0" w:line="240" w:lineRule="auto"/>
        <w:ind w:firstLine="709"/>
        <w:jc w:val="both"/>
        <w:rPr>
          <w:rFonts w:ascii="Times New Roman" w:hAnsi="Times New Roman"/>
          <w:bCs/>
          <w:i/>
          <w:sz w:val="24"/>
          <w:szCs w:val="24"/>
        </w:rPr>
      </w:pPr>
      <w:r w:rsidRPr="00023963">
        <w:rPr>
          <w:rFonts w:ascii="Times New Roman" w:hAnsi="Times New Roman"/>
          <w:bCs/>
          <w:i/>
          <w:sz w:val="24"/>
          <w:szCs w:val="24"/>
        </w:rPr>
        <w:t>6.1. Рейтинг-план (по дисциплине)</w:t>
      </w:r>
      <w:r w:rsidR="007A4773" w:rsidRPr="00023963">
        <w:rPr>
          <w:rFonts w:ascii="Times New Roman" w:hAnsi="Times New Roman"/>
          <w:bCs/>
          <w:i/>
          <w:sz w:val="24"/>
          <w:szCs w:val="24"/>
        </w:rPr>
        <w:t xml:space="preserve"> – 7 семестр</w:t>
      </w:r>
    </w:p>
    <w:p w14:paraId="0955759F" w14:textId="77777777" w:rsidR="005A506A" w:rsidRPr="00023963" w:rsidRDefault="005A506A" w:rsidP="005A506A">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70"/>
        <w:gridCol w:w="1142"/>
        <w:gridCol w:w="607"/>
        <w:gridCol w:w="1295"/>
        <w:gridCol w:w="1819"/>
        <w:gridCol w:w="1208"/>
        <w:gridCol w:w="1078"/>
        <w:gridCol w:w="814"/>
        <w:gridCol w:w="814"/>
      </w:tblGrid>
      <w:tr w:rsidR="005A506A" w:rsidRPr="00023963" w14:paraId="2A116471" w14:textId="77777777" w:rsidTr="00F300AF">
        <w:trPr>
          <w:trHeight w:val="600"/>
        </w:trPr>
        <w:tc>
          <w:tcPr>
            <w:tcW w:w="470" w:type="dxa"/>
            <w:vMerge w:val="restart"/>
            <w:tcBorders>
              <w:top w:val="single" w:sz="2" w:space="0" w:color="000000"/>
              <w:left w:val="single" w:sz="2" w:space="0" w:color="000000"/>
              <w:bottom w:val="nil"/>
              <w:right w:val="single" w:sz="2" w:space="0" w:color="000000"/>
            </w:tcBorders>
            <w:shd w:val="clear" w:color="auto" w:fill="auto"/>
          </w:tcPr>
          <w:p w14:paraId="2E8DFF79"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r w:rsidRPr="00023963">
              <w:rPr>
                <w:rFonts w:ascii="Times New Roman" w:hAnsi="Times New Roman"/>
                <w:color w:val="000000"/>
                <w:sz w:val="24"/>
                <w:szCs w:val="24"/>
              </w:rPr>
              <w:t>№ п/п</w:t>
            </w:r>
          </w:p>
        </w:tc>
        <w:tc>
          <w:tcPr>
            <w:tcW w:w="1142" w:type="dxa"/>
            <w:vMerge w:val="restart"/>
            <w:tcBorders>
              <w:top w:val="single" w:sz="2" w:space="0" w:color="000000"/>
              <w:left w:val="single" w:sz="2" w:space="0" w:color="000000"/>
              <w:right w:val="single" w:sz="2" w:space="0" w:color="000000"/>
            </w:tcBorders>
            <w:shd w:val="clear" w:color="auto" w:fill="auto"/>
          </w:tcPr>
          <w:p w14:paraId="188E8CF7" w14:textId="77777777" w:rsidR="005A506A" w:rsidRPr="00023963" w:rsidRDefault="005A506A" w:rsidP="00F300AF">
            <w:pPr>
              <w:autoSpaceDE w:val="0"/>
              <w:autoSpaceDN w:val="0"/>
              <w:adjustRightInd w:val="0"/>
              <w:spacing w:after="0" w:line="240" w:lineRule="auto"/>
              <w:jc w:val="both"/>
              <w:rPr>
                <w:rFonts w:ascii="Times New Roman" w:hAnsi="Times New Roman"/>
                <w:color w:val="000000"/>
                <w:sz w:val="24"/>
                <w:szCs w:val="24"/>
              </w:rPr>
            </w:pPr>
            <w:r w:rsidRPr="00023963">
              <w:rPr>
                <w:rFonts w:ascii="Times New Roman" w:hAnsi="Times New Roman"/>
                <w:color w:val="000000"/>
                <w:sz w:val="24"/>
                <w:szCs w:val="24"/>
              </w:rPr>
              <w:t>Код ОР дисциплины</w:t>
            </w:r>
          </w:p>
        </w:tc>
        <w:tc>
          <w:tcPr>
            <w:tcW w:w="190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2FC2A890" w14:textId="77777777" w:rsidR="005A506A" w:rsidRPr="00023963" w:rsidRDefault="005A506A" w:rsidP="00F300AF">
            <w:pPr>
              <w:autoSpaceDE w:val="0"/>
              <w:autoSpaceDN w:val="0"/>
              <w:adjustRightInd w:val="0"/>
              <w:spacing w:after="0" w:line="240" w:lineRule="auto"/>
              <w:rPr>
                <w:rFonts w:ascii="Times New Roman" w:hAnsi="Times New Roman"/>
                <w:sz w:val="24"/>
                <w:szCs w:val="24"/>
              </w:rPr>
            </w:pPr>
            <w:r w:rsidRPr="00023963">
              <w:rPr>
                <w:rFonts w:ascii="Times New Roman" w:hAnsi="Times New Roman"/>
                <w:color w:val="000000"/>
                <w:sz w:val="24"/>
                <w:szCs w:val="24"/>
              </w:rPr>
              <w:t>Виды учебной деятельности</w:t>
            </w:r>
            <w:r w:rsidRPr="00023963">
              <w:rPr>
                <w:rFonts w:ascii="Times New Roman" w:hAnsi="Times New Roman"/>
                <w:color w:val="000000"/>
                <w:sz w:val="24"/>
                <w:szCs w:val="24"/>
                <w:lang w:val="en-US"/>
              </w:rPr>
              <w:t xml:space="preserve"> </w:t>
            </w:r>
            <w:r w:rsidRPr="00023963">
              <w:rPr>
                <w:rFonts w:ascii="Times New Roman" w:hAnsi="Times New Roman"/>
                <w:color w:val="000000"/>
                <w:sz w:val="24"/>
                <w:szCs w:val="24"/>
              </w:rPr>
              <w:t>обучающегося</w:t>
            </w:r>
          </w:p>
        </w:tc>
        <w:tc>
          <w:tcPr>
            <w:tcW w:w="1819" w:type="dxa"/>
            <w:vMerge w:val="restart"/>
            <w:tcBorders>
              <w:top w:val="single" w:sz="2" w:space="0" w:color="000000"/>
              <w:left w:val="single" w:sz="2" w:space="0" w:color="000000"/>
              <w:right w:val="single" w:sz="2" w:space="0" w:color="000000"/>
            </w:tcBorders>
            <w:shd w:val="clear" w:color="auto" w:fill="auto"/>
          </w:tcPr>
          <w:p w14:paraId="59C96511"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r w:rsidRPr="00023963">
              <w:rPr>
                <w:rFonts w:ascii="Times New Roman" w:hAnsi="Times New Roman"/>
                <w:sz w:val="24"/>
                <w:szCs w:val="24"/>
              </w:rPr>
              <w:t>Средства оценивания</w:t>
            </w:r>
          </w:p>
        </w:tc>
        <w:tc>
          <w:tcPr>
            <w:tcW w:w="120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E372554"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r w:rsidRPr="00023963">
              <w:rPr>
                <w:rFonts w:ascii="Times New Roman" w:hAnsi="Times New Roman"/>
                <w:sz w:val="24"/>
                <w:szCs w:val="24"/>
              </w:rPr>
              <w:t>Балл за конкретное задание</w:t>
            </w:r>
          </w:p>
          <w:p w14:paraId="449FCD6C"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r w:rsidRPr="00023963">
              <w:rPr>
                <w:rFonts w:ascii="Times New Roman" w:hAnsi="Times New Roman"/>
                <w:sz w:val="24"/>
                <w:szCs w:val="24"/>
              </w:rPr>
              <w:t>(</w:t>
            </w:r>
            <w:r w:rsidRPr="00023963">
              <w:rPr>
                <w:rFonts w:ascii="Times New Roman" w:hAnsi="Times New Roman"/>
                <w:sz w:val="24"/>
                <w:szCs w:val="24"/>
                <w:lang w:val="en-US"/>
              </w:rPr>
              <w:t>min</w:t>
            </w:r>
            <w:r w:rsidRPr="00023963">
              <w:rPr>
                <w:rFonts w:ascii="Times New Roman" w:hAnsi="Times New Roman"/>
                <w:sz w:val="24"/>
                <w:szCs w:val="24"/>
              </w:rPr>
              <w:t>-</w:t>
            </w:r>
            <w:r w:rsidRPr="00023963">
              <w:rPr>
                <w:rFonts w:ascii="Times New Roman" w:hAnsi="Times New Roman"/>
                <w:sz w:val="24"/>
                <w:szCs w:val="24"/>
                <w:lang w:val="en-US"/>
              </w:rPr>
              <w:t>max</w:t>
            </w:r>
            <w:r w:rsidRPr="00023963">
              <w:rPr>
                <w:rFonts w:ascii="Times New Roman" w:hAnsi="Times New Roman"/>
                <w:sz w:val="24"/>
                <w:szCs w:val="24"/>
              </w:rPr>
              <w:t>)</w:t>
            </w:r>
          </w:p>
        </w:tc>
        <w:tc>
          <w:tcPr>
            <w:tcW w:w="107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1989422"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r w:rsidRPr="00023963">
              <w:rPr>
                <w:rFonts w:ascii="Times New Roman" w:hAnsi="Times New Roman"/>
                <w:color w:val="000000"/>
                <w:sz w:val="24"/>
                <w:szCs w:val="24"/>
              </w:rPr>
              <w:t>Число заданий за семестр</w:t>
            </w:r>
          </w:p>
        </w:tc>
        <w:tc>
          <w:tcPr>
            <w:tcW w:w="1628" w:type="dxa"/>
            <w:gridSpan w:val="2"/>
            <w:tcBorders>
              <w:top w:val="single" w:sz="2" w:space="0" w:color="000000"/>
              <w:left w:val="nil"/>
              <w:bottom w:val="single" w:sz="2" w:space="0" w:color="000000"/>
              <w:right w:val="single" w:sz="2" w:space="0" w:color="000000"/>
            </w:tcBorders>
            <w:shd w:val="clear" w:color="auto" w:fill="auto"/>
          </w:tcPr>
          <w:p w14:paraId="1577A569"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r w:rsidRPr="00023963">
              <w:rPr>
                <w:rFonts w:ascii="Times New Roman" w:hAnsi="Times New Roman"/>
                <w:color w:val="000000"/>
                <w:sz w:val="24"/>
                <w:szCs w:val="24"/>
              </w:rPr>
              <w:t>Баллы</w:t>
            </w:r>
          </w:p>
        </w:tc>
      </w:tr>
      <w:tr w:rsidR="005A506A" w:rsidRPr="00023963" w14:paraId="4119554C" w14:textId="77777777" w:rsidTr="00F300AF">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14:paraId="78471ED6"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p>
        </w:tc>
        <w:tc>
          <w:tcPr>
            <w:tcW w:w="1142" w:type="dxa"/>
            <w:vMerge/>
            <w:tcBorders>
              <w:left w:val="single" w:sz="2" w:space="0" w:color="000000"/>
              <w:bottom w:val="single" w:sz="2" w:space="0" w:color="000000"/>
              <w:right w:val="single" w:sz="2" w:space="0" w:color="000000"/>
            </w:tcBorders>
            <w:shd w:val="clear" w:color="000000" w:fill="FFFFFF"/>
          </w:tcPr>
          <w:p w14:paraId="5B76E523"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p>
        </w:tc>
        <w:tc>
          <w:tcPr>
            <w:tcW w:w="190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B41510B" w14:textId="77777777" w:rsidR="005A506A" w:rsidRPr="00023963" w:rsidRDefault="005A506A" w:rsidP="00F300AF">
            <w:pPr>
              <w:autoSpaceDE w:val="0"/>
              <w:autoSpaceDN w:val="0"/>
              <w:adjustRightInd w:val="0"/>
              <w:spacing w:after="0" w:line="240" w:lineRule="auto"/>
              <w:rPr>
                <w:rFonts w:ascii="Times New Roman" w:hAnsi="Times New Roman"/>
                <w:sz w:val="24"/>
                <w:szCs w:val="24"/>
              </w:rPr>
            </w:pPr>
          </w:p>
        </w:tc>
        <w:tc>
          <w:tcPr>
            <w:tcW w:w="1819" w:type="dxa"/>
            <w:vMerge/>
            <w:tcBorders>
              <w:left w:val="single" w:sz="2" w:space="0" w:color="000000"/>
              <w:bottom w:val="single" w:sz="2" w:space="0" w:color="000000"/>
              <w:right w:val="single" w:sz="2" w:space="0" w:color="000000"/>
            </w:tcBorders>
            <w:shd w:val="clear" w:color="000000" w:fill="FFFFFF"/>
          </w:tcPr>
          <w:p w14:paraId="13CF1154"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p>
        </w:tc>
        <w:tc>
          <w:tcPr>
            <w:tcW w:w="120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D88096"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p>
        </w:tc>
        <w:tc>
          <w:tcPr>
            <w:tcW w:w="107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1C9AF64"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p>
        </w:tc>
        <w:tc>
          <w:tcPr>
            <w:tcW w:w="814" w:type="dxa"/>
            <w:tcBorders>
              <w:top w:val="nil"/>
              <w:left w:val="nil"/>
              <w:bottom w:val="single" w:sz="2" w:space="0" w:color="000000"/>
              <w:right w:val="single" w:sz="2" w:space="0" w:color="000000"/>
            </w:tcBorders>
            <w:shd w:val="clear" w:color="auto" w:fill="auto"/>
          </w:tcPr>
          <w:p w14:paraId="415A724F"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r w:rsidRPr="00023963">
              <w:rPr>
                <w:rFonts w:ascii="Times New Roman" w:hAnsi="Times New Roman"/>
                <w:color w:val="000000"/>
                <w:sz w:val="24"/>
                <w:szCs w:val="24"/>
              </w:rPr>
              <w:t>Минимальный</w:t>
            </w:r>
          </w:p>
        </w:tc>
        <w:tc>
          <w:tcPr>
            <w:tcW w:w="814" w:type="dxa"/>
            <w:tcBorders>
              <w:top w:val="nil"/>
              <w:left w:val="nil"/>
              <w:bottom w:val="single" w:sz="2" w:space="0" w:color="000000"/>
              <w:right w:val="single" w:sz="2" w:space="0" w:color="000000"/>
            </w:tcBorders>
            <w:shd w:val="clear" w:color="auto" w:fill="auto"/>
          </w:tcPr>
          <w:p w14:paraId="45E01884" w14:textId="77777777" w:rsidR="005A506A" w:rsidRPr="00023963" w:rsidRDefault="005A506A" w:rsidP="00F300AF">
            <w:pPr>
              <w:autoSpaceDE w:val="0"/>
              <w:autoSpaceDN w:val="0"/>
              <w:adjustRightInd w:val="0"/>
              <w:spacing w:after="0" w:line="240" w:lineRule="auto"/>
              <w:jc w:val="both"/>
              <w:rPr>
                <w:rFonts w:ascii="Times New Roman" w:hAnsi="Times New Roman"/>
                <w:sz w:val="24"/>
                <w:szCs w:val="24"/>
              </w:rPr>
            </w:pPr>
            <w:r w:rsidRPr="00023963">
              <w:rPr>
                <w:rFonts w:ascii="Times New Roman" w:hAnsi="Times New Roman"/>
                <w:color w:val="000000"/>
                <w:sz w:val="24"/>
                <w:szCs w:val="24"/>
              </w:rPr>
              <w:t>Максимальный</w:t>
            </w:r>
          </w:p>
        </w:tc>
      </w:tr>
      <w:tr w:rsidR="005A506A" w:rsidRPr="00023963" w14:paraId="2A40C867" w14:textId="77777777" w:rsidTr="00F300AF">
        <w:trPr>
          <w:trHeight w:val="158"/>
        </w:trPr>
        <w:tc>
          <w:tcPr>
            <w:tcW w:w="470" w:type="dxa"/>
            <w:tcBorders>
              <w:top w:val="single" w:sz="2" w:space="0" w:color="000000"/>
              <w:left w:val="single" w:sz="2" w:space="0" w:color="000000"/>
              <w:right w:val="single" w:sz="2" w:space="0" w:color="000000"/>
            </w:tcBorders>
            <w:shd w:val="clear" w:color="000000" w:fill="FFFFFF"/>
          </w:tcPr>
          <w:p w14:paraId="03EA1A2E" w14:textId="77777777" w:rsidR="005A506A" w:rsidRPr="00023963" w:rsidRDefault="005A506A" w:rsidP="00F300AF">
            <w:pPr>
              <w:autoSpaceDE w:val="0"/>
              <w:autoSpaceDN w:val="0"/>
              <w:adjustRightInd w:val="0"/>
              <w:spacing w:after="0" w:line="240" w:lineRule="auto"/>
              <w:jc w:val="center"/>
              <w:rPr>
                <w:rFonts w:ascii="Times New Roman" w:hAnsi="Times New Roman"/>
                <w:sz w:val="24"/>
                <w:szCs w:val="24"/>
              </w:rPr>
            </w:pPr>
            <w:r w:rsidRPr="00023963">
              <w:rPr>
                <w:rFonts w:ascii="Times New Roman" w:hAnsi="Times New Roman"/>
                <w:sz w:val="24"/>
                <w:szCs w:val="24"/>
              </w:rPr>
              <w:t>1.</w:t>
            </w:r>
          </w:p>
        </w:tc>
        <w:tc>
          <w:tcPr>
            <w:tcW w:w="8777" w:type="dxa"/>
            <w:gridSpan w:val="8"/>
            <w:tcBorders>
              <w:top w:val="single" w:sz="2" w:space="0" w:color="000000"/>
              <w:left w:val="single" w:sz="2" w:space="0" w:color="000000"/>
              <w:right w:val="single" w:sz="2" w:space="0" w:color="000000"/>
            </w:tcBorders>
            <w:shd w:val="clear" w:color="000000" w:fill="FFFFFF"/>
            <w:vAlign w:val="center"/>
          </w:tcPr>
          <w:p w14:paraId="46FB1AD2" w14:textId="3E15F2B7" w:rsidR="005A506A" w:rsidRPr="00023963" w:rsidRDefault="007A4773" w:rsidP="00F300AF">
            <w:pPr>
              <w:autoSpaceDE w:val="0"/>
              <w:autoSpaceDN w:val="0"/>
              <w:adjustRightInd w:val="0"/>
              <w:spacing w:after="0" w:line="240" w:lineRule="auto"/>
              <w:rPr>
                <w:rFonts w:ascii="Times New Roman" w:hAnsi="Times New Roman"/>
                <w:sz w:val="24"/>
                <w:szCs w:val="24"/>
              </w:rPr>
            </w:pPr>
            <w:r w:rsidRPr="00023963">
              <w:rPr>
                <w:rFonts w:ascii="Times New Roman" w:hAnsi="Times New Roman"/>
                <w:b/>
                <w:bCs/>
                <w:sz w:val="24"/>
                <w:szCs w:val="24"/>
              </w:rPr>
              <w:t xml:space="preserve">Раздел 1. Основы </w:t>
            </w:r>
            <w:proofErr w:type="spellStart"/>
            <w:r w:rsidRPr="00023963">
              <w:rPr>
                <w:rFonts w:ascii="Times New Roman" w:hAnsi="Times New Roman"/>
                <w:b/>
                <w:bCs/>
                <w:sz w:val="24"/>
                <w:szCs w:val="24"/>
              </w:rPr>
              <w:t>экскурсоведения</w:t>
            </w:r>
            <w:proofErr w:type="spellEnd"/>
          </w:p>
        </w:tc>
      </w:tr>
      <w:tr w:rsidR="005A506A" w:rsidRPr="00023963" w14:paraId="1F4D37E4" w14:textId="77777777" w:rsidTr="00F300AF">
        <w:trPr>
          <w:trHeight w:val="522"/>
        </w:trPr>
        <w:tc>
          <w:tcPr>
            <w:tcW w:w="470" w:type="dxa"/>
            <w:tcBorders>
              <w:top w:val="single" w:sz="2" w:space="0" w:color="000000"/>
              <w:left w:val="single" w:sz="2" w:space="0" w:color="000000"/>
              <w:right w:val="single" w:sz="2" w:space="0" w:color="000000"/>
            </w:tcBorders>
            <w:shd w:val="clear" w:color="000000" w:fill="FFFFFF"/>
          </w:tcPr>
          <w:p w14:paraId="1254D04B" w14:textId="77777777" w:rsidR="005A506A" w:rsidRPr="00023963" w:rsidRDefault="005A506A" w:rsidP="00F300AF">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5AC77B8D" w14:textId="137C95D3" w:rsidR="005A506A" w:rsidRPr="00023963" w:rsidRDefault="005A506A" w:rsidP="00F300AF">
            <w:pPr>
              <w:spacing w:after="0" w:line="240" w:lineRule="auto"/>
              <w:jc w:val="both"/>
              <w:rPr>
                <w:rFonts w:ascii="Times New Roman" w:hAnsi="Times New Roman"/>
                <w:sz w:val="24"/>
                <w:szCs w:val="24"/>
              </w:rPr>
            </w:pPr>
            <w:r w:rsidRPr="00023963">
              <w:rPr>
                <w:rFonts w:ascii="Times New Roman" w:hAnsi="Times New Roman"/>
                <w:sz w:val="24"/>
                <w:szCs w:val="24"/>
              </w:rPr>
              <w:t xml:space="preserve">ОР </w:t>
            </w:r>
            <w:r w:rsidR="00023963" w:rsidRPr="00023963">
              <w:rPr>
                <w:rFonts w:ascii="Times New Roman" w:hAnsi="Times New Roman"/>
                <w:sz w:val="24"/>
                <w:szCs w:val="24"/>
              </w:rPr>
              <w:t>1.1.1</w:t>
            </w:r>
          </w:p>
        </w:tc>
        <w:tc>
          <w:tcPr>
            <w:tcW w:w="1902" w:type="dxa"/>
            <w:gridSpan w:val="2"/>
            <w:tcBorders>
              <w:top w:val="single" w:sz="2" w:space="0" w:color="000000"/>
              <w:left w:val="single" w:sz="2" w:space="0" w:color="000000"/>
              <w:right w:val="single" w:sz="2" w:space="0" w:color="000000"/>
            </w:tcBorders>
            <w:shd w:val="clear" w:color="000000" w:fill="FFFFFF"/>
          </w:tcPr>
          <w:p w14:paraId="31DBB3CE" w14:textId="77777777" w:rsidR="005A506A" w:rsidRPr="00023963" w:rsidRDefault="005A506A" w:rsidP="00F300AF">
            <w:pPr>
              <w:spacing w:after="0" w:line="240" w:lineRule="auto"/>
              <w:rPr>
                <w:rFonts w:ascii="Times New Roman" w:eastAsia="Times New Roman" w:hAnsi="Times New Roman"/>
                <w:sz w:val="24"/>
                <w:szCs w:val="24"/>
                <w:lang w:eastAsia="ru-RU"/>
              </w:rPr>
            </w:pPr>
            <w:r w:rsidRPr="00023963">
              <w:rPr>
                <w:rFonts w:ascii="Times New Roman" w:hAnsi="Times New Roman"/>
                <w:sz w:val="24"/>
                <w:szCs w:val="24"/>
                <w:lang w:eastAsia="ru-RU"/>
              </w:rPr>
              <w:t>Самостоятельная работа по изучению теоретическому материала раздела 1</w:t>
            </w:r>
          </w:p>
        </w:tc>
        <w:tc>
          <w:tcPr>
            <w:tcW w:w="1819" w:type="dxa"/>
            <w:tcBorders>
              <w:top w:val="single" w:sz="2" w:space="0" w:color="000000"/>
              <w:left w:val="single" w:sz="2" w:space="0" w:color="000000"/>
              <w:right w:val="single" w:sz="2" w:space="0" w:color="000000"/>
            </w:tcBorders>
            <w:shd w:val="clear" w:color="000000" w:fill="FFFFFF"/>
          </w:tcPr>
          <w:p w14:paraId="548DA8AC" w14:textId="77777777" w:rsidR="005A506A" w:rsidRPr="00023963" w:rsidRDefault="005A506A" w:rsidP="00F300AF">
            <w:pPr>
              <w:autoSpaceDE w:val="0"/>
              <w:autoSpaceDN w:val="0"/>
              <w:adjustRightInd w:val="0"/>
              <w:spacing w:after="0" w:line="240" w:lineRule="auto"/>
              <w:rPr>
                <w:rFonts w:ascii="Times New Roman" w:hAnsi="Times New Roman"/>
                <w:sz w:val="24"/>
                <w:szCs w:val="24"/>
              </w:rPr>
            </w:pPr>
            <w:r w:rsidRPr="00023963">
              <w:rPr>
                <w:rFonts w:ascii="Times New Roman" w:hAnsi="Times New Roman"/>
                <w:sz w:val="24"/>
                <w:szCs w:val="24"/>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598CA939" w14:textId="77777777" w:rsidR="005A506A" w:rsidRPr="00023963" w:rsidRDefault="005A506A" w:rsidP="00F300AF">
            <w:pPr>
              <w:spacing w:after="0" w:line="240" w:lineRule="auto"/>
              <w:jc w:val="center"/>
              <w:rPr>
                <w:rFonts w:ascii="Times New Roman" w:hAnsi="Times New Roman"/>
                <w:sz w:val="24"/>
                <w:szCs w:val="24"/>
              </w:rPr>
            </w:pPr>
            <w:r w:rsidRPr="00023963">
              <w:rPr>
                <w:rFonts w:ascii="Times New Roman" w:hAnsi="Times New Roman"/>
                <w:sz w:val="24"/>
                <w:szCs w:val="24"/>
              </w:rPr>
              <w:t>5-10</w:t>
            </w:r>
          </w:p>
        </w:tc>
        <w:tc>
          <w:tcPr>
            <w:tcW w:w="1078" w:type="dxa"/>
            <w:tcBorders>
              <w:top w:val="single" w:sz="2" w:space="0" w:color="000000"/>
              <w:left w:val="single" w:sz="2" w:space="0" w:color="000000"/>
              <w:right w:val="single" w:sz="2" w:space="0" w:color="000000"/>
            </w:tcBorders>
            <w:shd w:val="clear" w:color="000000" w:fill="FFFFFF"/>
          </w:tcPr>
          <w:p w14:paraId="0444C847" w14:textId="77777777" w:rsidR="005A506A" w:rsidRPr="00023963" w:rsidRDefault="005A506A" w:rsidP="00F300AF">
            <w:pPr>
              <w:spacing w:after="0" w:line="240" w:lineRule="auto"/>
              <w:jc w:val="center"/>
              <w:rPr>
                <w:rFonts w:ascii="Times New Roman" w:hAnsi="Times New Roman"/>
                <w:sz w:val="24"/>
                <w:szCs w:val="24"/>
              </w:rPr>
            </w:pPr>
            <w:r w:rsidRPr="00023963">
              <w:rPr>
                <w:rFonts w:ascii="Times New Roman" w:hAnsi="Times New Roman"/>
                <w:sz w:val="24"/>
                <w:szCs w:val="24"/>
              </w:rPr>
              <w:t>2</w:t>
            </w:r>
          </w:p>
        </w:tc>
        <w:tc>
          <w:tcPr>
            <w:tcW w:w="814" w:type="dxa"/>
            <w:tcBorders>
              <w:top w:val="single" w:sz="2" w:space="0" w:color="000000"/>
              <w:left w:val="nil"/>
              <w:right w:val="single" w:sz="2" w:space="0" w:color="000000"/>
            </w:tcBorders>
          </w:tcPr>
          <w:p w14:paraId="5DC3F3BA" w14:textId="77777777" w:rsidR="005A506A" w:rsidRPr="00023963" w:rsidRDefault="005A506A" w:rsidP="00F300AF">
            <w:pPr>
              <w:spacing w:after="0" w:line="240" w:lineRule="auto"/>
              <w:jc w:val="center"/>
              <w:rPr>
                <w:rFonts w:ascii="Times New Roman" w:hAnsi="Times New Roman"/>
                <w:sz w:val="24"/>
                <w:szCs w:val="24"/>
              </w:rPr>
            </w:pPr>
            <w:r w:rsidRPr="00023963">
              <w:rPr>
                <w:rFonts w:ascii="Times New Roman" w:hAnsi="Times New Roman"/>
                <w:sz w:val="24"/>
                <w:szCs w:val="24"/>
              </w:rPr>
              <w:t>10</w:t>
            </w:r>
          </w:p>
        </w:tc>
        <w:tc>
          <w:tcPr>
            <w:tcW w:w="814" w:type="dxa"/>
            <w:tcBorders>
              <w:top w:val="single" w:sz="2" w:space="0" w:color="000000"/>
              <w:left w:val="nil"/>
              <w:right w:val="single" w:sz="2" w:space="0" w:color="000000"/>
            </w:tcBorders>
          </w:tcPr>
          <w:p w14:paraId="416A1FA8" w14:textId="77777777" w:rsidR="005A506A" w:rsidRPr="00023963" w:rsidRDefault="005A506A" w:rsidP="00F300AF">
            <w:pPr>
              <w:spacing w:after="0" w:line="240" w:lineRule="auto"/>
              <w:jc w:val="center"/>
              <w:rPr>
                <w:rFonts w:ascii="Times New Roman" w:hAnsi="Times New Roman"/>
                <w:sz w:val="24"/>
                <w:szCs w:val="24"/>
              </w:rPr>
            </w:pPr>
            <w:r w:rsidRPr="00023963">
              <w:rPr>
                <w:rFonts w:ascii="Times New Roman" w:hAnsi="Times New Roman"/>
                <w:sz w:val="24"/>
                <w:szCs w:val="24"/>
              </w:rPr>
              <w:t>20</w:t>
            </w:r>
          </w:p>
        </w:tc>
      </w:tr>
      <w:tr w:rsidR="00023963" w:rsidRPr="00023963" w14:paraId="4F1EB066" w14:textId="77777777" w:rsidTr="00F300AF">
        <w:trPr>
          <w:trHeight w:val="522"/>
        </w:trPr>
        <w:tc>
          <w:tcPr>
            <w:tcW w:w="470" w:type="dxa"/>
            <w:tcBorders>
              <w:top w:val="single" w:sz="2" w:space="0" w:color="000000"/>
              <w:left w:val="single" w:sz="2" w:space="0" w:color="000000"/>
              <w:right w:val="single" w:sz="2" w:space="0" w:color="000000"/>
            </w:tcBorders>
            <w:shd w:val="clear" w:color="000000" w:fill="FFFFFF"/>
          </w:tcPr>
          <w:p w14:paraId="7065E0B8" w14:textId="77777777" w:rsidR="00023963" w:rsidRPr="00023963" w:rsidRDefault="00023963" w:rsidP="0002396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0F6AEA35" w14:textId="78EFC79E" w:rsidR="00023963" w:rsidRPr="00023963" w:rsidRDefault="00023963" w:rsidP="00023963">
            <w:pPr>
              <w:spacing w:after="0" w:line="240" w:lineRule="auto"/>
              <w:jc w:val="both"/>
              <w:rPr>
                <w:rFonts w:ascii="Times New Roman" w:hAnsi="Times New Roman"/>
                <w:sz w:val="24"/>
                <w:szCs w:val="24"/>
              </w:rPr>
            </w:pPr>
            <w:r w:rsidRPr="00023963">
              <w:rPr>
                <w:rFonts w:ascii="Times New Roman" w:hAnsi="Times New Roman"/>
                <w:sz w:val="24"/>
                <w:szCs w:val="24"/>
              </w:rPr>
              <w:t>ОР 1.1.1</w:t>
            </w:r>
          </w:p>
        </w:tc>
        <w:tc>
          <w:tcPr>
            <w:tcW w:w="1902" w:type="dxa"/>
            <w:gridSpan w:val="2"/>
            <w:tcBorders>
              <w:top w:val="single" w:sz="2" w:space="0" w:color="000000"/>
              <w:left w:val="single" w:sz="2" w:space="0" w:color="000000"/>
              <w:right w:val="single" w:sz="2" w:space="0" w:color="000000"/>
            </w:tcBorders>
            <w:shd w:val="clear" w:color="000000" w:fill="FFFFFF"/>
          </w:tcPr>
          <w:p w14:paraId="13A7B45F" w14:textId="77777777" w:rsidR="00023963" w:rsidRPr="00023963" w:rsidRDefault="00023963" w:rsidP="00023963">
            <w:pPr>
              <w:spacing w:after="0" w:line="240" w:lineRule="auto"/>
              <w:rPr>
                <w:rFonts w:ascii="Times New Roman" w:hAnsi="Times New Roman"/>
                <w:sz w:val="24"/>
                <w:szCs w:val="24"/>
                <w:lang w:eastAsia="ru-RU"/>
              </w:rPr>
            </w:pPr>
            <w:r w:rsidRPr="00023963">
              <w:rPr>
                <w:rFonts w:ascii="Times New Roman" w:hAnsi="Times New Roman"/>
                <w:sz w:val="24"/>
                <w:szCs w:val="24"/>
                <w:lang w:eastAsia="ru-RU"/>
              </w:rPr>
              <w:t>Выполнение заданий практической работы 1</w:t>
            </w:r>
          </w:p>
        </w:tc>
        <w:tc>
          <w:tcPr>
            <w:tcW w:w="1819" w:type="dxa"/>
            <w:tcBorders>
              <w:top w:val="single" w:sz="2" w:space="0" w:color="000000"/>
              <w:left w:val="single" w:sz="2" w:space="0" w:color="000000"/>
              <w:right w:val="single" w:sz="2" w:space="0" w:color="000000"/>
            </w:tcBorders>
            <w:shd w:val="clear" w:color="000000" w:fill="FFFFFF"/>
          </w:tcPr>
          <w:p w14:paraId="23BF4E12" w14:textId="77777777" w:rsidR="00023963" w:rsidRPr="00023963" w:rsidRDefault="00023963" w:rsidP="00023963">
            <w:pPr>
              <w:autoSpaceDE w:val="0"/>
              <w:autoSpaceDN w:val="0"/>
              <w:adjustRightInd w:val="0"/>
              <w:spacing w:after="0" w:line="240" w:lineRule="auto"/>
              <w:rPr>
                <w:rFonts w:ascii="Times New Roman" w:hAnsi="Times New Roman"/>
                <w:sz w:val="24"/>
                <w:szCs w:val="24"/>
              </w:rPr>
            </w:pPr>
            <w:r w:rsidRPr="00023963">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7D22CCCC"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3B179A28"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1</w:t>
            </w:r>
          </w:p>
        </w:tc>
        <w:tc>
          <w:tcPr>
            <w:tcW w:w="814" w:type="dxa"/>
            <w:tcBorders>
              <w:top w:val="single" w:sz="2" w:space="0" w:color="000000"/>
              <w:left w:val="nil"/>
              <w:right w:val="single" w:sz="2" w:space="0" w:color="000000"/>
            </w:tcBorders>
          </w:tcPr>
          <w:p w14:paraId="1381C7AD"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7</w:t>
            </w:r>
          </w:p>
        </w:tc>
        <w:tc>
          <w:tcPr>
            <w:tcW w:w="814" w:type="dxa"/>
            <w:tcBorders>
              <w:top w:val="single" w:sz="2" w:space="0" w:color="000000"/>
              <w:left w:val="nil"/>
              <w:right w:val="single" w:sz="2" w:space="0" w:color="000000"/>
            </w:tcBorders>
          </w:tcPr>
          <w:p w14:paraId="74D5F4D6"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10</w:t>
            </w:r>
          </w:p>
        </w:tc>
      </w:tr>
      <w:tr w:rsidR="005A506A" w:rsidRPr="00023963" w14:paraId="28991437" w14:textId="77777777" w:rsidTr="00F300AF">
        <w:trPr>
          <w:trHeight w:val="522"/>
        </w:trPr>
        <w:tc>
          <w:tcPr>
            <w:tcW w:w="470" w:type="dxa"/>
            <w:tcBorders>
              <w:top w:val="single" w:sz="2" w:space="0" w:color="000000"/>
              <w:left w:val="single" w:sz="2" w:space="0" w:color="000000"/>
              <w:right w:val="single" w:sz="2" w:space="0" w:color="000000"/>
            </w:tcBorders>
            <w:shd w:val="clear" w:color="000000" w:fill="FFFFFF"/>
          </w:tcPr>
          <w:p w14:paraId="6762203B" w14:textId="77777777" w:rsidR="005A506A" w:rsidRPr="00023963" w:rsidRDefault="005A506A" w:rsidP="00F300AF">
            <w:pPr>
              <w:autoSpaceDE w:val="0"/>
              <w:autoSpaceDN w:val="0"/>
              <w:adjustRightInd w:val="0"/>
              <w:spacing w:after="0" w:line="240" w:lineRule="auto"/>
              <w:jc w:val="center"/>
              <w:rPr>
                <w:rFonts w:ascii="Times New Roman" w:hAnsi="Times New Roman"/>
                <w:sz w:val="24"/>
                <w:szCs w:val="24"/>
              </w:rPr>
            </w:pPr>
            <w:r w:rsidRPr="00023963">
              <w:rPr>
                <w:rFonts w:ascii="Times New Roman" w:hAnsi="Times New Roman"/>
                <w:sz w:val="24"/>
                <w:szCs w:val="24"/>
              </w:rPr>
              <w:t>2</w:t>
            </w:r>
          </w:p>
        </w:tc>
        <w:tc>
          <w:tcPr>
            <w:tcW w:w="8777" w:type="dxa"/>
            <w:gridSpan w:val="8"/>
            <w:tcBorders>
              <w:top w:val="single" w:sz="2" w:space="0" w:color="000000"/>
              <w:left w:val="single" w:sz="2" w:space="0" w:color="000000"/>
              <w:right w:val="single" w:sz="2" w:space="0" w:color="000000"/>
            </w:tcBorders>
            <w:shd w:val="clear" w:color="000000" w:fill="FFFFFF"/>
            <w:vAlign w:val="center"/>
          </w:tcPr>
          <w:p w14:paraId="3A7B55D8" w14:textId="6C72C468" w:rsidR="005A506A" w:rsidRPr="00023963" w:rsidRDefault="007A4773" w:rsidP="00F300AF">
            <w:pPr>
              <w:spacing w:after="0" w:line="240" w:lineRule="auto"/>
              <w:rPr>
                <w:rFonts w:ascii="Times New Roman" w:hAnsi="Times New Roman"/>
                <w:sz w:val="24"/>
                <w:szCs w:val="24"/>
              </w:rPr>
            </w:pPr>
            <w:r w:rsidRPr="00023963">
              <w:rPr>
                <w:rFonts w:ascii="Times New Roman" w:hAnsi="Times New Roman"/>
                <w:b/>
                <w:bCs/>
                <w:sz w:val="24"/>
                <w:szCs w:val="24"/>
              </w:rPr>
              <w:t>Раздел 2. Основы разработки экскурсионных программ обслуживания клиентов</w:t>
            </w:r>
          </w:p>
        </w:tc>
      </w:tr>
      <w:tr w:rsidR="00023963" w:rsidRPr="00023963" w14:paraId="2365B19F" w14:textId="77777777" w:rsidTr="00F300AF">
        <w:trPr>
          <w:trHeight w:val="522"/>
        </w:trPr>
        <w:tc>
          <w:tcPr>
            <w:tcW w:w="470" w:type="dxa"/>
            <w:tcBorders>
              <w:top w:val="single" w:sz="2" w:space="0" w:color="000000"/>
              <w:left w:val="single" w:sz="2" w:space="0" w:color="000000"/>
              <w:right w:val="single" w:sz="2" w:space="0" w:color="000000"/>
            </w:tcBorders>
            <w:shd w:val="clear" w:color="000000" w:fill="FFFFFF"/>
          </w:tcPr>
          <w:p w14:paraId="13A9462B" w14:textId="77777777" w:rsidR="00023963" w:rsidRPr="00023963" w:rsidRDefault="00023963" w:rsidP="0002396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6CC8245A" w14:textId="45C32AAF" w:rsidR="00023963" w:rsidRPr="00023963" w:rsidRDefault="00023963" w:rsidP="00023963">
            <w:pPr>
              <w:spacing w:after="0" w:line="240" w:lineRule="auto"/>
              <w:jc w:val="both"/>
              <w:rPr>
                <w:rFonts w:ascii="Times New Roman" w:hAnsi="Times New Roman"/>
                <w:sz w:val="24"/>
                <w:szCs w:val="24"/>
              </w:rPr>
            </w:pPr>
            <w:r w:rsidRPr="00023963">
              <w:rPr>
                <w:rFonts w:ascii="Times New Roman" w:hAnsi="Times New Roman"/>
                <w:sz w:val="24"/>
                <w:szCs w:val="24"/>
              </w:rPr>
              <w:t>ОР 1.1.1</w:t>
            </w:r>
          </w:p>
        </w:tc>
        <w:tc>
          <w:tcPr>
            <w:tcW w:w="1902" w:type="dxa"/>
            <w:gridSpan w:val="2"/>
            <w:tcBorders>
              <w:top w:val="single" w:sz="2" w:space="0" w:color="000000"/>
              <w:left w:val="single" w:sz="2" w:space="0" w:color="000000"/>
              <w:right w:val="single" w:sz="2" w:space="0" w:color="000000"/>
            </w:tcBorders>
            <w:shd w:val="clear" w:color="000000" w:fill="FFFFFF"/>
          </w:tcPr>
          <w:p w14:paraId="55278C1A" w14:textId="77777777" w:rsidR="00023963" w:rsidRPr="00023963" w:rsidRDefault="00023963" w:rsidP="00023963">
            <w:pPr>
              <w:spacing w:after="0" w:line="240" w:lineRule="auto"/>
              <w:rPr>
                <w:rFonts w:ascii="Times New Roman" w:hAnsi="Times New Roman"/>
                <w:sz w:val="24"/>
                <w:szCs w:val="24"/>
                <w:lang w:eastAsia="ru-RU"/>
              </w:rPr>
            </w:pPr>
            <w:r w:rsidRPr="00023963">
              <w:rPr>
                <w:rFonts w:ascii="Times New Roman" w:hAnsi="Times New Roman"/>
                <w:sz w:val="24"/>
                <w:szCs w:val="24"/>
                <w:lang w:eastAsia="ru-RU"/>
              </w:rPr>
              <w:t xml:space="preserve">Выполнение заданий практических работ 2-3 </w:t>
            </w:r>
          </w:p>
        </w:tc>
        <w:tc>
          <w:tcPr>
            <w:tcW w:w="1819" w:type="dxa"/>
            <w:tcBorders>
              <w:top w:val="single" w:sz="2" w:space="0" w:color="000000"/>
              <w:left w:val="single" w:sz="2" w:space="0" w:color="000000"/>
              <w:right w:val="single" w:sz="2" w:space="0" w:color="000000"/>
            </w:tcBorders>
            <w:shd w:val="clear" w:color="000000" w:fill="FFFFFF"/>
          </w:tcPr>
          <w:p w14:paraId="6936A193" w14:textId="77777777" w:rsidR="00023963" w:rsidRPr="00023963" w:rsidRDefault="00023963" w:rsidP="00023963">
            <w:pPr>
              <w:autoSpaceDE w:val="0"/>
              <w:autoSpaceDN w:val="0"/>
              <w:adjustRightInd w:val="0"/>
              <w:spacing w:after="0" w:line="240" w:lineRule="auto"/>
              <w:rPr>
                <w:rFonts w:ascii="Times New Roman" w:hAnsi="Times New Roman"/>
                <w:sz w:val="24"/>
                <w:szCs w:val="24"/>
              </w:rPr>
            </w:pPr>
            <w:r w:rsidRPr="00023963">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6FE18653"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39EB1D02"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2</w:t>
            </w:r>
          </w:p>
        </w:tc>
        <w:tc>
          <w:tcPr>
            <w:tcW w:w="814" w:type="dxa"/>
            <w:tcBorders>
              <w:top w:val="single" w:sz="2" w:space="0" w:color="000000"/>
              <w:left w:val="nil"/>
              <w:right w:val="single" w:sz="2" w:space="0" w:color="000000"/>
            </w:tcBorders>
          </w:tcPr>
          <w:p w14:paraId="0BC49D23"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14</w:t>
            </w:r>
          </w:p>
        </w:tc>
        <w:tc>
          <w:tcPr>
            <w:tcW w:w="814" w:type="dxa"/>
            <w:tcBorders>
              <w:top w:val="single" w:sz="2" w:space="0" w:color="000000"/>
              <w:left w:val="nil"/>
              <w:right w:val="single" w:sz="2" w:space="0" w:color="000000"/>
            </w:tcBorders>
          </w:tcPr>
          <w:p w14:paraId="10CCFF2A"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20</w:t>
            </w:r>
          </w:p>
        </w:tc>
      </w:tr>
      <w:tr w:rsidR="00023963" w:rsidRPr="00023963" w14:paraId="3BFDCA40" w14:textId="77777777" w:rsidTr="00F300AF">
        <w:trPr>
          <w:trHeight w:val="668"/>
        </w:trPr>
        <w:tc>
          <w:tcPr>
            <w:tcW w:w="470" w:type="dxa"/>
            <w:tcBorders>
              <w:top w:val="single" w:sz="2" w:space="0" w:color="000000"/>
              <w:left w:val="single" w:sz="2" w:space="0" w:color="000000"/>
              <w:right w:val="single" w:sz="2" w:space="0" w:color="000000"/>
            </w:tcBorders>
            <w:shd w:val="clear" w:color="000000" w:fill="FFFFFF"/>
          </w:tcPr>
          <w:p w14:paraId="0F5BDF8E" w14:textId="77777777" w:rsidR="00023963" w:rsidRPr="00023963" w:rsidRDefault="00023963" w:rsidP="00023963">
            <w:pPr>
              <w:autoSpaceDE w:val="0"/>
              <w:autoSpaceDN w:val="0"/>
              <w:adjustRightInd w:val="0"/>
              <w:spacing w:after="0" w:line="240" w:lineRule="auto"/>
              <w:jc w:val="center"/>
              <w:rPr>
                <w:rFonts w:ascii="Times New Roman" w:hAnsi="Times New Roman"/>
                <w:sz w:val="24"/>
                <w:szCs w:val="24"/>
              </w:rPr>
            </w:pPr>
          </w:p>
        </w:tc>
        <w:tc>
          <w:tcPr>
            <w:tcW w:w="1142" w:type="dxa"/>
            <w:tcBorders>
              <w:left w:val="single" w:sz="2" w:space="0" w:color="000000"/>
              <w:right w:val="single" w:sz="2" w:space="0" w:color="000000"/>
            </w:tcBorders>
            <w:shd w:val="clear" w:color="000000" w:fill="FFFFFF"/>
          </w:tcPr>
          <w:p w14:paraId="46AAAF42" w14:textId="79194143" w:rsidR="00023963" w:rsidRPr="00023963" w:rsidRDefault="00023963" w:rsidP="00023963">
            <w:pPr>
              <w:spacing w:after="0" w:line="240" w:lineRule="auto"/>
              <w:jc w:val="both"/>
              <w:rPr>
                <w:rFonts w:ascii="Times New Roman" w:hAnsi="Times New Roman"/>
                <w:sz w:val="24"/>
                <w:szCs w:val="24"/>
              </w:rPr>
            </w:pPr>
            <w:r w:rsidRPr="00023963">
              <w:rPr>
                <w:rFonts w:ascii="Times New Roman" w:hAnsi="Times New Roman"/>
                <w:sz w:val="24"/>
                <w:szCs w:val="24"/>
              </w:rPr>
              <w:t>ОР 1.1.1</w:t>
            </w:r>
          </w:p>
        </w:tc>
        <w:tc>
          <w:tcPr>
            <w:tcW w:w="1902" w:type="dxa"/>
            <w:gridSpan w:val="2"/>
            <w:tcBorders>
              <w:top w:val="single" w:sz="2" w:space="0" w:color="000000"/>
              <w:left w:val="single" w:sz="2" w:space="0" w:color="000000"/>
              <w:right w:val="single" w:sz="2" w:space="0" w:color="000000"/>
            </w:tcBorders>
            <w:shd w:val="clear" w:color="000000" w:fill="FFFFFF"/>
          </w:tcPr>
          <w:p w14:paraId="1D125769" w14:textId="77777777" w:rsidR="00023963" w:rsidRPr="00023963" w:rsidRDefault="00023963" w:rsidP="00023963">
            <w:pPr>
              <w:spacing w:after="0" w:line="240" w:lineRule="auto"/>
              <w:rPr>
                <w:rFonts w:ascii="Times New Roman" w:hAnsi="Times New Roman"/>
                <w:sz w:val="24"/>
                <w:szCs w:val="24"/>
                <w:lang w:eastAsia="ru-RU"/>
              </w:rPr>
            </w:pPr>
            <w:r w:rsidRPr="00023963">
              <w:rPr>
                <w:rFonts w:ascii="Times New Roman" w:hAnsi="Times New Roman"/>
                <w:sz w:val="24"/>
                <w:szCs w:val="24"/>
                <w:lang w:eastAsia="ru-RU"/>
              </w:rPr>
              <w:t>Защита учебного проекта</w:t>
            </w:r>
          </w:p>
        </w:tc>
        <w:tc>
          <w:tcPr>
            <w:tcW w:w="1819" w:type="dxa"/>
            <w:tcBorders>
              <w:top w:val="single" w:sz="2" w:space="0" w:color="000000"/>
              <w:left w:val="single" w:sz="2" w:space="0" w:color="000000"/>
              <w:right w:val="single" w:sz="2" w:space="0" w:color="000000"/>
            </w:tcBorders>
            <w:shd w:val="clear" w:color="000000" w:fill="FFFFFF"/>
          </w:tcPr>
          <w:p w14:paraId="63B02837" w14:textId="77777777" w:rsidR="00023963" w:rsidRPr="00023963" w:rsidRDefault="00023963" w:rsidP="00023963">
            <w:pPr>
              <w:spacing w:after="0" w:line="240" w:lineRule="auto"/>
              <w:rPr>
                <w:rFonts w:ascii="Times New Roman" w:hAnsi="Times New Roman"/>
                <w:sz w:val="24"/>
                <w:szCs w:val="24"/>
              </w:rPr>
            </w:pPr>
            <w:r w:rsidRPr="00023963">
              <w:rPr>
                <w:rFonts w:ascii="Times New Roman" w:hAnsi="Times New Roman"/>
                <w:sz w:val="24"/>
                <w:szCs w:val="24"/>
              </w:rPr>
              <w:t>Задание для учебного проекта</w:t>
            </w:r>
          </w:p>
        </w:tc>
        <w:tc>
          <w:tcPr>
            <w:tcW w:w="1208" w:type="dxa"/>
            <w:tcBorders>
              <w:top w:val="single" w:sz="2" w:space="0" w:color="000000"/>
              <w:left w:val="single" w:sz="2" w:space="0" w:color="000000"/>
              <w:right w:val="single" w:sz="2" w:space="0" w:color="000000"/>
            </w:tcBorders>
            <w:shd w:val="clear" w:color="000000" w:fill="FFFFFF"/>
          </w:tcPr>
          <w:p w14:paraId="7803B459"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14-20</w:t>
            </w:r>
          </w:p>
        </w:tc>
        <w:tc>
          <w:tcPr>
            <w:tcW w:w="1078" w:type="dxa"/>
            <w:tcBorders>
              <w:top w:val="single" w:sz="2" w:space="0" w:color="000000"/>
              <w:left w:val="single" w:sz="2" w:space="0" w:color="000000"/>
              <w:right w:val="single" w:sz="2" w:space="0" w:color="000000"/>
            </w:tcBorders>
            <w:shd w:val="clear" w:color="000000" w:fill="FFFFFF"/>
          </w:tcPr>
          <w:p w14:paraId="412AA987"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1</w:t>
            </w:r>
          </w:p>
        </w:tc>
        <w:tc>
          <w:tcPr>
            <w:tcW w:w="814" w:type="dxa"/>
            <w:tcBorders>
              <w:top w:val="single" w:sz="2" w:space="0" w:color="000000"/>
              <w:left w:val="nil"/>
              <w:right w:val="single" w:sz="2" w:space="0" w:color="000000"/>
            </w:tcBorders>
          </w:tcPr>
          <w:p w14:paraId="1CB668CD"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14</w:t>
            </w:r>
          </w:p>
        </w:tc>
        <w:tc>
          <w:tcPr>
            <w:tcW w:w="814" w:type="dxa"/>
            <w:tcBorders>
              <w:top w:val="single" w:sz="2" w:space="0" w:color="000000"/>
              <w:left w:val="nil"/>
              <w:right w:val="single" w:sz="2" w:space="0" w:color="000000"/>
            </w:tcBorders>
          </w:tcPr>
          <w:p w14:paraId="1CDF4243" w14:textId="77777777" w:rsidR="00023963" w:rsidRPr="00023963" w:rsidRDefault="00023963" w:rsidP="00023963">
            <w:pPr>
              <w:spacing w:after="0" w:line="240" w:lineRule="auto"/>
              <w:jc w:val="center"/>
              <w:rPr>
                <w:rFonts w:ascii="Times New Roman" w:hAnsi="Times New Roman"/>
                <w:sz w:val="24"/>
                <w:szCs w:val="24"/>
              </w:rPr>
            </w:pPr>
            <w:r w:rsidRPr="00023963">
              <w:rPr>
                <w:rFonts w:ascii="Times New Roman" w:hAnsi="Times New Roman"/>
                <w:sz w:val="24"/>
                <w:szCs w:val="24"/>
              </w:rPr>
              <w:t>20</w:t>
            </w:r>
          </w:p>
        </w:tc>
      </w:tr>
      <w:tr w:rsidR="005A506A" w:rsidRPr="00023963" w14:paraId="68E337DE" w14:textId="77777777" w:rsidTr="00F300AF">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1244BEC9"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7257EE12" w14:textId="77777777" w:rsidR="005A506A" w:rsidRPr="00023963" w:rsidRDefault="005A506A" w:rsidP="00F300AF">
            <w:pPr>
              <w:autoSpaceDE w:val="0"/>
              <w:autoSpaceDN w:val="0"/>
              <w:adjustRightInd w:val="0"/>
              <w:spacing w:after="0" w:line="240" w:lineRule="auto"/>
              <w:jc w:val="right"/>
              <w:rPr>
                <w:rFonts w:ascii="Times New Roman" w:hAnsi="Times New Roman"/>
                <w:b/>
                <w:sz w:val="24"/>
                <w:szCs w:val="24"/>
              </w:rPr>
            </w:pPr>
            <w:r w:rsidRPr="00023963">
              <w:rPr>
                <w:rFonts w:ascii="Times New Roman" w:hAnsi="Times New Roman"/>
                <w:b/>
                <w:sz w:val="24"/>
                <w:szCs w:val="24"/>
              </w:rPr>
              <w:t>Итого:</w:t>
            </w: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32552C90"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089B6C41"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4D94A838"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5B06456F"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r w:rsidRPr="00023963">
              <w:rPr>
                <w:rFonts w:ascii="Times New Roman" w:hAnsi="Times New Roman"/>
                <w:b/>
                <w:sz w:val="24"/>
                <w:szCs w:val="24"/>
              </w:rPr>
              <w:t>45</w:t>
            </w:r>
          </w:p>
        </w:tc>
        <w:tc>
          <w:tcPr>
            <w:tcW w:w="814" w:type="dxa"/>
            <w:tcBorders>
              <w:top w:val="single" w:sz="4" w:space="0" w:color="auto"/>
              <w:left w:val="nil"/>
              <w:bottom w:val="single" w:sz="2" w:space="0" w:color="000000"/>
              <w:right w:val="single" w:sz="2" w:space="0" w:color="000000"/>
            </w:tcBorders>
          </w:tcPr>
          <w:p w14:paraId="1AA28C0B"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r w:rsidRPr="00023963">
              <w:rPr>
                <w:rFonts w:ascii="Times New Roman" w:hAnsi="Times New Roman"/>
                <w:b/>
                <w:sz w:val="24"/>
                <w:szCs w:val="24"/>
              </w:rPr>
              <w:t>70</w:t>
            </w:r>
          </w:p>
        </w:tc>
      </w:tr>
      <w:tr w:rsidR="005A506A" w:rsidRPr="00023963" w14:paraId="32C25154" w14:textId="77777777" w:rsidTr="00F300AF">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6FE3307D"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79C81A60" w14:textId="77777777" w:rsidR="005A506A" w:rsidRPr="00023963" w:rsidRDefault="005A506A" w:rsidP="00F300AF">
            <w:pPr>
              <w:autoSpaceDE w:val="0"/>
              <w:autoSpaceDN w:val="0"/>
              <w:adjustRightInd w:val="0"/>
              <w:spacing w:after="0" w:line="240" w:lineRule="auto"/>
              <w:rPr>
                <w:rFonts w:ascii="Times New Roman" w:hAnsi="Times New Roman"/>
                <w:b/>
                <w:i/>
                <w:sz w:val="24"/>
                <w:szCs w:val="24"/>
              </w:rPr>
            </w:pP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0CA8D588" w14:textId="74F2CFEE" w:rsidR="005A506A" w:rsidRPr="00023963" w:rsidRDefault="007A4773" w:rsidP="00F300AF">
            <w:pPr>
              <w:autoSpaceDE w:val="0"/>
              <w:autoSpaceDN w:val="0"/>
              <w:adjustRightInd w:val="0"/>
              <w:spacing w:after="0" w:line="240" w:lineRule="auto"/>
              <w:jc w:val="center"/>
              <w:rPr>
                <w:rFonts w:ascii="Times New Roman" w:hAnsi="Times New Roman"/>
                <w:b/>
                <w:sz w:val="24"/>
                <w:szCs w:val="24"/>
              </w:rPr>
            </w:pPr>
            <w:r w:rsidRPr="00023963">
              <w:rPr>
                <w:rFonts w:ascii="Times New Roman" w:hAnsi="Times New Roman"/>
                <w:b/>
                <w:sz w:val="24"/>
                <w:szCs w:val="24"/>
              </w:rPr>
              <w:t>Зачет с оценкой</w:t>
            </w:r>
            <w:r w:rsidR="005A506A" w:rsidRPr="00023963">
              <w:rPr>
                <w:rFonts w:ascii="Times New Roman" w:hAnsi="Times New Roman"/>
                <w:b/>
                <w:sz w:val="24"/>
                <w:szCs w:val="24"/>
              </w:rPr>
              <w:t xml:space="preserve"> </w:t>
            </w: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4414713D"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5F48F8CA"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0D7D501A" w14:textId="77777777" w:rsidR="005A506A" w:rsidRPr="00023963" w:rsidRDefault="005A506A" w:rsidP="00F300AF">
            <w:pPr>
              <w:autoSpaceDE w:val="0"/>
              <w:autoSpaceDN w:val="0"/>
              <w:adjustRightInd w:val="0"/>
              <w:spacing w:after="0" w:line="240" w:lineRule="auto"/>
              <w:jc w:val="center"/>
              <w:rPr>
                <w:rFonts w:ascii="Times New Roman" w:hAnsi="Times New Roman"/>
                <w:sz w:val="24"/>
                <w:szCs w:val="24"/>
              </w:rPr>
            </w:pPr>
            <w:r w:rsidRPr="00023963">
              <w:rPr>
                <w:rFonts w:ascii="Times New Roman" w:hAnsi="Times New Roman"/>
                <w:sz w:val="24"/>
                <w:szCs w:val="24"/>
              </w:rPr>
              <w:t>10</w:t>
            </w:r>
          </w:p>
        </w:tc>
        <w:tc>
          <w:tcPr>
            <w:tcW w:w="814" w:type="dxa"/>
            <w:tcBorders>
              <w:top w:val="single" w:sz="4" w:space="0" w:color="auto"/>
              <w:left w:val="nil"/>
              <w:bottom w:val="single" w:sz="2" w:space="0" w:color="000000"/>
              <w:right w:val="single" w:sz="2" w:space="0" w:color="000000"/>
            </w:tcBorders>
          </w:tcPr>
          <w:p w14:paraId="1B76AC72" w14:textId="77777777" w:rsidR="005A506A" w:rsidRPr="00023963" w:rsidRDefault="005A506A" w:rsidP="00F300AF">
            <w:pPr>
              <w:autoSpaceDE w:val="0"/>
              <w:autoSpaceDN w:val="0"/>
              <w:adjustRightInd w:val="0"/>
              <w:spacing w:after="0" w:line="240" w:lineRule="auto"/>
              <w:jc w:val="center"/>
              <w:rPr>
                <w:rFonts w:ascii="Times New Roman" w:hAnsi="Times New Roman"/>
                <w:sz w:val="24"/>
                <w:szCs w:val="24"/>
              </w:rPr>
            </w:pPr>
            <w:r w:rsidRPr="00023963">
              <w:rPr>
                <w:rFonts w:ascii="Times New Roman" w:hAnsi="Times New Roman"/>
                <w:sz w:val="24"/>
                <w:szCs w:val="24"/>
              </w:rPr>
              <w:t>30</w:t>
            </w:r>
          </w:p>
        </w:tc>
      </w:tr>
      <w:tr w:rsidR="005A506A" w:rsidRPr="00023963" w14:paraId="0C991525" w14:textId="77777777" w:rsidTr="00F300AF">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14:paraId="63B6DB08"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174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8FDA1BD" w14:textId="77777777" w:rsidR="005A506A" w:rsidRPr="00023963" w:rsidRDefault="005A506A" w:rsidP="00F300AF">
            <w:pPr>
              <w:autoSpaceDE w:val="0"/>
              <w:autoSpaceDN w:val="0"/>
              <w:adjustRightInd w:val="0"/>
              <w:spacing w:after="0" w:line="240" w:lineRule="auto"/>
              <w:jc w:val="center"/>
              <w:rPr>
                <w:rFonts w:ascii="Times New Roman" w:hAnsi="Times New Roman"/>
                <w:b/>
                <w:color w:val="000000"/>
                <w:sz w:val="24"/>
                <w:szCs w:val="24"/>
              </w:rPr>
            </w:pPr>
          </w:p>
        </w:tc>
        <w:tc>
          <w:tcPr>
            <w:tcW w:w="1295" w:type="dxa"/>
            <w:tcBorders>
              <w:top w:val="single" w:sz="2" w:space="0" w:color="000000"/>
              <w:left w:val="single" w:sz="2" w:space="0" w:color="000000"/>
              <w:bottom w:val="single" w:sz="2" w:space="0" w:color="000000"/>
              <w:right w:val="single" w:sz="2" w:space="0" w:color="000000"/>
            </w:tcBorders>
            <w:shd w:val="clear" w:color="000000" w:fill="FFFFFF"/>
          </w:tcPr>
          <w:p w14:paraId="3532B5B7" w14:textId="77777777" w:rsidR="005A506A" w:rsidRPr="00023963" w:rsidRDefault="005A506A" w:rsidP="00F300AF">
            <w:pPr>
              <w:autoSpaceDE w:val="0"/>
              <w:autoSpaceDN w:val="0"/>
              <w:adjustRightInd w:val="0"/>
              <w:spacing w:after="0" w:line="240" w:lineRule="auto"/>
              <w:rPr>
                <w:rFonts w:ascii="Times New Roman" w:hAnsi="Times New Roman"/>
                <w:b/>
                <w:sz w:val="24"/>
                <w:szCs w:val="24"/>
              </w:rPr>
            </w:pPr>
            <w:r w:rsidRPr="00023963">
              <w:rPr>
                <w:rFonts w:ascii="Times New Roman" w:hAnsi="Times New Roman"/>
                <w:b/>
                <w:color w:val="000000"/>
                <w:sz w:val="24"/>
                <w:szCs w:val="24"/>
              </w:rPr>
              <w:t>Итого:</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Pr>
          <w:p w14:paraId="7571F03D"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2" w:space="0" w:color="000000"/>
              <w:left w:val="single" w:sz="2" w:space="0" w:color="000000"/>
              <w:bottom w:val="single" w:sz="2" w:space="0" w:color="000000"/>
              <w:right w:val="single" w:sz="2" w:space="0" w:color="000000"/>
            </w:tcBorders>
            <w:shd w:val="clear" w:color="000000" w:fill="FFFFFF"/>
          </w:tcPr>
          <w:p w14:paraId="2F1A4E4B"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2" w:space="0" w:color="000000"/>
              <w:left w:val="single" w:sz="2" w:space="0" w:color="000000"/>
              <w:bottom w:val="single" w:sz="2" w:space="0" w:color="000000"/>
              <w:right w:val="single" w:sz="2" w:space="0" w:color="000000"/>
            </w:tcBorders>
            <w:shd w:val="clear" w:color="000000" w:fill="FFFFFF"/>
          </w:tcPr>
          <w:p w14:paraId="1F3A7016"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2" w:space="0" w:color="000000"/>
              <w:left w:val="nil"/>
              <w:bottom w:val="single" w:sz="2" w:space="0" w:color="000000"/>
              <w:right w:val="single" w:sz="2" w:space="0" w:color="000000"/>
            </w:tcBorders>
          </w:tcPr>
          <w:p w14:paraId="1FEAB17E"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r w:rsidRPr="00023963">
              <w:rPr>
                <w:rFonts w:ascii="Times New Roman" w:hAnsi="Times New Roman"/>
                <w:b/>
                <w:sz w:val="24"/>
                <w:szCs w:val="24"/>
              </w:rPr>
              <w:t>55</w:t>
            </w:r>
          </w:p>
        </w:tc>
        <w:tc>
          <w:tcPr>
            <w:tcW w:w="814" w:type="dxa"/>
            <w:tcBorders>
              <w:top w:val="single" w:sz="2" w:space="0" w:color="000000"/>
              <w:left w:val="nil"/>
              <w:bottom w:val="single" w:sz="2" w:space="0" w:color="000000"/>
              <w:right w:val="single" w:sz="2" w:space="0" w:color="000000"/>
            </w:tcBorders>
          </w:tcPr>
          <w:p w14:paraId="09A7FCC7" w14:textId="77777777" w:rsidR="005A506A" w:rsidRPr="00023963" w:rsidRDefault="005A506A" w:rsidP="00F300AF">
            <w:pPr>
              <w:autoSpaceDE w:val="0"/>
              <w:autoSpaceDN w:val="0"/>
              <w:adjustRightInd w:val="0"/>
              <w:spacing w:after="0" w:line="240" w:lineRule="auto"/>
              <w:jc w:val="center"/>
              <w:rPr>
                <w:rFonts w:ascii="Times New Roman" w:hAnsi="Times New Roman"/>
                <w:b/>
                <w:sz w:val="24"/>
                <w:szCs w:val="24"/>
              </w:rPr>
            </w:pPr>
            <w:r w:rsidRPr="00023963">
              <w:rPr>
                <w:rFonts w:ascii="Times New Roman" w:hAnsi="Times New Roman"/>
                <w:b/>
                <w:sz w:val="24"/>
                <w:szCs w:val="24"/>
              </w:rPr>
              <w:t>100</w:t>
            </w:r>
          </w:p>
        </w:tc>
      </w:tr>
    </w:tbl>
    <w:p w14:paraId="67CCDE6B" w14:textId="3F5D6BDC" w:rsidR="005A506A" w:rsidRDefault="005A506A" w:rsidP="005A506A">
      <w:pPr>
        <w:autoSpaceDE w:val="0"/>
        <w:autoSpaceDN w:val="0"/>
        <w:adjustRightInd w:val="0"/>
        <w:spacing w:after="0" w:line="240" w:lineRule="auto"/>
        <w:jc w:val="both"/>
        <w:rPr>
          <w:rFonts w:ascii="Times New Roman" w:hAnsi="Times New Roman"/>
          <w:bCs/>
          <w:i/>
          <w:sz w:val="24"/>
          <w:szCs w:val="24"/>
        </w:rPr>
      </w:pPr>
    </w:p>
    <w:p w14:paraId="17DD9B20" w14:textId="06ED0A89" w:rsidR="00023963" w:rsidRPr="00023963" w:rsidRDefault="00023963" w:rsidP="00023963">
      <w:pPr>
        <w:autoSpaceDE w:val="0"/>
        <w:autoSpaceDN w:val="0"/>
        <w:adjustRightInd w:val="0"/>
        <w:spacing w:after="0" w:line="240" w:lineRule="auto"/>
        <w:ind w:firstLine="709"/>
        <w:jc w:val="both"/>
        <w:rPr>
          <w:rFonts w:ascii="Times New Roman" w:hAnsi="Times New Roman"/>
          <w:bCs/>
          <w:i/>
          <w:sz w:val="24"/>
          <w:szCs w:val="24"/>
        </w:rPr>
      </w:pPr>
      <w:r w:rsidRPr="00023963">
        <w:rPr>
          <w:rFonts w:ascii="Times New Roman" w:hAnsi="Times New Roman"/>
          <w:bCs/>
          <w:i/>
          <w:sz w:val="24"/>
          <w:szCs w:val="24"/>
        </w:rPr>
        <w:t xml:space="preserve">6.1. Рейтинг-план (по дисциплине) – </w:t>
      </w:r>
      <w:r>
        <w:rPr>
          <w:rFonts w:ascii="Times New Roman" w:hAnsi="Times New Roman"/>
          <w:bCs/>
          <w:i/>
          <w:sz w:val="24"/>
          <w:szCs w:val="24"/>
        </w:rPr>
        <w:t>8</w:t>
      </w:r>
      <w:r w:rsidRPr="00023963">
        <w:rPr>
          <w:rFonts w:ascii="Times New Roman" w:hAnsi="Times New Roman"/>
          <w:bCs/>
          <w:i/>
          <w:sz w:val="24"/>
          <w:szCs w:val="24"/>
        </w:rPr>
        <w:t xml:space="preserve"> семестр</w:t>
      </w:r>
    </w:p>
    <w:p w14:paraId="64AFD25D" w14:textId="77777777" w:rsidR="00023963" w:rsidRPr="00B96C01" w:rsidRDefault="00023963" w:rsidP="00023963">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70"/>
        <w:gridCol w:w="1142"/>
        <w:gridCol w:w="607"/>
        <w:gridCol w:w="1295"/>
        <w:gridCol w:w="1819"/>
        <w:gridCol w:w="1208"/>
        <w:gridCol w:w="1078"/>
        <w:gridCol w:w="814"/>
        <w:gridCol w:w="814"/>
      </w:tblGrid>
      <w:tr w:rsidR="00023963" w:rsidRPr="00B96C01" w14:paraId="1162BDD2" w14:textId="77777777" w:rsidTr="00057D32">
        <w:trPr>
          <w:trHeight w:val="600"/>
        </w:trPr>
        <w:tc>
          <w:tcPr>
            <w:tcW w:w="475" w:type="dxa"/>
            <w:vMerge w:val="restart"/>
            <w:tcBorders>
              <w:top w:val="single" w:sz="2" w:space="0" w:color="000000"/>
              <w:left w:val="single" w:sz="2" w:space="0" w:color="000000"/>
              <w:bottom w:val="nil"/>
              <w:right w:val="single" w:sz="2" w:space="0" w:color="000000"/>
            </w:tcBorders>
            <w:shd w:val="clear" w:color="auto" w:fill="auto"/>
          </w:tcPr>
          <w:p w14:paraId="48262289"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 п/п</w:t>
            </w:r>
          </w:p>
        </w:tc>
        <w:tc>
          <w:tcPr>
            <w:tcW w:w="1159" w:type="dxa"/>
            <w:vMerge w:val="restart"/>
            <w:tcBorders>
              <w:top w:val="single" w:sz="2" w:space="0" w:color="000000"/>
              <w:left w:val="single" w:sz="2" w:space="0" w:color="000000"/>
              <w:right w:val="single" w:sz="2" w:space="0" w:color="000000"/>
            </w:tcBorders>
            <w:shd w:val="clear" w:color="auto" w:fill="auto"/>
          </w:tcPr>
          <w:p w14:paraId="7A07B90F" w14:textId="77777777" w:rsidR="00023963" w:rsidRPr="00B96C01" w:rsidRDefault="00023963" w:rsidP="00057D32">
            <w:pPr>
              <w:autoSpaceDE w:val="0"/>
              <w:autoSpaceDN w:val="0"/>
              <w:adjustRightInd w:val="0"/>
              <w:spacing w:after="0" w:line="240" w:lineRule="auto"/>
              <w:jc w:val="both"/>
              <w:rPr>
                <w:rFonts w:ascii="Times New Roman" w:hAnsi="Times New Roman"/>
                <w:color w:val="000000"/>
                <w:sz w:val="24"/>
                <w:szCs w:val="24"/>
              </w:rPr>
            </w:pPr>
            <w:r w:rsidRPr="00B96C01">
              <w:rPr>
                <w:rFonts w:ascii="Times New Roman" w:hAnsi="Times New Roman"/>
                <w:color w:val="000000"/>
                <w:sz w:val="24"/>
                <w:szCs w:val="24"/>
              </w:rPr>
              <w:t>Код ОР дисциплины</w:t>
            </w:r>
          </w:p>
        </w:tc>
        <w:tc>
          <w:tcPr>
            <w:tcW w:w="193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155365BE" w14:textId="77777777" w:rsidR="00023963" w:rsidRPr="00B96C01" w:rsidRDefault="00023963" w:rsidP="00057D32">
            <w:pPr>
              <w:autoSpaceDE w:val="0"/>
              <w:autoSpaceDN w:val="0"/>
              <w:adjustRightInd w:val="0"/>
              <w:spacing w:after="0" w:line="240" w:lineRule="auto"/>
              <w:rPr>
                <w:rFonts w:ascii="Times New Roman" w:hAnsi="Times New Roman"/>
                <w:sz w:val="24"/>
                <w:szCs w:val="24"/>
              </w:rPr>
            </w:pPr>
            <w:r w:rsidRPr="00B96C01">
              <w:rPr>
                <w:rFonts w:ascii="Times New Roman" w:hAnsi="Times New Roman"/>
                <w:color w:val="000000"/>
                <w:sz w:val="24"/>
                <w:szCs w:val="24"/>
              </w:rPr>
              <w:t>Виды учебной деятельности</w:t>
            </w:r>
            <w:r w:rsidRPr="00B96C01">
              <w:rPr>
                <w:rFonts w:ascii="Times New Roman" w:hAnsi="Times New Roman"/>
                <w:color w:val="000000"/>
                <w:sz w:val="24"/>
                <w:szCs w:val="24"/>
                <w:lang w:val="en-US"/>
              </w:rPr>
              <w:t xml:space="preserve"> </w:t>
            </w:r>
            <w:r w:rsidRPr="00B96C01">
              <w:rPr>
                <w:rFonts w:ascii="Times New Roman" w:hAnsi="Times New Roman"/>
                <w:color w:val="000000"/>
                <w:sz w:val="24"/>
                <w:szCs w:val="24"/>
              </w:rPr>
              <w:t>обучающегося</w:t>
            </w:r>
          </w:p>
        </w:tc>
        <w:tc>
          <w:tcPr>
            <w:tcW w:w="1849" w:type="dxa"/>
            <w:vMerge w:val="restart"/>
            <w:tcBorders>
              <w:top w:val="single" w:sz="2" w:space="0" w:color="000000"/>
              <w:left w:val="single" w:sz="2" w:space="0" w:color="000000"/>
              <w:right w:val="single" w:sz="2" w:space="0" w:color="000000"/>
            </w:tcBorders>
            <w:shd w:val="clear" w:color="auto" w:fill="auto"/>
          </w:tcPr>
          <w:p w14:paraId="3B72F614"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Средства оценивания</w:t>
            </w:r>
          </w:p>
        </w:tc>
        <w:tc>
          <w:tcPr>
            <w:tcW w:w="1227"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4571EC1"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Балл за конкретное задание</w:t>
            </w:r>
          </w:p>
          <w:p w14:paraId="5D43A283"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w:t>
            </w:r>
            <w:r w:rsidRPr="00B96C01">
              <w:rPr>
                <w:rFonts w:ascii="Times New Roman" w:hAnsi="Times New Roman"/>
                <w:sz w:val="24"/>
                <w:szCs w:val="24"/>
                <w:lang w:val="en-US"/>
              </w:rPr>
              <w:t>min</w:t>
            </w:r>
            <w:r w:rsidRPr="00B96C01">
              <w:rPr>
                <w:rFonts w:ascii="Times New Roman" w:hAnsi="Times New Roman"/>
                <w:sz w:val="24"/>
                <w:szCs w:val="24"/>
              </w:rPr>
              <w:t>-</w:t>
            </w:r>
            <w:r w:rsidRPr="00B96C01">
              <w:rPr>
                <w:rFonts w:ascii="Times New Roman" w:hAnsi="Times New Roman"/>
                <w:sz w:val="24"/>
                <w:szCs w:val="24"/>
                <w:lang w:val="en-US"/>
              </w:rPr>
              <w:t>max</w:t>
            </w:r>
            <w:r w:rsidRPr="00B96C01">
              <w:rPr>
                <w:rFonts w:ascii="Times New Roman" w:hAnsi="Times New Roman"/>
                <w:sz w:val="24"/>
                <w:szCs w:val="24"/>
              </w:rPr>
              <w:t>)</w:t>
            </w:r>
          </w:p>
        </w:tc>
        <w:tc>
          <w:tcPr>
            <w:tcW w:w="109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6BE519D"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Число заданий за семестр</w:t>
            </w:r>
          </w:p>
        </w:tc>
        <w:tc>
          <w:tcPr>
            <w:tcW w:w="1650" w:type="dxa"/>
            <w:gridSpan w:val="2"/>
            <w:tcBorders>
              <w:top w:val="single" w:sz="2" w:space="0" w:color="000000"/>
              <w:left w:val="nil"/>
              <w:bottom w:val="single" w:sz="2" w:space="0" w:color="000000"/>
              <w:right w:val="single" w:sz="2" w:space="0" w:color="000000"/>
            </w:tcBorders>
            <w:shd w:val="clear" w:color="auto" w:fill="auto"/>
          </w:tcPr>
          <w:p w14:paraId="4E4D953A"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Баллы</w:t>
            </w:r>
          </w:p>
        </w:tc>
      </w:tr>
      <w:tr w:rsidR="00023963" w:rsidRPr="00B96C01" w14:paraId="7EE941D2" w14:textId="77777777" w:rsidTr="00057D32">
        <w:trPr>
          <w:trHeight w:val="300"/>
        </w:trPr>
        <w:tc>
          <w:tcPr>
            <w:tcW w:w="475" w:type="dxa"/>
            <w:vMerge/>
            <w:tcBorders>
              <w:top w:val="nil"/>
              <w:left w:val="single" w:sz="2" w:space="0" w:color="000000"/>
              <w:bottom w:val="single" w:sz="2" w:space="0" w:color="000000"/>
              <w:right w:val="single" w:sz="2" w:space="0" w:color="000000"/>
            </w:tcBorders>
            <w:shd w:val="clear" w:color="000000" w:fill="FFFFFF"/>
          </w:tcPr>
          <w:p w14:paraId="1418DC69"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p>
        </w:tc>
        <w:tc>
          <w:tcPr>
            <w:tcW w:w="1159" w:type="dxa"/>
            <w:vMerge/>
            <w:tcBorders>
              <w:left w:val="single" w:sz="2" w:space="0" w:color="000000"/>
              <w:bottom w:val="single" w:sz="2" w:space="0" w:color="000000"/>
              <w:right w:val="single" w:sz="2" w:space="0" w:color="000000"/>
            </w:tcBorders>
            <w:shd w:val="clear" w:color="000000" w:fill="FFFFFF"/>
          </w:tcPr>
          <w:p w14:paraId="18CC67B0"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p>
        </w:tc>
        <w:tc>
          <w:tcPr>
            <w:tcW w:w="193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4B27F9C" w14:textId="77777777" w:rsidR="00023963" w:rsidRPr="00B96C01" w:rsidRDefault="00023963" w:rsidP="00057D32">
            <w:pPr>
              <w:autoSpaceDE w:val="0"/>
              <w:autoSpaceDN w:val="0"/>
              <w:adjustRightInd w:val="0"/>
              <w:spacing w:after="0" w:line="240" w:lineRule="auto"/>
              <w:rPr>
                <w:rFonts w:ascii="Times New Roman" w:hAnsi="Times New Roman"/>
                <w:sz w:val="24"/>
                <w:szCs w:val="24"/>
              </w:rPr>
            </w:pPr>
          </w:p>
        </w:tc>
        <w:tc>
          <w:tcPr>
            <w:tcW w:w="1849" w:type="dxa"/>
            <w:vMerge/>
            <w:tcBorders>
              <w:left w:val="single" w:sz="2" w:space="0" w:color="000000"/>
              <w:bottom w:val="single" w:sz="2" w:space="0" w:color="000000"/>
              <w:right w:val="single" w:sz="2" w:space="0" w:color="000000"/>
            </w:tcBorders>
            <w:shd w:val="clear" w:color="000000" w:fill="FFFFFF"/>
          </w:tcPr>
          <w:p w14:paraId="7ED6781B"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p>
        </w:tc>
        <w:tc>
          <w:tcPr>
            <w:tcW w:w="1227"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4CAAE81"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p>
        </w:tc>
        <w:tc>
          <w:tcPr>
            <w:tcW w:w="109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E9546BA"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p>
        </w:tc>
        <w:tc>
          <w:tcPr>
            <w:tcW w:w="825" w:type="dxa"/>
            <w:tcBorders>
              <w:top w:val="nil"/>
              <w:left w:val="nil"/>
              <w:bottom w:val="single" w:sz="2" w:space="0" w:color="000000"/>
              <w:right w:val="single" w:sz="2" w:space="0" w:color="000000"/>
            </w:tcBorders>
            <w:shd w:val="clear" w:color="auto" w:fill="auto"/>
          </w:tcPr>
          <w:p w14:paraId="6FC752CA"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Минимальный</w:t>
            </w:r>
          </w:p>
        </w:tc>
        <w:tc>
          <w:tcPr>
            <w:tcW w:w="825" w:type="dxa"/>
            <w:tcBorders>
              <w:top w:val="nil"/>
              <w:left w:val="nil"/>
              <w:bottom w:val="single" w:sz="2" w:space="0" w:color="000000"/>
              <w:right w:val="single" w:sz="2" w:space="0" w:color="000000"/>
            </w:tcBorders>
            <w:shd w:val="clear" w:color="auto" w:fill="auto"/>
          </w:tcPr>
          <w:p w14:paraId="4CC00E16" w14:textId="77777777" w:rsidR="00023963" w:rsidRPr="00B96C01" w:rsidRDefault="00023963" w:rsidP="00057D32">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Максимальный</w:t>
            </w:r>
          </w:p>
        </w:tc>
      </w:tr>
      <w:tr w:rsidR="00023963" w:rsidRPr="00B96C01" w14:paraId="5BE79EB9" w14:textId="77777777" w:rsidTr="00057D32">
        <w:trPr>
          <w:trHeight w:val="158"/>
        </w:trPr>
        <w:tc>
          <w:tcPr>
            <w:tcW w:w="475" w:type="dxa"/>
            <w:tcBorders>
              <w:top w:val="single" w:sz="2" w:space="0" w:color="000000"/>
              <w:left w:val="single" w:sz="2" w:space="0" w:color="000000"/>
              <w:right w:val="single" w:sz="2" w:space="0" w:color="000000"/>
            </w:tcBorders>
            <w:shd w:val="clear" w:color="000000" w:fill="FFFFFF"/>
          </w:tcPr>
          <w:p w14:paraId="558F21B4" w14:textId="77777777" w:rsidR="00023963" w:rsidRPr="00B96C01" w:rsidRDefault="00023963" w:rsidP="00057D32">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913" w:type="dxa"/>
            <w:gridSpan w:val="8"/>
            <w:tcBorders>
              <w:top w:val="single" w:sz="2" w:space="0" w:color="000000"/>
              <w:left w:val="single" w:sz="2" w:space="0" w:color="000000"/>
              <w:right w:val="single" w:sz="2" w:space="0" w:color="000000"/>
            </w:tcBorders>
            <w:shd w:val="clear" w:color="000000" w:fill="FFFFFF"/>
            <w:vAlign w:val="center"/>
          </w:tcPr>
          <w:p w14:paraId="6F0CDF83" w14:textId="77777777" w:rsidR="00023963" w:rsidRPr="00B96C01" w:rsidRDefault="00023963" w:rsidP="00057D32">
            <w:pPr>
              <w:autoSpaceDE w:val="0"/>
              <w:autoSpaceDN w:val="0"/>
              <w:adjustRightInd w:val="0"/>
              <w:spacing w:after="0" w:line="240" w:lineRule="auto"/>
              <w:rPr>
                <w:rFonts w:ascii="Times New Roman" w:hAnsi="Times New Roman"/>
                <w:sz w:val="24"/>
                <w:szCs w:val="24"/>
              </w:rPr>
            </w:pPr>
            <w:r w:rsidRPr="00B96C01">
              <w:rPr>
                <w:rFonts w:ascii="Times New Roman" w:hAnsi="Times New Roman"/>
                <w:b/>
                <w:bCs/>
                <w:sz w:val="24"/>
                <w:szCs w:val="24"/>
              </w:rPr>
              <w:t>Раздел 1. Методические и организационные основы проведения экскурсий</w:t>
            </w:r>
          </w:p>
        </w:tc>
      </w:tr>
      <w:tr w:rsidR="00023963" w:rsidRPr="00B96C01" w14:paraId="50396CE2" w14:textId="77777777" w:rsidTr="00057D32">
        <w:trPr>
          <w:trHeight w:val="522"/>
        </w:trPr>
        <w:tc>
          <w:tcPr>
            <w:tcW w:w="475" w:type="dxa"/>
            <w:tcBorders>
              <w:top w:val="single" w:sz="2" w:space="0" w:color="000000"/>
              <w:left w:val="single" w:sz="2" w:space="0" w:color="000000"/>
              <w:right w:val="single" w:sz="2" w:space="0" w:color="000000"/>
            </w:tcBorders>
            <w:shd w:val="clear" w:color="000000" w:fill="FFFFFF"/>
          </w:tcPr>
          <w:p w14:paraId="5FC0FC0B" w14:textId="77777777" w:rsidR="00023963" w:rsidRPr="00B96C01" w:rsidRDefault="00023963" w:rsidP="00057D32">
            <w:pPr>
              <w:autoSpaceDE w:val="0"/>
              <w:autoSpaceDN w:val="0"/>
              <w:adjustRightInd w:val="0"/>
              <w:spacing w:after="0" w:line="240" w:lineRule="auto"/>
              <w:jc w:val="center"/>
              <w:rPr>
                <w:rFonts w:ascii="Times New Roman" w:hAnsi="Times New Roman"/>
                <w:sz w:val="24"/>
                <w:szCs w:val="24"/>
              </w:rPr>
            </w:pPr>
          </w:p>
        </w:tc>
        <w:tc>
          <w:tcPr>
            <w:tcW w:w="1159" w:type="dxa"/>
            <w:tcBorders>
              <w:top w:val="single" w:sz="2" w:space="0" w:color="000000"/>
              <w:left w:val="single" w:sz="2" w:space="0" w:color="000000"/>
              <w:right w:val="single" w:sz="2" w:space="0" w:color="000000"/>
            </w:tcBorders>
            <w:shd w:val="clear" w:color="000000" w:fill="FFFFFF"/>
          </w:tcPr>
          <w:p w14:paraId="09920DDD" w14:textId="77777777" w:rsidR="00023963" w:rsidRPr="00B96C01" w:rsidRDefault="00023963" w:rsidP="00057D32">
            <w:pPr>
              <w:spacing w:after="0" w:line="240" w:lineRule="auto"/>
              <w:jc w:val="both"/>
              <w:rPr>
                <w:rFonts w:ascii="Times New Roman" w:hAnsi="Times New Roman"/>
                <w:sz w:val="24"/>
                <w:szCs w:val="24"/>
              </w:rPr>
            </w:pPr>
            <w:r w:rsidRPr="00B96C01">
              <w:rPr>
                <w:rFonts w:ascii="Times New Roman" w:hAnsi="Times New Roman"/>
                <w:sz w:val="24"/>
                <w:szCs w:val="24"/>
              </w:rPr>
              <w:t>ОР.2-1</w:t>
            </w:r>
          </w:p>
        </w:tc>
        <w:tc>
          <w:tcPr>
            <w:tcW w:w="1934" w:type="dxa"/>
            <w:gridSpan w:val="2"/>
            <w:tcBorders>
              <w:top w:val="single" w:sz="2" w:space="0" w:color="000000"/>
              <w:left w:val="single" w:sz="2" w:space="0" w:color="000000"/>
              <w:right w:val="single" w:sz="2" w:space="0" w:color="000000"/>
            </w:tcBorders>
            <w:shd w:val="clear" w:color="000000" w:fill="FFFFFF"/>
          </w:tcPr>
          <w:p w14:paraId="432A7EEC" w14:textId="77777777" w:rsidR="00023963" w:rsidRPr="00B96C01" w:rsidRDefault="00023963" w:rsidP="00057D32">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Самостоятельная работа по изучению теоретическому материала раздела 1</w:t>
            </w:r>
          </w:p>
        </w:tc>
        <w:tc>
          <w:tcPr>
            <w:tcW w:w="1849" w:type="dxa"/>
            <w:tcBorders>
              <w:top w:val="single" w:sz="2" w:space="0" w:color="000000"/>
              <w:left w:val="single" w:sz="2" w:space="0" w:color="000000"/>
              <w:right w:val="single" w:sz="2" w:space="0" w:color="000000"/>
            </w:tcBorders>
            <w:shd w:val="clear" w:color="000000" w:fill="FFFFFF"/>
          </w:tcPr>
          <w:p w14:paraId="505400F2" w14:textId="77777777" w:rsidR="00023963" w:rsidRPr="00B96C01" w:rsidRDefault="00023963" w:rsidP="00057D32">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Комплект тестовых заданий</w:t>
            </w:r>
          </w:p>
        </w:tc>
        <w:tc>
          <w:tcPr>
            <w:tcW w:w="1227" w:type="dxa"/>
            <w:tcBorders>
              <w:top w:val="single" w:sz="2" w:space="0" w:color="000000"/>
              <w:left w:val="single" w:sz="2" w:space="0" w:color="000000"/>
              <w:right w:val="single" w:sz="2" w:space="0" w:color="000000"/>
            </w:tcBorders>
            <w:shd w:val="clear" w:color="000000" w:fill="FFFFFF"/>
          </w:tcPr>
          <w:p w14:paraId="41B51C41"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5-10</w:t>
            </w:r>
          </w:p>
        </w:tc>
        <w:tc>
          <w:tcPr>
            <w:tcW w:w="1094" w:type="dxa"/>
            <w:tcBorders>
              <w:top w:val="single" w:sz="2" w:space="0" w:color="000000"/>
              <w:left w:val="single" w:sz="2" w:space="0" w:color="000000"/>
              <w:right w:val="single" w:sz="2" w:space="0" w:color="000000"/>
            </w:tcBorders>
            <w:shd w:val="clear" w:color="000000" w:fill="FFFFFF"/>
          </w:tcPr>
          <w:p w14:paraId="5C09C95F"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25" w:type="dxa"/>
            <w:tcBorders>
              <w:top w:val="single" w:sz="2" w:space="0" w:color="000000"/>
              <w:left w:val="nil"/>
              <w:right w:val="single" w:sz="2" w:space="0" w:color="000000"/>
            </w:tcBorders>
          </w:tcPr>
          <w:p w14:paraId="7E7F2098"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5</w:t>
            </w:r>
          </w:p>
        </w:tc>
        <w:tc>
          <w:tcPr>
            <w:tcW w:w="825" w:type="dxa"/>
            <w:tcBorders>
              <w:top w:val="single" w:sz="2" w:space="0" w:color="000000"/>
              <w:left w:val="nil"/>
              <w:right w:val="single" w:sz="2" w:space="0" w:color="000000"/>
            </w:tcBorders>
          </w:tcPr>
          <w:p w14:paraId="6E125450"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023963" w:rsidRPr="00B96C01" w14:paraId="22B2775E" w14:textId="77777777" w:rsidTr="00057D32">
        <w:trPr>
          <w:trHeight w:val="652"/>
        </w:trPr>
        <w:tc>
          <w:tcPr>
            <w:tcW w:w="475" w:type="dxa"/>
            <w:tcBorders>
              <w:top w:val="single" w:sz="2" w:space="0" w:color="000000"/>
              <w:left w:val="single" w:sz="2" w:space="0" w:color="000000"/>
              <w:right w:val="single" w:sz="2" w:space="0" w:color="000000"/>
            </w:tcBorders>
            <w:shd w:val="clear" w:color="000000" w:fill="FFFFFF"/>
          </w:tcPr>
          <w:p w14:paraId="461302A0" w14:textId="77777777" w:rsidR="00023963" w:rsidRPr="00B96C01" w:rsidRDefault="00023963" w:rsidP="00057D32">
            <w:pPr>
              <w:autoSpaceDE w:val="0"/>
              <w:autoSpaceDN w:val="0"/>
              <w:adjustRightInd w:val="0"/>
              <w:spacing w:after="0" w:line="240" w:lineRule="auto"/>
              <w:jc w:val="center"/>
              <w:rPr>
                <w:rFonts w:ascii="Times New Roman" w:hAnsi="Times New Roman"/>
                <w:sz w:val="24"/>
                <w:szCs w:val="24"/>
              </w:rPr>
            </w:pPr>
          </w:p>
        </w:tc>
        <w:tc>
          <w:tcPr>
            <w:tcW w:w="1159" w:type="dxa"/>
            <w:tcBorders>
              <w:top w:val="single" w:sz="2" w:space="0" w:color="000000"/>
              <w:left w:val="single" w:sz="2" w:space="0" w:color="000000"/>
              <w:right w:val="single" w:sz="2" w:space="0" w:color="000000"/>
            </w:tcBorders>
            <w:shd w:val="clear" w:color="000000" w:fill="FFFFFF"/>
          </w:tcPr>
          <w:p w14:paraId="62589CDF" w14:textId="77777777" w:rsidR="00023963" w:rsidRPr="00B96C01" w:rsidRDefault="00023963" w:rsidP="00057D32">
            <w:pPr>
              <w:spacing w:after="0" w:line="240" w:lineRule="auto"/>
              <w:jc w:val="both"/>
              <w:rPr>
                <w:rFonts w:ascii="Times New Roman" w:hAnsi="Times New Roman"/>
                <w:sz w:val="24"/>
                <w:szCs w:val="24"/>
              </w:rPr>
            </w:pPr>
          </w:p>
        </w:tc>
        <w:tc>
          <w:tcPr>
            <w:tcW w:w="1934" w:type="dxa"/>
            <w:gridSpan w:val="2"/>
            <w:tcBorders>
              <w:top w:val="single" w:sz="2" w:space="0" w:color="000000"/>
              <w:left w:val="single" w:sz="2" w:space="0" w:color="000000"/>
              <w:right w:val="single" w:sz="2" w:space="0" w:color="000000"/>
            </w:tcBorders>
            <w:shd w:val="clear" w:color="000000" w:fill="FFFFFF"/>
          </w:tcPr>
          <w:p w14:paraId="7C8714AA" w14:textId="77777777" w:rsidR="00023963" w:rsidRPr="00B96C01" w:rsidRDefault="00023963" w:rsidP="00057D32">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 xml:space="preserve">Выполнение заданий </w:t>
            </w:r>
            <w:r w:rsidRPr="00B96C01">
              <w:rPr>
                <w:rFonts w:ascii="Times New Roman" w:hAnsi="Times New Roman"/>
                <w:sz w:val="24"/>
                <w:szCs w:val="24"/>
                <w:lang w:eastAsia="ru-RU"/>
              </w:rPr>
              <w:lastRenderedPageBreak/>
              <w:t>практической работы 1</w:t>
            </w:r>
          </w:p>
        </w:tc>
        <w:tc>
          <w:tcPr>
            <w:tcW w:w="1849" w:type="dxa"/>
            <w:tcBorders>
              <w:top w:val="single" w:sz="2" w:space="0" w:color="000000"/>
              <w:left w:val="single" w:sz="2" w:space="0" w:color="000000"/>
              <w:right w:val="single" w:sz="2" w:space="0" w:color="000000"/>
            </w:tcBorders>
            <w:shd w:val="clear" w:color="000000" w:fill="FFFFFF"/>
          </w:tcPr>
          <w:p w14:paraId="6530AF0C" w14:textId="77777777" w:rsidR="00023963" w:rsidRPr="00B96C01" w:rsidRDefault="00023963" w:rsidP="00057D32">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lastRenderedPageBreak/>
              <w:t>Кейс-задание</w:t>
            </w:r>
          </w:p>
        </w:tc>
        <w:tc>
          <w:tcPr>
            <w:tcW w:w="1227" w:type="dxa"/>
            <w:tcBorders>
              <w:top w:val="single" w:sz="2" w:space="0" w:color="000000"/>
              <w:left w:val="single" w:sz="2" w:space="0" w:color="000000"/>
              <w:right w:val="single" w:sz="2" w:space="0" w:color="000000"/>
            </w:tcBorders>
            <w:shd w:val="clear" w:color="000000" w:fill="FFFFFF"/>
          </w:tcPr>
          <w:p w14:paraId="17B851C7" w14:textId="77777777" w:rsidR="00023963" w:rsidRPr="00B96C01" w:rsidRDefault="00023963" w:rsidP="00057D32">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94" w:type="dxa"/>
            <w:tcBorders>
              <w:top w:val="single" w:sz="2" w:space="0" w:color="000000"/>
              <w:left w:val="single" w:sz="2" w:space="0" w:color="000000"/>
              <w:right w:val="single" w:sz="2" w:space="0" w:color="000000"/>
            </w:tcBorders>
            <w:shd w:val="clear" w:color="000000" w:fill="FFFFFF"/>
          </w:tcPr>
          <w:p w14:paraId="152600C9"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25" w:type="dxa"/>
            <w:tcBorders>
              <w:top w:val="single" w:sz="2" w:space="0" w:color="000000"/>
              <w:left w:val="nil"/>
              <w:right w:val="single" w:sz="2" w:space="0" w:color="000000"/>
            </w:tcBorders>
          </w:tcPr>
          <w:p w14:paraId="6DF8C90D"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7</w:t>
            </w:r>
          </w:p>
        </w:tc>
        <w:tc>
          <w:tcPr>
            <w:tcW w:w="825" w:type="dxa"/>
            <w:tcBorders>
              <w:top w:val="single" w:sz="2" w:space="0" w:color="000000"/>
              <w:left w:val="nil"/>
              <w:right w:val="single" w:sz="2" w:space="0" w:color="000000"/>
            </w:tcBorders>
          </w:tcPr>
          <w:p w14:paraId="7C45F41A"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023963" w:rsidRPr="00B96C01" w14:paraId="048F9443" w14:textId="77777777" w:rsidTr="00057D32">
        <w:trPr>
          <w:trHeight w:val="362"/>
        </w:trPr>
        <w:tc>
          <w:tcPr>
            <w:tcW w:w="475" w:type="dxa"/>
            <w:tcBorders>
              <w:top w:val="single" w:sz="2" w:space="0" w:color="000000"/>
              <w:left w:val="single" w:sz="2" w:space="0" w:color="000000"/>
              <w:right w:val="single" w:sz="2" w:space="0" w:color="000000"/>
            </w:tcBorders>
            <w:shd w:val="clear" w:color="000000" w:fill="FFFFFF"/>
          </w:tcPr>
          <w:p w14:paraId="339A169C" w14:textId="77777777" w:rsidR="00023963" w:rsidRPr="00B96C01" w:rsidRDefault="00023963" w:rsidP="00057D32">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2.</w:t>
            </w:r>
          </w:p>
        </w:tc>
        <w:tc>
          <w:tcPr>
            <w:tcW w:w="8913" w:type="dxa"/>
            <w:gridSpan w:val="8"/>
            <w:tcBorders>
              <w:top w:val="single" w:sz="2" w:space="0" w:color="000000"/>
              <w:left w:val="single" w:sz="2" w:space="0" w:color="000000"/>
              <w:right w:val="single" w:sz="2" w:space="0" w:color="000000"/>
            </w:tcBorders>
            <w:shd w:val="clear" w:color="000000" w:fill="FFFFFF"/>
            <w:vAlign w:val="center"/>
          </w:tcPr>
          <w:p w14:paraId="396220C2" w14:textId="77777777" w:rsidR="00023963" w:rsidRPr="00B96C01" w:rsidRDefault="00023963" w:rsidP="00057D32">
            <w:pPr>
              <w:spacing w:after="0" w:line="240" w:lineRule="auto"/>
              <w:rPr>
                <w:rFonts w:ascii="Times New Roman" w:hAnsi="Times New Roman"/>
                <w:sz w:val="24"/>
                <w:szCs w:val="24"/>
              </w:rPr>
            </w:pPr>
            <w:r w:rsidRPr="00B96C01">
              <w:rPr>
                <w:rFonts w:ascii="Times New Roman" w:hAnsi="Times New Roman"/>
                <w:b/>
                <w:bCs/>
                <w:sz w:val="24"/>
                <w:szCs w:val="24"/>
              </w:rPr>
              <w:t>Раздел 2. Профессиональное мастерство экскурсовода</w:t>
            </w:r>
          </w:p>
        </w:tc>
      </w:tr>
      <w:tr w:rsidR="00023963" w:rsidRPr="00B96C01" w14:paraId="380A0483" w14:textId="77777777" w:rsidTr="00057D32">
        <w:trPr>
          <w:trHeight w:val="668"/>
        </w:trPr>
        <w:tc>
          <w:tcPr>
            <w:tcW w:w="475" w:type="dxa"/>
            <w:tcBorders>
              <w:top w:val="single" w:sz="2" w:space="0" w:color="000000"/>
              <w:left w:val="single" w:sz="2" w:space="0" w:color="000000"/>
              <w:right w:val="single" w:sz="2" w:space="0" w:color="000000"/>
            </w:tcBorders>
            <w:shd w:val="clear" w:color="000000" w:fill="FFFFFF"/>
          </w:tcPr>
          <w:p w14:paraId="13378364" w14:textId="77777777" w:rsidR="00023963" w:rsidRPr="00B96C01" w:rsidRDefault="00023963" w:rsidP="00057D32">
            <w:pPr>
              <w:autoSpaceDE w:val="0"/>
              <w:autoSpaceDN w:val="0"/>
              <w:adjustRightInd w:val="0"/>
              <w:spacing w:after="0" w:line="240" w:lineRule="auto"/>
              <w:jc w:val="center"/>
              <w:rPr>
                <w:rFonts w:ascii="Times New Roman" w:hAnsi="Times New Roman"/>
                <w:sz w:val="24"/>
                <w:szCs w:val="24"/>
              </w:rPr>
            </w:pPr>
          </w:p>
        </w:tc>
        <w:tc>
          <w:tcPr>
            <w:tcW w:w="1159" w:type="dxa"/>
            <w:tcBorders>
              <w:top w:val="single" w:sz="2" w:space="0" w:color="000000"/>
              <w:left w:val="single" w:sz="2" w:space="0" w:color="000000"/>
              <w:right w:val="single" w:sz="2" w:space="0" w:color="000000"/>
            </w:tcBorders>
            <w:shd w:val="clear" w:color="000000" w:fill="FFFFFF"/>
          </w:tcPr>
          <w:p w14:paraId="53B85DE2" w14:textId="77777777" w:rsidR="00023963" w:rsidRPr="00B96C01" w:rsidRDefault="00023963" w:rsidP="00057D32">
            <w:pPr>
              <w:spacing w:after="0" w:line="240" w:lineRule="auto"/>
              <w:jc w:val="both"/>
              <w:rPr>
                <w:rFonts w:ascii="Times New Roman" w:hAnsi="Times New Roman"/>
                <w:sz w:val="24"/>
                <w:szCs w:val="24"/>
              </w:rPr>
            </w:pPr>
            <w:r w:rsidRPr="00B96C01">
              <w:rPr>
                <w:rFonts w:ascii="Times New Roman" w:hAnsi="Times New Roman"/>
              </w:rPr>
              <w:t>ОР.2-2</w:t>
            </w:r>
          </w:p>
        </w:tc>
        <w:tc>
          <w:tcPr>
            <w:tcW w:w="1934" w:type="dxa"/>
            <w:gridSpan w:val="2"/>
            <w:tcBorders>
              <w:top w:val="single" w:sz="2" w:space="0" w:color="000000"/>
              <w:left w:val="single" w:sz="2" w:space="0" w:color="000000"/>
              <w:right w:val="single" w:sz="2" w:space="0" w:color="000000"/>
            </w:tcBorders>
            <w:shd w:val="clear" w:color="000000" w:fill="FFFFFF"/>
          </w:tcPr>
          <w:p w14:paraId="62F676AC" w14:textId="77777777" w:rsidR="00023963" w:rsidRPr="00B96C01" w:rsidRDefault="00023963" w:rsidP="00057D32">
            <w:pPr>
              <w:spacing w:after="0" w:line="240" w:lineRule="auto"/>
              <w:rPr>
                <w:rFonts w:ascii="Times New Roman" w:hAnsi="Times New Roman"/>
                <w:sz w:val="24"/>
                <w:szCs w:val="24"/>
              </w:rPr>
            </w:pPr>
            <w:r w:rsidRPr="00B96C01">
              <w:rPr>
                <w:rFonts w:ascii="Times New Roman" w:hAnsi="Times New Roman"/>
                <w:sz w:val="24"/>
                <w:szCs w:val="24"/>
              </w:rPr>
              <w:t>Самостоятельная работа по изучению теоретическому материала раздела 2</w:t>
            </w:r>
          </w:p>
        </w:tc>
        <w:tc>
          <w:tcPr>
            <w:tcW w:w="1849" w:type="dxa"/>
            <w:tcBorders>
              <w:top w:val="single" w:sz="2" w:space="0" w:color="000000"/>
              <w:left w:val="single" w:sz="2" w:space="0" w:color="000000"/>
              <w:right w:val="single" w:sz="2" w:space="0" w:color="000000"/>
            </w:tcBorders>
            <w:shd w:val="clear" w:color="000000" w:fill="FFFFFF"/>
          </w:tcPr>
          <w:p w14:paraId="2433A0F1" w14:textId="77777777" w:rsidR="00023963" w:rsidRPr="00B96C01" w:rsidRDefault="00023963" w:rsidP="00057D32">
            <w:pPr>
              <w:spacing w:after="0" w:line="240" w:lineRule="auto"/>
              <w:rPr>
                <w:rFonts w:ascii="Times New Roman" w:hAnsi="Times New Roman"/>
                <w:sz w:val="24"/>
                <w:szCs w:val="24"/>
              </w:rPr>
            </w:pPr>
            <w:r w:rsidRPr="00B96C01">
              <w:rPr>
                <w:rFonts w:ascii="Times New Roman" w:hAnsi="Times New Roman"/>
                <w:sz w:val="24"/>
                <w:szCs w:val="24"/>
              </w:rPr>
              <w:t>Комплект тестовых заданий</w:t>
            </w:r>
          </w:p>
        </w:tc>
        <w:tc>
          <w:tcPr>
            <w:tcW w:w="1227" w:type="dxa"/>
            <w:tcBorders>
              <w:top w:val="single" w:sz="2" w:space="0" w:color="000000"/>
              <w:left w:val="single" w:sz="2" w:space="0" w:color="000000"/>
              <w:right w:val="single" w:sz="2" w:space="0" w:color="000000"/>
            </w:tcBorders>
            <w:shd w:val="clear" w:color="000000" w:fill="FFFFFF"/>
          </w:tcPr>
          <w:p w14:paraId="6BB20C13"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5-10</w:t>
            </w:r>
          </w:p>
        </w:tc>
        <w:tc>
          <w:tcPr>
            <w:tcW w:w="1094" w:type="dxa"/>
            <w:tcBorders>
              <w:top w:val="single" w:sz="2" w:space="0" w:color="000000"/>
              <w:left w:val="single" w:sz="2" w:space="0" w:color="000000"/>
              <w:right w:val="single" w:sz="2" w:space="0" w:color="000000"/>
            </w:tcBorders>
            <w:shd w:val="clear" w:color="000000" w:fill="FFFFFF"/>
          </w:tcPr>
          <w:p w14:paraId="28861C88"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25" w:type="dxa"/>
            <w:tcBorders>
              <w:top w:val="single" w:sz="2" w:space="0" w:color="000000"/>
              <w:left w:val="nil"/>
              <w:right w:val="single" w:sz="2" w:space="0" w:color="000000"/>
            </w:tcBorders>
          </w:tcPr>
          <w:p w14:paraId="3C0148FA"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5</w:t>
            </w:r>
          </w:p>
        </w:tc>
        <w:tc>
          <w:tcPr>
            <w:tcW w:w="825" w:type="dxa"/>
            <w:tcBorders>
              <w:top w:val="single" w:sz="2" w:space="0" w:color="000000"/>
              <w:left w:val="nil"/>
              <w:right w:val="single" w:sz="2" w:space="0" w:color="000000"/>
            </w:tcBorders>
          </w:tcPr>
          <w:p w14:paraId="185961CF"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023963" w:rsidRPr="00B96C01" w14:paraId="0120C84F" w14:textId="77777777" w:rsidTr="00057D32">
        <w:trPr>
          <w:trHeight w:val="668"/>
        </w:trPr>
        <w:tc>
          <w:tcPr>
            <w:tcW w:w="475" w:type="dxa"/>
            <w:tcBorders>
              <w:top w:val="single" w:sz="2" w:space="0" w:color="000000"/>
              <w:left w:val="single" w:sz="2" w:space="0" w:color="000000"/>
              <w:right w:val="single" w:sz="2" w:space="0" w:color="000000"/>
            </w:tcBorders>
            <w:shd w:val="clear" w:color="000000" w:fill="FFFFFF"/>
          </w:tcPr>
          <w:p w14:paraId="735BE5E9" w14:textId="77777777" w:rsidR="00023963" w:rsidRPr="00B96C01" w:rsidRDefault="00023963" w:rsidP="00057D32">
            <w:pPr>
              <w:autoSpaceDE w:val="0"/>
              <w:autoSpaceDN w:val="0"/>
              <w:adjustRightInd w:val="0"/>
              <w:spacing w:after="0" w:line="240" w:lineRule="auto"/>
              <w:jc w:val="center"/>
              <w:rPr>
                <w:rFonts w:ascii="Times New Roman" w:hAnsi="Times New Roman"/>
                <w:sz w:val="24"/>
                <w:szCs w:val="24"/>
              </w:rPr>
            </w:pPr>
          </w:p>
        </w:tc>
        <w:tc>
          <w:tcPr>
            <w:tcW w:w="1159" w:type="dxa"/>
            <w:tcBorders>
              <w:top w:val="single" w:sz="2" w:space="0" w:color="000000"/>
              <w:left w:val="single" w:sz="2" w:space="0" w:color="000000"/>
              <w:right w:val="single" w:sz="2" w:space="0" w:color="000000"/>
            </w:tcBorders>
            <w:shd w:val="clear" w:color="000000" w:fill="FFFFFF"/>
          </w:tcPr>
          <w:p w14:paraId="2790110F" w14:textId="77777777" w:rsidR="00023963" w:rsidRPr="00B96C01" w:rsidRDefault="00023963" w:rsidP="00057D32">
            <w:pPr>
              <w:spacing w:after="0" w:line="240" w:lineRule="auto"/>
              <w:jc w:val="both"/>
              <w:rPr>
                <w:rFonts w:ascii="Times New Roman" w:hAnsi="Times New Roman"/>
                <w:sz w:val="24"/>
                <w:szCs w:val="24"/>
              </w:rPr>
            </w:pPr>
          </w:p>
        </w:tc>
        <w:tc>
          <w:tcPr>
            <w:tcW w:w="1934" w:type="dxa"/>
            <w:gridSpan w:val="2"/>
            <w:tcBorders>
              <w:top w:val="single" w:sz="2" w:space="0" w:color="000000"/>
              <w:left w:val="single" w:sz="2" w:space="0" w:color="000000"/>
              <w:right w:val="single" w:sz="2" w:space="0" w:color="000000"/>
            </w:tcBorders>
            <w:shd w:val="clear" w:color="000000" w:fill="FFFFFF"/>
          </w:tcPr>
          <w:p w14:paraId="5CEB3833" w14:textId="77777777" w:rsidR="00023963" w:rsidRPr="00B96C01" w:rsidRDefault="00023963" w:rsidP="00057D32">
            <w:pPr>
              <w:spacing w:after="0" w:line="240" w:lineRule="auto"/>
              <w:rPr>
                <w:rFonts w:ascii="Times New Roman" w:hAnsi="Times New Roman"/>
                <w:sz w:val="24"/>
                <w:szCs w:val="24"/>
              </w:rPr>
            </w:pPr>
            <w:r w:rsidRPr="00B96C01">
              <w:rPr>
                <w:rFonts w:ascii="Times New Roman" w:hAnsi="Times New Roman"/>
                <w:sz w:val="24"/>
                <w:szCs w:val="24"/>
                <w:lang w:eastAsia="ru-RU"/>
              </w:rPr>
              <w:t>Выполнение заданий практических работ 2-3</w:t>
            </w:r>
          </w:p>
        </w:tc>
        <w:tc>
          <w:tcPr>
            <w:tcW w:w="1849" w:type="dxa"/>
            <w:tcBorders>
              <w:top w:val="single" w:sz="2" w:space="0" w:color="000000"/>
              <w:left w:val="single" w:sz="2" w:space="0" w:color="000000"/>
              <w:right w:val="single" w:sz="2" w:space="0" w:color="000000"/>
            </w:tcBorders>
            <w:shd w:val="clear" w:color="000000" w:fill="FFFFFF"/>
          </w:tcPr>
          <w:p w14:paraId="46D7EEDE" w14:textId="77777777" w:rsidR="00023963" w:rsidRPr="00B96C01" w:rsidRDefault="00023963" w:rsidP="00057D32">
            <w:pPr>
              <w:spacing w:after="0" w:line="240" w:lineRule="auto"/>
              <w:rPr>
                <w:rFonts w:ascii="Times New Roman" w:hAnsi="Times New Roman"/>
                <w:sz w:val="24"/>
                <w:szCs w:val="24"/>
              </w:rPr>
            </w:pPr>
            <w:r w:rsidRPr="00B96C01">
              <w:rPr>
                <w:rFonts w:ascii="Times New Roman" w:hAnsi="Times New Roman"/>
                <w:sz w:val="24"/>
                <w:szCs w:val="24"/>
              </w:rPr>
              <w:t>Кейс-задание</w:t>
            </w:r>
          </w:p>
        </w:tc>
        <w:tc>
          <w:tcPr>
            <w:tcW w:w="1227" w:type="dxa"/>
            <w:tcBorders>
              <w:top w:val="single" w:sz="2" w:space="0" w:color="000000"/>
              <w:left w:val="single" w:sz="2" w:space="0" w:color="000000"/>
              <w:right w:val="single" w:sz="2" w:space="0" w:color="000000"/>
            </w:tcBorders>
            <w:shd w:val="clear" w:color="000000" w:fill="FFFFFF"/>
          </w:tcPr>
          <w:p w14:paraId="64F39B87"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94" w:type="dxa"/>
            <w:tcBorders>
              <w:top w:val="single" w:sz="2" w:space="0" w:color="000000"/>
              <w:left w:val="single" w:sz="2" w:space="0" w:color="000000"/>
              <w:right w:val="single" w:sz="2" w:space="0" w:color="000000"/>
            </w:tcBorders>
            <w:shd w:val="clear" w:color="000000" w:fill="FFFFFF"/>
          </w:tcPr>
          <w:p w14:paraId="70A284EC"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4</w:t>
            </w:r>
          </w:p>
        </w:tc>
        <w:tc>
          <w:tcPr>
            <w:tcW w:w="825" w:type="dxa"/>
            <w:tcBorders>
              <w:top w:val="single" w:sz="2" w:space="0" w:color="000000"/>
              <w:left w:val="nil"/>
              <w:right w:val="single" w:sz="2" w:space="0" w:color="000000"/>
            </w:tcBorders>
          </w:tcPr>
          <w:p w14:paraId="25D24DBE"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28</w:t>
            </w:r>
          </w:p>
        </w:tc>
        <w:tc>
          <w:tcPr>
            <w:tcW w:w="825" w:type="dxa"/>
            <w:tcBorders>
              <w:top w:val="single" w:sz="2" w:space="0" w:color="000000"/>
              <w:left w:val="nil"/>
              <w:right w:val="single" w:sz="2" w:space="0" w:color="000000"/>
            </w:tcBorders>
          </w:tcPr>
          <w:p w14:paraId="0FFD3D2E" w14:textId="77777777" w:rsidR="00023963" w:rsidRPr="00B96C01" w:rsidRDefault="00023963" w:rsidP="00057D32">
            <w:pPr>
              <w:spacing w:after="0" w:line="240" w:lineRule="auto"/>
              <w:jc w:val="center"/>
              <w:rPr>
                <w:rFonts w:ascii="Times New Roman" w:hAnsi="Times New Roman"/>
                <w:sz w:val="24"/>
                <w:szCs w:val="24"/>
              </w:rPr>
            </w:pPr>
            <w:r w:rsidRPr="00B96C01">
              <w:rPr>
                <w:rFonts w:ascii="Times New Roman" w:hAnsi="Times New Roman"/>
                <w:sz w:val="24"/>
                <w:szCs w:val="24"/>
              </w:rPr>
              <w:t>40</w:t>
            </w:r>
          </w:p>
        </w:tc>
      </w:tr>
      <w:tr w:rsidR="00023963" w:rsidRPr="00B96C01" w14:paraId="6C78DADF" w14:textId="77777777" w:rsidTr="00057D32">
        <w:trPr>
          <w:trHeight w:val="300"/>
        </w:trPr>
        <w:tc>
          <w:tcPr>
            <w:tcW w:w="475" w:type="dxa"/>
            <w:tcBorders>
              <w:top w:val="single" w:sz="4" w:space="0" w:color="auto"/>
              <w:left w:val="single" w:sz="2" w:space="0" w:color="000000"/>
              <w:bottom w:val="single" w:sz="2" w:space="0" w:color="000000"/>
              <w:right w:val="single" w:sz="2" w:space="0" w:color="000000"/>
            </w:tcBorders>
            <w:shd w:val="clear" w:color="000000" w:fill="FFFFFF"/>
          </w:tcPr>
          <w:p w14:paraId="61B133D2"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3093" w:type="dxa"/>
            <w:gridSpan w:val="3"/>
            <w:tcBorders>
              <w:top w:val="single" w:sz="4" w:space="0" w:color="auto"/>
              <w:left w:val="single" w:sz="2" w:space="0" w:color="000000"/>
              <w:bottom w:val="single" w:sz="2" w:space="0" w:color="000000"/>
              <w:right w:val="single" w:sz="2" w:space="0" w:color="000000"/>
            </w:tcBorders>
            <w:shd w:val="clear" w:color="000000" w:fill="FFFFFF"/>
          </w:tcPr>
          <w:p w14:paraId="661DF72C" w14:textId="77777777" w:rsidR="00023963" w:rsidRPr="00B96C01" w:rsidRDefault="00023963" w:rsidP="00057D32">
            <w:pPr>
              <w:autoSpaceDE w:val="0"/>
              <w:autoSpaceDN w:val="0"/>
              <w:adjustRightInd w:val="0"/>
              <w:spacing w:after="0" w:line="240" w:lineRule="auto"/>
              <w:jc w:val="right"/>
              <w:rPr>
                <w:rFonts w:ascii="Times New Roman" w:hAnsi="Times New Roman"/>
                <w:b/>
                <w:sz w:val="24"/>
                <w:szCs w:val="24"/>
              </w:rPr>
            </w:pPr>
            <w:r w:rsidRPr="00B96C01">
              <w:rPr>
                <w:rFonts w:ascii="Times New Roman" w:hAnsi="Times New Roman"/>
                <w:b/>
                <w:sz w:val="24"/>
                <w:szCs w:val="24"/>
              </w:rPr>
              <w:t>Итого:</w:t>
            </w:r>
          </w:p>
        </w:tc>
        <w:tc>
          <w:tcPr>
            <w:tcW w:w="1849" w:type="dxa"/>
            <w:tcBorders>
              <w:top w:val="single" w:sz="4" w:space="0" w:color="auto"/>
              <w:left w:val="single" w:sz="2" w:space="0" w:color="000000"/>
              <w:bottom w:val="single" w:sz="2" w:space="0" w:color="000000"/>
              <w:right w:val="single" w:sz="2" w:space="0" w:color="000000"/>
            </w:tcBorders>
            <w:shd w:val="clear" w:color="000000" w:fill="FFFFFF"/>
          </w:tcPr>
          <w:p w14:paraId="26A05044"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1227" w:type="dxa"/>
            <w:tcBorders>
              <w:top w:val="single" w:sz="4" w:space="0" w:color="auto"/>
              <w:left w:val="single" w:sz="2" w:space="0" w:color="000000"/>
              <w:bottom w:val="single" w:sz="2" w:space="0" w:color="000000"/>
              <w:right w:val="single" w:sz="2" w:space="0" w:color="000000"/>
            </w:tcBorders>
            <w:shd w:val="clear" w:color="000000" w:fill="FFFFFF"/>
          </w:tcPr>
          <w:p w14:paraId="6F340F27"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1094" w:type="dxa"/>
            <w:tcBorders>
              <w:top w:val="single" w:sz="4" w:space="0" w:color="auto"/>
              <w:left w:val="single" w:sz="2" w:space="0" w:color="000000"/>
              <w:bottom w:val="single" w:sz="2" w:space="0" w:color="000000"/>
              <w:right w:val="single" w:sz="2" w:space="0" w:color="000000"/>
            </w:tcBorders>
            <w:shd w:val="clear" w:color="000000" w:fill="FFFFFF"/>
          </w:tcPr>
          <w:p w14:paraId="3B362BD3"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825" w:type="dxa"/>
            <w:tcBorders>
              <w:top w:val="single" w:sz="4" w:space="0" w:color="auto"/>
              <w:left w:val="nil"/>
              <w:bottom w:val="single" w:sz="2" w:space="0" w:color="000000"/>
              <w:right w:val="single" w:sz="2" w:space="0" w:color="000000"/>
            </w:tcBorders>
          </w:tcPr>
          <w:p w14:paraId="283C23C8"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45</w:t>
            </w:r>
          </w:p>
        </w:tc>
        <w:tc>
          <w:tcPr>
            <w:tcW w:w="825" w:type="dxa"/>
            <w:tcBorders>
              <w:top w:val="single" w:sz="4" w:space="0" w:color="auto"/>
              <w:left w:val="nil"/>
              <w:bottom w:val="single" w:sz="2" w:space="0" w:color="000000"/>
              <w:right w:val="single" w:sz="2" w:space="0" w:color="000000"/>
            </w:tcBorders>
          </w:tcPr>
          <w:p w14:paraId="2635793D"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70</w:t>
            </w:r>
          </w:p>
        </w:tc>
      </w:tr>
      <w:tr w:rsidR="00023963" w:rsidRPr="00B96C01" w14:paraId="51B0CF81" w14:textId="77777777" w:rsidTr="00057D32">
        <w:trPr>
          <w:trHeight w:val="300"/>
        </w:trPr>
        <w:tc>
          <w:tcPr>
            <w:tcW w:w="475" w:type="dxa"/>
            <w:tcBorders>
              <w:top w:val="single" w:sz="4" w:space="0" w:color="auto"/>
              <w:left w:val="single" w:sz="2" w:space="0" w:color="000000"/>
              <w:bottom w:val="single" w:sz="2" w:space="0" w:color="000000"/>
              <w:right w:val="single" w:sz="2" w:space="0" w:color="000000"/>
            </w:tcBorders>
            <w:shd w:val="clear" w:color="000000" w:fill="FFFFFF"/>
          </w:tcPr>
          <w:p w14:paraId="73718250"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3093" w:type="dxa"/>
            <w:gridSpan w:val="3"/>
            <w:tcBorders>
              <w:top w:val="single" w:sz="4" w:space="0" w:color="auto"/>
              <w:left w:val="single" w:sz="2" w:space="0" w:color="000000"/>
              <w:bottom w:val="single" w:sz="2" w:space="0" w:color="000000"/>
              <w:right w:val="single" w:sz="2" w:space="0" w:color="000000"/>
            </w:tcBorders>
            <w:shd w:val="clear" w:color="000000" w:fill="FFFFFF"/>
          </w:tcPr>
          <w:p w14:paraId="64A12714" w14:textId="77777777" w:rsidR="00023963" w:rsidRPr="00B96C01" w:rsidRDefault="00023963" w:rsidP="00057D32">
            <w:pPr>
              <w:autoSpaceDE w:val="0"/>
              <w:autoSpaceDN w:val="0"/>
              <w:adjustRightInd w:val="0"/>
              <w:spacing w:after="0" w:line="240" w:lineRule="auto"/>
              <w:rPr>
                <w:rFonts w:ascii="Times New Roman" w:hAnsi="Times New Roman"/>
                <w:b/>
                <w:i/>
                <w:sz w:val="24"/>
                <w:szCs w:val="24"/>
              </w:rPr>
            </w:pPr>
            <w:r w:rsidRPr="00B96C01">
              <w:rPr>
                <w:rFonts w:ascii="Times New Roman" w:hAnsi="Times New Roman"/>
                <w:i/>
                <w:sz w:val="24"/>
                <w:szCs w:val="24"/>
              </w:rPr>
              <w:t>Итоговый контроль (экзамен)</w:t>
            </w:r>
          </w:p>
        </w:tc>
        <w:tc>
          <w:tcPr>
            <w:tcW w:w="1849" w:type="dxa"/>
            <w:tcBorders>
              <w:top w:val="single" w:sz="4" w:space="0" w:color="auto"/>
              <w:left w:val="single" w:sz="2" w:space="0" w:color="000000"/>
              <w:bottom w:val="single" w:sz="2" w:space="0" w:color="000000"/>
              <w:right w:val="single" w:sz="2" w:space="0" w:color="000000"/>
            </w:tcBorders>
            <w:shd w:val="clear" w:color="000000" w:fill="FFFFFF"/>
          </w:tcPr>
          <w:p w14:paraId="15651963"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1227" w:type="dxa"/>
            <w:tcBorders>
              <w:top w:val="single" w:sz="4" w:space="0" w:color="auto"/>
              <w:left w:val="single" w:sz="2" w:space="0" w:color="000000"/>
              <w:bottom w:val="single" w:sz="2" w:space="0" w:color="000000"/>
              <w:right w:val="single" w:sz="2" w:space="0" w:color="000000"/>
            </w:tcBorders>
            <w:shd w:val="clear" w:color="000000" w:fill="FFFFFF"/>
          </w:tcPr>
          <w:p w14:paraId="628BACC0"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1094" w:type="dxa"/>
            <w:tcBorders>
              <w:top w:val="single" w:sz="4" w:space="0" w:color="auto"/>
              <w:left w:val="single" w:sz="2" w:space="0" w:color="000000"/>
              <w:bottom w:val="single" w:sz="2" w:space="0" w:color="000000"/>
              <w:right w:val="single" w:sz="2" w:space="0" w:color="000000"/>
            </w:tcBorders>
            <w:shd w:val="clear" w:color="000000" w:fill="FFFFFF"/>
          </w:tcPr>
          <w:p w14:paraId="236F2E06"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825" w:type="dxa"/>
            <w:tcBorders>
              <w:top w:val="single" w:sz="4" w:space="0" w:color="auto"/>
              <w:left w:val="nil"/>
              <w:bottom w:val="single" w:sz="2" w:space="0" w:color="000000"/>
              <w:right w:val="single" w:sz="2" w:space="0" w:color="000000"/>
            </w:tcBorders>
          </w:tcPr>
          <w:p w14:paraId="7B4561B6" w14:textId="77777777" w:rsidR="00023963" w:rsidRPr="00B96C01" w:rsidRDefault="00023963" w:rsidP="00057D32">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10</w:t>
            </w:r>
          </w:p>
        </w:tc>
        <w:tc>
          <w:tcPr>
            <w:tcW w:w="825" w:type="dxa"/>
            <w:tcBorders>
              <w:top w:val="single" w:sz="4" w:space="0" w:color="auto"/>
              <w:left w:val="nil"/>
              <w:bottom w:val="single" w:sz="2" w:space="0" w:color="000000"/>
              <w:right w:val="single" w:sz="2" w:space="0" w:color="000000"/>
            </w:tcBorders>
          </w:tcPr>
          <w:p w14:paraId="2FC27289" w14:textId="77777777" w:rsidR="00023963" w:rsidRPr="00B96C01" w:rsidRDefault="00023963" w:rsidP="00057D32">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30</w:t>
            </w:r>
          </w:p>
        </w:tc>
      </w:tr>
      <w:tr w:rsidR="00023963" w:rsidRPr="00B96C01" w14:paraId="03AFE893" w14:textId="77777777" w:rsidTr="00057D32">
        <w:trPr>
          <w:trHeight w:val="300"/>
        </w:trPr>
        <w:tc>
          <w:tcPr>
            <w:tcW w:w="475" w:type="dxa"/>
            <w:tcBorders>
              <w:top w:val="single" w:sz="2" w:space="0" w:color="000000"/>
              <w:left w:val="single" w:sz="2" w:space="0" w:color="000000"/>
              <w:bottom w:val="single" w:sz="2" w:space="0" w:color="000000"/>
              <w:right w:val="single" w:sz="2" w:space="0" w:color="000000"/>
            </w:tcBorders>
            <w:shd w:val="clear" w:color="000000" w:fill="FFFFFF"/>
          </w:tcPr>
          <w:p w14:paraId="07156A9F"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177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BA818AC" w14:textId="77777777" w:rsidR="00023963" w:rsidRPr="00B96C01" w:rsidRDefault="00023963" w:rsidP="00057D32">
            <w:pPr>
              <w:autoSpaceDE w:val="0"/>
              <w:autoSpaceDN w:val="0"/>
              <w:adjustRightInd w:val="0"/>
              <w:spacing w:after="0" w:line="240" w:lineRule="auto"/>
              <w:jc w:val="center"/>
              <w:rPr>
                <w:rFonts w:ascii="Times New Roman" w:hAnsi="Times New Roman"/>
                <w:b/>
                <w:color w:val="000000"/>
                <w:sz w:val="24"/>
                <w:szCs w:val="24"/>
              </w:rPr>
            </w:pP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5AC76031" w14:textId="77777777" w:rsidR="00023963" w:rsidRPr="00B96C01" w:rsidRDefault="00023963" w:rsidP="00057D32">
            <w:pPr>
              <w:autoSpaceDE w:val="0"/>
              <w:autoSpaceDN w:val="0"/>
              <w:adjustRightInd w:val="0"/>
              <w:spacing w:after="0" w:line="240" w:lineRule="auto"/>
              <w:rPr>
                <w:rFonts w:ascii="Times New Roman" w:hAnsi="Times New Roman"/>
                <w:b/>
                <w:sz w:val="24"/>
                <w:szCs w:val="24"/>
              </w:rPr>
            </w:pPr>
            <w:r w:rsidRPr="00B96C01">
              <w:rPr>
                <w:rFonts w:ascii="Times New Roman" w:hAnsi="Times New Roman"/>
                <w:b/>
                <w:color w:val="000000"/>
                <w:sz w:val="24"/>
                <w:szCs w:val="24"/>
              </w:rPr>
              <w:t>Итого:</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14:paraId="2DC20C3F"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1227" w:type="dxa"/>
            <w:tcBorders>
              <w:top w:val="single" w:sz="2" w:space="0" w:color="000000"/>
              <w:left w:val="single" w:sz="2" w:space="0" w:color="000000"/>
              <w:bottom w:val="single" w:sz="2" w:space="0" w:color="000000"/>
              <w:right w:val="single" w:sz="2" w:space="0" w:color="000000"/>
            </w:tcBorders>
            <w:shd w:val="clear" w:color="000000" w:fill="FFFFFF"/>
          </w:tcPr>
          <w:p w14:paraId="085C9B91"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1094" w:type="dxa"/>
            <w:tcBorders>
              <w:top w:val="single" w:sz="2" w:space="0" w:color="000000"/>
              <w:left w:val="single" w:sz="2" w:space="0" w:color="000000"/>
              <w:bottom w:val="single" w:sz="2" w:space="0" w:color="000000"/>
              <w:right w:val="single" w:sz="2" w:space="0" w:color="000000"/>
            </w:tcBorders>
            <w:shd w:val="clear" w:color="000000" w:fill="FFFFFF"/>
          </w:tcPr>
          <w:p w14:paraId="63C8B283"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p>
        </w:tc>
        <w:tc>
          <w:tcPr>
            <w:tcW w:w="825" w:type="dxa"/>
            <w:tcBorders>
              <w:top w:val="single" w:sz="2" w:space="0" w:color="000000"/>
              <w:left w:val="nil"/>
              <w:bottom w:val="single" w:sz="2" w:space="0" w:color="000000"/>
              <w:right w:val="single" w:sz="2" w:space="0" w:color="000000"/>
            </w:tcBorders>
          </w:tcPr>
          <w:p w14:paraId="25752535"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55</w:t>
            </w:r>
          </w:p>
        </w:tc>
        <w:tc>
          <w:tcPr>
            <w:tcW w:w="825" w:type="dxa"/>
            <w:tcBorders>
              <w:top w:val="single" w:sz="2" w:space="0" w:color="000000"/>
              <w:left w:val="nil"/>
              <w:bottom w:val="single" w:sz="2" w:space="0" w:color="000000"/>
              <w:right w:val="single" w:sz="2" w:space="0" w:color="000000"/>
            </w:tcBorders>
          </w:tcPr>
          <w:p w14:paraId="1A211F06" w14:textId="77777777" w:rsidR="00023963" w:rsidRPr="00B96C01" w:rsidRDefault="00023963" w:rsidP="00057D32">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100</w:t>
            </w:r>
          </w:p>
        </w:tc>
      </w:tr>
    </w:tbl>
    <w:p w14:paraId="0E79F625" w14:textId="77777777" w:rsidR="00023963" w:rsidRPr="00B96C01" w:rsidRDefault="00023963" w:rsidP="00023963">
      <w:pPr>
        <w:autoSpaceDE w:val="0"/>
        <w:autoSpaceDN w:val="0"/>
        <w:adjustRightInd w:val="0"/>
        <w:spacing w:after="0" w:line="240" w:lineRule="auto"/>
        <w:ind w:firstLine="709"/>
        <w:jc w:val="both"/>
        <w:rPr>
          <w:rFonts w:ascii="Times New Roman" w:hAnsi="Times New Roman"/>
          <w:bCs/>
          <w:i/>
          <w:sz w:val="24"/>
          <w:szCs w:val="24"/>
        </w:rPr>
      </w:pPr>
    </w:p>
    <w:p w14:paraId="20D59593" w14:textId="77777777" w:rsidR="005A506A" w:rsidRPr="00023963" w:rsidRDefault="005A506A" w:rsidP="005A506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023963">
        <w:rPr>
          <w:rFonts w:ascii="Times New Roman" w:eastAsia="Times New Roman" w:hAnsi="Times New Roman"/>
          <w:bCs/>
          <w:i/>
          <w:sz w:val="24"/>
          <w:szCs w:val="24"/>
          <w:lang w:eastAsia="ru-RU"/>
        </w:rPr>
        <w:t>6.2. Рейтинг-план (для курсового проекта</w:t>
      </w:r>
    </w:p>
    <w:tbl>
      <w:tblPr>
        <w:tblW w:w="5000" w:type="pct"/>
        <w:tblLayout w:type="fixed"/>
        <w:tblLook w:val="0000" w:firstRow="0" w:lastRow="0" w:firstColumn="0" w:lastColumn="0" w:noHBand="0" w:noVBand="0"/>
      </w:tblPr>
      <w:tblGrid>
        <w:gridCol w:w="471"/>
        <w:gridCol w:w="1385"/>
        <w:gridCol w:w="1609"/>
        <w:gridCol w:w="1608"/>
        <w:gridCol w:w="1608"/>
        <w:gridCol w:w="1077"/>
        <w:gridCol w:w="812"/>
        <w:gridCol w:w="778"/>
      </w:tblGrid>
      <w:tr w:rsidR="005A506A" w:rsidRPr="00023963" w14:paraId="5EB26380" w14:textId="77777777" w:rsidTr="00023963">
        <w:trPr>
          <w:trHeight w:val="600"/>
        </w:trPr>
        <w:tc>
          <w:tcPr>
            <w:tcW w:w="471" w:type="dxa"/>
            <w:vMerge w:val="restart"/>
            <w:tcBorders>
              <w:top w:val="single" w:sz="2" w:space="0" w:color="000000"/>
              <w:left w:val="single" w:sz="2" w:space="0" w:color="000000"/>
              <w:bottom w:val="nil"/>
              <w:right w:val="single" w:sz="2" w:space="0" w:color="000000"/>
            </w:tcBorders>
            <w:shd w:val="clear" w:color="000000" w:fill="FFFFFF"/>
          </w:tcPr>
          <w:p w14:paraId="3CD7EF23"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 п/п</w:t>
            </w:r>
          </w:p>
        </w:tc>
        <w:tc>
          <w:tcPr>
            <w:tcW w:w="1385" w:type="dxa"/>
            <w:vMerge w:val="restart"/>
            <w:tcBorders>
              <w:top w:val="single" w:sz="2" w:space="0" w:color="000000"/>
              <w:left w:val="single" w:sz="2" w:space="0" w:color="000000"/>
              <w:right w:val="single" w:sz="2" w:space="0" w:color="000000"/>
            </w:tcBorders>
          </w:tcPr>
          <w:p w14:paraId="42FDD72C"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14:paraId="1F349B70"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Виды учебной деятельности</w:t>
            </w:r>
          </w:p>
          <w:p w14:paraId="403BD31B"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обучающегося</w:t>
            </w:r>
          </w:p>
        </w:tc>
        <w:tc>
          <w:tcPr>
            <w:tcW w:w="1608" w:type="dxa"/>
            <w:vMerge w:val="restart"/>
            <w:tcBorders>
              <w:top w:val="single" w:sz="2" w:space="0" w:color="000000"/>
              <w:left w:val="single" w:sz="2" w:space="0" w:color="000000"/>
              <w:right w:val="single" w:sz="2" w:space="0" w:color="000000"/>
            </w:tcBorders>
          </w:tcPr>
          <w:p w14:paraId="521E8E38"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14:paraId="7942EB42"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Балл за конкретное задание</w:t>
            </w:r>
          </w:p>
          <w:p w14:paraId="174838EB"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w:t>
            </w:r>
            <w:r w:rsidRPr="00023963">
              <w:rPr>
                <w:rFonts w:ascii="Times New Roman" w:eastAsia="Times New Roman" w:hAnsi="Times New Roman"/>
                <w:lang w:val="en-US" w:eastAsia="ru-RU"/>
              </w:rPr>
              <w:t>min</w:t>
            </w:r>
            <w:r w:rsidRPr="00023963">
              <w:rPr>
                <w:rFonts w:ascii="Times New Roman" w:eastAsia="Times New Roman" w:hAnsi="Times New Roman"/>
                <w:lang w:eastAsia="ru-RU"/>
              </w:rPr>
              <w:t>-</w:t>
            </w:r>
            <w:r w:rsidRPr="00023963">
              <w:rPr>
                <w:rFonts w:ascii="Times New Roman" w:eastAsia="Times New Roman" w:hAnsi="Times New Roman"/>
                <w:lang w:val="en-US" w:eastAsia="ru-RU"/>
              </w:rPr>
              <w:t>max</w:t>
            </w:r>
            <w:r w:rsidRPr="00023963">
              <w:rPr>
                <w:rFonts w:ascii="Times New Roman" w:eastAsia="Times New Roman" w:hAnsi="Times New Roman"/>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14:paraId="48BC3F40"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Число заданий за семестр</w:t>
            </w:r>
          </w:p>
        </w:tc>
        <w:tc>
          <w:tcPr>
            <w:tcW w:w="1590" w:type="dxa"/>
            <w:gridSpan w:val="2"/>
            <w:tcBorders>
              <w:top w:val="single" w:sz="2" w:space="0" w:color="000000"/>
              <w:left w:val="nil"/>
              <w:bottom w:val="single" w:sz="4" w:space="0" w:color="auto"/>
              <w:right w:val="single" w:sz="2" w:space="0" w:color="000000"/>
            </w:tcBorders>
          </w:tcPr>
          <w:p w14:paraId="78D356B5"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Баллы</w:t>
            </w:r>
          </w:p>
        </w:tc>
      </w:tr>
      <w:tr w:rsidR="005A506A" w:rsidRPr="00023963" w14:paraId="572CAE48" w14:textId="77777777" w:rsidTr="00023963">
        <w:trPr>
          <w:trHeight w:val="300"/>
        </w:trPr>
        <w:tc>
          <w:tcPr>
            <w:tcW w:w="471" w:type="dxa"/>
            <w:vMerge/>
            <w:tcBorders>
              <w:top w:val="nil"/>
              <w:left w:val="single" w:sz="2" w:space="0" w:color="000000"/>
              <w:bottom w:val="single" w:sz="4" w:space="0" w:color="auto"/>
              <w:right w:val="single" w:sz="2" w:space="0" w:color="000000"/>
            </w:tcBorders>
            <w:shd w:val="clear" w:color="000000" w:fill="FFFFFF"/>
          </w:tcPr>
          <w:p w14:paraId="7CA0082D" w14:textId="77777777" w:rsidR="005A506A" w:rsidRPr="00023963" w:rsidRDefault="005A506A" w:rsidP="00F300AF">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4" w:space="0" w:color="auto"/>
              <w:right w:val="single" w:sz="2" w:space="0" w:color="000000"/>
            </w:tcBorders>
            <w:shd w:val="clear" w:color="000000" w:fill="FFFFFF"/>
          </w:tcPr>
          <w:p w14:paraId="2266AF05" w14:textId="77777777" w:rsidR="005A506A" w:rsidRPr="00023963" w:rsidRDefault="005A506A" w:rsidP="00F300AF">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14:paraId="58551248" w14:textId="77777777" w:rsidR="005A506A" w:rsidRPr="00023963" w:rsidRDefault="005A506A" w:rsidP="00F300AF">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4" w:space="0" w:color="auto"/>
              <w:right w:val="single" w:sz="2" w:space="0" w:color="000000"/>
            </w:tcBorders>
            <w:shd w:val="clear" w:color="000000" w:fill="FFFFFF"/>
          </w:tcPr>
          <w:p w14:paraId="52AB283A" w14:textId="77777777" w:rsidR="005A506A" w:rsidRPr="00023963" w:rsidRDefault="005A506A" w:rsidP="00F300AF">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4" w:space="0" w:color="auto"/>
              <w:right w:val="single" w:sz="2" w:space="0" w:color="000000"/>
            </w:tcBorders>
            <w:shd w:val="clear" w:color="000000" w:fill="FFFFFF"/>
          </w:tcPr>
          <w:p w14:paraId="0B330B45" w14:textId="77777777" w:rsidR="005A506A" w:rsidRPr="00023963" w:rsidRDefault="005A506A" w:rsidP="00F300AF">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14:paraId="40441382" w14:textId="77777777" w:rsidR="005A506A" w:rsidRPr="00023963" w:rsidRDefault="005A506A" w:rsidP="00F300AF">
            <w:pPr>
              <w:autoSpaceDE w:val="0"/>
              <w:autoSpaceDN w:val="0"/>
              <w:adjustRightInd w:val="0"/>
              <w:spacing w:after="0" w:line="240" w:lineRule="auto"/>
              <w:rPr>
                <w:rFonts w:ascii="Times New Roman" w:eastAsia="Times New Roman" w:hAnsi="Times New Roman"/>
                <w:lang w:eastAsia="ru-RU"/>
              </w:rPr>
            </w:pPr>
          </w:p>
        </w:tc>
        <w:tc>
          <w:tcPr>
            <w:tcW w:w="812" w:type="dxa"/>
            <w:tcBorders>
              <w:top w:val="single" w:sz="4" w:space="0" w:color="auto"/>
              <w:left w:val="nil"/>
              <w:bottom w:val="single" w:sz="4" w:space="0" w:color="auto"/>
              <w:right w:val="single" w:sz="2" w:space="0" w:color="000000"/>
            </w:tcBorders>
          </w:tcPr>
          <w:p w14:paraId="0EAD39F9"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Минимальный</w:t>
            </w:r>
          </w:p>
        </w:tc>
        <w:tc>
          <w:tcPr>
            <w:tcW w:w="778" w:type="dxa"/>
            <w:tcBorders>
              <w:top w:val="single" w:sz="4" w:space="0" w:color="auto"/>
              <w:left w:val="nil"/>
              <w:bottom w:val="single" w:sz="4" w:space="0" w:color="auto"/>
              <w:right w:val="single" w:sz="2" w:space="0" w:color="000000"/>
            </w:tcBorders>
          </w:tcPr>
          <w:p w14:paraId="2695AD78"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lang w:eastAsia="ru-RU"/>
              </w:rPr>
            </w:pPr>
            <w:r w:rsidRPr="00023963">
              <w:rPr>
                <w:rFonts w:ascii="Times New Roman" w:eastAsia="Times New Roman" w:hAnsi="Times New Roman"/>
                <w:lang w:eastAsia="ru-RU"/>
              </w:rPr>
              <w:t>Максимальный</w:t>
            </w:r>
          </w:p>
        </w:tc>
      </w:tr>
      <w:tr w:rsidR="00023963" w:rsidRPr="00023963" w14:paraId="240B815B" w14:textId="77777777" w:rsidTr="00023963">
        <w:trPr>
          <w:trHeight w:val="300"/>
        </w:trPr>
        <w:tc>
          <w:tcPr>
            <w:tcW w:w="471" w:type="dxa"/>
            <w:vMerge w:val="restart"/>
            <w:tcBorders>
              <w:top w:val="single" w:sz="4" w:space="0" w:color="auto"/>
              <w:left w:val="single" w:sz="2" w:space="0" w:color="000000"/>
              <w:right w:val="single" w:sz="2" w:space="0" w:color="000000"/>
            </w:tcBorders>
            <w:shd w:val="clear" w:color="000000" w:fill="FFFFFF"/>
          </w:tcPr>
          <w:p w14:paraId="6826EA41" w14:textId="77777777" w:rsidR="00023963" w:rsidRPr="00023963" w:rsidRDefault="00023963" w:rsidP="00023963">
            <w:pPr>
              <w:autoSpaceDE w:val="0"/>
              <w:autoSpaceDN w:val="0"/>
              <w:adjustRightInd w:val="0"/>
              <w:spacing w:after="0" w:line="240" w:lineRule="auto"/>
              <w:jc w:val="both"/>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1</w:t>
            </w:r>
          </w:p>
        </w:tc>
        <w:tc>
          <w:tcPr>
            <w:tcW w:w="1385" w:type="dxa"/>
            <w:vMerge w:val="restart"/>
            <w:tcBorders>
              <w:top w:val="single" w:sz="4" w:space="0" w:color="auto"/>
              <w:left w:val="single" w:sz="2" w:space="0" w:color="000000"/>
              <w:right w:val="single" w:sz="2" w:space="0" w:color="000000"/>
            </w:tcBorders>
            <w:shd w:val="clear" w:color="000000" w:fill="FFFFFF"/>
          </w:tcPr>
          <w:p w14:paraId="6537BB5C" w14:textId="255EC2A1" w:rsidR="00023963" w:rsidRPr="00023963" w:rsidRDefault="00023963" w:rsidP="00023963">
            <w:pPr>
              <w:autoSpaceDE w:val="0"/>
              <w:autoSpaceDN w:val="0"/>
              <w:adjustRightInd w:val="0"/>
              <w:spacing w:after="0" w:line="240" w:lineRule="auto"/>
              <w:jc w:val="both"/>
              <w:rPr>
                <w:rFonts w:ascii="Times New Roman" w:eastAsia="Times New Roman" w:hAnsi="Times New Roman"/>
                <w:sz w:val="24"/>
                <w:szCs w:val="24"/>
                <w:lang w:eastAsia="ru-RU"/>
              </w:rPr>
            </w:pPr>
            <w:r w:rsidRPr="00023963">
              <w:rPr>
                <w:rFonts w:ascii="Times New Roman" w:hAnsi="Times New Roman"/>
                <w:sz w:val="24"/>
                <w:szCs w:val="24"/>
              </w:rPr>
              <w:t>ОР 1.1.1</w:t>
            </w:r>
          </w:p>
        </w:tc>
        <w:tc>
          <w:tcPr>
            <w:tcW w:w="1609"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261BB195" w14:textId="77777777" w:rsidR="00023963" w:rsidRPr="00023963" w:rsidRDefault="00023963" w:rsidP="00023963">
            <w:pPr>
              <w:autoSpaceDE w:val="0"/>
              <w:autoSpaceDN w:val="0"/>
              <w:adjustRightInd w:val="0"/>
              <w:spacing w:after="0" w:line="240" w:lineRule="auto"/>
              <w:jc w:val="both"/>
              <w:rPr>
                <w:rFonts w:ascii="Times New Roman" w:eastAsia="Times New Roman" w:hAnsi="Times New Roman"/>
                <w:sz w:val="24"/>
                <w:szCs w:val="24"/>
                <w:lang w:eastAsia="ru-RU"/>
              </w:rPr>
            </w:pPr>
            <w:r w:rsidRPr="00023963">
              <w:rPr>
                <w:rFonts w:ascii="Times New Roman" w:eastAsia="Times New Roman" w:hAnsi="Times New Roman"/>
                <w:lang w:eastAsia="ru-RU"/>
              </w:rPr>
              <w:t>Планирование научно-исследовательской деятельности </w:t>
            </w:r>
          </w:p>
        </w:tc>
        <w:tc>
          <w:tcPr>
            <w:tcW w:w="1608" w:type="dxa"/>
            <w:tcBorders>
              <w:top w:val="single" w:sz="4" w:space="0" w:color="auto"/>
              <w:left w:val="single" w:sz="2" w:space="0" w:color="000000"/>
              <w:bottom w:val="single" w:sz="2" w:space="0" w:color="000000"/>
              <w:right w:val="single" w:sz="2" w:space="0" w:color="000000"/>
            </w:tcBorders>
            <w:shd w:val="clear" w:color="000000" w:fill="FFFFFF"/>
          </w:tcPr>
          <w:p w14:paraId="0F786FF5" w14:textId="77777777" w:rsidR="00023963" w:rsidRPr="00023963" w:rsidRDefault="00023963" w:rsidP="00023963">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План</w:t>
            </w:r>
          </w:p>
        </w:tc>
        <w:tc>
          <w:tcPr>
            <w:tcW w:w="1608" w:type="dxa"/>
            <w:tcBorders>
              <w:top w:val="single" w:sz="4" w:space="0" w:color="auto"/>
              <w:left w:val="single" w:sz="2" w:space="0" w:color="000000"/>
              <w:bottom w:val="single" w:sz="2" w:space="0" w:color="000000"/>
              <w:right w:val="single" w:sz="2" w:space="0" w:color="000000"/>
            </w:tcBorders>
            <w:shd w:val="clear" w:color="000000" w:fill="FFFFFF"/>
          </w:tcPr>
          <w:p w14:paraId="1A6BC0C7" w14:textId="77777777" w:rsidR="00023963" w:rsidRPr="00023963" w:rsidRDefault="00023963" w:rsidP="00023963">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5-10</w:t>
            </w:r>
          </w:p>
        </w:tc>
        <w:tc>
          <w:tcPr>
            <w:tcW w:w="1077" w:type="dxa"/>
            <w:tcBorders>
              <w:top w:val="single" w:sz="4" w:space="0" w:color="auto"/>
              <w:left w:val="single" w:sz="2" w:space="0" w:color="000000"/>
              <w:bottom w:val="single" w:sz="2" w:space="0" w:color="000000"/>
              <w:right w:val="single" w:sz="2" w:space="0" w:color="000000"/>
            </w:tcBorders>
            <w:shd w:val="clear" w:color="000000" w:fill="FFFFFF"/>
          </w:tcPr>
          <w:p w14:paraId="32CF63AB" w14:textId="77777777" w:rsidR="00023963" w:rsidRPr="00023963" w:rsidRDefault="00023963" w:rsidP="00023963">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1</w:t>
            </w:r>
          </w:p>
        </w:tc>
        <w:tc>
          <w:tcPr>
            <w:tcW w:w="812" w:type="dxa"/>
            <w:tcBorders>
              <w:top w:val="single" w:sz="4" w:space="0" w:color="auto"/>
              <w:left w:val="nil"/>
              <w:bottom w:val="single" w:sz="2" w:space="0" w:color="000000"/>
              <w:right w:val="single" w:sz="2" w:space="0" w:color="000000"/>
            </w:tcBorders>
          </w:tcPr>
          <w:p w14:paraId="592F54A3" w14:textId="77777777" w:rsidR="00023963" w:rsidRPr="00023963" w:rsidRDefault="00023963" w:rsidP="00023963">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5</w:t>
            </w:r>
          </w:p>
        </w:tc>
        <w:tc>
          <w:tcPr>
            <w:tcW w:w="778" w:type="dxa"/>
            <w:tcBorders>
              <w:top w:val="single" w:sz="4" w:space="0" w:color="auto"/>
              <w:left w:val="nil"/>
              <w:bottom w:val="single" w:sz="2" w:space="0" w:color="000000"/>
              <w:right w:val="single" w:sz="2" w:space="0" w:color="000000"/>
            </w:tcBorders>
          </w:tcPr>
          <w:p w14:paraId="07CECFEE" w14:textId="77777777" w:rsidR="00023963" w:rsidRPr="00023963" w:rsidRDefault="00023963" w:rsidP="00023963">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10</w:t>
            </w:r>
          </w:p>
        </w:tc>
      </w:tr>
      <w:tr w:rsidR="005A506A" w:rsidRPr="00442630" w14:paraId="618C76FA" w14:textId="77777777" w:rsidTr="00023963">
        <w:trPr>
          <w:trHeight w:val="987"/>
        </w:trPr>
        <w:tc>
          <w:tcPr>
            <w:tcW w:w="471" w:type="dxa"/>
            <w:vMerge/>
            <w:tcBorders>
              <w:left w:val="single" w:sz="2" w:space="0" w:color="000000"/>
              <w:right w:val="single" w:sz="2" w:space="0" w:color="000000"/>
            </w:tcBorders>
            <w:shd w:val="clear" w:color="000000" w:fill="FFFFFF"/>
          </w:tcPr>
          <w:p w14:paraId="686E33C2" w14:textId="77777777" w:rsidR="005A506A" w:rsidRPr="00023963" w:rsidRDefault="005A506A" w:rsidP="00F300A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tcBorders>
              <w:left w:val="single" w:sz="2" w:space="0" w:color="000000"/>
              <w:right w:val="single" w:sz="2" w:space="0" w:color="000000"/>
            </w:tcBorders>
            <w:shd w:val="clear" w:color="000000" w:fill="FFFFFF"/>
          </w:tcPr>
          <w:p w14:paraId="66C4800D" w14:textId="77777777" w:rsidR="005A506A" w:rsidRPr="00023963" w:rsidRDefault="005A506A" w:rsidP="00F300A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right w:val="single" w:sz="2" w:space="0" w:color="000000"/>
            </w:tcBorders>
            <w:shd w:val="clear" w:color="000000" w:fill="FFFFFF"/>
            <w:vAlign w:val="center"/>
          </w:tcPr>
          <w:p w14:paraId="1B71661D" w14:textId="77777777" w:rsidR="005A506A" w:rsidRPr="00023963" w:rsidRDefault="005A506A" w:rsidP="00F300AF">
            <w:pPr>
              <w:autoSpaceDE w:val="0"/>
              <w:autoSpaceDN w:val="0"/>
              <w:adjustRightInd w:val="0"/>
              <w:spacing w:after="0" w:line="240" w:lineRule="auto"/>
              <w:jc w:val="both"/>
              <w:rPr>
                <w:rFonts w:ascii="Times New Roman" w:eastAsia="Times New Roman" w:hAnsi="Times New Roman"/>
                <w:sz w:val="24"/>
                <w:szCs w:val="24"/>
                <w:lang w:eastAsia="ru-RU"/>
              </w:rPr>
            </w:pPr>
            <w:r w:rsidRPr="00023963">
              <w:rPr>
                <w:rFonts w:ascii="Times New Roman" w:eastAsia="Times New Roman" w:hAnsi="Times New Roman"/>
                <w:bCs/>
                <w:lang w:eastAsia="ru-RU"/>
              </w:rPr>
              <w:t>Выполнение основной части курсового проекта</w:t>
            </w:r>
          </w:p>
        </w:tc>
        <w:tc>
          <w:tcPr>
            <w:tcW w:w="1608" w:type="dxa"/>
            <w:tcBorders>
              <w:top w:val="single" w:sz="2" w:space="0" w:color="000000"/>
              <w:left w:val="single" w:sz="2" w:space="0" w:color="000000"/>
              <w:right w:val="single" w:sz="2" w:space="0" w:color="000000"/>
            </w:tcBorders>
            <w:shd w:val="clear" w:color="000000" w:fill="FFFFFF"/>
          </w:tcPr>
          <w:p w14:paraId="686735E2"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КП</w:t>
            </w:r>
          </w:p>
        </w:tc>
        <w:tc>
          <w:tcPr>
            <w:tcW w:w="1608" w:type="dxa"/>
            <w:tcBorders>
              <w:top w:val="single" w:sz="2" w:space="0" w:color="000000"/>
              <w:left w:val="single" w:sz="2" w:space="0" w:color="000000"/>
              <w:right w:val="single" w:sz="2" w:space="0" w:color="000000"/>
            </w:tcBorders>
            <w:shd w:val="clear" w:color="000000" w:fill="FFFFFF"/>
          </w:tcPr>
          <w:p w14:paraId="5A8B06A7"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40-60</w:t>
            </w:r>
          </w:p>
        </w:tc>
        <w:tc>
          <w:tcPr>
            <w:tcW w:w="1077" w:type="dxa"/>
            <w:tcBorders>
              <w:top w:val="single" w:sz="2" w:space="0" w:color="000000"/>
              <w:left w:val="single" w:sz="2" w:space="0" w:color="000000"/>
              <w:right w:val="single" w:sz="2" w:space="0" w:color="000000"/>
            </w:tcBorders>
            <w:shd w:val="clear" w:color="000000" w:fill="FFFFFF"/>
          </w:tcPr>
          <w:p w14:paraId="228B0F8F"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1</w:t>
            </w:r>
          </w:p>
        </w:tc>
        <w:tc>
          <w:tcPr>
            <w:tcW w:w="812" w:type="dxa"/>
            <w:tcBorders>
              <w:top w:val="single" w:sz="2" w:space="0" w:color="000000"/>
              <w:left w:val="nil"/>
              <w:right w:val="single" w:sz="2" w:space="0" w:color="000000"/>
            </w:tcBorders>
          </w:tcPr>
          <w:p w14:paraId="4BE0A116" w14:textId="77777777" w:rsidR="005A506A" w:rsidRPr="00023963"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40</w:t>
            </w:r>
          </w:p>
        </w:tc>
        <w:tc>
          <w:tcPr>
            <w:tcW w:w="778" w:type="dxa"/>
            <w:tcBorders>
              <w:top w:val="single" w:sz="2" w:space="0" w:color="000000"/>
              <w:left w:val="nil"/>
              <w:right w:val="single" w:sz="2" w:space="0" w:color="000000"/>
            </w:tcBorders>
          </w:tcPr>
          <w:p w14:paraId="0390B56B"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023963">
              <w:rPr>
                <w:rFonts w:ascii="Times New Roman" w:eastAsia="Times New Roman" w:hAnsi="Times New Roman"/>
                <w:sz w:val="24"/>
                <w:szCs w:val="24"/>
                <w:lang w:eastAsia="ru-RU"/>
              </w:rPr>
              <w:t>60</w:t>
            </w:r>
          </w:p>
        </w:tc>
      </w:tr>
      <w:tr w:rsidR="005A506A" w:rsidRPr="00442630" w14:paraId="08BC7CBA" w14:textId="77777777" w:rsidTr="00023963">
        <w:trPr>
          <w:trHeight w:val="300"/>
        </w:trPr>
        <w:tc>
          <w:tcPr>
            <w:tcW w:w="471" w:type="dxa"/>
            <w:vMerge/>
            <w:tcBorders>
              <w:left w:val="single" w:sz="2" w:space="0" w:color="000000"/>
              <w:bottom w:val="single" w:sz="2" w:space="0" w:color="000000"/>
              <w:right w:val="single" w:sz="2" w:space="0" w:color="000000"/>
            </w:tcBorders>
            <w:shd w:val="clear" w:color="000000" w:fill="FFFFFF"/>
          </w:tcPr>
          <w:p w14:paraId="64BD3BFF" w14:textId="77777777" w:rsidR="005A506A" w:rsidRPr="00442630" w:rsidRDefault="005A506A" w:rsidP="00F300A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4AB3840C" w14:textId="77777777" w:rsidR="005A506A" w:rsidRPr="00442630" w:rsidRDefault="005A506A" w:rsidP="00F300A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DD951A" w14:textId="77777777" w:rsidR="005A506A" w:rsidRPr="00442630" w:rsidRDefault="005A506A" w:rsidP="00F300AF">
            <w:pPr>
              <w:autoSpaceDE w:val="0"/>
              <w:autoSpaceDN w:val="0"/>
              <w:adjustRightInd w:val="0"/>
              <w:spacing w:after="0" w:line="240" w:lineRule="auto"/>
              <w:jc w:val="both"/>
              <w:rPr>
                <w:rFonts w:ascii="Times New Roman" w:eastAsia="Times New Roman" w:hAnsi="Times New Roman"/>
                <w:bCs/>
                <w:lang w:eastAsia="ru-RU"/>
              </w:rPr>
            </w:pPr>
            <w:r w:rsidRPr="00442630">
              <w:rPr>
                <w:rFonts w:ascii="Times New Roman" w:eastAsia="Times New Roman" w:hAnsi="Times New Roman"/>
                <w:bCs/>
                <w:lang w:eastAsia="ru-RU"/>
              </w:rPr>
              <w:t xml:space="preserve">Защита </w:t>
            </w:r>
            <w:r>
              <w:rPr>
                <w:rFonts w:ascii="Times New Roman" w:eastAsia="Times New Roman" w:hAnsi="Times New Roman"/>
                <w:bCs/>
                <w:lang w:eastAsia="ru-RU"/>
              </w:rPr>
              <w:t>курсового проекта</w:t>
            </w:r>
            <w:r w:rsidRPr="00442630">
              <w:rPr>
                <w:rFonts w:ascii="Times New Roman" w:eastAsia="Times New Roman" w:hAnsi="Times New Roman"/>
                <w:lang w:eastAsia="ru-RU"/>
              </w:rPr>
              <w:t>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6ADF0FE"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442630">
              <w:rPr>
                <w:rFonts w:ascii="Times New Roman" w:eastAsia="Times New Roman" w:hAnsi="Times New Roman"/>
                <w:sz w:val="24"/>
                <w:szCs w:val="24"/>
                <w:lang w:eastAsia="ru-RU"/>
              </w:rPr>
              <w:t>Защита К</w:t>
            </w:r>
            <w:r>
              <w:rPr>
                <w:rFonts w:ascii="Times New Roman" w:eastAsia="Times New Roman" w:hAnsi="Times New Roman"/>
                <w:sz w:val="24"/>
                <w:szCs w:val="24"/>
                <w:lang w:eastAsia="ru-RU"/>
              </w:rPr>
              <w:t>П</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A03255B"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442630">
              <w:rPr>
                <w:rFonts w:ascii="Times New Roman" w:eastAsia="Times New Roman" w:hAnsi="Times New Roman"/>
                <w:sz w:val="24"/>
                <w:szCs w:val="24"/>
                <w:lang w:eastAsia="ru-RU"/>
              </w:rPr>
              <w:t>10-30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05BCC8D0"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442630">
              <w:rPr>
                <w:rFonts w:ascii="Times New Roman" w:eastAsia="Times New Roman" w:hAnsi="Times New Roman"/>
                <w:sz w:val="24"/>
                <w:szCs w:val="24"/>
                <w:lang w:eastAsia="ru-RU"/>
              </w:rPr>
              <w:t>1</w:t>
            </w:r>
          </w:p>
        </w:tc>
        <w:tc>
          <w:tcPr>
            <w:tcW w:w="812" w:type="dxa"/>
            <w:tcBorders>
              <w:top w:val="single" w:sz="2" w:space="0" w:color="000000"/>
              <w:left w:val="nil"/>
              <w:bottom w:val="single" w:sz="2" w:space="0" w:color="000000"/>
              <w:right w:val="single" w:sz="2" w:space="0" w:color="000000"/>
            </w:tcBorders>
          </w:tcPr>
          <w:p w14:paraId="3670823E"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442630">
              <w:rPr>
                <w:rFonts w:ascii="Times New Roman" w:eastAsia="Times New Roman" w:hAnsi="Times New Roman"/>
                <w:sz w:val="24"/>
                <w:szCs w:val="24"/>
                <w:lang w:eastAsia="ru-RU"/>
              </w:rPr>
              <w:t>10</w:t>
            </w:r>
          </w:p>
        </w:tc>
        <w:tc>
          <w:tcPr>
            <w:tcW w:w="778" w:type="dxa"/>
            <w:tcBorders>
              <w:top w:val="single" w:sz="2" w:space="0" w:color="000000"/>
              <w:left w:val="nil"/>
              <w:bottom w:val="single" w:sz="2" w:space="0" w:color="000000"/>
              <w:right w:val="single" w:sz="2" w:space="0" w:color="000000"/>
            </w:tcBorders>
          </w:tcPr>
          <w:p w14:paraId="15416496"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442630">
              <w:rPr>
                <w:rFonts w:ascii="Times New Roman" w:eastAsia="Times New Roman" w:hAnsi="Times New Roman"/>
                <w:sz w:val="24"/>
                <w:szCs w:val="24"/>
                <w:lang w:eastAsia="ru-RU"/>
              </w:rPr>
              <w:t>30</w:t>
            </w:r>
          </w:p>
        </w:tc>
      </w:tr>
      <w:tr w:rsidR="005A506A" w:rsidRPr="00442630" w14:paraId="58E32191" w14:textId="77777777" w:rsidTr="00023963">
        <w:trPr>
          <w:trHeight w:val="300"/>
        </w:trPr>
        <w:tc>
          <w:tcPr>
            <w:tcW w:w="471" w:type="dxa"/>
            <w:tcBorders>
              <w:top w:val="single" w:sz="2" w:space="0" w:color="000000"/>
              <w:left w:val="single" w:sz="2" w:space="0" w:color="000000"/>
              <w:bottom w:val="single" w:sz="2" w:space="0" w:color="000000"/>
              <w:right w:val="single" w:sz="2" w:space="0" w:color="000000"/>
            </w:tcBorders>
            <w:shd w:val="clear" w:color="000000" w:fill="FFFFFF"/>
          </w:tcPr>
          <w:p w14:paraId="4209A1D2" w14:textId="77777777" w:rsidR="005A506A" w:rsidRPr="00442630" w:rsidRDefault="005A506A" w:rsidP="00F300A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0691BC40"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EF9741"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442630">
              <w:rPr>
                <w:rFonts w:ascii="Times New Roman" w:eastAsia="Times New Roman" w:hAnsi="Times New Roman"/>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58A4E56"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65EC1C25"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00AEA7"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6B391621"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442630">
              <w:rPr>
                <w:rFonts w:ascii="Times New Roman" w:eastAsia="Times New Roman" w:hAnsi="Times New Roman"/>
                <w:sz w:val="24"/>
                <w:szCs w:val="24"/>
                <w:lang w:eastAsia="ru-RU"/>
              </w:rPr>
              <w:t>55</w:t>
            </w:r>
          </w:p>
        </w:tc>
        <w:tc>
          <w:tcPr>
            <w:tcW w:w="778" w:type="dxa"/>
            <w:tcBorders>
              <w:top w:val="single" w:sz="2" w:space="0" w:color="000000"/>
              <w:left w:val="nil"/>
              <w:bottom w:val="single" w:sz="2" w:space="0" w:color="000000"/>
              <w:right w:val="single" w:sz="2" w:space="0" w:color="000000"/>
            </w:tcBorders>
            <w:vAlign w:val="center"/>
          </w:tcPr>
          <w:p w14:paraId="0812EB8C" w14:textId="77777777" w:rsidR="005A506A" w:rsidRPr="00442630" w:rsidRDefault="005A506A"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442630">
              <w:rPr>
                <w:rFonts w:ascii="Times New Roman" w:eastAsia="Times New Roman" w:hAnsi="Times New Roman"/>
                <w:sz w:val="24"/>
                <w:szCs w:val="24"/>
                <w:lang w:eastAsia="ru-RU"/>
              </w:rPr>
              <w:t>100</w:t>
            </w:r>
          </w:p>
        </w:tc>
      </w:tr>
    </w:tbl>
    <w:p w14:paraId="1C8B8B00" w14:textId="77777777" w:rsidR="005A506A" w:rsidRDefault="005A506A" w:rsidP="005A506A">
      <w:pPr>
        <w:autoSpaceDE w:val="0"/>
        <w:autoSpaceDN w:val="0"/>
        <w:adjustRightInd w:val="0"/>
        <w:spacing w:after="0" w:line="240" w:lineRule="auto"/>
        <w:jc w:val="both"/>
        <w:rPr>
          <w:rFonts w:ascii="Times New Roman" w:hAnsi="Times New Roman"/>
          <w:bCs/>
          <w:i/>
          <w:sz w:val="24"/>
          <w:szCs w:val="24"/>
          <w:highlight w:val="yellow"/>
        </w:rPr>
      </w:pPr>
    </w:p>
    <w:p w14:paraId="61B96D88" w14:textId="77777777" w:rsidR="005374C1" w:rsidRPr="00B96C01" w:rsidRDefault="005374C1" w:rsidP="005374C1">
      <w:pPr>
        <w:tabs>
          <w:tab w:val="left" w:pos="851"/>
          <w:tab w:val="left" w:pos="993"/>
        </w:tabs>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7. Учебно-методическое и информационное обеспечение</w:t>
      </w:r>
    </w:p>
    <w:p w14:paraId="21ABDAFE" w14:textId="77777777" w:rsidR="005374C1" w:rsidRPr="00B96C01" w:rsidRDefault="005374C1" w:rsidP="005374C1">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B96C01">
        <w:rPr>
          <w:rFonts w:ascii="Times New Roman" w:hAnsi="Times New Roman"/>
          <w:bCs/>
          <w:i/>
          <w:sz w:val="24"/>
          <w:szCs w:val="24"/>
        </w:rPr>
        <w:t xml:space="preserve">7.1. </w:t>
      </w:r>
      <w:r w:rsidRPr="00B96C01">
        <w:rPr>
          <w:rFonts w:ascii="Times New Roman" w:hAnsi="Times New Roman"/>
          <w:bCs/>
          <w:i/>
          <w:iCs/>
          <w:sz w:val="24"/>
          <w:szCs w:val="24"/>
        </w:rPr>
        <w:t>Основная литература</w:t>
      </w:r>
    </w:p>
    <w:p w14:paraId="7C32EF7F" w14:textId="394A56AE" w:rsidR="005374C1" w:rsidRDefault="00752519" w:rsidP="005374C1">
      <w:pPr>
        <w:pStyle w:val="a4"/>
        <w:numPr>
          <w:ilvl w:val="0"/>
          <w:numId w:val="16"/>
        </w:numPr>
        <w:tabs>
          <w:tab w:val="left" w:pos="567"/>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bookmarkStart w:id="10" w:name="_Hlk18086214"/>
      <w:proofErr w:type="spellStart"/>
      <w:r w:rsidRPr="00752519">
        <w:rPr>
          <w:rFonts w:ascii="Times New Roman" w:eastAsia="Times-Roman" w:hAnsi="Times New Roman"/>
          <w:sz w:val="24"/>
          <w:szCs w:val="24"/>
          <w:lang w:eastAsia="ru-RU"/>
        </w:rPr>
        <w:t>Скобельцына</w:t>
      </w:r>
      <w:proofErr w:type="spellEnd"/>
      <w:r w:rsidRPr="00752519">
        <w:rPr>
          <w:rFonts w:ascii="Times New Roman" w:eastAsia="Times-Roman" w:hAnsi="Times New Roman"/>
          <w:sz w:val="24"/>
          <w:szCs w:val="24"/>
          <w:lang w:eastAsia="ru-RU"/>
        </w:rPr>
        <w:t xml:space="preserve">, А. С.  Технологии и организация экскурсионных услуг : учебник для вузов / А. С. </w:t>
      </w:r>
      <w:proofErr w:type="spellStart"/>
      <w:r w:rsidRPr="00752519">
        <w:rPr>
          <w:rFonts w:ascii="Times New Roman" w:eastAsia="Times-Roman" w:hAnsi="Times New Roman"/>
          <w:sz w:val="24"/>
          <w:szCs w:val="24"/>
          <w:lang w:eastAsia="ru-RU"/>
        </w:rPr>
        <w:t>Скобельцына</w:t>
      </w:r>
      <w:proofErr w:type="spellEnd"/>
      <w:r w:rsidRPr="00752519">
        <w:rPr>
          <w:rFonts w:ascii="Times New Roman" w:eastAsia="Times-Roman" w:hAnsi="Times New Roman"/>
          <w:sz w:val="24"/>
          <w:szCs w:val="24"/>
          <w:lang w:eastAsia="ru-RU"/>
        </w:rPr>
        <w:t xml:space="preserve">, А. П. </w:t>
      </w:r>
      <w:proofErr w:type="spellStart"/>
      <w:r w:rsidRPr="00752519">
        <w:rPr>
          <w:rFonts w:ascii="Times New Roman" w:eastAsia="Times-Roman" w:hAnsi="Times New Roman"/>
          <w:sz w:val="24"/>
          <w:szCs w:val="24"/>
          <w:lang w:eastAsia="ru-RU"/>
        </w:rPr>
        <w:t>Шарухин</w:t>
      </w:r>
      <w:proofErr w:type="spellEnd"/>
      <w:r w:rsidRPr="00752519">
        <w:rPr>
          <w:rFonts w:ascii="Times New Roman" w:eastAsia="Times-Roman" w:hAnsi="Times New Roman"/>
          <w:sz w:val="24"/>
          <w:szCs w:val="24"/>
          <w:lang w:eastAsia="ru-RU"/>
        </w:rPr>
        <w:t xml:space="preserve">. — 2-е изд., </w:t>
      </w:r>
      <w:proofErr w:type="spellStart"/>
      <w:r w:rsidRPr="00752519">
        <w:rPr>
          <w:rFonts w:ascii="Times New Roman" w:eastAsia="Times-Roman" w:hAnsi="Times New Roman"/>
          <w:sz w:val="24"/>
          <w:szCs w:val="24"/>
          <w:lang w:eastAsia="ru-RU"/>
        </w:rPr>
        <w:t>перераб</w:t>
      </w:r>
      <w:proofErr w:type="spellEnd"/>
      <w:r w:rsidRPr="00752519">
        <w:rPr>
          <w:rFonts w:ascii="Times New Roman" w:eastAsia="Times-Roman" w:hAnsi="Times New Roman"/>
          <w:sz w:val="24"/>
          <w:szCs w:val="24"/>
          <w:lang w:eastAsia="ru-RU"/>
        </w:rPr>
        <w:t xml:space="preserve">. и доп. — Москва : Издательство </w:t>
      </w:r>
      <w:proofErr w:type="spellStart"/>
      <w:r w:rsidRPr="00752519">
        <w:rPr>
          <w:rFonts w:ascii="Times New Roman" w:eastAsia="Times-Roman" w:hAnsi="Times New Roman"/>
          <w:sz w:val="24"/>
          <w:szCs w:val="24"/>
          <w:lang w:eastAsia="ru-RU"/>
        </w:rPr>
        <w:t>Юрайт</w:t>
      </w:r>
      <w:proofErr w:type="spellEnd"/>
      <w:r w:rsidRPr="00752519">
        <w:rPr>
          <w:rFonts w:ascii="Times New Roman" w:eastAsia="Times-Roman" w:hAnsi="Times New Roman"/>
          <w:sz w:val="24"/>
          <w:szCs w:val="24"/>
          <w:lang w:eastAsia="ru-RU"/>
        </w:rPr>
        <w:t xml:space="preserve">, 2021. — 262 с. — (Высшее образование). — ISBN 978-5-534-06902-0. — Текст : электронный // ЭБС </w:t>
      </w:r>
      <w:proofErr w:type="spellStart"/>
      <w:r w:rsidRPr="00752519">
        <w:rPr>
          <w:rFonts w:ascii="Times New Roman" w:eastAsia="Times-Roman" w:hAnsi="Times New Roman"/>
          <w:sz w:val="24"/>
          <w:szCs w:val="24"/>
          <w:lang w:eastAsia="ru-RU"/>
        </w:rPr>
        <w:t>Юрайт</w:t>
      </w:r>
      <w:proofErr w:type="spellEnd"/>
      <w:r w:rsidRPr="00752519">
        <w:rPr>
          <w:rFonts w:ascii="Times New Roman" w:eastAsia="Times-Roman" w:hAnsi="Times New Roman"/>
          <w:sz w:val="24"/>
          <w:szCs w:val="24"/>
          <w:lang w:eastAsia="ru-RU"/>
        </w:rPr>
        <w:t xml:space="preserve"> [сайт]. — URL: </w:t>
      </w:r>
      <w:hyperlink r:id="rId8" w:history="1">
        <w:r w:rsidRPr="000E32D3">
          <w:rPr>
            <w:rStyle w:val="af5"/>
            <w:rFonts w:ascii="Times New Roman" w:eastAsia="Times-Roman" w:hAnsi="Times New Roman"/>
            <w:sz w:val="24"/>
            <w:szCs w:val="24"/>
            <w:lang w:eastAsia="ru-RU"/>
          </w:rPr>
          <w:t>https://urait.ru/bcode/474138</w:t>
        </w:r>
      </w:hyperlink>
    </w:p>
    <w:p w14:paraId="490E54E9" w14:textId="4E7D5AEA" w:rsidR="00752519" w:rsidRDefault="00752519" w:rsidP="005374C1">
      <w:pPr>
        <w:pStyle w:val="a4"/>
        <w:numPr>
          <w:ilvl w:val="0"/>
          <w:numId w:val="16"/>
        </w:numPr>
        <w:tabs>
          <w:tab w:val="left" w:pos="567"/>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r w:rsidRPr="00752519">
        <w:rPr>
          <w:rFonts w:ascii="Times New Roman" w:eastAsia="Times-Roman" w:hAnsi="Times New Roman"/>
          <w:sz w:val="24"/>
          <w:szCs w:val="24"/>
          <w:lang w:eastAsia="ru-RU"/>
        </w:rPr>
        <w:t xml:space="preserve">Кулакова, Н. И.  Технология и организация экскурсионных услуг : учебное пособие для вузов / Н. И. Кулакова, Т. В. Ганина ; под редакцией Н. И. Кулаковой. — 2-е изд., </w:t>
      </w:r>
      <w:proofErr w:type="spellStart"/>
      <w:r w:rsidRPr="00752519">
        <w:rPr>
          <w:rFonts w:ascii="Times New Roman" w:eastAsia="Times-Roman" w:hAnsi="Times New Roman"/>
          <w:sz w:val="24"/>
          <w:szCs w:val="24"/>
          <w:lang w:eastAsia="ru-RU"/>
        </w:rPr>
        <w:t>испр</w:t>
      </w:r>
      <w:proofErr w:type="spellEnd"/>
      <w:r w:rsidRPr="00752519">
        <w:rPr>
          <w:rFonts w:ascii="Times New Roman" w:eastAsia="Times-Roman" w:hAnsi="Times New Roman"/>
          <w:sz w:val="24"/>
          <w:szCs w:val="24"/>
          <w:lang w:eastAsia="ru-RU"/>
        </w:rPr>
        <w:t xml:space="preserve">. и доп. — Москва : Издательство </w:t>
      </w:r>
      <w:proofErr w:type="spellStart"/>
      <w:r w:rsidRPr="00752519">
        <w:rPr>
          <w:rFonts w:ascii="Times New Roman" w:eastAsia="Times-Roman" w:hAnsi="Times New Roman"/>
          <w:sz w:val="24"/>
          <w:szCs w:val="24"/>
          <w:lang w:eastAsia="ru-RU"/>
        </w:rPr>
        <w:t>Юрайт</w:t>
      </w:r>
      <w:proofErr w:type="spellEnd"/>
      <w:r w:rsidRPr="00752519">
        <w:rPr>
          <w:rFonts w:ascii="Times New Roman" w:eastAsia="Times-Roman" w:hAnsi="Times New Roman"/>
          <w:sz w:val="24"/>
          <w:szCs w:val="24"/>
          <w:lang w:eastAsia="ru-RU"/>
        </w:rPr>
        <w:t xml:space="preserve">, 2020. — 127 с. — (Высшее образование). — ISBN 978-5-534-11353-2. — Текст : электронный // ЭБС </w:t>
      </w:r>
      <w:proofErr w:type="spellStart"/>
      <w:r w:rsidRPr="00752519">
        <w:rPr>
          <w:rFonts w:ascii="Times New Roman" w:eastAsia="Times-Roman" w:hAnsi="Times New Roman"/>
          <w:sz w:val="24"/>
          <w:szCs w:val="24"/>
          <w:lang w:eastAsia="ru-RU"/>
        </w:rPr>
        <w:t>Юрайт</w:t>
      </w:r>
      <w:proofErr w:type="spellEnd"/>
      <w:r w:rsidRPr="00752519">
        <w:rPr>
          <w:rFonts w:ascii="Times New Roman" w:eastAsia="Times-Roman" w:hAnsi="Times New Roman"/>
          <w:sz w:val="24"/>
          <w:szCs w:val="24"/>
          <w:lang w:eastAsia="ru-RU"/>
        </w:rPr>
        <w:t xml:space="preserve"> [сайт]. — URL: </w:t>
      </w:r>
      <w:hyperlink r:id="rId9" w:history="1">
        <w:r w:rsidRPr="000E32D3">
          <w:rPr>
            <w:rStyle w:val="af5"/>
            <w:rFonts w:ascii="Times New Roman" w:eastAsia="Times-Roman" w:hAnsi="Times New Roman"/>
            <w:sz w:val="24"/>
            <w:szCs w:val="24"/>
            <w:lang w:eastAsia="ru-RU"/>
          </w:rPr>
          <w:t>https://urait.ru/bcode/456977</w:t>
        </w:r>
      </w:hyperlink>
    </w:p>
    <w:p w14:paraId="42F97179" w14:textId="77286EAC" w:rsidR="00752519" w:rsidRDefault="00752519" w:rsidP="005374C1">
      <w:pPr>
        <w:pStyle w:val="a4"/>
        <w:numPr>
          <w:ilvl w:val="0"/>
          <w:numId w:val="16"/>
        </w:numPr>
        <w:tabs>
          <w:tab w:val="left" w:pos="567"/>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proofErr w:type="spellStart"/>
      <w:r w:rsidRPr="00752519">
        <w:rPr>
          <w:rFonts w:ascii="Times New Roman" w:eastAsia="Times-Roman" w:hAnsi="Times New Roman"/>
          <w:sz w:val="24"/>
          <w:szCs w:val="24"/>
          <w:lang w:eastAsia="ru-RU"/>
        </w:rPr>
        <w:t>Жираткова</w:t>
      </w:r>
      <w:proofErr w:type="spellEnd"/>
      <w:r w:rsidRPr="00752519">
        <w:rPr>
          <w:rFonts w:ascii="Times New Roman" w:eastAsia="Times-Roman" w:hAnsi="Times New Roman"/>
          <w:sz w:val="24"/>
          <w:szCs w:val="24"/>
          <w:lang w:eastAsia="ru-RU"/>
        </w:rPr>
        <w:t xml:space="preserve">, Ж. В.  Организация экскурсионной деятельности : учебник и практикум для вузов / Ж. В. </w:t>
      </w:r>
      <w:proofErr w:type="spellStart"/>
      <w:r w:rsidRPr="00752519">
        <w:rPr>
          <w:rFonts w:ascii="Times New Roman" w:eastAsia="Times-Roman" w:hAnsi="Times New Roman"/>
          <w:sz w:val="24"/>
          <w:szCs w:val="24"/>
          <w:lang w:eastAsia="ru-RU"/>
        </w:rPr>
        <w:t>Жираткова</w:t>
      </w:r>
      <w:proofErr w:type="spellEnd"/>
      <w:r w:rsidRPr="00752519">
        <w:rPr>
          <w:rFonts w:ascii="Times New Roman" w:eastAsia="Times-Roman" w:hAnsi="Times New Roman"/>
          <w:sz w:val="24"/>
          <w:szCs w:val="24"/>
          <w:lang w:eastAsia="ru-RU"/>
        </w:rPr>
        <w:t xml:space="preserve">, Т. В. Рассохина, Х. Ф. </w:t>
      </w:r>
      <w:proofErr w:type="spellStart"/>
      <w:r w:rsidRPr="00752519">
        <w:rPr>
          <w:rFonts w:ascii="Times New Roman" w:eastAsia="Times-Roman" w:hAnsi="Times New Roman"/>
          <w:sz w:val="24"/>
          <w:szCs w:val="24"/>
          <w:lang w:eastAsia="ru-RU"/>
        </w:rPr>
        <w:t>Очилова</w:t>
      </w:r>
      <w:proofErr w:type="spellEnd"/>
      <w:r w:rsidRPr="00752519">
        <w:rPr>
          <w:rFonts w:ascii="Times New Roman" w:eastAsia="Times-Roman" w:hAnsi="Times New Roman"/>
          <w:sz w:val="24"/>
          <w:szCs w:val="24"/>
          <w:lang w:eastAsia="ru-RU"/>
        </w:rPr>
        <w:t xml:space="preserve">. — Москва : </w:t>
      </w:r>
      <w:r w:rsidRPr="00752519">
        <w:rPr>
          <w:rFonts w:ascii="Times New Roman" w:eastAsia="Times-Roman" w:hAnsi="Times New Roman"/>
          <w:sz w:val="24"/>
          <w:szCs w:val="24"/>
          <w:lang w:eastAsia="ru-RU"/>
        </w:rPr>
        <w:lastRenderedPageBreak/>
        <w:t xml:space="preserve">Издательство </w:t>
      </w:r>
      <w:proofErr w:type="spellStart"/>
      <w:r w:rsidRPr="00752519">
        <w:rPr>
          <w:rFonts w:ascii="Times New Roman" w:eastAsia="Times-Roman" w:hAnsi="Times New Roman"/>
          <w:sz w:val="24"/>
          <w:szCs w:val="24"/>
          <w:lang w:eastAsia="ru-RU"/>
        </w:rPr>
        <w:t>Юрайт</w:t>
      </w:r>
      <w:proofErr w:type="spellEnd"/>
      <w:r w:rsidRPr="00752519">
        <w:rPr>
          <w:rFonts w:ascii="Times New Roman" w:eastAsia="Times-Roman" w:hAnsi="Times New Roman"/>
          <w:sz w:val="24"/>
          <w:szCs w:val="24"/>
          <w:lang w:eastAsia="ru-RU"/>
        </w:rPr>
        <w:t xml:space="preserve">, 2021. — 189 с. — (Высшее образование). — ISBN 978-5-534-12370-8. — Текст : электронный // ЭБС </w:t>
      </w:r>
      <w:proofErr w:type="spellStart"/>
      <w:r w:rsidRPr="00752519">
        <w:rPr>
          <w:rFonts w:ascii="Times New Roman" w:eastAsia="Times-Roman" w:hAnsi="Times New Roman"/>
          <w:sz w:val="24"/>
          <w:szCs w:val="24"/>
          <w:lang w:eastAsia="ru-RU"/>
        </w:rPr>
        <w:t>Юрайт</w:t>
      </w:r>
      <w:proofErr w:type="spellEnd"/>
      <w:r w:rsidRPr="00752519">
        <w:rPr>
          <w:rFonts w:ascii="Times New Roman" w:eastAsia="Times-Roman" w:hAnsi="Times New Roman"/>
          <w:sz w:val="24"/>
          <w:szCs w:val="24"/>
          <w:lang w:eastAsia="ru-RU"/>
        </w:rPr>
        <w:t xml:space="preserve"> [сайт]. — URL: </w:t>
      </w:r>
      <w:hyperlink r:id="rId10" w:history="1">
        <w:r w:rsidRPr="000E32D3">
          <w:rPr>
            <w:rStyle w:val="af5"/>
            <w:rFonts w:ascii="Times New Roman" w:eastAsia="Times-Roman" w:hAnsi="Times New Roman"/>
            <w:sz w:val="24"/>
            <w:szCs w:val="24"/>
            <w:lang w:eastAsia="ru-RU"/>
          </w:rPr>
          <w:t>https://urait.ru/bcode/476412</w:t>
        </w:r>
      </w:hyperlink>
    </w:p>
    <w:p w14:paraId="5DC0FAAE" w14:textId="4149E2A2" w:rsidR="00752519" w:rsidRPr="00B96C01" w:rsidRDefault="00752519" w:rsidP="005374C1">
      <w:pPr>
        <w:pStyle w:val="a4"/>
        <w:numPr>
          <w:ilvl w:val="0"/>
          <w:numId w:val="16"/>
        </w:numPr>
        <w:tabs>
          <w:tab w:val="left" w:pos="567"/>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proofErr w:type="spellStart"/>
      <w:r w:rsidRPr="00752519">
        <w:rPr>
          <w:rFonts w:ascii="Times New Roman" w:eastAsia="Times-Roman" w:hAnsi="Times New Roman"/>
          <w:sz w:val="24"/>
          <w:szCs w:val="24"/>
          <w:lang w:eastAsia="ru-RU"/>
        </w:rPr>
        <w:t>Балюк</w:t>
      </w:r>
      <w:proofErr w:type="spellEnd"/>
      <w:r w:rsidRPr="00752519">
        <w:rPr>
          <w:rFonts w:ascii="Times New Roman" w:eastAsia="Times-Roman" w:hAnsi="Times New Roman"/>
          <w:sz w:val="24"/>
          <w:szCs w:val="24"/>
          <w:lang w:eastAsia="ru-RU"/>
        </w:rPr>
        <w:t xml:space="preserve">, Н. А.  </w:t>
      </w:r>
      <w:proofErr w:type="spellStart"/>
      <w:r w:rsidRPr="00752519">
        <w:rPr>
          <w:rFonts w:ascii="Times New Roman" w:eastAsia="Times-Roman" w:hAnsi="Times New Roman"/>
          <w:sz w:val="24"/>
          <w:szCs w:val="24"/>
          <w:lang w:eastAsia="ru-RU"/>
        </w:rPr>
        <w:t>Экскурсоведение</w:t>
      </w:r>
      <w:proofErr w:type="spellEnd"/>
      <w:r w:rsidRPr="00752519">
        <w:rPr>
          <w:rFonts w:ascii="Times New Roman" w:eastAsia="Times-Roman" w:hAnsi="Times New Roman"/>
          <w:sz w:val="24"/>
          <w:szCs w:val="24"/>
          <w:lang w:eastAsia="ru-RU"/>
        </w:rPr>
        <w:t xml:space="preserve"> : учебное пособие для вузов / Н. А. </w:t>
      </w:r>
      <w:proofErr w:type="spellStart"/>
      <w:r w:rsidRPr="00752519">
        <w:rPr>
          <w:rFonts w:ascii="Times New Roman" w:eastAsia="Times-Roman" w:hAnsi="Times New Roman"/>
          <w:sz w:val="24"/>
          <w:szCs w:val="24"/>
          <w:lang w:eastAsia="ru-RU"/>
        </w:rPr>
        <w:t>Балюк</w:t>
      </w:r>
      <w:proofErr w:type="spellEnd"/>
      <w:r w:rsidRPr="00752519">
        <w:rPr>
          <w:rFonts w:ascii="Times New Roman" w:eastAsia="Times-Roman" w:hAnsi="Times New Roman"/>
          <w:sz w:val="24"/>
          <w:szCs w:val="24"/>
          <w:lang w:eastAsia="ru-RU"/>
        </w:rPr>
        <w:t xml:space="preserve">. — 3-е изд., </w:t>
      </w:r>
      <w:proofErr w:type="spellStart"/>
      <w:r w:rsidRPr="00752519">
        <w:rPr>
          <w:rFonts w:ascii="Times New Roman" w:eastAsia="Times-Roman" w:hAnsi="Times New Roman"/>
          <w:sz w:val="24"/>
          <w:szCs w:val="24"/>
          <w:lang w:eastAsia="ru-RU"/>
        </w:rPr>
        <w:t>перераб</w:t>
      </w:r>
      <w:proofErr w:type="spellEnd"/>
      <w:r w:rsidRPr="00752519">
        <w:rPr>
          <w:rFonts w:ascii="Times New Roman" w:eastAsia="Times-Roman" w:hAnsi="Times New Roman"/>
          <w:sz w:val="24"/>
          <w:szCs w:val="24"/>
          <w:lang w:eastAsia="ru-RU"/>
        </w:rPr>
        <w:t xml:space="preserve">. и доп. — Москва : Издательство </w:t>
      </w:r>
      <w:proofErr w:type="spellStart"/>
      <w:r w:rsidRPr="00752519">
        <w:rPr>
          <w:rFonts w:ascii="Times New Roman" w:eastAsia="Times-Roman" w:hAnsi="Times New Roman"/>
          <w:sz w:val="24"/>
          <w:szCs w:val="24"/>
          <w:lang w:eastAsia="ru-RU"/>
        </w:rPr>
        <w:t>Юрайт</w:t>
      </w:r>
      <w:proofErr w:type="spellEnd"/>
      <w:r w:rsidRPr="00752519">
        <w:rPr>
          <w:rFonts w:ascii="Times New Roman" w:eastAsia="Times-Roman" w:hAnsi="Times New Roman"/>
          <w:sz w:val="24"/>
          <w:szCs w:val="24"/>
          <w:lang w:eastAsia="ru-RU"/>
        </w:rPr>
        <w:t xml:space="preserve">, 2020. — 235 с. — (Высшее образование). — ISBN 978-5-534-12454-5. — Текст : электронный // ЭБС </w:t>
      </w:r>
      <w:proofErr w:type="spellStart"/>
      <w:r w:rsidRPr="00752519">
        <w:rPr>
          <w:rFonts w:ascii="Times New Roman" w:eastAsia="Times-Roman" w:hAnsi="Times New Roman"/>
          <w:sz w:val="24"/>
          <w:szCs w:val="24"/>
          <w:lang w:eastAsia="ru-RU"/>
        </w:rPr>
        <w:t>Юрайт</w:t>
      </w:r>
      <w:proofErr w:type="spellEnd"/>
      <w:r w:rsidRPr="00752519">
        <w:rPr>
          <w:rFonts w:ascii="Times New Roman" w:eastAsia="Times-Roman" w:hAnsi="Times New Roman"/>
          <w:sz w:val="24"/>
          <w:szCs w:val="24"/>
          <w:lang w:eastAsia="ru-RU"/>
        </w:rPr>
        <w:t xml:space="preserve"> [сайт]. — URL: https://urait.ru/bcode/457257</w:t>
      </w:r>
    </w:p>
    <w:bookmarkEnd w:id="10"/>
    <w:p w14:paraId="23EDA67E" w14:textId="06B5F540" w:rsidR="005374C1" w:rsidRPr="00B96C01" w:rsidRDefault="005374C1" w:rsidP="00752519">
      <w:pPr>
        <w:pStyle w:val="a4"/>
        <w:tabs>
          <w:tab w:val="left" w:pos="567"/>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jc w:val="both"/>
        <w:rPr>
          <w:rFonts w:ascii="Times New Roman" w:eastAsia="Times-Roman" w:hAnsi="Times New Roman"/>
          <w:sz w:val="24"/>
          <w:szCs w:val="24"/>
          <w:lang w:eastAsia="ru-RU"/>
        </w:rPr>
      </w:pPr>
    </w:p>
    <w:p w14:paraId="6F18FCA6" w14:textId="77777777" w:rsidR="005374C1" w:rsidRPr="00B96C01" w:rsidRDefault="005374C1" w:rsidP="005374C1">
      <w:pPr>
        <w:tabs>
          <w:tab w:val="left" w:pos="142"/>
          <w:tab w:val="left" w:pos="851"/>
          <w:tab w:val="left" w:pos="993"/>
        </w:tabs>
        <w:autoSpaceDE w:val="0"/>
        <w:autoSpaceDN w:val="0"/>
        <w:adjustRightInd w:val="0"/>
        <w:spacing w:after="0" w:line="240" w:lineRule="auto"/>
        <w:ind w:firstLine="709"/>
        <w:jc w:val="both"/>
        <w:rPr>
          <w:rFonts w:ascii="Times New Roman" w:hAnsi="Times New Roman"/>
          <w:bCs/>
          <w:i/>
          <w:iCs/>
          <w:sz w:val="24"/>
          <w:szCs w:val="24"/>
        </w:rPr>
      </w:pPr>
      <w:r w:rsidRPr="00B96C01">
        <w:rPr>
          <w:rFonts w:ascii="Times New Roman" w:hAnsi="Times New Roman"/>
          <w:bCs/>
          <w:i/>
          <w:iCs/>
          <w:sz w:val="24"/>
          <w:szCs w:val="24"/>
        </w:rPr>
        <w:t>7.2. Дополнительная литература</w:t>
      </w:r>
    </w:p>
    <w:p w14:paraId="2CA15415" w14:textId="6D083D6F" w:rsidR="005374C1" w:rsidRPr="00B96C01" w:rsidRDefault="005374C1" w:rsidP="005374C1">
      <w:p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sz w:val="24"/>
          <w:szCs w:val="24"/>
          <w:lang w:eastAsia="ru-RU"/>
        </w:rPr>
      </w:pPr>
      <w:r w:rsidRPr="00B96C01">
        <w:rPr>
          <w:rFonts w:ascii="Times New Roman" w:eastAsia="Times New Roman" w:hAnsi="Times New Roman" w:cstheme="minorBidi"/>
          <w:sz w:val="24"/>
          <w:szCs w:val="24"/>
          <w:lang w:eastAsia="ru-RU"/>
        </w:rPr>
        <w:t xml:space="preserve">1. </w:t>
      </w:r>
      <w:proofErr w:type="spellStart"/>
      <w:r w:rsidR="00752519" w:rsidRPr="00752519">
        <w:rPr>
          <w:rFonts w:ascii="Times New Roman" w:eastAsia="Times New Roman" w:hAnsi="Times New Roman" w:cstheme="minorBidi"/>
          <w:sz w:val="24"/>
          <w:szCs w:val="24"/>
          <w:lang w:eastAsia="ru-RU"/>
        </w:rPr>
        <w:t>Хайретдинова</w:t>
      </w:r>
      <w:proofErr w:type="spellEnd"/>
      <w:r w:rsidR="00752519" w:rsidRPr="00752519">
        <w:rPr>
          <w:rFonts w:ascii="Times New Roman" w:eastAsia="Times New Roman" w:hAnsi="Times New Roman" w:cstheme="minorBidi"/>
          <w:sz w:val="24"/>
          <w:szCs w:val="24"/>
          <w:lang w:eastAsia="ru-RU"/>
        </w:rPr>
        <w:t xml:space="preserve">, О.А. Технология и организация туроператорской деятельности : учебное пособие / О.А. </w:t>
      </w:r>
      <w:proofErr w:type="spellStart"/>
      <w:r w:rsidR="00752519" w:rsidRPr="00752519">
        <w:rPr>
          <w:rFonts w:ascii="Times New Roman" w:eastAsia="Times New Roman" w:hAnsi="Times New Roman" w:cstheme="minorBidi"/>
          <w:sz w:val="24"/>
          <w:szCs w:val="24"/>
          <w:lang w:eastAsia="ru-RU"/>
        </w:rPr>
        <w:t>Хайретдинова</w:t>
      </w:r>
      <w:proofErr w:type="spellEnd"/>
      <w:r w:rsidR="00752519" w:rsidRPr="00752519">
        <w:rPr>
          <w:rFonts w:ascii="Times New Roman" w:eastAsia="Times New Roman" w:hAnsi="Times New Roman" w:cstheme="minorBidi"/>
          <w:sz w:val="24"/>
          <w:szCs w:val="24"/>
          <w:lang w:eastAsia="ru-RU"/>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Уфа : Уфимский государственный университет экономики и сервиса, 2015. - 107 с. : табл., схем. - </w:t>
      </w:r>
      <w:proofErr w:type="spellStart"/>
      <w:r w:rsidR="00752519" w:rsidRPr="00752519">
        <w:rPr>
          <w:rFonts w:ascii="Times New Roman" w:eastAsia="Times New Roman" w:hAnsi="Times New Roman" w:cstheme="minorBidi"/>
          <w:sz w:val="24"/>
          <w:szCs w:val="24"/>
          <w:lang w:eastAsia="ru-RU"/>
        </w:rPr>
        <w:t>Библиогр</w:t>
      </w:r>
      <w:proofErr w:type="spellEnd"/>
      <w:r w:rsidR="00752519" w:rsidRPr="00752519">
        <w:rPr>
          <w:rFonts w:ascii="Times New Roman" w:eastAsia="Times New Roman" w:hAnsi="Times New Roman" w:cstheme="minorBidi"/>
          <w:sz w:val="24"/>
          <w:szCs w:val="24"/>
          <w:lang w:eastAsia="ru-RU"/>
        </w:rPr>
        <w:t>. в кн. - ISBN 978-5-88469-747-8 ; То же [Электронный ресурс]. - URL: http://biblioclub.ru/index.php?page=book&amp;id=445129.</w:t>
      </w:r>
    </w:p>
    <w:p w14:paraId="44237322" w14:textId="77777777" w:rsidR="005374C1" w:rsidRPr="00B96C01" w:rsidRDefault="005374C1" w:rsidP="005374C1">
      <w:p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sz w:val="24"/>
          <w:szCs w:val="24"/>
          <w:lang w:eastAsia="ru-RU"/>
        </w:rPr>
      </w:pPr>
      <w:r w:rsidRPr="00B96C01">
        <w:rPr>
          <w:rFonts w:ascii="Times New Roman" w:eastAsia="Times New Roman" w:hAnsi="Times New Roman" w:cstheme="minorBidi"/>
          <w:sz w:val="24"/>
          <w:szCs w:val="24"/>
          <w:lang w:eastAsia="ru-RU"/>
        </w:rPr>
        <w:t>2.</w:t>
      </w:r>
      <w:r w:rsidRPr="00B96C01">
        <w:rPr>
          <w:rFonts w:ascii="Times New Roman" w:eastAsia="Times New Roman" w:hAnsi="Times New Roman" w:cstheme="minorBidi"/>
          <w:sz w:val="24"/>
          <w:szCs w:val="24"/>
          <w:lang w:eastAsia="ru-RU"/>
        </w:rPr>
        <w:tab/>
        <w:t xml:space="preserve">Воскресенский, В.Ю. Международный туризм : учебное пособие / В.Ю. Воскресенский. - 2-е изд., </w:t>
      </w:r>
      <w:proofErr w:type="spellStart"/>
      <w:r w:rsidRPr="00B96C01">
        <w:rPr>
          <w:rFonts w:ascii="Times New Roman" w:eastAsia="Times New Roman" w:hAnsi="Times New Roman" w:cstheme="minorBidi"/>
          <w:sz w:val="24"/>
          <w:szCs w:val="24"/>
          <w:lang w:eastAsia="ru-RU"/>
        </w:rPr>
        <w:t>перераб</w:t>
      </w:r>
      <w:proofErr w:type="spellEnd"/>
      <w:r w:rsidRPr="00B96C01">
        <w:rPr>
          <w:rFonts w:ascii="Times New Roman" w:eastAsia="Times New Roman" w:hAnsi="Times New Roman" w:cstheme="minorBidi"/>
          <w:sz w:val="24"/>
          <w:szCs w:val="24"/>
          <w:lang w:eastAsia="ru-RU"/>
        </w:rPr>
        <w:t xml:space="preserve">. и доп. - Москва : Юнити-Дана, 2015. - 462 с. : ил., табл., схемы - </w:t>
      </w:r>
      <w:proofErr w:type="spellStart"/>
      <w:r w:rsidRPr="00B96C01">
        <w:rPr>
          <w:rFonts w:ascii="Times New Roman" w:eastAsia="Times New Roman" w:hAnsi="Times New Roman" w:cstheme="minorBidi"/>
          <w:sz w:val="24"/>
          <w:szCs w:val="24"/>
          <w:lang w:eastAsia="ru-RU"/>
        </w:rPr>
        <w:t>Библиогр</w:t>
      </w:r>
      <w:proofErr w:type="spellEnd"/>
      <w:r w:rsidRPr="00B96C01">
        <w:rPr>
          <w:rFonts w:ascii="Times New Roman" w:eastAsia="Times New Roman" w:hAnsi="Times New Roman" w:cstheme="minorBidi"/>
          <w:sz w:val="24"/>
          <w:szCs w:val="24"/>
          <w:lang w:eastAsia="ru-RU"/>
        </w:rPr>
        <w:t xml:space="preserve">.: с. 419-423. - ISBN 978-5-238-01456-2 ; То же [Электронный ресурс]. - URL: </w:t>
      </w:r>
      <w:hyperlink r:id="rId11" w:history="1">
        <w:r w:rsidRPr="00B96C01">
          <w:rPr>
            <w:rStyle w:val="af5"/>
            <w:rFonts w:ascii="Times New Roman" w:eastAsia="Times New Roman" w:hAnsi="Times New Roman" w:cstheme="minorBidi"/>
            <w:sz w:val="24"/>
            <w:szCs w:val="24"/>
            <w:lang w:eastAsia="ru-RU"/>
          </w:rPr>
          <w:t>http://biblioclub.ru/index.php?page=book&amp;id=114800</w:t>
        </w:r>
      </w:hyperlink>
    </w:p>
    <w:p w14:paraId="1F04C076" w14:textId="77777777" w:rsidR="005374C1" w:rsidRPr="00B96C01" w:rsidRDefault="005374C1" w:rsidP="005374C1">
      <w:p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sz w:val="24"/>
          <w:szCs w:val="24"/>
          <w:lang w:eastAsia="ru-RU"/>
        </w:rPr>
      </w:pPr>
      <w:r w:rsidRPr="00B96C01">
        <w:rPr>
          <w:rFonts w:ascii="Times New Roman" w:eastAsia="Times New Roman" w:hAnsi="Times New Roman" w:cstheme="minorBidi"/>
          <w:sz w:val="24"/>
          <w:szCs w:val="24"/>
          <w:lang w:eastAsia="ru-RU"/>
        </w:rPr>
        <w:t xml:space="preserve">3. </w:t>
      </w:r>
      <w:r w:rsidRPr="00B96C01">
        <w:rPr>
          <w:rFonts w:ascii="Times New Roman" w:hAnsi="Times New Roman"/>
          <w:bCs/>
          <w:sz w:val="24"/>
          <w:szCs w:val="24"/>
        </w:rPr>
        <w:t xml:space="preserve">Добрина, Н. А. </w:t>
      </w:r>
      <w:proofErr w:type="spellStart"/>
      <w:r w:rsidRPr="00B96C01">
        <w:rPr>
          <w:rFonts w:ascii="Times New Roman" w:hAnsi="Times New Roman"/>
          <w:bCs/>
          <w:sz w:val="24"/>
          <w:szCs w:val="24"/>
        </w:rPr>
        <w:t>Экскурсоведение</w:t>
      </w:r>
      <w:proofErr w:type="spellEnd"/>
      <w:r w:rsidRPr="00B96C01">
        <w:rPr>
          <w:rFonts w:ascii="Times New Roman" w:hAnsi="Times New Roman"/>
          <w:bCs/>
          <w:sz w:val="24"/>
          <w:szCs w:val="24"/>
        </w:rPr>
        <w:t xml:space="preserve"> [Электронный ресурс] : учеб. пособие / Н. А. Добрина. - 3-е изд., стер. - Москва : Флинта, 2013. - 288 с. - ISBN 978-5-9765-1118-7. http://biblioclub.ru/index.php?p </w:t>
      </w:r>
      <w:proofErr w:type="spellStart"/>
      <w:r w:rsidRPr="00B96C01">
        <w:rPr>
          <w:rFonts w:ascii="Times New Roman" w:hAnsi="Times New Roman"/>
          <w:bCs/>
          <w:sz w:val="24"/>
          <w:szCs w:val="24"/>
        </w:rPr>
        <w:t>age</w:t>
      </w:r>
      <w:proofErr w:type="spellEnd"/>
      <w:r w:rsidRPr="00B96C01">
        <w:rPr>
          <w:rFonts w:ascii="Times New Roman" w:hAnsi="Times New Roman"/>
          <w:bCs/>
          <w:sz w:val="24"/>
          <w:szCs w:val="24"/>
        </w:rPr>
        <w:t>=</w:t>
      </w:r>
      <w:proofErr w:type="spellStart"/>
      <w:r w:rsidRPr="00B96C01">
        <w:rPr>
          <w:rFonts w:ascii="Times New Roman" w:hAnsi="Times New Roman"/>
          <w:bCs/>
          <w:sz w:val="24"/>
          <w:szCs w:val="24"/>
        </w:rPr>
        <w:t>book&amp;id</w:t>
      </w:r>
      <w:proofErr w:type="spellEnd"/>
      <w:r w:rsidRPr="00B96C01">
        <w:rPr>
          <w:rFonts w:ascii="Times New Roman" w:hAnsi="Times New Roman"/>
          <w:bCs/>
          <w:sz w:val="24"/>
          <w:szCs w:val="24"/>
        </w:rPr>
        <w:t xml:space="preserve">=363262 </w:t>
      </w:r>
    </w:p>
    <w:p w14:paraId="145831EE" w14:textId="77777777" w:rsidR="005374C1" w:rsidRPr="00B96C01" w:rsidRDefault="005374C1" w:rsidP="005374C1">
      <w:p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sz w:val="24"/>
          <w:szCs w:val="24"/>
          <w:lang w:eastAsia="ru-RU"/>
        </w:rPr>
      </w:pPr>
      <w:r w:rsidRPr="00B96C01">
        <w:rPr>
          <w:rFonts w:ascii="Times New Roman" w:eastAsia="Times New Roman" w:hAnsi="Times New Roman" w:cstheme="minorBidi"/>
          <w:sz w:val="24"/>
          <w:szCs w:val="24"/>
          <w:lang w:eastAsia="ru-RU"/>
        </w:rPr>
        <w:t xml:space="preserve">4. </w:t>
      </w:r>
      <w:proofErr w:type="spellStart"/>
      <w:r w:rsidRPr="00B96C01">
        <w:rPr>
          <w:rFonts w:ascii="Times New Roman" w:hAnsi="Times New Roman"/>
          <w:bCs/>
          <w:sz w:val="24"/>
          <w:szCs w:val="24"/>
        </w:rPr>
        <w:t>Хайретдинова</w:t>
      </w:r>
      <w:proofErr w:type="spellEnd"/>
      <w:r w:rsidRPr="00B96C01">
        <w:rPr>
          <w:rFonts w:ascii="Times New Roman" w:hAnsi="Times New Roman"/>
          <w:bCs/>
          <w:sz w:val="24"/>
          <w:szCs w:val="24"/>
        </w:rPr>
        <w:t xml:space="preserve">, О. А. Технологии и организация экскурсионных услуг [Электронный ресурс] : учеб. пособие / О. А. </w:t>
      </w:r>
      <w:proofErr w:type="spellStart"/>
      <w:r w:rsidRPr="00B96C01">
        <w:rPr>
          <w:rFonts w:ascii="Times New Roman" w:hAnsi="Times New Roman"/>
          <w:bCs/>
          <w:sz w:val="24"/>
          <w:szCs w:val="24"/>
        </w:rPr>
        <w:t>Хайретдинова</w:t>
      </w:r>
      <w:proofErr w:type="spellEnd"/>
      <w:r w:rsidRPr="00B96C01">
        <w:rPr>
          <w:rFonts w:ascii="Times New Roman" w:hAnsi="Times New Roman"/>
          <w:bCs/>
          <w:sz w:val="24"/>
          <w:szCs w:val="24"/>
        </w:rPr>
        <w:t xml:space="preserve">. - Уфа : Уфимский государственный университет экономики и сервиса, 2015. - 176 с. - ISBN 978-5-88469-739-3. http://biblioclub.ru/index.php?p </w:t>
      </w:r>
      <w:proofErr w:type="spellStart"/>
      <w:r w:rsidRPr="00B96C01">
        <w:rPr>
          <w:rFonts w:ascii="Times New Roman" w:hAnsi="Times New Roman"/>
          <w:bCs/>
          <w:sz w:val="24"/>
          <w:szCs w:val="24"/>
        </w:rPr>
        <w:t>age</w:t>
      </w:r>
      <w:proofErr w:type="spellEnd"/>
      <w:r w:rsidRPr="00B96C01">
        <w:rPr>
          <w:rFonts w:ascii="Times New Roman" w:hAnsi="Times New Roman"/>
          <w:bCs/>
          <w:sz w:val="24"/>
          <w:szCs w:val="24"/>
        </w:rPr>
        <w:t>=</w:t>
      </w:r>
      <w:proofErr w:type="spellStart"/>
      <w:r w:rsidRPr="00B96C01">
        <w:rPr>
          <w:rFonts w:ascii="Times New Roman" w:hAnsi="Times New Roman"/>
          <w:bCs/>
          <w:sz w:val="24"/>
          <w:szCs w:val="24"/>
        </w:rPr>
        <w:t>book&amp;id</w:t>
      </w:r>
      <w:proofErr w:type="spellEnd"/>
      <w:r w:rsidRPr="00B96C01">
        <w:rPr>
          <w:rFonts w:ascii="Times New Roman" w:hAnsi="Times New Roman"/>
          <w:bCs/>
          <w:sz w:val="24"/>
          <w:szCs w:val="24"/>
        </w:rPr>
        <w:t xml:space="preserve">=445128 </w:t>
      </w:r>
    </w:p>
    <w:p w14:paraId="168040BE" w14:textId="77777777" w:rsidR="005374C1" w:rsidRPr="00B96C01" w:rsidRDefault="005374C1" w:rsidP="005374C1">
      <w:p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sz w:val="24"/>
          <w:szCs w:val="24"/>
          <w:lang w:eastAsia="ru-RU"/>
        </w:rPr>
      </w:pPr>
      <w:r w:rsidRPr="00B96C01">
        <w:rPr>
          <w:rFonts w:ascii="Times New Roman" w:eastAsia="Times New Roman" w:hAnsi="Times New Roman" w:cstheme="minorBidi"/>
          <w:sz w:val="24"/>
          <w:szCs w:val="24"/>
          <w:lang w:eastAsia="ru-RU"/>
        </w:rPr>
        <w:t xml:space="preserve">5. </w:t>
      </w:r>
      <w:r w:rsidRPr="00B96C01">
        <w:rPr>
          <w:rFonts w:ascii="Times New Roman" w:hAnsi="Times New Roman"/>
          <w:bCs/>
          <w:sz w:val="24"/>
          <w:szCs w:val="24"/>
        </w:rPr>
        <w:t xml:space="preserve">Курило, Л. В. Основы экскурсионной деятельности [Электронный ресурс] : учеб. пособие / Л. В. Курило, Е. В. Смирнова. - Москва : Советский спорт, 2012. - 208 с. - (Профессиональное туристское образование). - ISBN 978-5-9718-0553-3. http://biblioclub.ru/index.php?p </w:t>
      </w:r>
      <w:proofErr w:type="spellStart"/>
      <w:r w:rsidRPr="00B96C01">
        <w:rPr>
          <w:rFonts w:ascii="Times New Roman" w:hAnsi="Times New Roman"/>
          <w:bCs/>
          <w:sz w:val="24"/>
          <w:szCs w:val="24"/>
        </w:rPr>
        <w:t>age</w:t>
      </w:r>
      <w:proofErr w:type="spellEnd"/>
      <w:r w:rsidRPr="00B96C01">
        <w:rPr>
          <w:rFonts w:ascii="Times New Roman" w:hAnsi="Times New Roman"/>
          <w:bCs/>
          <w:sz w:val="24"/>
          <w:szCs w:val="24"/>
        </w:rPr>
        <w:t>=</w:t>
      </w:r>
      <w:proofErr w:type="spellStart"/>
      <w:r w:rsidRPr="00B96C01">
        <w:rPr>
          <w:rFonts w:ascii="Times New Roman" w:hAnsi="Times New Roman"/>
          <w:bCs/>
          <w:sz w:val="24"/>
          <w:szCs w:val="24"/>
        </w:rPr>
        <w:t>book&amp;id</w:t>
      </w:r>
      <w:proofErr w:type="spellEnd"/>
      <w:r w:rsidRPr="00B96C01">
        <w:rPr>
          <w:rFonts w:ascii="Times New Roman" w:hAnsi="Times New Roman"/>
          <w:bCs/>
          <w:sz w:val="24"/>
          <w:szCs w:val="24"/>
        </w:rPr>
        <w:t>=258233</w:t>
      </w:r>
    </w:p>
    <w:p w14:paraId="5140853A" w14:textId="77777777" w:rsidR="005374C1" w:rsidRPr="00B96C01" w:rsidRDefault="005374C1" w:rsidP="005374C1">
      <w:pPr>
        <w:tabs>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B96C01">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3343D17F" w14:textId="77777777" w:rsidR="005374C1" w:rsidRPr="00B96C01" w:rsidRDefault="005374C1" w:rsidP="005374C1">
      <w:pPr>
        <w:pStyle w:val="a4"/>
        <w:numPr>
          <w:ilvl w:val="1"/>
          <w:numId w:val="15"/>
        </w:numPr>
        <w:tabs>
          <w:tab w:val="left" w:pos="567"/>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Перова Т.В. Организация сферы туризма: Учеб.-</w:t>
      </w:r>
      <w:proofErr w:type="spellStart"/>
      <w:r w:rsidRPr="00B96C01">
        <w:rPr>
          <w:rFonts w:ascii="Times New Roman" w:eastAsia="Times New Roman" w:hAnsi="Times New Roman"/>
          <w:sz w:val="24"/>
          <w:szCs w:val="24"/>
          <w:lang w:eastAsia="ru-RU"/>
        </w:rPr>
        <w:t>метод.пособие</w:t>
      </w:r>
      <w:proofErr w:type="spellEnd"/>
      <w:r w:rsidRPr="00B96C01">
        <w:rPr>
          <w:rFonts w:ascii="Times New Roman" w:eastAsia="Times New Roman" w:hAnsi="Times New Roman"/>
          <w:sz w:val="24"/>
          <w:szCs w:val="24"/>
          <w:lang w:eastAsia="ru-RU"/>
        </w:rPr>
        <w:t>. - Нижний Новгород: НГПУ, 2015</w:t>
      </w:r>
    </w:p>
    <w:p w14:paraId="4BC8BD4B" w14:textId="77777777" w:rsidR="005374C1" w:rsidRPr="00B96C01" w:rsidRDefault="005374C1" w:rsidP="005374C1">
      <w:pPr>
        <w:tabs>
          <w:tab w:val="left" w:pos="567"/>
          <w:tab w:val="left" w:pos="851"/>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p>
    <w:p w14:paraId="6F12BD03" w14:textId="77777777" w:rsidR="005374C1" w:rsidRPr="00B96C01" w:rsidRDefault="005374C1" w:rsidP="005374C1">
      <w:pPr>
        <w:tabs>
          <w:tab w:val="left" w:pos="851"/>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B96C01">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3CEA02F8" w14:textId="77777777" w:rsidR="005374C1" w:rsidRPr="00B96C01" w:rsidRDefault="005374C1" w:rsidP="005374C1">
      <w:pPr>
        <w:pStyle w:val="a4"/>
        <w:numPr>
          <w:ilvl w:val="2"/>
          <w:numId w:val="15"/>
        </w:numPr>
        <w:tabs>
          <w:tab w:val="left" w:pos="426"/>
          <w:tab w:val="left" w:pos="851"/>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r w:rsidRPr="00B96C01">
        <w:rPr>
          <w:rFonts w:ascii="Times New Roman" w:eastAsia="Times New Roman" w:hAnsi="Times New Roman"/>
          <w:bCs/>
          <w:sz w:val="24"/>
          <w:szCs w:val="24"/>
          <w:lang w:eastAsia="ru-RU"/>
        </w:rPr>
        <w:t xml:space="preserve">Трухачев, А.В. Туризм. Введение в туризм : учебник / А.В. Трухачев, И.В. </w:t>
      </w:r>
      <w:proofErr w:type="spellStart"/>
      <w:r w:rsidRPr="00B96C01">
        <w:rPr>
          <w:rFonts w:ascii="Times New Roman" w:eastAsia="Times New Roman" w:hAnsi="Times New Roman"/>
          <w:bCs/>
          <w:sz w:val="24"/>
          <w:szCs w:val="24"/>
          <w:lang w:eastAsia="ru-RU"/>
        </w:rPr>
        <w:t>Таранова</w:t>
      </w:r>
      <w:proofErr w:type="spellEnd"/>
      <w:r w:rsidRPr="00B96C01">
        <w:rPr>
          <w:rFonts w:ascii="Times New Roman" w:eastAsia="Times New Roman" w:hAnsi="Times New Roman"/>
          <w:bCs/>
          <w:sz w:val="24"/>
          <w:szCs w:val="24"/>
          <w:lang w:eastAsia="ru-RU"/>
        </w:rPr>
        <w:t xml:space="preserve">. - Ставрополь: Ставропольский государственный аграрный университет, 2013. - 396 с. - ISBN 978-5-59596-0862-0 ; То же [Электронный ресурс]. - URL: </w:t>
      </w:r>
      <w:hyperlink r:id="rId12" w:history="1">
        <w:r w:rsidRPr="00B96C01">
          <w:rPr>
            <w:rStyle w:val="af5"/>
            <w:rFonts w:ascii="Times New Roman" w:eastAsia="Times New Roman" w:hAnsi="Times New Roman"/>
            <w:bCs/>
            <w:sz w:val="24"/>
            <w:szCs w:val="24"/>
            <w:lang w:eastAsia="ru-RU"/>
          </w:rPr>
          <w:t>http://biblioclub.ru/index.php?page=book&amp;id=233099</w:t>
        </w:r>
      </w:hyperlink>
      <w:r w:rsidRPr="00B96C01">
        <w:rPr>
          <w:rFonts w:ascii="Times New Roman" w:eastAsia="Times New Roman" w:hAnsi="Times New Roman"/>
          <w:bCs/>
          <w:sz w:val="24"/>
          <w:szCs w:val="24"/>
          <w:lang w:eastAsia="ru-RU"/>
        </w:rPr>
        <w:t>.</w:t>
      </w:r>
    </w:p>
    <w:p w14:paraId="562FE66B" w14:textId="77777777" w:rsidR="005374C1" w:rsidRPr="00B96C01" w:rsidRDefault="005374C1" w:rsidP="005374C1">
      <w:pPr>
        <w:tabs>
          <w:tab w:val="left" w:pos="851"/>
          <w:tab w:val="left" w:pos="993"/>
        </w:tabs>
        <w:autoSpaceDE w:val="0"/>
        <w:autoSpaceDN w:val="0"/>
        <w:adjustRightInd w:val="0"/>
        <w:spacing w:after="0" w:line="240" w:lineRule="auto"/>
        <w:ind w:firstLine="709"/>
        <w:jc w:val="both"/>
        <w:rPr>
          <w:rFonts w:ascii="Times New Roman" w:hAnsi="Times New Roman"/>
          <w:b/>
          <w:bCs/>
          <w:sz w:val="24"/>
          <w:szCs w:val="24"/>
        </w:rPr>
      </w:pPr>
    </w:p>
    <w:p w14:paraId="06A78A7D" w14:textId="77777777" w:rsidR="005374C1" w:rsidRPr="00B96C01" w:rsidRDefault="005374C1" w:rsidP="005374C1">
      <w:pPr>
        <w:tabs>
          <w:tab w:val="left" w:pos="993"/>
        </w:tabs>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8. Фонды оценочных средств</w:t>
      </w:r>
    </w:p>
    <w:p w14:paraId="64789B4D" w14:textId="77777777" w:rsidR="005374C1" w:rsidRPr="00B96C01" w:rsidRDefault="005374C1" w:rsidP="005374C1">
      <w:pPr>
        <w:tabs>
          <w:tab w:val="left" w:pos="993"/>
        </w:tabs>
        <w:spacing w:after="0" w:line="240" w:lineRule="auto"/>
        <w:ind w:firstLine="709"/>
        <w:jc w:val="both"/>
        <w:rPr>
          <w:rFonts w:ascii="Times New Roman" w:hAnsi="Times New Roman"/>
          <w:spacing w:val="-4"/>
          <w:sz w:val="24"/>
          <w:szCs w:val="24"/>
        </w:rPr>
      </w:pPr>
      <w:r w:rsidRPr="00B96C01">
        <w:rPr>
          <w:rFonts w:ascii="Times New Roman" w:hAnsi="Times New Roman"/>
          <w:spacing w:val="-4"/>
          <w:sz w:val="24"/>
          <w:szCs w:val="24"/>
        </w:rPr>
        <w:t>Фонд оценочных средств представлен в Приложении 1.</w:t>
      </w:r>
    </w:p>
    <w:p w14:paraId="01EAB42A" w14:textId="77777777" w:rsidR="005374C1" w:rsidRPr="00B96C01" w:rsidRDefault="005374C1" w:rsidP="005374C1">
      <w:pPr>
        <w:tabs>
          <w:tab w:val="left" w:pos="993"/>
        </w:tabs>
        <w:autoSpaceDE w:val="0"/>
        <w:autoSpaceDN w:val="0"/>
        <w:adjustRightInd w:val="0"/>
        <w:spacing w:after="0" w:line="240" w:lineRule="auto"/>
        <w:ind w:firstLine="709"/>
        <w:jc w:val="both"/>
        <w:rPr>
          <w:rFonts w:ascii="Times New Roman" w:hAnsi="Times New Roman"/>
          <w:b/>
          <w:bCs/>
          <w:sz w:val="24"/>
          <w:szCs w:val="24"/>
        </w:rPr>
      </w:pPr>
    </w:p>
    <w:p w14:paraId="240E64E9" w14:textId="77777777" w:rsidR="005374C1" w:rsidRPr="00B96C01" w:rsidRDefault="005374C1" w:rsidP="005374C1">
      <w:pPr>
        <w:tabs>
          <w:tab w:val="left" w:pos="993"/>
        </w:tabs>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9. Материально-техническое обеспечение образовательного процесса по дисциплине</w:t>
      </w:r>
    </w:p>
    <w:p w14:paraId="5741F438" w14:textId="77777777" w:rsidR="005374C1" w:rsidRPr="00B96C01" w:rsidRDefault="005374C1" w:rsidP="005374C1">
      <w:pPr>
        <w:tabs>
          <w:tab w:val="left" w:pos="993"/>
        </w:tabs>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9.1. Описание материально-технической базы</w:t>
      </w:r>
    </w:p>
    <w:p w14:paraId="1842F451" w14:textId="77777777" w:rsidR="005374C1" w:rsidRPr="00B96C01" w:rsidRDefault="005374C1" w:rsidP="005374C1">
      <w:pPr>
        <w:tabs>
          <w:tab w:val="left" w:pos="993"/>
        </w:tabs>
        <w:autoSpaceDE w:val="0"/>
        <w:autoSpaceDN w:val="0"/>
        <w:adjustRightInd w:val="0"/>
        <w:spacing w:after="0" w:line="240" w:lineRule="auto"/>
        <w:ind w:firstLine="709"/>
        <w:jc w:val="both"/>
        <w:rPr>
          <w:rFonts w:ascii="Times New Roman" w:hAnsi="Times New Roman"/>
          <w:color w:val="000000"/>
          <w:sz w:val="24"/>
          <w:szCs w:val="24"/>
        </w:rPr>
      </w:pPr>
      <w:r w:rsidRPr="00B96C01">
        <w:rPr>
          <w:rFonts w:ascii="Times New Roman" w:hAnsi="Times New Roman"/>
          <w:color w:val="000000"/>
          <w:sz w:val="24"/>
          <w:szCs w:val="24"/>
        </w:rPr>
        <w:t>Реализация дисциплины требует наличия аудитории для лекционных и практических занятий, оборудованной мультимедийным оборудованием.</w:t>
      </w:r>
    </w:p>
    <w:p w14:paraId="5BA39773" w14:textId="77777777" w:rsidR="005374C1" w:rsidRPr="00B96C01" w:rsidRDefault="005374C1" w:rsidP="005374C1">
      <w:pPr>
        <w:tabs>
          <w:tab w:val="left" w:pos="993"/>
        </w:tabs>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DF5F051" w14:textId="77777777" w:rsidR="005374C1" w:rsidRPr="00B96C01" w:rsidRDefault="005374C1" w:rsidP="005374C1">
      <w:pPr>
        <w:tabs>
          <w:tab w:val="left" w:pos="993"/>
        </w:tabs>
        <w:autoSpaceDE w:val="0"/>
        <w:autoSpaceDN w:val="0"/>
        <w:adjustRightInd w:val="0"/>
        <w:spacing w:after="0" w:line="240" w:lineRule="auto"/>
        <w:ind w:firstLine="709"/>
        <w:jc w:val="both"/>
        <w:rPr>
          <w:rFonts w:ascii="Times New Roman" w:hAnsi="Times New Roman"/>
          <w:bCs/>
          <w:i/>
          <w:color w:val="000000"/>
          <w:sz w:val="24"/>
          <w:szCs w:val="24"/>
        </w:rPr>
      </w:pPr>
      <w:r w:rsidRPr="00B96C01">
        <w:rPr>
          <w:rFonts w:ascii="Times New Roman" w:hAnsi="Times New Roman"/>
          <w:bCs/>
          <w:i/>
          <w:color w:val="000000"/>
          <w:sz w:val="24"/>
          <w:szCs w:val="24"/>
        </w:rPr>
        <w:lastRenderedPageBreak/>
        <w:t>Перечень программного обеспечения</w:t>
      </w:r>
    </w:p>
    <w:p w14:paraId="4F112F96" w14:textId="77777777" w:rsidR="005374C1" w:rsidRPr="00B96C01" w:rsidRDefault="005374C1" w:rsidP="005374C1">
      <w:pPr>
        <w:tabs>
          <w:tab w:val="left" w:pos="993"/>
        </w:tabs>
        <w:autoSpaceDE w:val="0"/>
        <w:autoSpaceDN w:val="0"/>
        <w:adjustRightInd w:val="0"/>
        <w:spacing w:after="0" w:line="240" w:lineRule="auto"/>
        <w:ind w:firstLine="709"/>
        <w:jc w:val="both"/>
        <w:rPr>
          <w:rFonts w:ascii="Times New Roman" w:hAnsi="Times New Roman"/>
          <w:bCs/>
          <w:i/>
          <w:color w:val="000000"/>
          <w:sz w:val="24"/>
          <w:szCs w:val="24"/>
        </w:rPr>
      </w:pPr>
      <w:r w:rsidRPr="00B96C01">
        <w:rPr>
          <w:rFonts w:ascii="Times New Roman" w:hAnsi="Times New Roman"/>
          <w:color w:val="000000"/>
          <w:sz w:val="24"/>
          <w:szCs w:val="24"/>
          <w:lang w:val="en-US"/>
        </w:rPr>
        <w:t>Microsoft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Windows</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XP</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Word</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Excel</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Project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PowerPoint</w:t>
      </w:r>
      <w:r w:rsidRPr="00B96C01">
        <w:rPr>
          <w:rFonts w:ascii="Times New Roman" w:hAnsi="Times New Roman"/>
          <w:color w:val="000000"/>
          <w:sz w:val="24"/>
          <w:szCs w:val="24"/>
        </w:rPr>
        <w:t>.</w:t>
      </w:r>
    </w:p>
    <w:p w14:paraId="615B775D" w14:textId="77777777" w:rsidR="005374C1" w:rsidRPr="00B96C01" w:rsidRDefault="005374C1" w:rsidP="005374C1">
      <w:pPr>
        <w:tabs>
          <w:tab w:val="left" w:pos="993"/>
        </w:tabs>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color w:val="000000"/>
          <w:sz w:val="24"/>
          <w:szCs w:val="24"/>
        </w:rPr>
        <w:t>Перечень информационных справочных систем</w:t>
      </w:r>
    </w:p>
    <w:p w14:paraId="0CFF1DE1" w14:textId="77777777" w:rsidR="005374C1" w:rsidRPr="00B96C01" w:rsidRDefault="005374C1" w:rsidP="005374C1">
      <w:pPr>
        <w:numPr>
          <w:ilvl w:val="0"/>
          <w:numId w:val="17"/>
        </w:numPr>
        <w:tabs>
          <w:tab w:val="left" w:pos="851"/>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Научная электронная библиотека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13" w:history="1">
        <w:r w:rsidRPr="00B96C01">
          <w:rPr>
            <w:rFonts w:ascii="Times New Roman" w:eastAsia="Times New Roman" w:hAnsi="Times New Roman"/>
            <w:sz w:val="24"/>
            <w:szCs w:val="24"/>
            <w:lang w:eastAsia="ru-RU"/>
          </w:rPr>
          <w:t>http://www.elibrary.ru/agreement.asp</w:t>
        </w:r>
      </w:hyperlink>
      <w:r w:rsidRPr="00B96C01">
        <w:rPr>
          <w:rFonts w:ascii="Times New Roman" w:eastAsia="Times New Roman" w:hAnsi="Times New Roman"/>
          <w:sz w:val="24"/>
          <w:szCs w:val="24"/>
          <w:lang w:eastAsia="ru-RU"/>
        </w:rPr>
        <w:t xml:space="preserve">Справочно-консультационная система «Консультант Плюс»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r w:rsidRPr="00B96C01">
        <w:rPr>
          <w:rFonts w:ascii="Times New Roman" w:eastAsia="Times New Roman" w:hAnsi="Times New Roman"/>
          <w:sz w:val="24"/>
          <w:szCs w:val="24"/>
          <w:lang w:eastAsia="ru-RU"/>
        </w:rPr>
        <w:t>http://www.consultant.ru/.</w:t>
      </w:r>
    </w:p>
    <w:p w14:paraId="3229F437" w14:textId="77777777" w:rsidR="005374C1" w:rsidRPr="00B96C01" w:rsidRDefault="005374C1" w:rsidP="005374C1">
      <w:pPr>
        <w:numPr>
          <w:ilvl w:val="0"/>
          <w:numId w:val="17"/>
        </w:numPr>
        <w:tabs>
          <w:tab w:val="left" w:pos="851"/>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Университетская информационная система РОССИЯ (УИС РОССИЯ)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14" w:history="1">
        <w:r w:rsidRPr="00B96C01">
          <w:rPr>
            <w:rFonts w:ascii="Times New Roman" w:eastAsia="Times New Roman" w:hAnsi="Times New Roman"/>
            <w:sz w:val="24"/>
            <w:szCs w:val="24"/>
            <w:lang w:eastAsia="ru-RU"/>
          </w:rPr>
          <w:t>http://uisrussia.msu.ru/docs/ips/n/access_levels.htm</w:t>
        </w:r>
      </w:hyperlink>
      <w:r w:rsidRPr="00B96C01">
        <w:rPr>
          <w:rFonts w:ascii="Times New Roman" w:eastAsia="Times New Roman" w:hAnsi="Times New Roman"/>
          <w:sz w:val="24"/>
          <w:szCs w:val="24"/>
          <w:lang w:eastAsia="ru-RU"/>
        </w:rPr>
        <w:t>.</w:t>
      </w:r>
    </w:p>
    <w:p w14:paraId="0E8AB3A8" w14:textId="77777777" w:rsidR="005374C1" w:rsidRPr="00B96C01" w:rsidRDefault="005374C1" w:rsidP="005374C1">
      <w:pPr>
        <w:numPr>
          <w:ilvl w:val="0"/>
          <w:numId w:val="17"/>
        </w:numPr>
        <w:tabs>
          <w:tab w:val="left" w:pos="851"/>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Все о туризме - туристическая библиотека [Электронный ресурс]. - Режим доступа: http://www.tourlib.net/</w:t>
      </w:r>
    </w:p>
    <w:p w14:paraId="7A1AE70E" w14:textId="77777777" w:rsidR="005374C1" w:rsidRPr="00B96C01" w:rsidRDefault="005374C1" w:rsidP="005374C1">
      <w:pPr>
        <w:numPr>
          <w:ilvl w:val="0"/>
          <w:numId w:val="17"/>
        </w:numPr>
        <w:tabs>
          <w:tab w:val="left" w:pos="851"/>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Информационно-правовой портал [Электронный ресурс]. - Режим доступа: http://www.garant.ru/</w:t>
      </w:r>
    </w:p>
    <w:p w14:paraId="751EF8AC" w14:textId="77777777" w:rsidR="005374C1" w:rsidRPr="00B96C01" w:rsidRDefault="005374C1" w:rsidP="005374C1">
      <w:pPr>
        <w:numPr>
          <w:ilvl w:val="0"/>
          <w:numId w:val="17"/>
        </w:numPr>
        <w:tabs>
          <w:tab w:val="left" w:pos="851"/>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Российский союз туриндустрии [Электронный ресурс]. - Режим доступа: </w:t>
      </w:r>
      <w:hyperlink r:id="rId15" w:history="1">
        <w:r w:rsidRPr="00B96C01">
          <w:rPr>
            <w:rStyle w:val="af5"/>
            <w:rFonts w:ascii="Times New Roman" w:eastAsia="Times New Roman" w:hAnsi="Times New Roman"/>
            <w:sz w:val="24"/>
            <w:szCs w:val="24"/>
            <w:lang w:eastAsia="ru-RU"/>
          </w:rPr>
          <w:t>http://www.rostourunion.ru</w:t>
        </w:r>
      </w:hyperlink>
    </w:p>
    <w:p w14:paraId="4036D09A" w14:textId="77777777" w:rsidR="005374C1" w:rsidRPr="00B96C01" w:rsidRDefault="005374C1" w:rsidP="005374C1">
      <w:pPr>
        <w:numPr>
          <w:ilvl w:val="0"/>
          <w:numId w:val="17"/>
        </w:numPr>
        <w:tabs>
          <w:tab w:val="left" w:pos="851"/>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ТУРПРОМ – туристический портал: новости туризма, горящие туры [Электронный ресурс]. - Режим доступа: http://www.tourprom.ru</w:t>
      </w:r>
    </w:p>
    <w:p w14:paraId="70BCCE72" w14:textId="77777777" w:rsidR="005374C1" w:rsidRDefault="005374C1" w:rsidP="005374C1">
      <w:pPr>
        <w:rPr>
          <w:rFonts w:ascii="Times New Roman" w:eastAsia="Times New Roman" w:hAnsi="Times New Roman"/>
          <w:b/>
          <w:sz w:val="24"/>
          <w:szCs w:val="24"/>
          <w:lang w:eastAsia="ru-RU"/>
        </w:rPr>
      </w:pPr>
    </w:p>
    <w:p w14:paraId="239FEFFE" w14:textId="77777777" w:rsidR="007A4773" w:rsidRDefault="007A4773">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4A7DD62A" w14:textId="55231534" w:rsidR="00023963" w:rsidRPr="00DB597C" w:rsidRDefault="00023963" w:rsidP="00023963">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2</w:t>
      </w:r>
      <w:r w:rsidRPr="00DB597C">
        <w:rPr>
          <w:rFonts w:ascii="Times New Roman" w:eastAsia="Times New Roman" w:hAnsi="Times New Roman"/>
          <w:b/>
          <w:sz w:val="24"/>
          <w:szCs w:val="24"/>
          <w:lang w:eastAsia="ru-RU"/>
        </w:rPr>
        <w:t>. ПРОГРАММА ДИСЦИПЛИНЫ</w:t>
      </w:r>
    </w:p>
    <w:p w14:paraId="13CC254E" w14:textId="49927E62" w:rsidR="005374C1" w:rsidRDefault="00023963" w:rsidP="00023963">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5374C1" w:rsidRPr="005374C1">
        <w:rPr>
          <w:rFonts w:ascii="Times New Roman" w:eastAsia="Times New Roman" w:hAnsi="Times New Roman"/>
          <w:b/>
          <w:sz w:val="24"/>
          <w:szCs w:val="24"/>
          <w:lang w:eastAsia="ru-RU"/>
        </w:rPr>
        <w:t>Музеи мира: практикум на иностранном языке</w:t>
      </w:r>
      <w:r>
        <w:rPr>
          <w:rFonts w:ascii="Times New Roman" w:eastAsia="Times New Roman" w:hAnsi="Times New Roman"/>
          <w:b/>
          <w:sz w:val="24"/>
          <w:szCs w:val="24"/>
          <w:lang w:eastAsia="ru-RU"/>
        </w:rPr>
        <w:t>»</w:t>
      </w:r>
    </w:p>
    <w:p w14:paraId="2FD05705" w14:textId="77777777" w:rsidR="007D495C" w:rsidRPr="00DB597C" w:rsidRDefault="007D495C" w:rsidP="007D495C">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66A71AA7" w14:textId="77777777" w:rsidR="007D495C" w:rsidRPr="00695FAD"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695FAD">
        <w:rPr>
          <w:rFonts w:ascii="Times New Roman" w:eastAsia="Times New Roman" w:hAnsi="Times New Roman"/>
          <w:bCs/>
          <w:sz w:val="24"/>
          <w:szCs w:val="24"/>
          <w:lang w:eastAsia="ru-RU"/>
        </w:rPr>
        <w:t xml:space="preserve">Актуальной задачей предлагаемого курса является обучение навыкам поисковой, исследовательской деятельности с целью получения новых знаний, приобретение опыта самостоятельной работы, т.е. научить студента учиться, получать информацию из разных источников, сравнивать её, анализировать, делать выводы, обсуждать, трансформировать полученные материалы. Исследовательская деятельность должна ассоциироваться у учащихся с осмыслением проблемы, поиском новых знаний, их закономерностей, радостью познания, гордостью собой и своими достижениями. Целенаправленная работа по реализации страноведческого аспекта способствует повышению интереса к изучению иностранных языков, создает положительную мотивацию. Включение в процесс обучения курса </w:t>
      </w:r>
      <w:r>
        <w:rPr>
          <w:rFonts w:ascii="Times New Roman" w:eastAsia="Times New Roman" w:hAnsi="Times New Roman"/>
          <w:bCs/>
          <w:sz w:val="24"/>
          <w:szCs w:val="24"/>
          <w:lang w:eastAsia="ru-RU"/>
        </w:rPr>
        <w:t>страноведческого и культурологического содержания на иностранном языке</w:t>
      </w:r>
      <w:r w:rsidRPr="00695FAD">
        <w:rPr>
          <w:rFonts w:ascii="Times New Roman" w:eastAsia="Times New Roman" w:hAnsi="Times New Roman"/>
          <w:bCs/>
          <w:sz w:val="24"/>
          <w:szCs w:val="24"/>
          <w:lang w:eastAsia="ru-RU"/>
        </w:rPr>
        <w:t xml:space="preserve"> обеспечивает осознанное заинтересованное усвоение иностранных языков в тесной связи с иноязычной культурой, которая включает в себя разнообразные познавательные сведения об истории, литературе, архитектуре, быте, нравах, образе ж</w:t>
      </w:r>
      <w:r>
        <w:rPr>
          <w:rFonts w:ascii="Times New Roman" w:eastAsia="Times New Roman" w:hAnsi="Times New Roman"/>
          <w:bCs/>
          <w:sz w:val="24"/>
          <w:szCs w:val="24"/>
          <w:lang w:eastAsia="ru-RU"/>
        </w:rPr>
        <w:t>изни и традициях других народов</w:t>
      </w:r>
      <w:r w:rsidRPr="00695FAD">
        <w:rPr>
          <w:rFonts w:ascii="Times New Roman" w:eastAsia="Times New Roman" w:hAnsi="Times New Roman"/>
          <w:bCs/>
          <w:sz w:val="24"/>
          <w:szCs w:val="24"/>
          <w:lang w:eastAsia="ru-RU"/>
        </w:rPr>
        <w:t>.</w:t>
      </w:r>
    </w:p>
    <w:p w14:paraId="33B66F95" w14:textId="77777777" w:rsidR="007D495C" w:rsidRPr="00DB597C"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78E364B8" w14:textId="77777777" w:rsidR="007D495C" w:rsidRPr="00695FAD" w:rsidRDefault="007D495C" w:rsidP="007D495C">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695FAD">
        <w:rPr>
          <w:rFonts w:ascii="Times New Roman" w:eastAsia="Times New Roman" w:hAnsi="Times New Roman"/>
          <w:sz w:val="24"/>
          <w:szCs w:val="24"/>
          <w:lang w:eastAsia="ru-RU"/>
        </w:rPr>
        <w:t xml:space="preserve">Дисциплина относится к модулю </w:t>
      </w:r>
      <w:r>
        <w:rPr>
          <w:rFonts w:ascii="Times New Roman" w:eastAsia="Times New Roman" w:hAnsi="Times New Roman"/>
          <w:sz w:val="24"/>
          <w:szCs w:val="24"/>
          <w:lang w:eastAsia="ru-RU"/>
        </w:rPr>
        <w:t xml:space="preserve">К.М.11 </w:t>
      </w:r>
      <w:r w:rsidRPr="00695FAD">
        <w:rPr>
          <w:rFonts w:ascii="Times New Roman" w:eastAsia="Times New Roman" w:hAnsi="Times New Roman"/>
          <w:sz w:val="24"/>
          <w:szCs w:val="24"/>
          <w:lang w:eastAsia="ru-RU"/>
        </w:rPr>
        <w:t>«</w:t>
      </w:r>
      <w:r w:rsidRPr="00C84118">
        <w:rPr>
          <w:rFonts w:ascii="Times New Roman" w:eastAsia="Times New Roman" w:hAnsi="Times New Roman"/>
          <w:sz w:val="24"/>
          <w:szCs w:val="24"/>
          <w:lang w:eastAsia="ru-RU"/>
        </w:rPr>
        <w:t>Управление инфраструктурой туристской деятельности</w:t>
      </w:r>
      <w:r w:rsidRPr="00695FAD">
        <w:rPr>
          <w:rFonts w:ascii="Times New Roman" w:eastAsia="Times New Roman" w:hAnsi="Times New Roman"/>
          <w:sz w:val="24"/>
          <w:szCs w:val="24"/>
          <w:lang w:eastAsia="ru-RU"/>
        </w:rPr>
        <w:t xml:space="preserve">» к </w:t>
      </w:r>
      <w:r>
        <w:rPr>
          <w:rFonts w:ascii="Times New Roman" w:eastAsia="Times New Roman" w:hAnsi="Times New Roman"/>
          <w:sz w:val="24"/>
          <w:szCs w:val="24"/>
          <w:lang w:eastAsia="ru-RU"/>
        </w:rPr>
        <w:t>обязательной</w:t>
      </w:r>
      <w:r w:rsidRPr="00695FAD">
        <w:rPr>
          <w:rFonts w:ascii="Times New Roman" w:eastAsia="Times New Roman" w:hAnsi="Times New Roman"/>
          <w:sz w:val="24"/>
          <w:szCs w:val="24"/>
          <w:lang w:eastAsia="ru-RU"/>
        </w:rPr>
        <w:t xml:space="preserve"> части бакалавриата по </w:t>
      </w:r>
      <w:r w:rsidRPr="00290ABA">
        <w:rPr>
          <w:rFonts w:ascii="Times New Roman" w:eastAsia="Times New Roman" w:hAnsi="Times New Roman"/>
          <w:sz w:val="24"/>
          <w:szCs w:val="24"/>
          <w:lang w:eastAsia="ru-RU"/>
        </w:rPr>
        <w:t>направлению подготовки 43.03.02 Туризм, профилю Туризм с углубленным изучением иностранного языка</w:t>
      </w:r>
      <w:r w:rsidRPr="00695FAD">
        <w:rPr>
          <w:rFonts w:ascii="Times New Roman" w:eastAsia="Times New Roman" w:hAnsi="Times New Roman"/>
          <w:sz w:val="24"/>
          <w:szCs w:val="24"/>
          <w:lang w:eastAsia="ru-RU"/>
        </w:rPr>
        <w:t>.</w:t>
      </w:r>
    </w:p>
    <w:p w14:paraId="469BCC85" w14:textId="77777777" w:rsidR="007D495C" w:rsidRPr="00695FAD" w:rsidRDefault="007D495C" w:rsidP="007D495C">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695FAD">
        <w:rPr>
          <w:rFonts w:ascii="Times New Roman" w:eastAsia="Times New Roman" w:hAnsi="Times New Roman"/>
          <w:sz w:val="24"/>
          <w:szCs w:val="24"/>
          <w:lang w:eastAsia="ru-RU"/>
        </w:rPr>
        <w:t xml:space="preserve">Дисциплины, на которых базируется данная дисциплина: </w:t>
      </w:r>
      <w:r>
        <w:rPr>
          <w:rFonts w:ascii="Times New Roman" w:eastAsia="Times New Roman" w:hAnsi="Times New Roman"/>
          <w:sz w:val="24"/>
          <w:szCs w:val="24"/>
          <w:lang w:eastAsia="ru-RU"/>
        </w:rPr>
        <w:t>«</w:t>
      </w:r>
      <w:r w:rsidRPr="00C84118">
        <w:rPr>
          <w:rFonts w:ascii="Times New Roman" w:eastAsia="Times New Roman" w:hAnsi="Times New Roman"/>
          <w:sz w:val="24"/>
          <w:szCs w:val="24"/>
          <w:lang w:eastAsia="ru-RU"/>
        </w:rPr>
        <w:t>Иностранный язык (английский)</w:t>
      </w:r>
      <w:r>
        <w:rPr>
          <w:rFonts w:ascii="Times New Roman" w:eastAsia="Times New Roman" w:hAnsi="Times New Roman"/>
          <w:sz w:val="24"/>
          <w:szCs w:val="24"/>
          <w:lang w:eastAsia="ru-RU"/>
        </w:rPr>
        <w:t>», «</w:t>
      </w:r>
      <w:r w:rsidRPr="00C84118">
        <w:rPr>
          <w:rFonts w:ascii="Times New Roman" w:eastAsia="Times New Roman" w:hAnsi="Times New Roman"/>
          <w:sz w:val="24"/>
          <w:szCs w:val="24"/>
          <w:lang w:eastAsia="ru-RU"/>
        </w:rPr>
        <w:t>Практическая грамматика</w:t>
      </w:r>
      <w:r>
        <w:rPr>
          <w:rFonts w:ascii="Times New Roman" w:eastAsia="Times New Roman" w:hAnsi="Times New Roman"/>
          <w:sz w:val="24"/>
          <w:szCs w:val="24"/>
          <w:lang w:eastAsia="ru-RU"/>
        </w:rPr>
        <w:t>», «</w:t>
      </w:r>
      <w:r w:rsidRPr="00C84118">
        <w:rPr>
          <w:rFonts w:ascii="Times New Roman" w:eastAsia="Times New Roman" w:hAnsi="Times New Roman"/>
          <w:sz w:val="24"/>
          <w:szCs w:val="24"/>
          <w:lang w:eastAsia="ru-RU"/>
        </w:rPr>
        <w:t>Систематизирующий курс грамматики</w:t>
      </w:r>
      <w:r>
        <w:rPr>
          <w:rFonts w:ascii="Times New Roman" w:eastAsia="Times New Roman" w:hAnsi="Times New Roman"/>
          <w:sz w:val="24"/>
          <w:szCs w:val="24"/>
          <w:lang w:eastAsia="ru-RU"/>
        </w:rPr>
        <w:t>», «П</w:t>
      </w:r>
      <w:r w:rsidRPr="00C84118">
        <w:rPr>
          <w:rFonts w:ascii="Times New Roman" w:eastAsia="Times New Roman" w:hAnsi="Times New Roman"/>
          <w:sz w:val="24"/>
          <w:szCs w:val="24"/>
          <w:lang w:eastAsia="ru-RU"/>
        </w:rPr>
        <w:t>рофессиональное общение на АЯ</w:t>
      </w:r>
      <w:r>
        <w:rPr>
          <w:rFonts w:ascii="Times New Roman" w:eastAsia="Times New Roman" w:hAnsi="Times New Roman"/>
          <w:sz w:val="24"/>
          <w:szCs w:val="24"/>
          <w:lang w:eastAsia="ru-RU"/>
        </w:rPr>
        <w:t>», «</w:t>
      </w:r>
      <w:r w:rsidRPr="00C84118">
        <w:rPr>
          <w:rFonts w:ascii="Times New Roman" w:eastAsia="Times New Roman" w:hAnsi="Times New Roman"/>
          <w:sz w:val="24"/>
          <w:szCs w:val="24"/>
          <w:lang w:eastAsia="ru-RU"/>
        </w:rPr>
        <w:t>Проведение экскурсии на АЯ</w:t>
      </w:r>
      <w:r>
        <w:rPr>
          <w:rFonts w:ascii="Times New Roman" w:eastAsia="Times New Roman" w:hAnsi="Times New Roman"/>
          <w:sz w:val="24"/>
          <w:szCs w:val="24"/>
          <w:lang w:eastAsia="ru-RU"/>
        </w:rPr>
        <w:t>»</w:t>
      </w:r>
      <w:r w:rsidRPr="00695FAD">
        <w:rPr>
          <w:rFonts w:ascii="Times New Roman" w:eastAsia="Times New Roman" w:hAnsi="Times New Roman"/>
          <w:sz w:val="24"/>
          <w:szCs w:val="24"/>
          <w:lang w:eastAsia="ru-RU"/>
        </w:rPr>
        <w:t>.</w:t>
      </w:r>
    </w:p>
    <w:p w14:paraId="6201F6E3" w14:textId="77777777" w:rsidR="007D495C" w:rsidRDefault="007D495C" w:rsidP="007D495C">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695FAD">
        <w:rPr>
          <w:rFonts w:ascii="Times New Roman" w:eastAsia="Times New Roman" w:hAnsi="Times New Roman"/>
          <w:sz w:val="24"/>
          <w:szCs w:val="24"/>
          <w:lang w:eastAsia="ru-RU"/>
        </w:rPr>
        <w:t xml:space="preserve">Дисциплины, для которых данная дисциплина является предшествующей: </w:t>
      </w:r>
      <w:r>
        <w:rPr>
          <w:rFonts w:ascii="Times New Roman" w:eastAsia="Times New Roman" w:hAnsi="Times New Roman"/>
          <w:sz w:val="24"/>
          <w:szCs w:val="24"/>
          <w:lang w:eastAsia="ru-RU"/>
        </w:rPr>
        <w:t>«</w:t>
      </w:r>
      <w:r w:rsidRPr="00C84118">
        <w:rPr>
          <w:rFonts w:ascii="Times New Roman" w:eastAsia="Times New Roman" w:hAnsi="Times New Roman"/>
          <w:sz w:val="24"/>
          <w:szCs w:val="24"/>
          <w:lang w:eastAsia="ru-RU"/>
        </w:rPr>
        <w:t>Коммуникативный практикум</w:t>
      </w:r>
      <w:r>
        <w:rPr>
          <w:rFonts w:ascii="Times New Roman" w:eastAsia="Times New Roman" w:hAnsi="Times New Roman"/>
          <w:sz w:val="24"/>
          <w:szCs w:val="24"/>
          <w:lang w:eastAsia="ru-RU"/>
        </w:rPr>
        <w:t>», экзамен</w:t>
      </w:r>
      <w:r w:rsidRPr="00C84118">
        <w:rPr>
          <w:rFonts w:ascii="Times New Roman" w:eastAsia="Times New Roman" w:hAnsi="Times New Roman"/>
          <w:sz w:val="24"/>
          <w:szCs w:val="24"/>
          <w:lang w:eastAsia="ru-RU"/>
        </w:rPr>
        <w:t xml:space="preserve"> по модулю "Практический курс английского языка"</w:t>
      </w:r>
      <w:r>
        <w:rPr>
          <w:rFonts w:ascii="Times New Roman" w:eastAsia="Times New Roman" w:hAnsi="Times New Roman"/>
          <w:sz w:val="24"/>
          <w:szCs w:val="24"/>
          <w:lang w:eastAsia="ru-RU"/>
        </w:rPr>
        <w:t xml:space="preserve"> </w:t>
      </w:r>
      <w:r w:rsidRPr="00695FAD">
        <w:rPr>
          <w:rFonts w:ascii="Times New Roman" w:eastAsia="Times New Roman" w:hAnsi="Times New Roman"/>
          <w:sz w:val="24"/>
          <w:szCs w:val="24"/>
          <w:lang w:eastAsia="ru-RU"/>
        </w:rPr>
        <w:t>и другие.</w:t>
      </w:r>
    </w:p>
    <w:p w14:paraId="006943E0" w14:textId="77777777" w:rsidR="007D495C" w:rsidRPr="00DB597C" w:rsidRDefault="007D495C" w:rsidP="007D495C">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14:paraId="615DA0F2" w14:textId="77777777" w:rsidR="007D495C" w:rsidRPr="00DB597C"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5FF44313" w14:textId="77777777" w:rsidR="007D495C" w:rsidRPr="00DB597C" w:rsidRDefault="007D495C" w:rsidP="007D495C">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sidRPr="00695FAD">
        <w:rPr>
          <w:rFonts w:ascii="Times New Roman" w:eastAsia="Times New Roman" w:hAnsi="Times New Roman"/>
          <w:spacing w:val="3"/>
          <w:sz w:val="24"/>
          <w:szCs w:val="24"/>
          <w:lang w:eastAsia="ru-RU"/>
        </w:rPr>
        <w:t>создать условия для развития у студентов социолингвистической, социокультурной, дискурсивной, стратегической</w:t>
      </w:r>
      <w:r>
        <w:rPr>
          <w:rFonts w:ascii="Times New Roman" w:eastAsia="Times New Roman" w:hAnsi="Times New Roman"/>
          <w:spacing w:val="3"/>
          <w:sz w:val="24"/>
          <w:szCs w:val="24"/>
          <w:lang w:eastAsia="ru-RU"/>
        </w:rPr>
        <w:t xml:space="preserve">, </w:t>
      </w:r>
      <w:r w:rsidRPr="00695FAD">
        <w:rPr>
          <w:rFonts w:ascii="Times New Roman" w:eastAsia="Times New Roman" w:hAnsi="Times New Roman"/>
          <w:spacing w:val="3"/>
          <w:sz w:val="24"/>
          <w:szCs w:val="24"/>
          <w:lang w:eastAsia="ru-RU"/>
        </w:rPr>
        <w:t xml:space="preserve">речевой </w:t>
      </w:r>
      <w:r>
        <w:rPr>
          <w:rFonts w:ascii="Times New Roman" w:eastAsia="Times New Roman" w:hAnsi="Times New Roman"/>
          <w:spacing w:val="3"/>
          <w:sz w:val="24"/>
          <w:szCs w:val="24"/>
          <w:lang w:eastAsia="ru-RU"/>
        </w:rPr>
        <w:t xml:space="preserve">и информационной </w:t>
      </w:r>
      <w:r w:rsidRPr="00695FAD">
        <w:rPr>
          <w:rFonts w:ascii="Times New Roman" w:eastAsia="Times New Roman" w:hAnsi="Times New Roman"/>
          <w:spacing w:val="3"/>
          <w:sz w:val="24"/>
          <w:szCs w:val="24"/>
          <w:lang w:eastAsia="ru-RU"/>
        </w:rPr>
        <w:t>компетенций, возможность познакомиться со страноведческими реалиями, с основными понятиями</w:t>
      </w:r>
      <w:r>
        <w:rPr>
          <w:rFonts w:ascii="Times New Roman" w:eastAsia="Times New Roman" w:hAnsi="Times New Roman"/>
          <w:spacing w:val="3"/>
          <w:sz w:val="24"/>
          <w:szCs w:val="24"/>
          <w:lang w:eastAsia="ru-RU"/>
        </w:rPr>
        <w:t>,</w:t>
      </w:r>
      <w:r w:rsidRPr="00695FAD">
        <w:rPr>
          <w:rFonts w:ascii="Times New Roman" w:eastAsia="Times New Roman" w:hAnsi="Times New Roman"/>
          <w:spacing w:val="3"/>
          <w:sz w:val="24"/>
          <w:szCs w:val="24"/>
          <w:lang w:eastAsia="ru-RU"/>
        </w:rPr>
        <w:t xml:space="preserve"> сведениями </w:t>
      </w:r>
      <w:r>
        <w:rPr>
          <w:rFonts w:ascii="Times New Roman" w:eastAsia="Times New Roman" w:hAnsi="Times New Roman"/>
          <w:spacing w:val="3"/>
          <w:sz w:val="24"/>
          <w:szCs w:val="24"/>
          <w:lang w:eastAsia="ru-RU"/>
        </w:rPr>
        <w:t xml:space="preserve">о достижениях мировой </w:t>
      </w:r>
      <w:r w:rsidRPr="00695FAD">
        <w:rPr>
          <w:rFonts w:ascii="Times New Roman" w:eastAsia="Times New Roman" w:hAnsi="Times New Roman"/>
          <w:spacing w:val="3"/>
          <w:sz w:val="24"/>
          <w:szCs w:val="24"/>
          <w:lang w:eastAsia="ru-RU"/>
        </w:rPr>
        <w:t>культур</w:t>
      </w:r>
      <w:r>
        <w:rPr>
          <w:rFonts w:ascii="Times New Roman" w:eastAsia="Times New Roman" w:hAnsi="Times New Roman"/>
          <w:spacing w:val="3"/>
          <w:sz w:val="24"/>
          <w:szCs w:val="24"/>
          <w:lang w:eastAsia="ru-RU"/>
        </w:rPr>
        <w:t>ы и искусства</w:t>
      </w:r>
      <w:r w:rsidRPr="00695FAD">
        <w:rPr>
          <w:rFonts w:ascii="Times New Roman" w:eastAsia="Times New Roman" w:hAnsi="Times New Roman"/>
          <w:spacing w:val="3"/>
          <w:sz w:val="24"/>
          <w:szCs w:val="24"/>
          <w:lang w:eastAsia="ru-RU"/>
        </w:rPr>
        <w:t>. Развитие культурологической ориентации студента особенно важно при изучении иностранного языка вне сферы его естественного использования.</w:t>
      </w:r>
    </w:p>
    <w:p w14:paraId="38BE0BFD" w14:textId="77777777" w:rsidR="007D495C" w:rsidRPr="00DB597C" w:rsidRDefault="007D495C" w:rsidP="007D495C">
      <w:pPr>
        <w:autoSpaceDE w:val="0"/>
        <w:autoSpaceDN w:val="0"/>
        <w:adjustRightInd w:val="0"/>
        <w:spacing w:after="0" w:line="36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lastRenderedPageBreak/>
        <w:t>Задачи дисциплины:</w:t>
      </w:r>
    </w:p>
    <w:p w14:paraId="6DDECBD0" w14:textId="77777777" w:rsidR="007D495C" w:rsidRPr="00695FAD"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695FAD">
        <w:rPr>
          <w:rFonts w:ascii="Times New Roman" w:eastAsia="Times New Roman" w:hAnsi="Times New Roman"/>
          <w:bCs/>
          <w:sz w:val="24"/>
          <w:szCs w:val="24"/>
          <w:lang w:eastAsia="ru-RU"/>
        </w:rPr>
        <w:t xml:space="preserve">1. ознакомить студентов с </w:t>
      </w:r>
      <w:r>
        <w:rPr>
          <w:rFonts w:ascii="Times New Roman" w:eastAsia="Times New Roman" w:hAnsi="Times New Roman"/>
          <w:bCs/>
          <w:sz w:val="24"/>
          <w:szCs w:val="24"/>
          <w:lang w:eastAsia="ru-RU"/>
        </w:rPr>
        <w:t>самыми известными мировыми</w:t>
      </w:r>
      <w:r w:rsidRPr="00695FAD">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выставочными комплексами</w:t>
      </w:r>
      <w:r w:rsidRPr="00695FAD">
        <w:rPr>
          <w:rFonts w:ascii="Times New Roman" w:eastAsia="Times New Roman" w:hAnsi="Times New Roman"/>
          <w:bCs/>
          <w:sz w:val="24"/>
          <w:szCs w:val="24"/>
          <w:lang w:eastAsia="ru-RU"/>
        </w:rPr>
        <w:t>;</w:t>
      </w:r>
    </w:p>
    <w:p w14:paraId="173DE1C7" w14:textId="77777777" w:rsidR="007D495C" w:rsidRPr="00695FAD"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695FAD">
        <w:rPr>
          <w:rFonts w:ascii="Times New Roman" w:eastAsia="Times New Roman" w:hAnsi="Times New Roman"/>
          <w:bCs/>
          <w:sz w:val="24"/>
          <w:szCs w:val="24"/>
          <w:lang w:eastAsia="ru-RU"/>
        </w:rPr>
        <w:t>2. ознакомить студентов с рядом культурных особенностей, национальных праздников и традиций;</w:t>
      </w:r>
    </w:p>
    <w:p w14:paraId="3C0B4278" w14:textId="77777777" w:rsidR="007D495C"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695FAD">
        <w:rPr>
          <w:rFonts w:ascii="Times New Roman" w:eastAsia="Times New Roman" w:hAnsi="Times New Roman"/>
          <w:bCs/>
          <w:sz w:val="24"/>
          <w:szCs w:val="24"/>
          <w:lang w:eastAsia="ru-RU"/>
        </w:rPr>
        <w:t>3. дать студентам подробное описание особенностей территориальных вариантов английского языка, учитывая языковые реалии, связанные с географическими понятиями, особенностями национальной культуры, обществен</w:t>
      </w:r>
      <w:r>
        <w:rPr>
          <w:rFonts w:ascii="Times New Roman" w:eastAsia="Times New Roman" w:hAnsi="Times New Roman"/>
          <w:bCs/>
          <w:sz w:val="24"/>
          <w:szCs w:val="24"/>
          <w:lang w:eastAsia="ru-RU"/>
        </w:rPr>
        <w:t>но-политической жизни;</w:t>
      </w:r>
    </w:p>
    <w:p w14:paraId="1701D1C2" w14:textId="77777777" w:rsidR="007D495C"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B01CCE">
        <w:rPr>
          <w:rFonts w:ascii="Times New Roman" w:eastAsia="Times New Roman" w:hAnsi="Times New Roman"/>
          <w:bCs/>
          <w:sz w:val="24"/>
          <w:szCs w:val="24"/>
          <w:lang w:eastAsia="ru-RU"/>
        </w:rPr>
        <w:t>4. продемонстрировать студентам возможности использования обучающих он-лайн продуктов в учебном процессе.</w:t>
      </w:r>
    </w:p>
    <w:p w14:paraId="3BD8C2FD" w14:textId="77777777" w:rsidR="007D495C" w:rsidRPr="00DB597C"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06"/>
        <w:gridCol w:w="2290"/>
        <w:gridCol w:w="1437"/>
        <w:gridCol w:w="1809"/>
        <w:gridCol w:w="1453"/>
        <w:gridCol w:w="1453"/>
      </w:tblGrid>
      <w:tr w:rsidR="007D495C" w:rsidRPr="00DB597C" w14:paraId="7A6002B4" w14:textId="77777777" w:rsidTr="00D751E5">
        <w:trPr>
          <w:trHeight w:val="385"/>
        </w:trPr>
        <w:tc>
          <w:tcPr>
            <w:tcW w:w="906" w:type="dxa"/>
            <w:tcBorders>
              <w:top w:val="single" w:sz="2" w:space="0" w:color="000000"/>
              <w:left w:val="single" w:sz="2" w:space="0" w:color="000000"/>
              <w:bottom w:val="single" w:sz="2" w:space="0" w:color="000000"/>
              <w:right w:val="single" w:sz="2" w:space="0" w:color="000000"/>
            </w:tcBorders>
          </w:tcPr>
          <w:p w14:paraId="05BD30A4" w14:textId="77777777" w:rsidR="007D495C" w:rsidRPr="00A81EA5" w:rsidRDefault="007D495C" w:rsidP="00D751E5">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290" w:type="dxa"/>
            <w:tcBorders>
              <w:top w:val="single" w:sz="2" w:space="0" w:color="000000"/>
              <w:left w:val="single" w:sz="2" w:space="0" w:color="000000"/>
              <w:bottom w:val="single" w:sz="2" w:space="0" w:color="000000"/>
              <w:right w:val="single" w:sz="2" w:space="0" w:color="000000"/>
            </w:tcBorders>
          </w:tcPr>
          <w:p w14:paraId="45FFB70E" w14:textId="77777777" w:rsidR="007D495C" w:rsidRPr="00A81EA5" w:rsidRDefault="007D495C" w:rsidP="00D751E5">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37" w:type="dxa"/>
            <w:tcBorders>
              <w:top w:val="single" w:sz="2" w:space="0" w:color="000000"/>
              <w:left w:val="single" w:sz="2" w:space="0" w:color="000000"/>
              <w:bottom w:val="single" w:sz="2" w:space="0" w:color="000000"/>
              <w:right w:val="single" w:sz="2" w:space="0" w:color="000000"/>
            </w:tcBorders>
          </w:tcPr>
          <w:p w14:paraId="7E1E65C1" w14:textId="77777777" w:rsidR="007D495C" w:rsidRPr="00A81EA5" w:rsidRDefault="007D495C" w:rsidP="00D751E5">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14:paraId="6F329CDD" w14:textId="77777777" w:rsidR="007D495C" w:rsidRPr="00A81EA5" w:rsidRDefault="007D495C" w:rsidP="00D751E5">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14:paraId="03B8BEF4" w14:textId="77777777" w:rsidR="007D495C" w:rsidRDefault="007D495C" w:rsidP="00D751E5">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61824312" w14:textId="77777777" w:rsidR="007D495C" w:rsidRPr="00A81EA5" w:rsidRDefault="007D495C" w:rsidP="00D751E5">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14:paraId="5D53FEBA" w14:textId="77777777" w:rsidR="007D495C" w:rsidRPr="00A81EA5" w:rsidRDefault="007D495C" w:rsidP="00D751E5">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7D495C" w:rsidRPr="00DB597C" w14:paraId="5F8C674E" w14:textId="77777777" w:rsidTr="00D751E5">
        <w:trPr>
          <w:trHeight w:val="331"/>
        </w:trPr>
        <w:tc>
          <w:tcPr>
            <w:tcW w:w="906" w:type="dxa"/>
            <w:tcBorders>
              <w:top w:val="single" w:sz="2" w:space="0" w:color="000000"/>
              <w:left w:val="single" w:sz="2" w:space="0" w:color="000000"/>
              <w:bottom w:val="single" w:sz="2" w:space="0" w:color="000000"/>
              <w:right w:val="single" w:sz="2" w:space="0" w:color="000000"/>
            </w:tcBorders>
          </w:tcPr>
          <w:p w14:paraId="5054AB20" w14:textId="77777777" w:rsidR="007D495C" w:rsidRPr="00DB597C" w:rsidRDefault="007D495C" w:rsidP="00D751E5">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290" w:type="dxa"/>
            <w:tcBorders>
              <w:top w:val="single" w:sz="2" w:space="0" w:color="000000"/>
              <w:left w:val="single" w:sz="2" w:space="0" w:color="000000"/>
              <w:bottom w:val="single" w:sz="2" w:space="0" w:color="000000"/>
              <w:right w:val="single" w:sz="2" w:space="0" w:color="000000"/>
            </w:tcBorders>
          </w:tcPr>
          <w:p w14:paraId="5B35CEA7" w14:textId="77777777" w:rsidR="007D495C" w:rsidRPr="00DB597C" w:rsidRDefault="007D495C" w:rsidP="00D751E5">
            <w:pPr>
              <w:tabs>
                <w:tab w:val="left" w:pos="318"/>
              </w:tabs>
              <w:spacing w:after="0" w:line="240" w:lineRule="auto"/>
              <w:rPr>
                <w:rFonts w:ascii="Times New Roman" w:eastAsia="Times New Roman" w:hAnsi="Times New Roman"/>
                <w:sz w:val="24"/>
                <w:szCs w:val="24"/>
                <w:lang w:eastAsia="ru-RU"/>
              </w:rPr>
            </w:pPr>
            <w:r w:rsidRPr="000173A6">
              <w:rPr>
                <w:rFonts w:ascii="Times New Roman" w:eastAsia="Times New Roman" w:hAnsi="Times New Roman"/>
                <w:sz w:val="24"/>
                <w:szCs w:val="24"/>
                <w:lang w:eastAsia="ru-RU"/>
              </w:rPr>
              <w:t xml:space="preserve">владеет основами </w:t>
            </w:r>
            <w:r>
              <w:rPr>
                <w:rFonts w:ascii="Times New Roman" w:eastAsia="Times New Roman" w:hAnsi="Times New Roman"/>
                <w:sz w:val="24"/>
                <w:szCs w:val="24"/>
                <w:lang w:eastAsia="ru-RU"/>
              </w:rPr>
              <w:t xml:space="preserve">научного мировоззрения </w:t>
            </w:r>
            <w:r w:rsidRPr="000173A6">
              <w:rPr>
                <w:rFonts w:ascii="Times New Roman" w:eastAsia="Times New Roman" w:hAnsi="Times New Roman"/>
                <w:sz w:val="24"/>
                <w:szCs w:val="24"/>
                <w:lang w:eastAsia="ru-RU"/>
              </w:rPr>
              <w:t>и демонстрирует навыки использования в профессиональной деятельности</w:t>
            </w:r>
            <w:r>
              <w:rPr>
                <w:rFonts w:ascii="Times New Roman" w:eastAsia="Times New Roman" w:hAnsi="Times New Roman"/>
                <w:sz w:val="24"/>
                <w:szCs w:val="24"/>
                <w:lang w:eastAsia="ru-RU"/>
              </w:rPr>
              <w:t xml:space="preserve"> </w:t>
            </w:r>
            <w:r>
              <w:t xml:space="preserve"> </w:t>
            </w:r>
            <w:r w:rsidRPr="000173A6">
              <w:rPr>
                <w:rFonts w:ascii="Times New Roman" w:eastAsia="Times New Roman" w:hAnsi="Times New Roman"/>
                <w:sz w:val="24"/>
                <w:szCs w:val="24"/>
                <w:lang w:eastAsia="ru-RU"/>
              </w:rPr>
              <w:t>основных методов научного исследования в области русского языка и иностранного языка</w:t>
            </w:r>
          </w:p>
        </w:tc>
        <w:tc>
          <w:tcPr>
            <w:tcW w:w="1437" w:type="dxa"/>
            <w:tcBorders>
              <w:top w:val="single" w:sz="2" w:space="0" w:color="000000"/>
              <w:left w:val="single" w:sz="2" w:space="0" w:color="000000"/>
              <w:bottom w:val="single" w:sz="2" w:space="0" w:color="000000"/>
              <w:right w:val="single" w:sz="2" w:space="0" w:color="000000"/>
            </w:tcBorders>
          </w:tcPr>
          <w:p w14:paraId="3A45C951" w14:textId="77777777" w:rsidR="007D495C" w:rsidRPr="00DB597C" w:rsidRDefault="007D495C" w:rsidP="00D751E5">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ОР.2.1.1.</w:t>
            </w:r>
          </w:p>
        </w:tc>
        <w:tc>
          <w:tcPr>
            <w:tcW w:w="1809" w:type="dxa"/>
            <w:tcBorders>
              <w:top w:val="single" w:sz="2" w:space="0" w:color="000000"/>
              <w:left w:val="single" w:sz="2" w:space="0" w:color="000000"/>
              <w:bottom w:val="single" w:sz="2" w:space="0" w:color="000000"/>
              <w:right w:val="single" w:sz="2" w:space="0" w:color="000000"/>
            </w:tcBorders>
          </w:tcPr>
          <w:p w14:paraId="2248EA71" w14:textId="77777777" w:rsidR="007D495C" w:rsidRPr="00BD3E0F"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BD3E0F">
              <w:rPr>
                <w:rFonts w:ascii="Times New Roman" w:eastAsia="Times New Roman" w:hAnsi="Times New Roman"/>
                <w:sz w:val="24"/>
                <w:szCs w:val="24"/>
                <w:lang w:eastAsia="ru-RU"/>
              </w:rPr>
              <w:t>демонстрирует</w:t>
            </w:r>
            <w:r>
              <w:rPr>
                <w:rFonts w:ascii="Times New Roman" w:eastAsia="Times New Roman" w:hAnsi="Times New Roman"/>
                <w:sz w:val="24"/>
                <w:szCs w:val="24"/>
                <w:lang w:eastAsia="ru-RU"/>
              </w:rPr>
              <w:t xml:space="preserve"> научные </w:t>
            </w:r>
          </w:p>
          <w:p w14:paraId="6256A580" w14:textId="77777777" w:rsidR="007D495C" w:rsidRPr="00BD3E0F"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BD3E0F">
              <w:rPr>
                <w:rFonts w:ascii="Times New Roman" w:eastAsia="Times New Roman" w:hAnsi="Times New Roman"/>
                <w:sz w:val="24"/>
                <w:szCs w:val="24"/>
                <w:lang w:eastAsia="ru-RU"/>
              </w:rPr>
              <w:t>историко</w:t>
            </w:r>
            <w:r>
              <w:rPr>
                <w:rFonts w:ascii="Times New Roman" w:eastAsia="Times New Roman" w:hAnsi="Times New Roman"/>
                <w:sz w:val="24"/>
                <w:szCs w:val="24"/>
                <w:lang w:eastAsia="ru-RU"/>
              </w:rPr>
              <w:t>-</w:t>
            </w:r>
          </w:p>
          <w:p w14:paraId="3117FF09" w14:textId="77777777" w:rsidR="007D495C" w:rsidRPr="00BD3E0F"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BD3E0F">
              <w:rPr>
                <w:rFonts w:ascii="Times New Roman" w:eastAsia="Times New Roman" w:hAnsi="Times New Roman"/>
                <w:sz w:val="24"/>
                <w:szCs w:val="24"/>
                <w:lang w:eastAsia="ru-RU"/>
              </w:rPr>
              <w:t>социокультурны</w:t>
            </w:r>
          </w:p>
          <w:p w14:paraId="009FC674" w14:textId="77777777" w:rsidR="007D495C" w:rsidRPr="00BD3E0F"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BD3E0F">
              <w:rPr>
                <w:rFonts w:ascii="Times New Roman" w:eastAsia="Times New Roman" w:hAnsi="Times New Roman"/>
                <w:sz w:val="24"/>
                <w:szCs w:val="24"/>
                <w:lang w:eastAsia="ru-RU"/>
              </w:rPr>
              <w:t>е знания об</w:t>
            </w:r>
          </w:p>
          <w:p w14:paraId="0C8CFCE0" w14:textId="77777777" w:rsidR="007D495C" w:rsidRPr="00BD3E0F"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BD3E0F">
              <w:rPr>
                <w:rFonts w:ascii="Times New Roman" w:eastAsia="Times New Roman" w:hAnsi="Times New Roman"/>
                <w:sz w:val="24"/>
                <w:szCs w:val="24"/>
                <w:lang w:eastAsia="ru-RU"/>
              </w:rPr>
              <w:t>историческом</w:t>
            </w:r>
          </w:p>
          <w:p w14:paraId="17CDE1B7" w14:textId="77777777" w:rsidR="007D495C" w:rsidRPr="00BD3E0F"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BD3E0F">
              <w:rPr>
                <w:rFonts w:ascii="Times New Roman" w:eastAsia="Times New Roman" w:hAnsi="Times New Roman"/>
                <w:sz w:val="24"/>
                <w:szCs w:val="24"/>
                <w:lang w:eastAsia="ru-RU"/>
              </w:rPr>
              <w:t>развитии и</w:t>
            </w:r>
          </w:p>
          <w:p w14:paraId="5058DB45" w14:textId="77777777" w:rsidR="007D495C" w:rsidRPr="00BD3E0F"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BD3E0F">
              <w:rPr>
                <w:rFonts w:ascii="Times New Roman" w:eastAsia="Times New Roman" w:hAnsi="Times New Roman"/>
                <w:sz w:val="24"/>
                <w:szCs w:val="24"/>
                <w:lang w:eastAsia="ru-RU"/>
              </w:rPr>
              <w:t>культурном</w:t>
            </w:r>
          </w:p>
          <w:p w14:paraId="7BE0C795" w14:textId="77777777" w:rsidR="007D495C" w:rsidRPr="00BD3E0F"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BD3E0F">
              <w:rPr>
                <w:rFonts w:ascii="Times New Roman" w:eastAsia="Times New Roman" w:hAnsi="Times New Roman"/>
                <w:sz w:val="24"/>
                <w:szCs w:val="24"/>
                <w:lang w:eastAsia="ru-RU"/>
              </w:rPr>
              <w:t>наследии стран</w:t>
            </w:r>
          </w:p>
          <w:p w14:paraId="79559BA8" w14:textId="77777777" w:rsidR="007D495C" w:rsidRPr="00BD3E0F"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BD3E0F">
              <w:rPr>
                <w:rFonts w:ascii="Times New Roman" w:eastAsia="Times New Roman" w:hAnsi="Times New Roman"/>
                <w:sz w:val="24"/>
                <w:szCs w:val="24"/>
                <w:lang w:eastAsia="ru-RU"/>
              </w:rPr>
              <w:t>изучаемого</w:t>
            </w:r>
          </w:p>
          <w:p w14:paraId="64417809" w14:textId="77777777" w:rsidR="007D495C" w:rsidRPr="00DB597C" w:rsidRDefault="007D495C" w:rsidP="00D751E5">
            <w:pPr>
              <w:autoSpaceDE w:val="0"/>
              <w:autoSpaceDN w:val="0"/>
              <w:adjustRightInd w:val="0"/>
              <w:spacing w:after="0" w:line="240" w:lineRule="auto"/>
              <w:rPr>
                <w:rFonts w:eastAsia="Times New Roman" w:cs="Calibri"/>
                <w:lang w:eastAsia="ru-RU"/>
              </w:rPr>
            </w:pPr>
            <w:r w:rsidRPr="00BD3E0F">
              <w:rPr>
                <w:rFonts w:ascii="Times New Roman" w:eastAsia="Times New Roman" w:hAnsi="Times New Roman"/>
                <w:sz w:val="24"/>
                <w:szCs w:val="24"/>
                <w:lang w:eastAsia="ru-RU"/>
              </w:rPr>
              <w:t>языка</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14:paraId="3EA6E2C9" w14:textId="77777777" w:rsidR="007D495C" w:rsidRPr="00DB597C" w:rsidRDefault="007D495C" w:rsidP="00D751E5">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ПК-3 </w:t>
            </w:r>
            <w:r w:rsidRPr="001452F4">
              <w:rPr>
                <w:rFonts w:ascii="Times New Roman" w:eastAsia="Times New Roman" w:hAnsi="Times New Roman"/>
                <w:lang w:eastAsia="ru-RU"/>
              </w:rPr>
              <w:t>Способен организовать и поддержать коммуникацию на иностранном языке по профессиональным темам в сфере туризма</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14:paraId="235719FB" w14:textId="77777777" w:rsidR="007D495C" w:rsidRPr="00DB597C" w:rsidRDefault="007D495C" w:rsidP="00D751E5">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тест, сообщение</w:t>
            </w:r>
          </w:p>
        </w:tc>
      </w:tr>
    </w:tbl>
    <w:p w14:paraId="28641339" w14:textId="77777777" w:rsidR="007D495C" w:rsidRPr="00DB597C" w:rsidRDefault="007D495C" w:rsidP="007D495C">
      <w:pPr>
        <w:autoSpaceDE w:val="0"/>
        <w:autoSpaceDN w:val="0"/>
        <w:adjustRightInd w:val="0"/>
        <w:spacing w:after="0" w:line="240" w:lineRule="auto"/>
        <w:jc w:val="both"/>
        <w:rPr>
          <w:rFonts w:ascii="Times New Roman" w:eastAsia="Times New Roman" w:hAnsi="Times New Roman"/>
          <w:b/>
          <w:bCs/>
          <w:sz w:val="24"/>
          <w:szCs w:val="24"/>
          <w:lang w:eastAsia="ru-RU"/>
        </w:rPr>
      </w:pPr>
    </w:p>
    <w:p w14:paraId="22423D29" w14:textId="77777777" w:rsidR="007D495C" w:rsidRPr="00967970" w:rsidRDefault="007D495C" w:rsidP="007D495C">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967970">
        <w:rPr>
          <w:rFonts w:ascii="Times New Roman" w:eastAsia="Times New Roman" w:hAnsi="Times New Roman"/>
          <w:b/>
          <w:bCs/>
          <w:sz w:val="24"/>
          <w:szCs w:val="24"/>
          <w:lang w:eastAsia="ru-RU"/>
        </w:rPr>
        <w:t xml:space="preserve">5. </w:t>
      </w:r>
      <w:r w:rsidRPr="00967970">
        <w:rPr>
          <w:rFonts w:ascii="Times New Roman CYR" w:eastAsia="Times New Roman" w:hAnsi="Times New Roman CYR" w:cs="Times New Roman CYR"/>
          <w:b/>
          <w:bCs/>
          <w:sz w:val="24"/>
          <w:szCs w:val="24"/>
          <w:lang w:eastAsia="ru-RU"/>
        </w:rPr>
        <w:t>Содержание дисциплины</w:t>
      </w:r>
    </w:p>
    <w:p w14:paraId="6231245C" w14:textId="77777777" w:rsidR="007D495C" w:rsidRPr="00967970" w:rsidRDefault="007D495C" w:rsidP="007D495C">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967970">
        <w:rPr>
          <w:rFonts w:ascii="Times New Roman" w:eastAsia="Times New Roman" w:hAnsi="Times New Roman"/>
          <w:bCs/>
          <w:i/>
          <w:sz w:val="24"/>
          <w:szCs w:val="24"/>
          <w:lang w:eastAsia="ru-RU"/>
        </w:rPr>
        <w:t xml:space="preserve">5.1. </w:t>
      </w:r>
      <w:r w:rsidRPr="00967970">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4369"/>
        <w:gridCol w:w="817"/>
        <w:gridCol w:w="816"/>
        <w:gridCol w:w="1348"/>
        <w:gridCol w:w="1179"/>
        <w:gridCol w:w="819"/>
      </w:tblGrid>
      <w:tr w:rsidR="007D495C" w:rsidRPr="006B1492" w14:paraId="61DA0B43" w14:textId="77777777" w:rsidTr="00D751E5">
        <w:trPr>
          <w:trHeight w:val="203"/>
        </w:trPr>
        <w:tc>
          <w:tcPr>
            <w:tcW w:w="4370" w:type="dxa"/>
            <w:vMerge w:val="restart"/>
            <w:tcBorders>
              <w:top w:val="single" w:sz="2" w:space="0" w:color="000000"/>
              <w:left w:val="single" w:sz="2" w:space="0" w:color="000000"/>
              <w:right w:val="single" w:sz="2" w:space="0" w:color="000000"/>
            </w:tcBorders>
          </w:tcPr>
          <w:p w14:paraId="124CCECB" w14:textId="77777777" w:rsidR="007D495C" w:rsidRPr="0002310A" w:rsidRDefault="007D495C" w:rsidP="00D751E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02310A">
              <w:rPr>
                <w:rFonts w:ascii="Times New Roman CYR" w:eastAsia="Times New Roman" w:hAnsi="Times New Roman CYR" w:cs="Times New Roman CYR"/>
                <w:sz w:val="24"/>
                <w:szCs w:val="24"/>
                <w:lang w:eastAsia="ru-RU"/>
              </w:rPr>
              <w:t>Наименование темы</w:t>
            </w:r>
          </w:p>
        </w:tc>
        <w:tc>
          <w:tcPr>
            <w:tcW w:w="2981" w:type="dxa"/>
            <w:gridSpan w:val="3"/>
            <w:tcBorders>
              <w:top w:val="single" w:sz="2" w:space="0" w:color="000000"/>
              <w:left w:val="single" w:sz="2" w:space="0" w:color="000000"/>
              <w:bottom w:val="single" w:sz="2" w:space="0" w:color="000000"/>
              <w:right w:val="single" w:sz="2" w:space="0" w:color="000000"/>
            </w:tcBorders>
          </w:tcPr>
          <w:p w14:paraId="27A5EE68" w14:textId="77777777" w:rsidR="007D495C" w:rsidRPr="007B08BA" w:rsidRDefault="007D495C" w:rsidP="00D751E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08BA">
              <w:rPr>
                <w:rFonts w:ascii="Times New Roman CYR" w:eastAsia="Times New Roman" w:hAnsi="Times New Roman CYR" w:cs="Times New Roman CYR"/>
                <w:sz w:val="24"/>
                <w:szCs w:val="24"/>
                <w:lang w:eastAsia="ru-RU"/>
              </w:rPr>
              <w:t>Контактная работа</w:t>
            </w:r>
          </w:p>
        </w:tc>
        <w:tc>
          <w:tcPr>
            <w:tcW w:w="1179" w:type="dxa"/>
            <w:vMerge w:val="restart"/>
            <w:tcBorders>
              <w:top w:val="single" w:sz="2" w:space="0" w:color="000000"/>
              <w:left w:val="single" w:sz="2" w:space="0" w:color="000000"/>
              <w:right w:val="single" w:sz="2" w:space="0" w:color="000000"/>
            </w:tcBorders>
          </w:tcPr>
          <w:p w14:paraId="23B7C926" w14:textId="77777777" w:rsidR="007D495C" w:rsidRPr="007B08BA" w:rsidRDefault="007D495C" w:rsidP="00D751E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08BA">
              <w:rPr>
                <w:rFonts w:ascii="Times New Roman CYR" w:eastAsia="Times New Roman" w:hAnsi="Times New Roman CYR" w:cs="Times New Roman CYR"/>
                <w:sz w:val="24"/>
                <w:szCs w:val="24"/>
                <w:lang w:eastAsia="ru-RU"/>
              </w:rPr>
              <w:t>Самостоятельная работа</w:t>
            </w:r>
          </w:p>
        </w:tc>
        <w:tc>
          <w:tcPr>
            <w:tcW w:w="819" w:type="dxa"/>
            <w:vMerge w:val="restart"/>
            <w:tcBorders>
              <w:top w:val="single" w:sz="2" w:space="0" w:color="000000"/>
              <w:left w:val="single" w:sz="2" w:space="0" w:color="000000"/>
              <w:right w:val="single" w:sz="2" w:space="0" w:color="000000"/>
            </w:tcBorders>
            <w:shd w:val="clear" w:color="000000" w:fill="FFFFFF"/>
          </w:tcPr>
          <w:p w14:paraId="5CAC8793" w14:textId="77777777" w:rsidR="007D495C" w:rsidRPr="009D5334" w:rsidRDefault="007D495C" w:rsidP="00D751E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9D5334">
              <w:rPr>
                <w:rFonts w:ascii="Times New Roman CYR" w:eastAsia="Times New Roman" w:hAnsi="Times New Roman CYR" w:cs="Times New Roman CYR"/>
                <w:sz w:val="24"/>
                <w:szCs w:val="24"/>
                <w:lang w:eastAsia="ru-RU"/>
              </w:rPr>
              <w:t>Всего часов по дисциплине</w:t>
            </w:r>
          </w:p>
        </w:tc>
      </w:tr>
      <w:tr w:rsidR="007D495C" w:rsidRPr="006B1492" w14:paraId="7F57C08B" w14:textId="77777777" w:rsidTr="00D751E5">
        <w:trPr>
          <w:trHeight w:val="533"/>
        </w:trPr>
        <w:tc>
          <w:tcPr>
            <w:tcW w:w="4370" w:type="dxa"/>
            <w:vMerge/>
            <w:tcBorders>
              <w:left w:val="single" w:sz="2" w:space="0" w:color="000000"/>
              <w:right w:val="single" w:sz="2" w:space="0" w:color="000000"/>
            </w:tcBorders>
          </w:tcPr>
          <w:p w14:paraId="04EEE2A9" w14:textId="77777777" w:rsidR="007D495C" w:rsidRPr="0002310A" w:rsidRDefault="007D495C" w:rsidP="00D751E5">
            <w:pPr>
              <w:autoSpaceDE w:val="0"/>
              <w:autoSpaceDN w:val="0"/>
              <w:adjustRightInd w:val="0"/>
              <w:spacing w:after="0" w:line="240" w:lineRule="auto"/>
              <w:jc w:val="center"/>
              <w:rPr>
                <w:rFonts w:eastAsia="Times New Roman" w:cs="Calibri"/>
                <w:lang w:eastAsia="ru-RU"/>
              </w:rPr>
            </w:pPr>
          </w:p>
        </w:tc>
        <w:tc>
          <w:tcPr>
            <w:tcW w:w="1633" w:type="dxa"/>
            <w:gridSpan w:val="2"/>
            <w:tcBorders>
              <w:top w:val="single" w:sz="2" w:space="0" w:color="000000"/>
              <w:left w:val="single" w:sz="2" w:space="0" w:color="000000"/>
              <w:bottom w:val="single" w:sz="2" w:space="0" w:color="000000"/>
              <w:right w:val="single" w:sz="2" w:space="0" w:color="000000"/>
            </w:tcBorders>
          </w:tcPr>
          <w:p w14:paraId="5B7A0E49" w14:textId="77777777" w:rsidR="007D495C" w:rsidRPr="007B08BA" w:rsidRDefault="007D495C" w:rsidP="00D751E5">
            <w:pPr>
              <w:autoSpaceDE w:val="0"/>
              <w:autoSpaceDN w:val="0"/>
              <w:adjustRightInd w:val="0"/>
              <w:spacing w:after="0" w:line="240" w:lineRule="auto"/>
              <w:jc w:val="center"/>
              <w:rPr>
                <w:rFonts w:eastAsia="Times New Roman" w:cs="Calibri"/>
                <w:lang w:eastAsia="ru-RU"/>
              </w:rPr>
            </w:pPr>
            <w:r w:rsidRPr="007B08BA">
              <w:rPr>
                <w:rFonts w:ascii="Times New Roman CYR" w:eastAsia="Times New Roman" w:hAnsi="Times New Roman CYR" w:cs="Times New Roman CYR"/>
                <w:sz w:val="24"/>
                <w:szCs w:val="24"/>
                <w:lang w:eastAsia="ru-RU"/>
              </w:rPr>
              <w:t>Аудиторная работа</w:t>
            </w:r>
          </w:p>
        </w:tc>
        <w:tc>
          <w:tcPr>
            <w:tcW w:w="134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482FCC1" w14:textId="77777777" w:rsidR="007D495C" w:rsidRPr="007B08BA" w:rsidRDefault="007D495C" w:rsidP="00D751E5">
            <w:pPr>
              <w:tabs>
                <w:tab w:val="left" w:pos="814"/>
              </w:tabs>
              <w:spacing w:after="0" w:line="240" w:lineRule="auto"/>
              <w:jc w:val="center"/>
              <w:rPr>
                <w:rFonts w:ascii="Times New Roman" w:eastAsia="Times New Roman" w:hAnsi="Times New Roman"/>
                <w:sz w:val="24"/>
                <w:szCs w:val="24"/>
                <w:lang w:eastAsia="ru-RU"/>
              </w:rPr>
            </w:pPr>
            <w:r w:rsidRPr="007B08BA">
              <w:rPr>
                <w:rFonts w:ascii="Times New Roman" w:eastAsia="Times New Roman" w:hAnsi="Times New Roman"/>
                <w:sz w:val="24"/>
                <w:szCs w:val="24"/>
                <w:lang w:eastAsia="ru-RU"/>
              </w:rPr>
              <w:t xml:space="preserve">Контактная СР (в т.ч. </w:t>
            </w:r>
          </w:p>
          <w:p w14:paraId="60276A14" w14:textId="77777777" w:rsidR="007D495C" w:rsidRPr="007B08BA" w:rsidRDefault="007D495C" w:rsidP="00D751E5">
            <w:pPr>
              <w:autoSpaceDE w:val="0"/>
              <w:autoSpaceDN w:val="0"/>
              <w:adjustRightInd w:val="0"/>
              <w:spacing w:after="0" w:line="240" w:lineRule="auto"/>
              <w:jc w:val="center"/>
              <w:rPr>
                <w:rFonts w:eastAsia="Times New Roman" w:cs="Calibri"/>
                <w:lang w:eastAsia="ru-RU"/>
              </w:rPr>
            </w:pPr>
            <w:r w:rsidRPr="007B08BA">
              <w:rPr>
                <w:rFonts w:ascii="Times New Roman" w:eastAsia="Times New Roman" w:hAnsi="Times New Roman"/>
                <w:sz w:val="24"/>
                <w:szCs w:val="24"/>
                <w:lang w:eastAsia="ru-RU"/>
              </w:rPr>
              <w:t>в ЭИОС)</w:t>
            </w:r>
          </w:p>
        </w:tc>
        <w:tc>
          <w:tcPr>
            <w:tcW w:w="1179" w:type="dxa"/>
            <w:vMerge/>
            <w:tcBorders>
              <w:left w:val="single" w:sz="2" w:space="0" w:color="000000"/>
              <w:right w:val="single" w:sz="2" w:space="0" w:color="000000"/>
            </w:tcBorders>
          </w:tcPr>
          <w:p w14:paraId="631D65BE" w14:textId="77777777" w:rsidR="007D495C" w:rsidRPr="007B08BA" w:rsidRDefault="007D495C" w:rsidP="00D751E5">
            <w:pPr>
              <w:autoSpaceDE w:val="0"/>
              <w:autoSpaceDN w:val="0"/>
              <w:adjustRightInd w:val="0"/>
              <w:spacing w:after="0" w:line="240" w:lineRule="auto"/>
              <w:jc w:val="center"/>
              <w:rPr>
                <w:rFonts w:eastAsia="Times New Roman" w:cs="Calibri"/>
                <w:lang w:eastAsia="ru-RU"/>
              </w:rPr>
            </w:pPr>
          </w:p>
        </w:tc>
        <w:tc>
          <w:tcPr>
            <w:tcW w:w="819" w:type="dxa"/>
            <w:vMerge/>
            <w:tcBorders>
              <w:left w:val="single" w:sz="2" w:space="0" w:color="000000"/>
              <w:right w:val="single" w:sz="2" w:space="0" w:color="000000"/>
            </w:tcBorders>
            <w:shd w:val="clear" w:color="000000" w:fill="FFFFFF"/>
          </w:tcPr>
          <w:p w14:paraId="79D51A1D" w14:textId="77777777" w:rsidR="007D495C" w:rsidRPr="009D5334" w:rsidRDefault="007D495C" w:rsidP="00D751E5">
            <w:pPr>
              <w:autoSpaceDE w:val="0"/>
              <w:autoSpaceDN w:val="0"/>
              <w:adjustRightInd w:val="0"/>
              <w:spacing w:after="0" w:line="240" w:lineRule="auto"/>
              <w:jc w:val="center"/>
              <w:rPr>
                <w:rFonts w:eastAsia="Times New Roman" w:cs="Calibri"/>
                <w:lang w:eastAsia="ru-RU"/>
              </w:rPr>
            </w:pPr>
          </w:p>
        </w:tc>
      </w:tr>
      <w:tr w:rsidR="007D495C" w:rsidRPr="006B1492" w14:paraId="099255B7" w14:textId="77777777" w:rsidTr="00D751E5">
        <w:trPr>
          <w:trHeight w:val="1"/>
        </w:trPr>
        <w:tc>
          <w:tcPr>
            <w:tcW w:w="4370" w:type="dxa"/>
            <w:vMerge/>
            <w:tcBorders>
              <w:left w:val="single" w:sz="2" w:space="0" w:color="000000"/>
              <w:bottom w:val="single" w:sz="2" w:space="0" w:color="000000"/>
              <w:right w:val="single" w:sz="2" w:space="0" w:color="000000"/>
            </w:tcBorders>
            <w:vAlign w:val="center"/>
          </w:tcPr>
          <w:p w14:paraId="648297FE" w14:textId="77777777" w:rsidR="007D495C" w:rsidRPr="0002310A" w:rsidRDefault="007D495C" w:rsidP="00D751E5">
            <w:pPr>
              <w:autoSpaceDE w:val="0"/>
              <w:autoSpaceDN w:val="0"/>
              <w:adjustRightInd w:val="0"/>
              <w:rPr>
                <w:rFonts w:eastAsia="Times New Roman" w:cs="Calibri"/>
                <w:lang w:eastAsia="ru-RU"/>
              </w:rPr>
            </w:pPr>
          </w:p>
        </w:tc>
        <w:tc>
          <w:tcPr>
            <w:tcW w:w="817" w:type="dxa"/>
            <w:tcBorders>
              <w:top w:val="single" w:sz="2" w:space="0" w:color="000000"/>
              <w:left w:val="single" w:sz="2" w:space="0" w:color="000000"/>
              <w:bottom w:val="single" w:sz="2" w:space="0" w:color="000000"/>
              <w:right w:val="single" w:sz="2" w:space="0" w:color="000000"/>
            </w:tcBorders>
          </w:tcPr>
          <w:p w14:paraId="010DE317" w14:textId="77777777" w:rsidR="007D495C" w:rsidRPr="007B08BA" w:rsidRDefault="007D495C" w:rsidP="00D751E5">
            <w:pPr>
              <w:autoSpaceDE w:val="0"/>
              <w:autoSpaceDN w:val="0"/>
              <w:adjustRightInd w:val="0"/>
              <w:spacing w:after="0" w:line="240" w:lineRule="auto"/>
              <w:jc w:val="center"/>
              <w:rPr>
                <w:rFonts w:eastAsia="Times New Roman" w:cs="Calibri"/>
                <w:lang w:eastAsia="ru-RU"/>
              </w:rPr>
            </w:pPr>
            <w:r w:rsidRPr="007B08BA">
              <w:rPr>
                <w:rFonts w:ascii="Times New Roman CYR" w:eastAsia="Times New Roman" w:hAnsi="Times New Roman CYR" w:cs="Times New Roman CYR"/>
                <w:sz w:val="24"/>
                <w:szCs w:val="24"/>
                <w:lang w:eastAsia="ru-RU"/>
              </w:rPr>
              <w:t>Лекции</w:t>
            </w:r>
          </w:p>
        </w:tc>
        <w:tc>
          <w:tcPr>
            <w:tcW w:w="816" w:type="dxa"/>
            <w:tcBorders>
              <w:top w:val="single" w:sz="2" w:space="0" w:color="000000"/>
              <w:left w:val="single" w:sz="2" w:space="0" w:color="000000"/>
              <w:bottom w:val="single" w:sz="2" w:space="0" w:color="000000"/>
              <w:right w:val="single" w:sz="2" w:space="0" w:color="000000"/>
            </w:tcBorders>
          </w:tcPr>
          <w:p w14:paraId="0CCD877B" w14:textId="77777777" w:rsidR="007D495C" w:rsidRPr="007B08BA" w:rsidRDefault="007D495C" w:rsidP="00D751E5">
            <w:pPr>
              <w:autoSpaceDE w:val="0"/>
              <w:autoSpaceDN w:val="0"/>
              <w:adjustRightInd w:val="0"/>
              <w:spacing w:after="0" w:line="240" w:lineRule="auto"/>
              <w:jc w:val="center"/>
              <w:rPr>
                <w:rFonts w:eastAsia="Times New Roman" w:cs="Calibri"/>
                <w:lang w:eastAsia="ru-RU"/>
              </w:rPr>
            </w:pPr>
            <w:r w:rsidRPr="007B08BA">
              <w:rPr>
                <w:rFonts w:ascii="Times New Roman CYR" w:eastAsia="Times New Roman" w:hAnsi="Times New Roman CYR" w:cs="Times New Roman CYR"/>
                <w:sz w:val="24"/>
                <w:szCs w:val="24"/>
                <w:lang w:eastAsia="ru-RU"/>
              </w:rPr>
              <w:t>Семинары</w:t>
            </w:r>
          </w:p>
        </w:tc>
        <w:tc>
          <w:tcPr>
            <w:tcW w:w="1348" w:type="dxa"/>
            <w:vMerge/>
            <w:tcBorders>
              <w:top w:val="single" w:sz="2" w:space="0" w:color="000000"/>
              <w:left w:val="single" w:sz="2" w:space="0" w:color="000000"/>
              <w:bottom w:val="single" w:sz="2" w:space="0" w:color="000000"/>
              <w:right w:val="single" w:sz="2" w:space="0" w:color="000000"/>
            </w:tcBorders>
            <w:shd w:val="clear" w:color="000000" w:fill="FFFFFF"/>
          </w:tcPr>
          <w:p w14:paraId="43D32DE9" w14:textId="77777777" w:rsidR="007D495C" w:rsidRPr="007B08BA" w:rsidRDefault="007D495C" w:rsidP="00D751E5">
            <w:pPr>
              <w:autoSpaceDE w:val="0"/>
              <w:autoSpaceDN w:val="0"/>
              <w:adjustRightInd w:val="0"/>
              <w:rPr>
                <w:rFonts w:eastAsia="Times New Roman" w:cs="Calibri"/>
                <w:lang w:eastAsia="ru-RU"/>
              </w:rPr>
            </w:pPr>
          </w:p>
        </w:tc>
        <w:tc>
          <w:tcPr>
            <w:tcW w:w="1179" w:type="dxa"/>
            <w:vMerge/>
            <w:tcBorders>
              <w:left w:val="single" w:sz="2" w:space="0" w:color="000000"/>
              <w:bottom w:val="single" w:sz="2" w:space="0" w:color="000000"/>
              <w:right w:val="single" w:sz="2" w:space="0" w:color="000000"/>
            </w:tcBorders>
            <w:shd w:val="clear" w:color="000000" w:fill="FFFFFF"/>
            <w:vAlign w:val="center"/>
          </w:tcPr>
          <w:p w14:paraId="179519C7" w14:textId="77777777" w:rsidR="007D495C" w:rsidRPr="007B08BA" w:rsidRDefault="007D495C" w:rsidP="00D751E5">
            <w:pPr>
              <w:autoSpaceDE w:val="0"/>
              <w:autoSpaceDN w:val="0"/>
              <w:adjustRightInd w:val="0"/>
              <w:rPr>
                <w:rFonts w:eastAsia="Times New Roman" w:cs="Calibri"/>
                <w:lang w:eastAsia="ru-RU"/>
              </w:rPr>
            </w:pPr>
          </w:p>
        </w:tc>
        <w:tc>
          <w:tcPr>
            <w:tcW w:w="819" w:type="dxa"/>
            <w:vMerge/>
            <w:tcBorders>
              <w:left w:val="single" w:sz="2" w:space="0" w:color="000000"/>
              <w:bottom w:val="single" w:sz="2" w:space="0" w:color="000000"/>
              <w:right w:val="single" w:sz="2" w:space="0" w:color="000000"/>
            </w:tcBorders>
            <w:shd w:val="clear" w:color="000000" w:fill="FFFFFF"/>
            <w:vAlign w:val="center"/>
          </w:tcPr>
          <w:p w14:paraId="4E0AA615" w14:textId="77777777" w:rsidR="007D495C" w:rsidRPr="009D5334" w:rsidRDefault="007D495C" w:rsidP="00D751E5">
            <w:pPr>
              <w:autoSpaceDE w:val="0"/>
              <w:autoSpaceDN w:val="0"/>
              <w:adjustRightInd w:val="0"/>
              <w:rPr>
                <w:rFonts w:eastAsia="Times New Roman" w:cs="Calibri"/>
                <w:lang w:eastAsia="ru-RU"/>
              </w:rPr>
            </w:pPr>
          </w:p>
        </w:tc>
      </w:tr>
      <w:tr w:rsidR="007D495C" w:rsidRPr="006B1492" w14:paraId="7D94DDCA"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vAlign w:val="center"/>
          </w:tcPr>
          <w:p w14:paraId="4DEEF80A" w14:textId="77777777" w:rsidR="007D495C" w:rsidRPr="0002310A" w:rsidRDefault="007D495C" w:rsidP="00D751E5">
            <w:pPr>
              <w:autoSpaceDE w:val="0"/>
              <w:autoSpaceDN w:val="0"/>
              <w:adjustRightInd w:val="0"/>
              <w:jc w:val="both"/>
              <w:rPr>
                <w:rFonts w:ascii="Times New Roman" w:hAnsi="Times New Roman"/>
                <w:b/>
                <w:sz w:val="24"/>
                <w:szCs w:val="24"/>
              </w:rPr>
            </w:pPr>
            <w:r w:rsidRPr="0002310A">
              <w:rPr>
                <w:rFonts w:ascii="Times New Roman" w:hAnsi="Times New Roman"/>
                <w:b/>
                <w:bCs/>
                <w:sz w:val="24"/>
                <w:szCs w:val="24"/>
              </w:rPr>
              <w:t xml:space="preserve">Раздел 1. Мировые музейные комплексы </w:t>
            </w:r>
          </w:p>
        </w:tc>
        <w:tc>
          <w:tcPr>
            <w:tcW w:w="817" w:type="dxa"/>
            <w:tcBorders>
              <w:top w:val="single" w:sz="2" w:space="0" w:color="000000"/>
              <w:left w:val="single" w:sz="2" w:space="0" w:color="000000"/>
              <w:bottom w:val="single" w:sz="2" w:space="0" w:color="000000"/>
              <w:right w:val="single" w:sz="2" w:space="0" w:color="000000"/>
            </w:tcBorders>
            <w:vAlign w:val="center"/>
          </w:tcPr>
          <w:p w14:paraId="63AE7810" w14:textId="77777777" w:rsidR="007D495C" w:rsidRPr="007B08BA" w:rsidRDefault="007D495C" w:rsidP="00D751E5">
            <w:pPr>
              <w:autoSpaceDE w:val="0"/>
              <w:autoSpaceDN w:val="0"/>
              <w:adjustRightInd w:val="0"/>
              <w:jc w:val="center"/>
              <w:rPr>
                <w:rFonts w:ascii="Times New Roman" w:hAnsi="Times New Roman"/>
                <w:b/>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3740F540" w14:textId="77777777" w:rsidR="007D495C" w:rsidRPr="007B08BA" w:rsidRDefault="007D495C" w:rsidP="00D751E5">
            <w:pPr>
              <w:autoSpaceDE w:val="0"/>
              <w:autoSpaceDN w:val="0"/>
              <w:adjustRightInd w:val="0"/>
              <w:jc w:val="center"/>
              <w:rPr>
                <w:rFonts w:ascii="Times New Roman" w:hAnsi="Times New Roman"/>
                <w:b/>
                <w:sz w:val="24"/>
                <w:szCs w:val="24"/>
              </w:rPr>
            </w:pPr>
            <w:r w:rsidRPr="007B08BA">
              <w:rPr>
                <w:rFonts w:ascii="Times New Roman" w:hAnsi="Times New Roman"/>
                <w:b/>
                <w:sz w:val="24"/>
                <w:szCs w:val="24"/>
              </w:rPr>
              <w:t>16</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0D6041" w14:textId="77777777" w:rsidR="007D495C" w:rsidRPr="007B08BA" w:rsidRDefault="007D495C" w:rsidP="00D751E5">
            <w:pPr>
              <w:autoSpaceDE w:val="0"/>
              <w:autoSpaceDN w:val="0"/>
              <w:adjustRightInd w:val="0"/>
              <w:jc w:val="center"/>
              <w:rPr>
                <w:rFonts w:ascii="Times New Roman" w:hAnsi="Times New Roman"/>
                <w:b/>
                <w:sz w:val="24"/>
                <w:szCs w:val="24"/>
              </w:rPr>
            </w:pPr>
            <w:r w:rsidRPr="007B08BA">
              <w:rPr>
                <w:rFonts w:ascii="Times New Roman" w:hAnsi="Times New Roman"/>
                <w:b/>
                <w:sz w:val="24"/>
                <w:szCs w:val="24"/>
              </w:rPr>
              <w:t>8</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328CCE" w14:textId="77777777" w:rsidR="007D495C" w:rsidRPr="009D5334" w:rsidRDefault="007D495C" w:rsidP="00D751E5">
            <w:pPr>
              <w:autoSpaceDE w:val="0"/>
              <w:autoSpaceDN w:val="0"/>
              <w:adjustRightInd w:val="0"/>
              <w:jc w:val="center"/>
              <w:rPr>
                <w:rFonts w:ascii="Times New Roman" w:hAnsi="Times New Roman"/>
                <w:b/>
                <w:sz w:val="24"/>
                <w:szCs w:val="24"/>
              </w:rPr>
            </w:pPr>
            <w:r>
              <w:rPr>
                <w:rFonts w:ascii="Times New Roman" w:hAnsi="Times New Roman"/>
                <w:b/>
                <w:sz w:val="24"/>
                <w:szCs w:val="24"/>
              </w:rPr>
              <w:t>32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50A9F5" w14:textId="77777777" w:rsidR="007D495C" w:rsidRPr="009D5334" w:rsidRDefault="007D495C" w:rsidP="00D751E5">
            <w:pPr>
              <w:autoSpaceDE w:val="0"/>
              <w:autoSpaceDN w:val="0"/>
              <w:adjustRightInd w:val="0"/>
              <w:jc w:val="center"/>
              <w:rPr>
                <w:rFonts w:ascii="Times New Roman" w:hAnsi="Times New Roman"/>
                <w:b/>
                <w:sz w:val="24"/>
                <w:szCs w:val="24"/>
              </w:rPr>
            </w:pPr>
            <w:r>
              <w:rPr>
                <w:rFonts w:ascii="Times New Roman" w:hAnsi="Times New Roman"/>
                <w:b/>
                <w:sz w:val="24"/>
                <w:szCs w:val="24"/>
              </w:rPr>
              <w:t>56</w:t>
            </w:r>
          </w:p>
        </w:tc>
      </w:tr>
      <w:tr w:rsidR="007D495C" w:rsidRPr="006B1492" w14:paraId="4CC46EB7"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tcPr>
          <w:p w14:paraId="530D7AA7" w14:textId="77777777" w:rsidR="007D495C" w:rsidRPr="0002310A" w:rsidRDefault="007D495C" w:rsidP="00D751E5">
            <w:pPr>
              <w:jc w:val="both"/>
              <w:rPr>
                <w:rFonts w:ascii="Times New Roman" w:hAnsi="Times New Roman"/>
                <w:sz w:val="24"/>
                <w:szCs w:val="24"/>
              </w:rPr>
            </w:pPr>
            <w:r w:rsidRPr="0002310A">
              <w:rPr>
                <w:rFonts w:ascii="Times New Roman" w:hAnsi="Times New Roman"/>
                <w:sz w:val="24"/>
                <w:szCs w:val="24"/>
              </w:rPr>
              <w:t>Тема 1</w:t>
            </w:r>
            <w:r>
              <w:rPr>
                <w:rFonts w:ascii="Times New Roman" w:hAnsi="Times New Roman"/>
                <w:sz w:val="24"/>
                <w:szCs w:val="24"/>
              </w:rPr>
              <w:t xml:space="preserve"> Язык описания предметов изобразительного искусства. Эрмитаж. Санкт-Петербург, Россия</w:t>
            </w:r>
          </w:p>
        </w:tc>
        <w:tc>
          <w:tcPr>
            <w:tcW w:w="817" w:type="dxa"/>
            <w:tcBorders>
              <w:top w:val="single" w:sz="2" w:space="0" w:color="000000"/>
              <w:left w:val="single" w:sz="2" w:space="0" w:color="000000"/>
              <w:bottom w:val="single" w:sz="2" w:space="0" w:color="000000"/>
              <w:right w:val="single" w:sz="2" w:space="0" w:color="000000"/>
            </w:tcBorders>
            <w:vAlign w:val="center"/>
          </w:tcPr>
          <w:p w14:paraId="472744A4" w14:textId="77777777" w:rsidR="007D495C" w:rsidRPr="007B08BA"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4881179A"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73487D"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B09936" w14:textId="77777777" w:rsidR="007D495C" w:rsidRPr="007B08BA"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F27022" w14:textId="77777777" w:rsidR="007D495C" w:rsidRPr="009D5334"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7</w:t>
            </w:r>
          </w:p>
        </w:tc>
      </w:tr>
      <w:tr w:rsidR="007D495C" w:rsidRPr="006B1492" w14:paraId="292FC888"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tcPr>
          <w:p w14:paraId="26D83C53" w14:textId="77777777" w:rsidR="007D495C" w:rsidRPr="00982763" w:rsidRDefault="007D495C" w:rsidP="00D751E5">
            <w:pPr>
              <w:jc w:val="both"/>
              <w:rPr>
                <w:rFonts w:ascii="Times New Roman" w:hAnsi="Times New Roman"/>
                <w:sz w:val="24"/>
                <w:szCs w:val="24"/>
                <w:lang w:val="en-US"/>
              </w:rPr>
            </w:pPr>
            <w:r>
              <w:rPr>
                <w:rFonts w:ascii="Times New Roman" w:hAnsi="Times New Roman"/>
                <w:sz w:val="24"/>
                <w:szCs w:val="24"/>
              </w:rPr>
              <w:lastRenderedPageBreak/>
              <w:t>Тема 2 Шедевры архитектуры.</w:t>
            </w:r>
            <w:r>
              <w:t xml:space="preserve"> </w:t>
            </w:r>
            <w:r>
              <w:rPr>
                <w:rFonts w:ascii="Times New Roman" w:hAnsi="Times New Roman"/>
                <w:sz w:val="24"/>
                <w:szCs w:val="24"/>
              </w:rPr>
              <w:t>Центр Помпиду. Париж. Франция</w:t>
            </w:r>
          </w:p>
        </w:tc>
        <w:tc>
          <w:tcPr>
            <w:tcW w:w="817" w:type="dxa"/>
            <w:tcBorders>
              <w:top w:val="single" w:sz="2" w:space="0" w:color="000000"/>
              <w:left w:val="single" w:sz="2" w:space="0" w:color="000000"/>
              <w:bottom w:val="single" w:sz="2" w:space="0" w:color="000000"/>
              <w:right w:val="single" w:sz="2" w:space="0" w:color="000000"/>
            </w:tcBorders>
            <w:vAlign w:val="center"/>
          </w:tcPr>
          <w:p w14:paraId="508EFE77" w14:textId="77777777" w:rsidR="007D495C" w:rsidRPr="007B08BA"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18C4EB8E"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8D75A2"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E6B9E5" w14:textId="77777777" w:rsidR="007D495C" w:rsidRPr="007B08BA"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764B33" w14:textId="77777777" w:rsidR="007D495C" w:rsidRPr="009D5334"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7</w:t>
            </w:r>
          </w:p>
        </w:tc>
      </w:tr>
      <w:tr w:rsidR="007D495C" w:rsidRPr="006B1492" w14:paraId="636D3D87"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tcPr>
          <w:p w14:paraId="292CDD8D" w14:textId="77777777" w:rsidR="007D495C" w:rsidRPr="0002310A" w:rsidRDefault="007D495C" w:rsidP="00D751E5">
            <w:pPr>
              <w:jc w:val="both"/>
              <w:rPr>
                <w:rFonts w:ascii="Times New Roman" w:hAnsi="Times New Roman"/>
                <w:sz w:val="24"/>
                <w:szCs w:val="24"/>
              </w:rPr>
            </w:pPr>
            <w:r>
              <w:rPr>
                <w:rFonts w:ascii="Times New Roman" w:hAnsi="Times New Roman"/>
                <w:sz w:val="24"/>
                <w:szCs w:val="24"/>
              </w:rPr>
              <w:t>Тема 3 Прикладное искусство и предметы быта. Британский музей. Лондон. Великобритания</w:t>
            </w:r>
          </w:p>
        </w:tc>
        <w:tc>
          <w:tcPr>
            <w:tcW w:w="817" w:type="dxa"/>
            <w:tcBorders>
              <w:top w:val="single" w:sz="2" w:space="0" w:color="000000"/>
              <w:left w:val="single" w:sz="2" w:space="0" w:color="000000"/>
              <w:bottom w:val="single" w:sz="2" w:space="0" w:color="000000"/>
              <w:right w:val="single" w:sz="2" w:space="0" w:color="000000"/>
            </w:tcBorders>
            <w:vAlign w:val="center"/>
          </w:tcPr>
          <w:p w14:paraId="393C4363" w14:textId="77777777" w:rsidR="007D495C" w:rsidRPr="007B08BA"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57F20CA6"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DC146B"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083E16" w14:textId="77777777" w:rsidR="007D495C" w:rsidRPr="007B08BA"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42BD83" w14:textId="77777777" w:rsidR="007D495C" w:rsidRPr="009D5334"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7</w:t>
            </w:r>
          </w:p>
        </w:tc>
      </w:tr>
      <w:tr w:rsidR="007D495C" w:rsidRPr="006B1492" w14:paraId="3EA8459D"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70DE564E" w14:textId="77777777" w:rsidR="007D495C" w:rsidRPr="007B08BA" w:rsidRDefault="007D495C" w:rsidP="00D751E5">
            <w:pPr>
              <w:jc w:val="both"/>
              <w:rPr>
                <w:rFonts w:ascii="Times New Roman" w:hAnsi="Times New Roman"/>
                <w:sz w:val="24"/>
                <w:szCs w:val="24"/>
              </w:rPr>
            </w:pPr>
            <w:r>
              <w:rPr>
                <w:rFonts w:ascii="Times New Roman" w:hAnsi="Times New Roman"/>
                <w:sz w:val="24"/>
                <w:szCs w:val="24"/>
              </w:rPr>
              <w:t xml:space="preserve">Тема 4 Природные экспонаты. </w:t>
            </w:r>
            <w:r w:rsidRPr="007B08BA">
              <w:rPr>
                <w:rFonts w:ascii="Times New Roman" w:hAnsi="Times New Roman"/>
                <w:sz w:val="24"/>
                <w:szCs w:val="24"/>
              </w:rPr>
              <w:t>Национальный музей естественной истории (</w:t>
            </w:r>
            <w:r w:rsidRPr="007B08BA">
              <w:rPr>
                <w:rFonts w:ascii="Times New Roman" w:hAnsi="Times New Roman"/>
                <w:sz w:val="24"/>
                <w:szCs w:val="24"/>
                <w:lang w:val="en-US"/>
              </w:rPr>
              <w:t>Smithsonian</w:t>
            </w:r>
            <w:r w:rsidRPr="007B08BA">
              <w:rPr>
                <w:rFonts w:ascii="Times New Roman" w:hAnsi="Times New Roman"/>
                <w:sz w:val="24"/>
                <w:szCs w:val="24"/>
              </w:rPr>
              <w:t xml:space="preserve"> </w:t>
            </w:r>
            <w:r w:rsidRPr="007B08BA">
              <w:rPr>
                <w:rFonts w:ascii="Times New Roman" w:hAnsi="Times New Roman"/>
                <w:sz w:val="24"/>
                <w:szCs w:val="24"/>
                <w:lang w:val="en-US"/>
              </w:rPr>
              <w:t>National</w:t>
            </w:r>
            <w:r w:rsidRPr="007B08BA">
              <w:rPr>
                <w:rFonts w:ascii="Times New Roman" w:hAnsi="Times New Roman"/>
                <w:sz w:val="24"/>
                <w:szCs w:val="24"/>
              </w:rPr>
              <w:t xml:space="preserve"> </w:t>
            </w:r>
            <w:r w:rsidRPr="007B08BA">
              <w:rPr>
                <w:rFonts w:ascii="Times New Roman" w:hAnsi="Times New Roman"/>
                <w:sz w:val="24"/>
                <w:szCs w:val="24"/>
                <w:lang w:val="en-US"/>
              </w:rPr>
              <w:t>Museum</w:t>
            </w:r>
            <w:r w:rsidRPr="007B08BA">
              <w:rPr>
                <w:rFonts w:ascii="Times New Roman" w:hAnsi="Times New Roman"/>
                <w:sz w:val="24"/>
                <w:szCs w:val="24"/>
              </w:rPr>
              <w:t xml:space="preserve"> </w:t>
            </w:r>
            <w:r w:rsidRPr="007B08BA">
              <w:rPr>
                <w:rFonts w:ascii="Times New Roman" w:hAnsi="Times New Roman"/>
                <w:sz w:val="24"/>
                <w:szCs w:val="24"/>
                <w:lang w:val="en-US"/>
              </w:rPr>
              <w:t>of</w:t>
            </w:r>
            <w:r w:rsidRPr="007B08BA">
              <w:rPr>
                <w:rFonts w:ascii="Times New Roman" w:hAnsi="Times New Roman"/>
                <w:sz w:val="24"/>
                <w:szCs w:val="24"/>
              </w:rPr>
              <w:t xml:space="preserve"> </w:t>
            </w:r>
            <w:r w:rsidRPr="007B08BA">
              <w:rPr>
                <w:rFonts w:ascii="Times New Roman" w:hAnsi="Times New Roman"/>
                <w:sz w:val="24"/>
                <w:szCs w:val="24"/>
                <w:lang w:val="en-US"/>
              </w:rPr>
              <w:t>Natural</w:t>
            </w:r>
            <w:r w:rsidRPr="007B08BA">
              <w:rPr>
                <w:rFonts w:ascii="Times New Roman" w:hAnsi="Times New Roman"/>
                <w:sz w:val="24"/>
                <w:szCs w:val="24"/>
              </w:rPr>
              <w:t xml:space="preserve"> </w:t>
            </w:r>
            <w:r w:rsidRPr="007B08BA">
              <w:rPr>
                <w:rFonts w:ascii="Times New Roman" w:hAnsi="Times New Roman"/>
                <w:sz w:val="24"/>
                <w:szCs w:val="24"/>
                <w:lang w:val="en-US"/>
              </w:rPr>
              <w:t>History</w:t>
            </w:r>
            <w:r w:rsidRPr="007B08BA">
              <w:rPr>
                <w:rFonts w:ascii="Times New Roman" w:hAnsi="Times New Roman"/>
                <w:sz w:val="24"/>
                <w:szCs w:val="24"/>
              </w:rPr>
              <w:t xml:space="preserve">) </w:t>
            </w:r>
            <w:r>
              <w:rPr>
                <w:rFonts w:ascii="Times New Roman" w:hAnsi="Times New Roman"/>
                <w:sz w:val="24"/>
                <w:szCs w:val="24"/>
              </w:rPr>
              <w:t>Вашингтон, США</w:t>
            </w:r>
            <w:r w:rsidRPr="007B08BA">
              <w:rPr>
                <w:rFonts w:ascii="Times New Roman" w:hAnsi="Times New Roman"/>
                <w:sz w:val="24"/>
                <w:szCs w:val="24"/>
              </w:rPr>
              <w:t xml:space="preserve"> </w:t>
            </w:r>
          </w:p>
        </w:tc>
        <w:tc>
          <w:tcPr>
            <w:tcW w:w="817" w:type="dxa"/>
            <w:tcBorders>
              <w:top w:val="single" w:sz="2" w:space="0" w:color="000000"/>
              <w:left w:val="single" w:sz="2" w:space="0" w:color="000000"/>
              <w:bottom w:val="single" w:sz="2" w:space="0" w:color="000000"/>
              <w:right w:val="single" w:sz="2" w:space="0" w:color="000000"/>
            </w:tcBorders>
            <w:vAlign w:val="center"/>
          </w:tcPr>
          <w:p w14:paraId="1CA1EE9E" w14:textId="77777777" w:rsidR="007D495C" w:rsidRPr="007B08BA"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0B4BD5AE"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51231D"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BD047F" w14:textId="77777777" w:rsidR="007D495C" w:rsidRPr="007B08BA"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626ACF" w14:textId="77777777" w:rsidR="007D495C" w:rsidRPr="009D5334"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7</w:t>
            </w:r>
          </w:p>
        </w:tc>
      </w:tr>
      <w:tr w:rsidR="007D495C" w:rsidRPr="006B1492" w14:paraId="4248FF5F"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58837DA3" w14:textId="77777777" w:rsidR="007D495C" w:rsidRPr="00125549" w:rsidRDefault="007D495C" w:rsidP="00D751E5">
            <w:pPr>
              <w:jc w:val="both"/>
              <w:rPr>
                <w:rFonts w:ascii="Times New Roman" w:hAnsi="Times New Roman"/>
                <w:sz w:val="24"/>
                <w:szCs w:val="24"/>
              </w:rPr>
            </w:pPr>
            <w:r>
              <w:rPr>
                <w:rFonts w:ascii="Times New Roman" w:hAnsi="Times New Roman"/>
                <w:sz w:val="24"/>
                <w:szCs w:val="24"/>
              </w:rPr>
              <w:t>Тема 5</w:t>
            </w:r>
            <w:r w:rsidRPr="00125549">
              <w:rPr>
                <w:rFonts w:ascii="Times New Roman" w:hAnsi="Times New Roman"/>
                <w:sz w:val="24"/>
                <w:szCs w:val="24"/>
              </w:rPr>
              <w:t xml:space="preserve"> </w:t>
            </w:r>
            <w:r>
              <w:rPr>
                <w:rFonts w:ascii="Times New Roman" w:hAnsi="Times New Roman"/>
                <w:sz w:val="24"/>
                <w:szCs w:val="24"/>
              </w:rPr>
              <w:t xml:space="preserve">Музеи для детей. </w:t>
            </w:r>
            <w:r w:rsidRPr="005A08A0">
              <w:rPr>
                <w:rFonts w:ascii="Times New Roman" w:hAnsi="Times New Roman"/>
                <w:sz w:val="24"/>
                <w:szCs w:val="24"/>
              </w:rPr>
              <w:t>Детский музей Zoom</w:t>
            </w:r>
            <w:r>
              <w:rPr>
                <w:rFonts w:ascii="Times New Roman" w:hAnsi="Times New Roman"/>
                <w:sz w:val="24"/>
                <w:szCs w:val="24"/>
              </w:rPr>
              <w:t>. Вена, Австрия</w:t>
            </w:r>
          </w:p>
        </w:tc>
        <w:tc>
          <w:tcPr>
            <w:tcW w:w="817" w:type="dxa"/>
            <w:tcBorders>
              <w:top w:val="single" w:sz="2" w:space="0" w:color="000000"/>
              <w:left w:val="single" w:sz="2" w:space="0" w:color="000000"/>
              <w:bottom w:val="single" w:sz="2" w:space="0" w:color="000000"/>
              <w:right w:val="single" w:sz="2" w:space="0" w:color="000000"/>
            </w:tcBorders>
            <w:vAlign w:val="center"/>
          </w:tcPr>
          <w:p w14:paraId="4777BBBE" w14:textId="77777777" w:rsidR="007D495C" w:rsidRPr="007B08BA"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576A4695"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22A4D0"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197B82" w14:textId="77777777" w:rsidR="007D495C" w:rsidRPr="007B08BA"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A3E9B2" w14:textId="77777777" w:rsidR="007D495C" w:rsidRPr="009D5334"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7</w:t>
            </w:r>
          </w:p>
        </w:tc>
      </w:tr>
      <w:tr w:rsidR="007D495C" w:rsidRPr="006B1492" w14:paraId="64263096"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0579C8B5" w14:textId="77777777" w:rsidR="007D495C" w:rsidRPr="00982763" w:rsidRDefault="007D495C" w:rsidP="00D751E5">
            <w:pPr>
              <w:jc w:val="both"/>
              <w:rPr>
                <w:rFonts w:ascii="Times New Roman" w:hAnsi="Times New Roman"/>
                <w:sz w:val="24"/>
                <w:szCs w:val="24"/>
              </w:rPr>
            </w:pPr>
            <w:r>
              <w:rPr>
                <w:rFonts w:ascii="Times New Roman" w:hAnsi="Times New Roman"/>
                <w:sz w:val="24"/>
                <w:szCs w:val="24"/>
              </w:rPr>
              <w:t xml:space="preserve">Тема 6 Виртуальные музеи. Музей Ватикана. Рим. Италия. </w:t>
            </w:r>
          </w:p>
        </w:tc>
        <w:tc>
          <w:tcPr>
            <w:tcW w:w="817" w:type="dxa"/>
            <w:tcBorders>
              <w:top w:val="single" w:sz="2" w:space="0" w:color="000000"/>
              <w:left w:val="single" w:sz="2" w:space="0" w:color="000000"/>
              <w:bottom w:val="single" w:sz="2" w:space="0" w:color="000000"/>
              <w:right w:val="single" w:sz="2" w:space="0" w:color="000000"/>
            </w:tcBorders>
            <w:vAlign w:val="center"/>
          </w:tcPr>
          <w:p w14:paraId="2C156CD8" w14:textId="77777777" w:rsidR="007D495C" w:rsidRPr="007B08BA"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4CFD70EF"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E27231"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4394D2" w14:textId="77777777" w:rsidR="007D495C" w:rsidRPr="007B08BA"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B12004" w14:textId="77777777" w:rsidR="007D495C" w:rsidRPr="009D5334"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7</w:t>
            </w:r>
          </w:p>
        </w:tc>
      </w:tr>
      <w:tr w:rsidR="007D495C" w:rsidRPr="006B1492" w14:paraId="7B04B824"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2822E35A" w14:textId="77777777" w:rsidR="007D495C" w:rsidRPr="0002310A" w:rsidRDefault="007D495C" w:rsidP="00D751E5">
            <w:pPr>
              <w:jc w:val="both"/>
              <w:rPr>
                <w:rFonts w:ascii="Times New Roman" w:hAnsi="Times New Roman"/>
                <w:sz w:val="24"/>
                <w:szCs w:val="24"/>
              </w:rPr>
            </w:pPr>
            <w:r>
              <w:rPr>
                <w:rFonts w:ascii="Times New Roman" w:hAnsi="Times New Roman"/>
                <w:sz w:val="24"/>
                <w:szCs w:val="24"/>
              </w:rPr>
              <w:t xml:space="preserve">Тема 7 Интерактивный подход. </w:t>
            </w:r>
            <w:r w:rsidRPr="00914309">
              <w:rPr>
                <w:rFonts w:ascii="Times New Roman" w:hAnsi="Times New Roman"/>
                <w:sz w:val="24"/>
                <w:szCs w:val="24"/>
              </w:rPr>
              <w:t xml:space="preserve">Театр-музей Дали в </w:t>
            </w:r>
            <w:proofErr w:type="spellStart"/>
            <w:r w:rsidRPr="00914309">
              <w:rPr>
                <w:rFonts w:ascii="Times New Roman" w:hAnsi="Times New Roman"/>
                <w:sz w:val="24"/>
                <w:szCs w:val="24"/>
              </w:rPr>
              <w:t>Фигерасе</w:t>
            </w:r>
            <w:proofErr w:type="spellEnd"/>
            <w:r>
              <w:rPr>
                <w:rFonts w:ascii="Times New Roman" w:hAnsi="Times New Roman"/>
                <w:sz w:val="24"/>
                <w:szCs w:val="24"/>
              </w:rPr>
              <w:t>, Испания</w:t>
            </w:r>
          </w:p>
        </w:tc>
        <w:tc>
          <w:tcPr>
            <w:tcW w:w="817" w:type="dxa"/>
            <w:tcBorders>
              <w:top w:val="single" w:sz="2" w:space="0" w:color="000000"/>
              <w:left w:val="single" w:sz="2" w:space="0" w:color="000000"/>
              <w:bottom w:val="single" w:sz="2" w:space="0" w:color="000000"/>
              <w:right w:val="single" w:sz="2" w:space="0" w:color="000000"/>
            </w:tcBorders>
            <w:vAlign w:val="center"/>
          </w:tcPr>
          <w:p w14:paraId="5D78CD02" w14:textId="77777777" w:rsidR="007D495C" w:rsidRPr="007B08BA"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7E5DB358"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B62D34"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F11602" w14:textId="77777777" w:rsidR="007D495C" w:rsidRPr="007B08BA"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E616C8" w14:textId="77777777" w:rsidR="007D495C" w:rsidRPr="009D5334"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7</w:t>
            </w:r>
          </w:p>
        </w:tc>
      </w:tr>
      <w:tr w:rsidR="007D495C" w:rsidRPr="006B1492" w14:paraId="084D0B18"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7F1933D6" w14:textId="77777777" w:rsidR="007D495C" w:rsidRPr="0002310A" w:rsidRDefault="007D495C" w:rsidP="00D751E5">
            <w:pPr>
              <w:jc w:val="both"/>
              <w:rPr>
                <w:rFonts w:ascii="Times New Roman" w:hAnsi="Times New Roman"/>
                <w:sz w:val="24"/>
                <w:szCs w:val="24"/>
              </w:rPr>
            </w:pPr>
            <w:r>
              <w:rPr>
                <w:rFonts w:ascii="Times New Roman" w:hAnsi="Times New Roman"/>
                <w:sz w:val="24"/>
                <w:szCs w:val="24"/>
              </w:rPr>
              <w:t xml:space="preserve">Тема 8 Инновационные выставочные технологии. </w:t>
            </w:r>
            <w:r w:rsidRPr="00914309">
              <w:rPr>
                <w:rFonts w:ascii="Times New Roman" w:hAnsi="Times New Roman"/>
                <w:sz w:val="24"/>
                <w:szCs w:val="24"/>
              </w:rPr>
              <w:t xml:space="preserve">Музей </w:t>
            </w:r>
            <w:proofErr w:type="spellStart"/>
            <w:r w:rsidRPr="00914309">
              <w:rPr>
                <w:rFonts w:ascii="Times New Roman" w:hAnsi="Times New Roman"/>
                <w:sz w:val="24"/>
                <w:szCs w:val="24"/>
              </w:rPr>
              <w:t>Мирайкан</w:t>
            </w:r>
            <w:proofErr w:type="spellEnd"/>
            <w:r>
              <w:rPr>
                <w:rFonts w:ascii="Times New Roman" w:hAnsi="Times New Roman"/>
                <w:sz w:val="24"/>
                <w:szCs w:val="24"/>
              </w:rPr>
              <w:t>, Токио,</w:t>
            </w:r>
            <w:r w:rsidRPr="00914309">
              <w:rPr>
                <w:rFonts w:ascii="Times New Roman" w:hAnsi="Times New Roman"/>
                <w:sz w:val="24"/>
                <w:szCs w:val="24"/>
              </w:rPr>
              <w:t xml:space="preserve"> Япония</w:t>
            </w:r>
          </w:p>
        </w:tc>
        <w:tc>
          <w:tcPr>
            <w:tcW w:w="817" w:type="dxa"/>
            <w:tcBorders>
              <w:top w:val="single" w:sz="2" w:space="0" w:color="000000"/>
              <w:left w:val="single" w:sz="2" w:space="0" w:color="000000"/>
              <w:bottom w:val="single" w:sz="2" w:space="0" w:color="000000"/>
              <w:right w:val="single" w:sz="2" w:space="0" w:color="000000"/>
            </w:tcBorders>
            <w:vAlign w:val="center"/>
          </w:tcPr>
          <w:p w14:paraId="04E69534" w14:textId="77777777" w:rsidR="007D495C" w:rsidRPr="007B08BA"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1CF69421"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9D7E38" w14:textId="77777777" w:rsidR="007D495C" w:rsidRPr="007B08BA" w:rsidRDefault="007D495C" w:rsidP="00D751E5">
            <w:pPr>
              <w:autoSpaceDE w:val="0"/>
              <w:autoSpaceDN w:val="0"/>
              <w:adjustRightInd w:val="0"/>
              <w:jc w:val="center"/>
              <w:rPr>
                <w:rFonts w:ascii="Times New Roman" w:hAnsi="Times New Roman"/>
                <w:sz w:val="24"/>
                <w:szCs w:val="24"/>
              </w:rPr>
            </w:pPr>
            <w:r w:rsidRPr="007B08BA">
              <w:rPr>
                <w:rFonts w:ascii="Times New Roman" w:hAnsi="Times New Roman"/>
                <w:sz w:val="24"/>
                <w:szCs w:val="24"/>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000814" w14:textId="77777777" w:rsidR="007D495C" w:rsidRPr="007B08BA"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42CA05" w14:textId="77777777" w:rsidR="007D495C" w:rsidRPr="009D5334"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7</w:t>
            </w:r>
          </w:p>
        </w:tc>
      </w:tr>
      <w:tr w:rsidR="007D495C" w:rsidRPr="00965063" w14:paraId="731F70C0"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0EAF5311" w14:textId="77777777" w:rsidR="007D495C" w:rsidRPr="00965063" w:rsidRDefault="007D495C" w:rsidP="00D751E5">
            <w:pPr>
              <w:jc w:val="both"/>
              <w:rPr>
                <w:rFonts w:ascii="Times New Roman" w:hAnsi="Times New Roman"/>
                <w:b/>
                <w:sz w:val="24"/>
                <w:szCs w:val="24"/>
              </w:rPr>
            </w:pPr>
            <w:r w:rsidRPr="00965063">
              <w:rPr>
                <w:rFonts w:ascii="Times New Roman" w:hAnsi="Times New Roman"/>
                <w:b/>
                <w:sz w:val="24"/>
                <w:szCs w:val="24"/>
              </w:rPr>
              <w:t xml:space="preserve">Раздел </w:t>
            </w:r>
            <w:r>
              <w:rPr>
                <w:rFonts w:ascii="Times New Roman" w:hAnsi="Times New Roman"/>
                <w:b/>
                <w:sz w:val="24"/>
                <w:szCs w:val="24"/>
              </w:rPr>
              <w:t>2</w:t>
            </w:r>
            <w:r w:rsidRPr="00965063">
              <w:rPr>
                <w:rFonts w:ascii="Times New Roman" w:hAnsi="Times New Roman"/>
                <w:b/>
                <w:sz w:val="24"/>
                <w:szCs w:val="24"/>
              </w:rPr>
              <w:t xml:space="preserve">. </w:t>
            </w:r>
            <w:r>
              <w:rPr>
                <w:rFonts w:ascii="Times New Roman" w:hAnsi="Times New Roman"/>
                <w:b/>
                <w:sz w:val="24"/>
                <w:szCs w:val="24"/>
              </w:rPr>
              <w:t>Проектная работа</w:t>
            </w:r>
          </w:p>
        </w:tc>
        <w:tc>
          <w:tcPr>
            <w:tcW w:w="817" w:type="dxa"/>
            <w:tcBorders>
              <w:top w:val="single" w:sz="2" w:space="0" w:color="000000"/>
              <w:left w:val="single" w:sz="2" w:space="0" w:color="000000"/>
              <w:bottom w:val="single" w:sz="2" w:space="0" w:color="000000"/>
              <w:right w:val="single" w:sz="2" w:space="0" w:color="000000"/>
            </w:tcBorders>
            <w:vAlign w:val="center"/>
          </w:tcPr>
          <w:p w14:paraId="77126141" w14:textId="77777777" w:rsidR="007D495C" w:rsidRPr="007B08BA" w:rsidRDefault="007D495C" w:rsidP="00D751E5">
            <w:pPr>
              <w:autoSpaceDE w:val="0"/>
              <w:autoSpaceDN w:val="0"/>
              <w:adjustRightInd w:val="0"/>
              <w:jc w:val="center"/>
              <w:rPr>
                <w:rFonts w:ascii="Times New Roman" w:hAnsi="Times New Roman"/>
                <w:b/>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1729EFA7" w14:textId="77777777" w:rsidR="007D495C" w:rsidRPr="007B08BA" w:rsidRDefault="007D495C" w:rsidP="00D751E5">
            <w:pPr>
              <w:autoSpaceDE w:val="0"/>
              <w:autoSpaceDN w:val="0"/>
              <w:adjustRightInd w:val="0"/>
              <w:jc w:val="center"/>
              <w:rPr>
                <w:rFonts w:ascii="Times New Roman" w:hAnsi="Times New Roman"/>
                <w:b/>
                <w:sz w:val="24"/>
                <w:szCs w:val="24"/>
              </w:rPr>
            </w:pP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DBA904" w14:textId="77777777" w:rsidR="007D495C" w:rsidRPr="007B08BA" w:rsidRDefault="007D495C" w:rsidP="00D751E5">
            <w:pPr>
              <w:autoSpaceDE w:val="0"/>
              <w:autoSpaceDN w:val="0"/>
              <w:adjustRightInd w:val="0"/>
              <w:jc w:val="center"/>
              <w:rPr>
                <w:rFonts w:ascii="Times New Roman" w:hAnsi="Times New Roman"/>
                <w:b/>
                <w:sz w:val="24"/>
                <w:szCs w:val="24"/>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EFE602" w14:textId="77777777" w:rsidR="007D495C" w:rsidRPr="009D5334" w:rsidRDefault="007D495C" w:rsidP="00D751E5">
            <w:pPr>
              <w:autoSpaceDE w:val="0"/>
              <w:autoSpaceDN w:val="0"/>
              <w:adjustRightInd w:val="0"/>
              <w:jc w:val="center"/>
              <w:rPr>
                <w:rFonts w:ascii="Times New Roman" w:hAnsi="Times New Roman"/>
                <w:b/>
                <w:sz w:val="24"/>
                <w:szCs w:val="24"/>
              </w:rPr>
            </w:pPr>
            <w:r>
              <w:rPr>
                <w:rFonts w:ascii="Times New Roman" w:hAnsi="Times New Roman"/>
                <w:b/>
                <w:sz w:val="24"/>
                <w:szCs w:val="24"/>
              </w:rPr>
              <w:t>16</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578F41" w14:textId="77777777" w:rsidR="007D495C" w:rsidRPr="009D5334" w:rsidRDefault="007D495C" w:rsidP="00D751E5">
            <w:pPr>
              <w:autoSpaceDE w:val="0"/>
              <w:autoSpaceDN w:val="0"/>
              <w:adjustRightInd w:val="0"/>
              <w:jc w:val="center"/>
              <w:rPr>
                <w:rFonts w:ascii="Times New Roman" w:hAnsi="Times New Roman"/>
                <w:b/>
                <w:sz w:val="24"/>
                <w:szCs w:val="24"/>
              </w:rPr>
            </w:pPr>
            <w:r>
              <w:rPr>
                <w:rFonts w:ascii="Times New Roman" w:hAnsi="Times New Roman"/>
                <w:b/>
                <w:sz w:val="24"/>
                <w:szCs w:val="24"/>
              </w:rPr>
              <w:t>16</w:t>
            </w:r>
          </w:p>
        </w:tc>
      </w:tr>
      <w:tr w:rsidR="007D495C" w:rsidRPr="006B1492" w14:paraId="0BA5E735"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1835622D" w14:textId="77777777" w:rsidR="007D495C" w:rsidRPr="0002310A" w:rsidRDefault="007D495C" w:rsidP="00D751E5">
            <w:pPr>
              <w:jc w:val="both"/>
              <w:rPr>
                <w:rFonts w:ascii="Times New Roman" w:hAnsi="Times New Roman"/>
                <w:sz w:val="24"/>
                <w:szCs w:val="24"/>
              </w:rPr>
            </w:pPr>
            <w:r>
              <w:rPr>
                <w:rFonts w:ascii="Times New Roman" w:hAnsi="Times New Roman"/>
                <w:sz w:val="24"/>
                <w:szCs w:val="24"/>
              </w:rPr>
              <w:t>Интерактивный выставочный комплекс</w:t>
            </w:r>
          </w:p>
        </w:tc>
        <w:tc>
          <w:tcPr>
            <w:tcW w:w="817" w:type="dxa"/>
            <w:tcBorders>
              <w:top w:val="single" w:sz="2" w:space="0" w:color="000000"/>
              <w:left w:val="single" w:sz="2" w:space="0" w:color="000000"/>
              <w:bottom w:val="single" w:sz="2" w:space="0" w:color="000000"/>
              <w:right w:val="single" w:sz="2" w:space="0" w:color="000000"/>
            </w:tcBorders>
            <w:vAlign w:val="center"/>
          </w:tcPr>
          <w:p w14:paraId="53040587" w14:textId="77777777" w:rsidR="007D495C" w:rsidRPr="007B08BA" w:rsidRDefault="007D495C" w:rsidP="00D751E5">
            <w:pPr>
              <w:autoSpaceDE w:val="0"/>
              <w:autoSpaceDN w:val="0"/>
              <w:adjustRightInd w:val="0"/>
              <w:spacing w:after="0" w:line="240" w:lineRule="auto"/>
              <w:jc w:val="center"/>
              <w:rPr>
                <w:rFonts w:eastAsia="Times New Roman" w:cs="Calibri"/>
                <w:lang w:eastAsia="ru-RU"/>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5C54FA30" w14:textId="77777777" w:rsidR="007D495C" w:rsidRPr="007B08BA" w:rsidRDefault="007D495C" w:rsidP="00D751E5">
            <w:pPr>
              <w:autoSpaceDE w:val="0"/>
              <w:autoSpaceDN w:val="0"/>
              <w:adjustRightInd w:val="0"/>
              <w:spacing w:after="0" w:line="240" w:lineRule="auto"/>
              <w:jc w:val="center"/>
              <w:rPr>
                <w:rFonts w:eastAsia="Times New Roman" w:cs="Calibri"/>
                <w:lang w:eastAsia="ru-RU"/>
              </w:rPr>
            </w:pP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EDDBA" w14:textId="77777777" w:rsidR="007D495C" w:rsidRPr="007B08BA" w:rsidRDefault="007D495C" w:rsidP="00D751E5">
            <w:pPr>
              <w:autoSpaceDE w:val="0"/>
              <w:autoSpaceDN w:val="0"/>
              <w:adjustRightInd w:val="0"/>
              <w:spacing w:after="0" w:line="240" w:lineRule="auto"/>
              <w:jc w:val="center"/>
              <w:rPr>
                <w:rFonts w:eastAsia="Times New Roman" w:cs="Calibri"/>
                <w:lang w:eastAsia="ru-RU"/>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5CFDB1" w14:textId="77777777" w:rsidR="007D495C" w:rsidRPr="009D5334" w:rsidRDefault="007D495C" w:rsidP="00D751E5">
            <w:pPr>
              <w:autoSpaceDE w:val="0"/>
              <w:autoSpaceDN w:val="0"/>
              <w:adjustRightInd w:val="0"/>
              <w:spacing w:after="0" w:line="240" w:lineRule="auto"/>
              <w:jc w:val="center"/>
              <w:rPr>
                <w:rFonts w:eastAsia="Times New Roman" w:cs="Calibri"/>
                <w:lang w:eastAsia="ru-RU"/>
              </w:rPr>
            </w:pPr>
            <w:r>
              <w:rPr>
                <w:rFonts w:eastAsia="Times New Roman" w:cs="Calibri"/>
                <w:lang w:eastAsia="ru-RU"/>
              </w:rPr>
              <w:t>16</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7D2FF8" w14:textId="77777777" w:rsidR="007D495C" w:rsidRPr="009D5334" w:rsidRDefault="007D495C" w:rsidP="00D751E5">
            <w:pPr>
              <w:autoSpaceDE w:val="0"/>
              <w:autoSpaceDN w:val="0"/>
              <w:adjustRightInd w:val="0"/>
              <w:spacing w:after="0" w:line="240" w:lineRule="auto"/>
              <w:jc w:val="center"/>
              <w:rPr>
                <w:rFonts w:eastAsia="Times New Roman" w:cs="Calibri"/>
                <w:lang w:eastAsia="ru-RU"/>
              </w:rPr>
            </w:pPr>
            <w:r>
              <w:rPr>
                <w:rFonts w:eastAsia="Times New Roman" w:cs="Calibri"/>
                <w:lang w:eastAsia="ru-RU"/>
              </w:rPr>
              <w:t>16</w:t>
            </w:r>
          </w:p>
        </w:tc>
      </w:tr>
      <w:tr w:rsidR="007D495C" w:rsidRPr="006B1492" w14:paraId="0B6ED833"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76A392E0" w14:textId="77777777" w:rsidR="007D495C" w:rsidRPr="0002310A" w:rsidRDefault="007D495C" w:rsidP="00D751E5">
            <w:pPr>
              <w:jc w:val="both"/>
              <w:rPr>
                <w:rFonts w:ascii="Times New Roman" w:hAnsi="Times New Roman"/>
                <w:b/>
                <w:sz w:val="24"/>
                <w:szCs w:val="24"/>
              </w:rPr>
            </w:pPr>
            <w:r w:rsidRPr="0002310A">
              <w:rPr>
                <w:rFonts w:ascii="Times New Roman" w:hAnsi="Times New Roman"/>
                <w:b/>
                <w:sz w:val="24"/>
                <w:szCs w:val="24"/>
              </w:rPr>
              <w:t>Итого:</w:t>
            </w:r>
          </w:p>
        </w:tc>
        <w:tc>
          <w:tcPr>
            <w:tcW w:w="817" w:type="dxa"/>
            <w:tcBorders>
              <w:top w:val="single" w:sz="2" w:space="0" w:color="000000"/>
              <w:left w:val="single" w:sz="2" w:space="0" w:color="000000"/>
              <w:bottom w:val="single" w:sz="2" w:space="0" w:color="000000"/>
              <w:right w:val="single" w:sz="2" w:space="0" w:color="000000"/>
            </w:tcBorders>
            <w:vAlign w:val="center"/>
          </w:tcPr>
          <w:p w14:paraId="7C46852C" w14:textId="77777777" w:rsidR="007D495C" w:rsidRPr="007B08BA" w:rsidRDefault="007D495C" w:rsidP="00D751E5">
            <w:pPr>
              <w:jc w:val="both"/>
              <w:rPr>
                <w:rFonts w:ascii="Times New Roman" w:hAnsi="Times New Roman"/>
                <w:b/>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386FD51B" w14:textId="77777777" w:rsidR="007D495C" w:rsidRPr="007B08BA" w:rsidRDefault="007D495C" w:rsidP="00D751E5">
            <w:pPr>
              <w:jc w:val="both"/>
              <w:rPr>
                <w:rFonts w:ascii="Times New Roman" w:hAnsi="Times New Roman"/>
                <w:b/>
                <w:sz w:val="24"/>
                <w:szCs w:val="24"/>
              </w:rPr>
            </w:pPr>
            <w:r w:rsidRPr="007B08BA">
              <w:rPr>
                <w:rFonts w:ascii="Times New Roman" w:hAnsi="Times New Roman"/>
                <w:b/>
                <w:sz w:val="24"/>
                <w:szCs w:val="24"/>
              </w:rPr>
              <w:t>16</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4F4AD8" w14:textId="77777777" w:rsidR="007D495C" w:rsidRPr="007B08BA" w:rsidRDefault="007D495C" w:rsidP="00D751E5">
            <w:pPr>
              <w:jc w:val="center"/>
              <w:rPr>
                <w:rFonts w:ascii="Times New Roman" w:hAnsi="Times New Roman"/>
                <w:b/>
                <w:sz w:val="24"/>
                <w:szCs w:val="24"/>
              </w:rPr>
            </w:pPr>
            <w:r w:rsidRPr="007B08BA">
              <w:rPr>
                <w:rFonts w:ascii="Times New Roman" w:hAnsi="Times New Roman"/>
                <w:b/>
                <w:sz w:val="24"/>
                <w:szCs w:val="24"/>
              </w:rPr>
              <w:t>8</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F718BC" w14:textId="77777777" w:rsidR="007D495C" w:rsidRPr="007B08BA" w:rsidRDefault="007D495C" w:rsidP="00D751E5">
            <w:pPr>
              <w:jc w:val="center"/>
              <w:rPr>
                <w:rFonts w:ascii="Times New Roman" w:hAnsi="Times New Roman"/>
                <w:b/>
                <w:sz w:val="24"/>
                <w:szCs w:val="24"/>
              </w:rPr>
            </w:pPr>
            <w:r w:rsidRPr="007B08BA">
              <w:rPr>
                <w:rFonts w:ascii="Times New Roman" w:hAnsi="Times New Roman"/>
                <w:b/>
                <w:sz w:val="24"/>
                <w:szCs w:val="24"/>
              </w:rPr>
              <w:t>48</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7CBD16" w14:textId="77777777" w:rsidR="007D495C" w:rsidRPr="009D5334" w:rsidRDefault="007D495C" w:rsidP="00D751E5">
            <w:pPr>
              <w:jc w:val="center"/>
              <w:rPr>
                <w:rFonts w:ascii="Times New Roman" w:hAnsi="Times New Roman"/>
                <w:b/>
                <w:sz w:val="24"/>
                <w:szCs w:val="24"/>
                <w:lang w:val="en-US"/>
              </w:rPr>
            </w:pPr>
            <w:r>
              <w:rPr>
                <w:rFonts w:ascii="Times New Roman" w:hAnsi="Times New Roman"/>
                <w:b/>
                <w:sz w:val="24"/>
                <w:szCs w:val="24"/>
              </w:rPr>
              <w:t>72</w:t>
            </w:r>
          </w:p>
        </w:tc>
      </w:tr>
    </w:tbl>
    <w:p w14:paraId="3668E2E3" w14:textId="77777777" w:rsidR="007D495C" w:rsidRPr="006B1492" w:rsidRDefault="007D495C" w:rsidP="007D495C">
      <w:pPr>
        <w:jc w:val="both"/>
        <w:rPr>
          <w:rFonts w:ascii="Times New Roman" w:hAnsi="Times New Roman"/>
          <w:sz w:val="24"/>
          <w:szCs w:val="24"/>
        </w:rPr>
      </w:pPr>
    </w:p>
    <w:p w14:paraId="70D4E771" w14:textId="77777777" w:rsidR="007D495C" w:rsidRPr="006B1492" w:rsidRDefault="007D495C" w:rsidP="007D495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B1492">
        <w:rPr>
          <w:rFonts w:ascii="Times New Roman" w:eastAsia="Times New Roman" w:hAnsi="Times New Roman"/>
          <w:bCs/>
          <w:i/>
          <w:sz w:val="24"/>
          <w:szCs w:val="24"/>
          <w:lang w:eastAsia="ru-RU"/>
        </w:rPr>
        <w:t>5.2. Методы обучения</w:t>
      </w:r>
    </w:p>
    <w:p w14:paraId="32BFD71B" w14:textId="77777777" w:rsidR="007D495C" w:rsidRPr="006B1492" w:rsidRDefault="007D495C" w:rsidP="007D495C">
      <w:pPr>
        <w:spacing w:after="0" w:line="360" w:lineRule="auto"/>
        <w:ind w:firstLine="708"/>
        <w:jc w:val="both"/>
        <w:rPr>
          <w:rFonts w:ascii="Times New Roman" w:eastAsia="Times New Roman" w:hAnsi="Times New Roman"/>
          <w:b/>
          <w:bCs/>
          <w:sz w:val="24"/>
          <w:szCs w:val="24"/>
          <w:lang w:eastAsia="ru-RU"/>
        </w:rPr>
      </w:pPr>
      <w:r w:rsidRPr="006B1492">
        <w:rPr>
          <w:rFonts w:ascii="Times New Roman" w:eastAsia="Times New Roman" w:hAnsi="Times New Roman"/>
          <w:bCs/>
          <w:sz w:val="24"/>
          <w:szCs w:val="24"/>
          <w:lang w:eastAsia="ru-RU"/>
        </w:rPr>
        <w:t xml:space="preserve">При изучении дисциплины «Музеи мира: практикум на иностранном языке» используются </w:t>
      </w:r>
      <w:r w:rsidRPr="00B01CCE">
        <w:rPr>
          <w:rFonts w:ascii="Times New Roman" w:eastAsia="Times New Roman" w:hAnsi="Times New Roman"/>
          <w:bCs/>
          <w:sz w:val="24"/>
          <w:szCs w:val="24"/>
          <w:lang w:eastAsia="ru-RU"/>
        </w:rPr>
        <w:t>коммуникативные и информационно-коммуникативные технологии, Интернет технологии, интерактивные формы обучения, работа с текстами по чтению и аудированию, дискуссии, проблемные задачи, ролевые игры, творческие задания, презентации результатов исследовательской деятельности, поиск и отбор значимой информации по заданной тематике, подготовка сообщений по изучаемым темам, выполнение индивидуальных / групповых проектов в том числе он-лайн.</w:t>
      </w:r>
    </w:p>
    <w:p w14:paraId="04AC06CC" w14:textId="77777777" w:rsidR="007D495C" w:rsidRPr="006B1492"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1492">
        <w:rPr>
          <w:rFonts w:ascii="Times New Roman" w:eastAsia="Times New Roman" w:hAnsi="Times New Roman"/>
          <w:b/>
          <w:bCs/>
          <w:sz w:val="24"/>
          <w:szCs w:val="24"/>
          <w:lang w:eastAsia="ru-RU"/>
        </w:rPr>
        <w:t>6. Рейтинг-план</w:t>
      </w:r>
    </w:p>
    <w:p w14:paraId="568D675F" w14:textId="77777777" w:rsidR="007D495C" w:rsidRPr="001452F4" w:rsidRDefault="007D495C" w:rsidP="007D495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1452F4">
        <w:rPr>
          <w:rFonts w:ascii="Times New Roman" w:eastAsia="Times New Roman" w:hAnsi="Times New Roman"/>
          <w:bCs/>
          <w:i/>
          <w:sz w:val="24"/>
          <w:szCs w:val="24"/>
          <w:lang w:eastAsia="ru-RU"/>
        </w:rPr>
        <w:t>6.1. Рейтинг-план (по дисциплине)</w:t>
      </w:r>
    </w:p>
    <w:tbl>
      <w:tblPr>
        <w:tblpPr w:leftFromText="180" w:rightFromText="180" w:vertAnchor="text" w:tblpY="1"/>
        <w:tblOverlap w:val="never"/>
        <w:tblW w:w="9525" w:type="dxa"/>
        <w:tblLayout w:type="fixed"/>
        <w:tblCellMar>
          <w:left w:w="10" w:type="dxa"/>
          <w:right w:w="10" w:type="dxa"/>
        </w:tblCellMar>
        <w:tblLook w:val="04A0" w:firstRow="1" w:lastRow="0" w:firstColumn="1" w:lastColumn="0" w:noHBand="0" w:noVBand="1"/>
      </w:tblPr>
      <w:tblGrid>
        <w:gridCol w:w="528"/>
        <w:gridCol w:w="1815"/>
        <w:gridCol w:w="1842"/>
        <w:gridCol w:w="1417"/>
        <w:gridCol w:w="1080"/>
        <w:gridCol w:w="1047"/>
        <w:gridCol w:w="946"/>
        <w:gridCol w:w="850"/>
      </w:tblGrid>
      <w:tr w:rsidR="007D495C" w:rsidRPr="001452F4" w14:paraId="0C8C7475" w14:textId="77777777" w:rsidTr="00D751E5">
        <w:trPr>
          <w:trHeight w:val="600"/>
        </w:trPr>
        <w:tc>
          <w:tcPr>
            <w:tcW w:w="528" w:type="dxa"/>
            <w:vMerge w:val="restart"/>
            <w:tcBorders>
              <w:top w:val="single" w:sz="2" w:space="0" w:color="000001"/>
              <w:left w:val="single" w:sz="2" w:space="0" w:color="000001"/>
              <w:right w:val="single" w:sz="2" w:space="0" w:color="000001"/>
            </w:tcBorders>
            <w:shd w:val="clear" w:color="auto" w:fill="FFFFFF"/>
            <w:tcMar>
              <w:top w:w="0" w:type="dxa"/>
              <w:left w:w="108" w:type="dxa"/>
              <w:bottom w:w="0" w:type="dxa"/>
              <w:right w:w="108" w:type="dxa"/>
            </w:tcMar>
          </w:tcPr>
          <w:p w14:paraId="09C3883F" w14:textId="77777777" w:rsidR="007D495C" w:rsidRPr="001452F4" w:rsidRDefault="007D495C" w:rsidP="00D751E5">
            <w:pPr>
              <w:spacing w:after="0"/>
              <w:ind w:firstLine="709"/>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 п/п</w:t>
            </w:r>
          </w:p>
        </w:tc>
        <w:tc>
          <w:tcPr>
            <w:tcW w:w="1815" w:type="dxa"/>
            <w:vMerge w:val="restart"/>
            <w:tcBorders>
              <w:top w:val="single" w:sz="2" w:space="0" w:color="000001"/>
              <w:left w:val="single" w:sz="2" w:space="0" w:color="000001"/>
              <w:right w:val="single" w:sz="2" w:space="0" w:color="000001"/>
            </w:tcBorders>
            <w:shd w:val="clear" w:color="auto" w:fill="auto"/>
            <w:tcMar>
              <w:top w:w="0" w:type="dxa"/>
              <w:left w:w="108" w:type="dxa"/>
              <w:bottom w:w="0" w:type="dxa"/>
              <w:right w:w="108" w:type="dxa"/>
            </w:tcMar>
          </w:tcPr>
          <w:p w14:paraId="2D4E9F78"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Код ОР дисциплины</w:t>
            </w:r>
          </w:p>
        </w:tc>
        <w:tc>
          <w:tcPr>
            <w:tcW w:w="1842" w:type="dxa"/>
            <w:vMerge w:val="restart"/>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3C489C7B"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Виды учебной деятельности обучающегося</w:t>
            </w:r>
          </w:p>
        </w:tc>
        <w:tc>
          <w:tcPr>
            <w:tcW w:w="1417" w:type="dxa"/>
            <w:vMerge w:val="restart"/>
            <w:tcBorders>
              <w:top w:val="single" w:sz="2" w:space="0" w:color="000001"/>
              <w:left w:val="single" w:sz="2" w:space="0" w:color="000001"/>
              <w:right w:val="single" w:sz="2" w:space="0" w:color="000001"/>
            </w:tcBorders>
            <w:shd w:val="clear" w:color="auto" w:fill="auto"/>
            <w:tcMar>
              <w:top w:w="0" w:type="dxa"/>
              <w:left w:w="108" w:type="dxa"/>
              <w:bottom w:w="0" w:type="dxa"/>
              <w:right w:w="108" w:type="dxa"/>
            </w:tcMar>
          </w:tcPr>
          <w:p w14:paraId="48A7E503"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Средства оценивания</w:t>
            </w:r>
          </w:p>
        </w:tc>
        <w:tc>
          <w:tcPr>
            <w:tcW w:w="1080" w:type="dxa"/>
            <w:vMerge w:val="restart"/>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6C09851F"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Балл за конкретное задание</w:t>
            </w:r>
          </w:p>
        </w:tc>
        <w:tc>
          <w:tcPr>
            <w:tcW w:w="1047" w:type="dxa"/>
            <w:vMerge w:val="restart"/>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4444D8B8"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Число заданий за семестр</w:t>
            </w:r>
          </w:p>
        </w:tc>
        <w:tc>
          <w:tcPr>
            <w:tcW w:w="1796" w:type="dxa"/>
            <w:gridSpan w:val="2"/>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203AD866" w14:textId="77777777" w:rsidR="007D495C" w:rsidRPr="001452F4" w:rsidRDefault="007D495C" w:rsidP="00D751E5">
            <w:pPr>
              <w:spacing w:after="0"/>
              <w:ind w:firstLine="709"/>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Баллы</w:t>
            </w:r>
          </w:p>
        </w:tc>
      </w:tr>
      <w:tr w:rsidR="007D495C" w:rsidRPr="001452F4" w14:paraId="432C7EE2" w14:textId="77777777" w:rsidTr="00D751E5">
        <w:trPr>
          <w:trHeight w:val="300"/>
        </w:trPr>
        <w:tc>
          <w:tcPr>
            <w:tcW w:w="528" w:type="dxa"/>
            <w:vMerge/>
            <w:tcBorders>
              <w:top w:val="single" w:sz="2" w:space="0" w:color="000001"/>
              <w:left w:val="single" w:sz="2" w:space="0" w:color="000001"/>
              <w:right w:val="single" w:sz="2" w:space="0" w:color="000001"/>
            </w:tcBorders>
            <w:shd w:val="clear" w:color="auto" w:fill="FFFFFF"/>
            <w:tcMar>
              <w:top w:w="0" w:type="dxa"/>
              <w:left w:w="108" w:type="dxa"/>
              <w:bottom w:w="0" w:type="dxa"/>
              <w:right w:w="108" w:type="dxa"/>
            </w:tcMar>
          </w:tcPr>
          <w:p w14:paraId="035C7736" w14:textId="77777777" w:rsidR="007D495C" w:rsidRPr="001452F4" w:rsidRDefault="007D495C" w:rsidP="00D751E5">
            <w:pPr>
              <w:spacing w:after="0"/>
              <w:ind w:firstLine="709"/>
              <w:jc w:val="both"/>
              <w:rPr>
                <w:rFonts w:ascii="Times New Roman" w:eastAsia="Times New Roman" w:hAnsi="Times New Roman"/>
                <w:sz w:val="24"/>
                <w:szCs w:val="24"/>
                <w:lang w:eastAsia="ru-RU"/>
              </w:rPr>
            </w:pPr>
          </w:p>
        </w:tc>
        <w:tc>
          <w:tcPr>
            <w:tcW w:w="1815" w:type="dxa"/>
            <w:vMerge/>
            <w:tcBorders>
              <w:top w:val="single" w:sz="2" w:space="0" w:color="000001"/>
              <w:left w:val="single" w:sz="2" w:space="0" w:color="000001"/>
              <w:right w:val="single" w:sz="2" w:space="0" w:color="000001"/>
            </w:tcBorders>
            <w:shd w:val="clear" w:color="auto" w:fill="auto"/>
            <w:tcMar>
              <w:top w:w="0" w:type="dxa"/>
              <w:left w:w="108" w:type="dxa"/>
              <w:bottom w:w="0" w:type="dxa"/>
              <w:right w:w="108" w:type="dxa"/>
            </w:tcMar>
          </w:tcPr>
          <w:p w14:paraId="0D5609C5" w14:textId="77777777" w:rsidR="007D495C" w:rsidRPr="001452F4" w:rsidRDefault="007D495C" w:rsidP="00D751E5">
            <w:pPr>
              <w:spacing w:after="0"/>
              <w:ind w:firstLine="709"/>
              <w:jc w:val="both"/>
              <w:rPr>
                <w:rFonts w:ascii="Times New Roman" w:eastAsia="Times New Roman" w:hAnsi="Times New Roman"/>
                <w:sz w:val="24"/>
                <w:szCs w:val="24"/>
                <w:lang w:eastAsia="ru-RU"/>
              </w:rPr>
            </w:pPr>
          </w:p>
        </w:tc>
        <w:tc>
          <w:tcPr>
            <w:tcW w:w="1842" w:type="dxa"/>
            <w:vMerge/>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38C1720E" w14:textId="77777777" w:rsidR="007D495C" w:rsidRPr="001452F4" w:rsidRDefault="007D495C" w:rsidP="00D751E5">
            <w:pPr>
              <w:spacing w:after="0"/>
              <w:ind w:firstLine="709"/>
              <w:jc w:val="both"/>
              <w:rPr>
                <w:rFonts w:ascii="Times New Roman" w:eastAsia="Times New Roman" w:hAnsi="Times New Roman"/>
                <w:sz w:val="24"/>
                <w:szCs w:val="24"/>
                <w:lang w:eastAsia="ru-RU"/>
              </w:rPr>
            </w:pPr>
          </w:p>
        </w:tc>
        <w:tc>
          <w:tcPr>
            <w:tcW w:w="1417" w:type="dxa"/>
            <w:vMerge/>
            <w:tcBorders>
              <w:top w:val="single" w:sz="2" w:space="0" w:color="000001"/>
              <w:left w:val="single" w:sz="2" w:space="0" w:color="000001"/>
              <w:right w:val="single" w:sz="2" w:space="0" w:color="000001"/>
            </w:tcBorders>
            <w:shd w:val="clear" w:color="auto" w:fill="auto"/>
            <w:tcMar>
              <w:top w:w="0" w:type="dxa"/>
              <w:left w:w="108" w:type="dxa"/>
              <w:bottom w:w="0" w:type="dxa"/>
              <w:right w:w="108" w:type="dxa"/>
            </w:tcMar>
          </w:tcPr>
          <w:p w14:paraId="7041525C" w14:textId="77777777" w:rsidR="007D495C" w:rsidRPr="001452F4" w:rsidRDefault="007D495C" w:rsidP="00D751E5">
            <w:pPr>
              <w:spacing w:after="0"/>
              <w:ind w:firstLine="709"/>
              <w:jc w:val="both"/>
              <w:rPr>
                <w:rFonts w:ascii="Times New Roman" w:eastAsia="Times New Roman" w:hAnsi="Times New Roman"/>
                <w:sz w:val="24"/>
                <w:szCs w:val="24"/>
                <w:lang w:eastAsia="ru-RU"/>
              </w:rPr>
            </w:pPr>
          </w:p>
        </w:tc>
        <w:tc>
          <w:tcPr>
            <w:tcW w:w="1080" w:type="dxa"/>
            <w:vMerge/>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15017402" w14:textId="77777777" w:rsidR="007D495C" w:rsidRPr="001452F4" w:rsidRDefault="007D495C" w:rsidP="00D751E5">
            <w:pPr>
              <w:spacing w:after="0"/>
              <w:ind w:firstLine="709"/>
              <w:jc w:val="both"/>
              <w:rPr>
                <w:rFonts w:ascii="Times New Roman" w:eastAsia="Times New Roman" w:hAnsi="Times New Roman"/>
                <w:sz w:val="24"/>
                <w:szCs w:val="24"/>
                <w:lang w:eastAsia="ru-RU"/>
              </w:rPr>
            </w:pPr>
          </w:p>
        </w:tc>
        <w:tc>
          <w:tcPr>
            <w:tcW w:w="1047" w:type="dxa"/>
            <w:vMerge/>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73CC2972" w14:textId="77777777" w:rsidR="007D495C" w:rsidRPr="001452F4" w:rsidRDefault="007D495C" w:rsidP="00D751E5">
            <w:pPr>
              <w:spacing w:after="0"/>
              <w:ind w:firstLine="709"/>
              <w:jc w:val="both"/>
              <w:rPr>
                <w:rFonts w:ascii="Times New Roman" w:eastAsia="Times New Roman" w:hAnsi="Times New Roman"/>
                <w:sz w:val="24"/>
                <w:szCs w:val="24"/>
                <w:lang w:eastAsia="ru-RU"/>
              </w:rPr>
            </w:pPr>
          </w:p>
        </w:tc>
        <w:tc>
          <w:tcPr>
            <w:tcW w:w="946" w:type="dxa"/>
            <w:tcBorders>
              <w:bottom w:val="single" w:sz="2" w:space="0" w:color="000001"/>
              <w:right w:val="single" w:sz="2" w:space="0" w:color="000001"/>
            </w:tcBorders>
            <w:shd w:val="clear" w:color="auto" w:fill="auto"/>
            <w:tcMar>
              <w:top w:w="0" w:type="dxa"/>
              <w:left w:w="108" w:type="dxa"/>
              <w:bottom w:w="0" w:type="dxa"/>
              <w:right w:w="108" w:type="dxa"/>
            </w:tcMar>
          </w:tcPr>
          <w:p w14:paraId="7A5EE782"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Минимальный</w:t>
            </w:r>
          </w:p>
        </w:tc>
        <w:tc>
          <w:tcPr>
            <w:tcW w:w="850" w:type="dxa"/>
            <w:tcBorders>
              <w:bottom w:val="single" w:sz="2" w:space="0" w:color="000001"/>
              <w:right w:val="single" w:sz="2" w:space="0" w:color="000001"/>
            </w:tcBorders>
          </w:tcPr>
          <w:p w14:paraId="25E4520D"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Максимальный</w:t>
            </w:r>
          </w:p>
        </w:tc>
      </w:tr>
      <w:tr w:rsidR="007D495C" w:rsidRPr="001452F4" w14:paraId="26EDDD8A" w14:textId="77777777" w:rsidTr="00D751E5">
        <w:trPr>
          <w:trHeight w:val="300"/>
        </w:trPr>
        <w:tc>
          <w:tcPr>
            <w:tcW w:w="52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D0C8CDB" w14:textId="77777777" w:rsidR="007D495C" w:rsidRPr="001452F4" w:rsidRDefault="007D495C" w:rsidP="00D751E5">
            <w:pPr>
              <w:spacing w:after="0"/>
              <w:ind w:firstLine="709"/>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1</w:t>
            </w:r>
          </w:p>
          <w:p w14:paraId="05845E7E" w14:textId="77777777" w:rsidR="007D495C" w:rsidRPr="001452F4" w:rsidRDefault="007D495C" w:rsidP="00D751E5">
            <w:pPr>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1</w:t>
            </w:r>
          </w:p>
        </w:tc>
        <w:tc>
          <w:tcPr>
            <w:tcW w:w="181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229AC57"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ОР.2.1.1.</w:t>
            </w:r>
          </w:p>
        </w:tc>
        <w:tc>
          <w:tcPr>
            <w:tcW w:w="184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3C551A8"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Семинары,</w:t>
            </w:r>
          </w:p>
          <w:p w14:paraId="53DA81E2"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контактная СР (в т.ч. в ЭИОС),</w:t>
            </w:r>
          </w:p>
          <w:p w14:paraId="00B58B81"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 xml:space="preserve">самостоятельная работа </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FB58384" w14:textId="77777777" w:rsidR="007D495C" w:rsidRPr="001452F4" w:rsidRDefault="007D495C" w:rsidP="00D751E5">
            <w:r w:rsidRPr="001452F4">
              <w:rPr>
                <w:rFonts w:ascii="Times New Roman" w:eastAsia="Times New Roman" w:hAnsi="Times New Roman"/>
                <w:sz w:val="24"/>
                <w:szCs w:val="28"/>
                <w:lang w:eastAsia="ru-RU"/>
              </w:rPr>
              <w:t>тест</w:t>
            </w:r>
          </w:p>
          <w:p w14:paraId="01834CE1" w14:textId="77777777" w:rsidR="007D495C" w:rsidRPr="001452F4" w:rsidRDefault="007D495C" w:rsidP="00D751E5">
            <w:pPr>
              <w:rPr>
                <w:rFonts w:ascii="Times New Roman" w:eastAsia="Times New Roman" w:hAnsi="Times New Roman"/>
                <w:sz w:val="24"/>
                <w:szCs w:val="24"/>
                <w:lang w:eastAsia="ru-RU"/>
              </w:rPr>
            </w:pPr>
          </w:p>
        </w:tc>
        <w:tc>
          <w:tcPr>
            <w:tcW w:w="108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528FE39"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1-5</w:t>
            </w:r>
          </w:p>
        </w:tc>
        <w:tc>
          <w:tcPr>
            <w:tcW w:w="104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0ADAA2D"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8</w:t>
            </w:r>
          </w:p>
        </w:tc>
        <w:tc>
          <w:tcPr>
            <w:tcW w:w="946" w:type="dxa"/>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vAlign w:val="center"/>
          </w:tcPr>
          <w:p w14:paraId="11663AAF"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30</w:t>
            </w:r>
          </w:p>
        </w:tc>
        <w:tc>
          <w:tcPr>
            <w:tcW w:w="850" w:type="dxa"/>
            <w:tcBorders>
              <w:top w:val="single" w:sz="2" w:space="0" w:color="000001"/>
              <w:bottom w:val="single" w:sz="2" w:space="0" w:color="000001"/>
              <w:right w:val="single" w:sz="2" w:space="0" w:color="000001"/>
            </w:tcBorders>
          </w:tcPr>
          <w:p w14:paraId="19E5FB7E"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40</w:t>
            </w:r>
          </w:p>
        </w:tc>
      </w:tr>
      <w:tr w:rsidR="007D495C" w:rsidRPr="001452F4" w14:paraId="7147DBA3" w14:textId="77777777" w:rsidTr="00D751E5">
        <w:trPr>
          <w:trHeight w:val="300"/>
        </w:trPr>
        <w:tc>
          <w:tcPr>
            <w:tcW w:w="52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0E58C147"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2</w:t>
            </w:r>
          </w:p>
        </w:tc>
        <w:tc>
          <w:tcPr>
            <w:tcW w:w="181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DFB7D38"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ОР.2.1.1.</w:t>
            </w:r>
          </w:p>
        </w:tc>
        <w:tc>
          <w:tcPr>
            <w:tcW w:w="184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3FFCD49"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семинары,</w:t>
            </w:r>
          </w:p>
          <w:p w14:paraId="77733605"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контактная СР (в т.ч. в ЭИОС)</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9EC491E" w14:textId="77777777" w:rsidR="007D495C" w:rsidRPr="001452F4" w:rsidRDefault="007D495C" w:rsidP="00D751E5">
            <w:pPr>
              <w:rPr>
                <w:rFonts w:ascii="Times New Roman" w:eastAsia="Times New Roman" w:hAnsi="Times New Roman"/>
                <w:sz w:val="24"/>
                <w:szCs w:val="28"/>
                <w:lang w:eastAsia="ru-RU"/>
              </w:rPr>
            </w:pPr>
            <w:r w:rsidRPr="001452F4">
              <w:rPr>
                <w:rFonts w:ascii="Times New Roman" w:eastAsia="Times New Roman" w:hAnsi="Times New Roman"/>
                <w:sz w:val="24"/>
                <w:szCs w:val="28"/>
                <w:lang w:eastAsia="ru-RU"/>
              </w:rPr>
              <w:t>сообщение</w:t>
            </w:r>
          </w:p>
          <w:p w14:paraId="18BDBB93" w14:textId="77777777" w:rsidR="007D495C" w:rsidRPr="001452F4" w:rsidRDefault="007D495C" w:rsidP="00D751E5">
            <w:pPr>
              <w:rPr>
                <w:rFonts w:ascii="Times New Roman" w:eastAsia="Times New Roman" w:hAnsi="Times New Roman"/>
                <w:sz w:val="24"/>
                <w:szCs w:val="28"/>
                <w:lang w:eastAsia="ru-RU"/>
              </w:rPr>
            </w:pPr>
          </w:p>
        </w:tc>
        <w:tc>
          <w:tcPr>
            <w:tcW w:w="108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1D1A84E"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1-5</w:t>
            </w:r>
          </w:p>
        </w:tc>
        <w:tc>
          <w:tcPr>
            <w:tcW w:w="104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3329121"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8</w:t>
            </w:r>
          </w:p>
        </w:tc>
        <w:tc>
          <w:tcPr>
            <w:tcW w:w="946" w:type="dxa"/>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vAlign w:val="center"/>
          </w:tcPr>
          <w:p w14:paraId="65F65BD4"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15</w:t>
            </w:r>
          </w:p>
        </w:tc>
        <w:tc>
          <w:tcPr>
            <w:tcW w:w="850" w:type="dxa"/>
            <w:tcBorders>
              <w:top w:val="single" w:sz="2" w:space="0" w:color="000001"/>
              <w:bottom w:val="single" w:sz="2" w:space="0" w:color="000001"/>
              <w:right w:val="single" w:sz="2" w:space="0" w:color="000001"/>
            </w:tcBorders>
          </w:tcPr>
          <w:p w14:paraId="372DC0BD"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30</w:t>
            </w:r>
          </w:p>
        </w:tc>
      </w:tr>
      <w:tr w:rsidR="007D495C" w:rsidRPr="001452F4" w14:paraId="016AD591" w14:textId="77777777" w:rsidTr="00D751E5">
        <w:trPr>
          <w:trHeight w:val="300"/>
        </w:trPr>
        <w:tc>
          <w:tcPr>
            <w:tcW w:w="52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CC1F945" w14:textId="77777777" w:rsidR="007D495C" w:rsidRPr="001452F4" w:rsidRDefault="007D495C" w:rsidP="00D751E5">
            <w:pPr>
              <w:spacing w:after="0"/>
              <w:jc w:val="both"/>
              <w:rPr>
                <w:rFonts w:ascii="Times New Roman" w:eastAsia="Times New Roman" w:hAnsi="Times New Roman"/>
                <w:b/>
                <w:sz w:val="24"/>
                <w:szCs w:val="24"/>
                <w:lang w:eastAsia="ru-RU"/>
              </w:rPr>
            </w:pPr>
          </w:p>
        </w:tc>
        <w:tc>
          <w:tcPr>
            <w:tcW w:w="181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884AC0C" w14:textId="77777777" w:rsidR="007D495C" w:rsidRPr="001452F4" w:rsidRDefault="007D495C" w:rsidP="00D751E5">
            <w:pPr>
              <w:spacing w:after="0"/>
              <w:jc w:val="both"/>
              <w:rPr>
                <w:rFonts w:ascii="Times New Roman" w:eastAsia="Times New Roman" w:hAnsi="Times New Roman"/>
                <w:sz w:val="24"/>
                <w:szCs w:val="24"/>
                <w:lang w:eastAsia="ru-RU"/>
              </w:rPr>
            </w:pPr>
          </w:p>
        </w:tc>
        <w:tc>
          <w:tcPr>
            <w:tcW w:w="184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4C93C6C" w14:textId="77777777" w:rsidR="007D495C" w:rsidRPr="001452F4" w:rsidRDefault="007D495C" w:rsidP="00D751E5">
            <w:pPr>
              <w:autoSpaceDE w:val="0"/>
              <w:autoSpaceDN w:val="0"/>
              <w:adjustRightInd w:val="0"/>
              <w:spacing w:after="0" w:line="240" w:lineRule="auto"/>
              <w:rPr>
                <w:rFonts w:ascii="Times New Roman" w:eastAsia="Times New Roman" w:hAnsi="Times New Roman"/>
                <w:b/>
                <w:sz w:val="24"/>
                <w:szCs w:val="24"/>
                <w:lang w:eastAsia="ru-RU"/>
              </w:rPr>
            </w:pPr>
            <w:r w:rsidRPr="001452F4">
              <w:rPr>
                <w:rFonts w:ascii="Times New Roman" w:eastAsia="Times New Roman" w:hAnsi="Times New Roman"/>
                <w:b/>
                <w:sz w:val="24"/>
                <w:szCs w:val="24"/>
                <w:lang w:eastAsia="ru-RU"/>
              </w:rPr>
              <w:t>Итоговое тестирование</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71FE2EF" w14:textId="77777777" w:rsidR="007D495C" w:rsidRPr="001452F4" w:rsidRDefault="007D495C" w:rsidP="00D751E5">
            <w:pPr>
              <w:autoSpaceDE w:val="0"/>
              <w:autoSpaceDN w:val="0"/>
              <w:adjustRightInd w:val="0"/>
              <w:spacing w:after="0" w:line="240" w:lineRule="auto"/>
              <w:jc w:val="center"/>
              <w:rPr>
                <w:rFonts w:ascii="Times New Roman" w:eastAsia="Times New Roman" w:hAnsi="Times New Roman"/>
                <w:b/>
                <w:sz w:val="24"/>
                <w:szCs w:val="24"/>
                <w:lang w:eastAsia="ru-RU"/>
              </w:rPr>
            </w:pPr>
            <w:r w:rsidRPr="001452F4">
              <w:rPr>
                <w:rFonts w:ascii="Times New Roman" w:eastAsia="Times New Roman" w:hAnsi="Times New Roman"/>
                <w:b/>
                <w:sz w:val="24"/>
                <w:szCs w:val="24"/>
                <w:lang w:eastAsia="ru-RU"/>
              </w:rPr>
              <w:t>Экзамен</w:t>
            </w:r>
          </w:p>
        </w:tc>
        <w:tc>
          <w:tcPr>
            <w:tcW w:w="108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D51D3A7" w14:textId="77777777" w:rsidR="007D495C" w:rsidRPr="001452F4" w:rsidRDefault="007D495C" w:rsidP="00D751E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4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73165A3" w14:textId="77777777" w:rsidR="007D495C" w:rsidRPr="001452F4" w:rsidRDefault="007D495C" w:rsidP="00D751E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46" w:type="dxa"/>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vAlign w:val="center"/>
          </w:tcPr>
          <w:p w14:paraId="6D15125A" w14:textId="77777777" w:rsidR="007D495C" w:rsidRPr="001452F4" w:rsidRDefault="007D495C" w:rsidP="00D751E5">
            <w:pPr>
              <w:autoSpaceDE w:val="0"/>
              <w:autoSpaceDN w:val="0"/>
              <w:adjustRightInd w:val="0"/>
              <w:spacing w:after="0" w:line="240" w:lineRule="auto"/>
              <w:jc w:val="center"/>
              <w:rPr>
                <w:rFonts w:ascii="Times New Roman" w:eastAsia="Times New Roman" w:hAnsi="Times New Roman"/>
                <w:b/>
                <w:sz w:val="24"/>
                <w:szCs w:val="24"/>
                <w:lang w:eastAsia="ru-RU"/>
              </w:rPr>
            </w:pPr>
            <w:r w:rsidRPr="001452F4">
              <w:rPr>
                <w:rFonts w:ascii="Times New Roman" w:eastAsia="Times New Roman" w:hAnsi="Times New Roman"/>
                <w:b/>
                <w:sz w:val="24"/>
                <w:szCs w:val="24"/>
                <w:lang w:eastAsia="ru-RU"/>
              </w:rPr>
              <w:t>10</w:t>
            </w:r>
          </w:p>
        </w:tc>
        <w:tc>
          <w:tcPr>
            <w:tcW w:w="850" w:type="dxa"/>
            <w:tcBorders>
              <w:top w:val="single" w:sz="2" w:space="0" w:color="000001"/>
              <w:bottom w:val="single" w:sz="2" w:space="0" w:color="000001"/>
              <w:right w:val="single" w:sz="2" w:space="0" w:color="000001"/>
            </w:tcBorders>
            <w:vAlign w:val="center"/>
          </w:tcPr>
          <w:p w14:paraId="5C6DF55D" w14:textId="77777777" w:rsidR="007D495C" w:rsidRPr="001452F4" w:rsidRDefault="007D495C" w:rsidP="00D751E5">
            <w:pPr>
              <w:autoSpaceDE w:val="0"/>
              <w:autoSpaceDN w:val="0"/>
              <w:adjustRightInd w:val="0"/>
              <w:spacing w:after="0" w:line="240" w:lineRule="auto"/>
              <w:jc w:val="center"/>
              <w:rPr>
                <w:rFonts w:ascii="Times New Roman" w:eastAsia="Times New Roman" w:hAnsi="Times New Roman"/>
                <w:b/>
                <w:sz w:val="24"/>
                <w:szCs w:val="24"/>
                <w:lang w:eastAsia="ru-RU"/>
              </w:rPr>
            </w:pPr>
            <w:r w:rsidRPr="001452F4">
              <w:rPr>
                <w:rFonts w:ascii="Times New Roman" w:eastAsia="Times New Roman" w:hAnsi="Times New Roman"/>
                <w:b/>
                <w:sz w:val="24"/>
                <w:szCs w:val="24"/>
                <w:lang w:eastAsia="ru-RU"/>
              </w:rPr>
              <w:t>30</w:t>
            </w:r>
          </w:p>
        </w:tc>
      </w:tr>
      <w:tr w:rsidR="007D495C" w:rsidRPr="001452F4" w14:paraId="7458E2EB" w14:textId="77777777" w:rsidTr="00D751E5">
        <w:trPr>
          <w:trHeight w:val="300"/>
        </w:trPr>
        <w:tc>
          <w:tcPr>
            <w:tcW w:w="52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A8FDAE9" w14:textId="77777777" w:rsidR="007D495C" w:rsidRPr="001452F4" w:rsidRDefault="007D495C" w:rsidP="00D751E5">
            <w:pPr>
              <w:spacing w:after="0"/>
              <w:jc w:val="both"/>
              <w:rPr>
                <w:rFonts w:ascii="Times New Roman" w:eastAsia="Times New Roman" w:hAnsi="Times New Roman"/>
                <w:sz w:val="24"/>
                <w:szCs w:val="24"/>
                <w:lang w:eastAsia="ru-RU"/>
              </w:rPr>
            </w:pPr>
          </w:p>
        </w:tc>
        <w:tc>
          <w:tcPr>
            <w:tcW w:w="181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BCE2889" w14:textId="77777777" w:rsidR="007D495C" w:rsidRPr="001452F4" w:rsidRDefault="007D495C" w:rsidP="00D751E5">
            <w:pPr>
              <w:spacing w:after="0"/>
              <w:jc w:val="both"/>
              <w:rPr>
                <w:rFonts w:ascii="Times New Roman" w:eastAsia="Times New Roman" w:hAnsi="Times New Roman"/>
                <w:sz w:val="24"/>
                <w:szCs w:val="24"/>
                <w:lang w:eastAsia="ru-RU"/>
              </w:rPr>
            </w:pPr>
          </w:p>
        </w:tc>
        <w:tc>
          <w:tcPr>
            <w:tcW w:w="184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EF5F9F2"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Итого:</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2D827B3A" w14:textId="77777777" w:rsidR="007D495C" w:rsidRPr="001452F4" w:rsidRDefault="007D495C" w:rsidP="00D751E5">
            <w:pPr>
              <w:rPr>
                <w:rFonts w:ascii="Times New Roman" w:eastAsia="Times New Roman" w:hAnsi="Times New Roman"/>
                <w:sz w:val="24"/>
                <w:szCs w:val="28"/>
                <w:lang w:eastAsia="ru-RU"/>
              </w:rPr>
            </w:pPr>
          </w:p>
        </w:tc>
        <w:tc>
          <w:tcPr>
            <w:tcW w:w="108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1BE3066" w14:textId="77777777" w:rsidR="007D495C" w:rsidRPr="001452F4" w:rsidRDefault="007D495C" w:rsidP="00D751E5">
            <w:pPr>
              <w:spacing w:after="0"/>
              <w:ind w:firstLine="709"/>
              <w:jc w:val="both"/>
              <w:rPr>
                <w:rFonts w:ascii="Times New Roman" w:eastAsia="Times New Roman" w:hAnsi="Times New Roman"/>
                <w:sz w:val="24"/>
                <w:szCs w:val="24"/>
                <w:lang w:eastAsia="ru-RU"/>
              </w:rPr>
            </w:pPr>
          </w:p>
        </w:tc>
        <w:tc>
          <w:tcPr>
            <w:tcW w:w="104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85361BD" w14:textId="77777777" w:rsidR="007D495C" w:rsidRPr="001452F4" w:rsidRDefault="007D495C" w:rsidP="00D751E5">
            <w:pPr>
              <w:spacing w:after="0"/>
              <w:ind w:firstLine="709"/>
              <w:jc w:val="both"/>
              <w:rPr>
                <w:rFonts w:ascii="Times New Roman" w:eastAsia="Times New Roman" w:hAnsi="Times New Roman"/>
                <w:sz w:val="24"/>
                <w:szCs w:val="24"/>
                <w:lang w:eastAsia="ru-RU"/>
              </w:rPr>
            </w:pPr>
          </w:p>
        </w:tc>
        <w:tc>
          <w:tcPr>
            <w:tcW w:w="946" w:type="dxa"/>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vAlign w:val="center"/>
          </w:tcPr>
          <w:p w14:paraId="31D981B4"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55</w:t>
            </w:r>
          </w:p>
        </w:tc>
        <w:tc>
          <w:tcPr>
            <w:tcW w:w="850" w:type="dxa"/>
            <w:tcBorders>
              <w:top w:val="single" w:sz="2" w:space="0" w:color="000001"/>
              <w:bottom w:val="single" w:sz="2" w:space="0" w:color="000001"/>
              <w:right w:val="single" w:sz="2" w:space="0" w:color="000001"/>
            </w:tcBorders>
          </w:tcPr>
          <w:p w14:paraId="0051B27B" w14:textId="77777777" w:rsidR="007D495C" w:rsidRPr="001452F4" w:rsidRDefault="007D495C" w:rsidP="00D751E5">
            <w:pPr>
              <w:spacing w:after="0"/>
              <w:jc w:val="both"/>
              <w:rPr>
                <w:rFonts w:ascii="Times New Roman" w:eastAsia="Times New Roman" w:hAnsi="Times New Roman"/>
                <w:sz w:val="24"/>
                <w:szCs w:val="24"/>
                <w:lang w:eastAsia="ru-RU"/>
              </w:rPr>
            </w:pPr>
          </w:p>
          <w:p w14:paraId="5938D539" w14:textId="77777777" w:rsidR="007D495C" w:rsidRPr="001452F4" w:rsidRDefault="007D495C" w:rsidP="00D751E5">
            <w:pPr>
              <w:spacing w:after="0"/>
              <w:jc w:val="both"/>
              <w:rPr>
                <w:rFonts w:ascii="Times New Roman" w:eastAsia="Times New Roman" w:hAnsi="Times New Roman"/>
                <w:sz w:val="24"/>
                <w:szCs w:val="24"/>
                <w:lang w:eastAsia="ru-RU"/>
              </w:rPr>
            </w:pPr>
            <w:r w:rsidRPr="001452F4">
              <w:rPr>
                <w:rFonts w:ascii="Times New Roman" w:eastAsia="Times New Roman" w:hAnsi="Times New Roman"/>
                <w:sz w:val="24"/>
                <w:szCs w:val="24"/>
                <w:lang w:eastAsia="ru-RU"/>
              </w:rPr>
              <w:t>100</w:t>
            </w:r>
          </w:p>
        </w:tc>
      </w:tr>
    </w:tbl>
    <w:p w14:paraId="1106393A" w14:textId="77777777" w:rsidR="007D495C" w:rsidRPr="001452F4" w:rsidRDefault="007D495C" w:rsidP="007D495C">
      <w:pPr>
        <w:autoSpaceDE w:val="0"/>
        <w:autoSpaceDN w:val="0"/>
        <w:adjustRightInd w:val="0"/>
        <w:spacing w:after="0" w:line="240" w:lineRule="auto"/>
        <w:jc w:val="both"/>
        <w:rPr>
          <w:rFonts w:ascii="Times New Roman" w:eastAsia="Times New Roman" w:hAnsi="Times New Roman"/>
          <w:b/>
          <w:bCs/>
          <w:sz w:val="24"/>
          <w:szCs w:val="24"/>
          <w:lang w:eastAsia="ru-RU"/>
        </w:rPr>
      </w:pPr>
    </w:p>
    <w:p w14:paraId="36CE1041" w14:textId="77777777" w:rsidR="007D495C" w:rsidRPr="00F848B3"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F848B3">
        <w:rPr>
          <w:rFonts w:ascii="Times New Roman" w:eastAsia="Times New Roman" w:hAnsi="Times New Roman"/>
          <w:b/>
          <w:bCs/>
          <w:sz w:val="24"/>
          <w:szCs w:val="24"/>
          <w:lang w:eastAsia="ru-RU"/>
        </w:rPr>
        <w:t>7. Учебно-методическое и информационное обеспечение</w:t>
      </w:r>
    </w:p>
    <w:p w14:paraId="1A527192" w14:textId="77777777" w:rsidR="007D495C" w:rsidRPr="00F848B3" w:rsidRDefault="007D495C" w:rsidP="007D495C">
      <w:pPr>
        <w:spacing w:after="0"/>
        <w:ind w:firstLine="709"/>
        <w:jc w:val="both"/>
        <w:rPr>
          <w:rFonts w:ascii="Times New Roman" w:eastAsia="Times New Roman" w:hAnsi="Times New Roman"/>
          <w:sz w:val="24"/>
          <w:szCs w:val="24"/>
          <w:lang w:eastAsia="ru-RU"/>
        </w:rPr>
      </w:pPr>
      <w:r w:rsidRPr="00F848B3">
        <w:rPr>
          <w:rFonts w:ascii="Times New Roman" w:eastAsia="Times New Roman" w:hAnsi="Times New Roman"/>
          <w:bCs/>
          <w:i/>
          <w:sz w:val="24"/>
          <w:szCs w:val="24"/>
          <w:lang w:eastAsia="ru-RU"/>
        </w:rPr>
        <w:t>7.1. Основная</w:t>
      </w:r>
      <w:r w:rsidRPr="00F848B3">
        <w:rPr>
          <w:rFonts w:ascii="Times New Roman" w:eastAsia="Times New Roman" w:hAnsi="Times New Roman"/>
          <w:bCs/>
          <w:i/>
          <w:iCs/>
          <w:sz w:val="24"/>
          <w:szCs w:val="24"/>
          <w:lang w:eastAsia="ru-RU"/>
        </w:rPr>
        <w:t xml:space="preserve"> литература</w:t>
      </w:r>
    </w:p>
    <w:p w14:paraId="67DBAD5A" w14:textId="77777777" w:rsidR="007D495C" w:rsidRPr="00F848B3" w:rsidRDefault="007D495C" w:rsidP="007D495C">
      <w:pPr>
        <w:pStyle w:val="a4"/>
        <w:numPr>
          <w:ilvl w:val="0"/>
          <w:numId w:val="8"/>
        </w:numPr>
        <w:spacing w:after="0" w:line="360" w:lineRule="auto"/>
        <w:ind w:left="0" w:firstLine="709"/>
        <w:jc w:val="both"/>
        <w:rPr>
          <w:rFonts w:ascii="Times New Roman" w:eastAsia="Times New Roman" w:hAnsi="Times New Roman"/>
          <w:bCs/>
          <w:iCs/>
          <w:sz w:val="24"/>
          <w:szCs w:val="24"/>
          <w:lang w:eastAsia="ru-RU"/>
        </w:rPr>
      </w:pPr>
      <w:r w:rsidRPr="00F848B3">
        <w:rPr>
          <w:rFonts w:ascii="Times New Roman" w:eastAsia="Times New Roman" w:hAnsi="Times New Roman"/>
          <w:bCs/>
          <w:iCs/>
          <w:sz w:val="24"/>
          <w:szCs w:val="24"/>
          <w:lang w:eastAsia="ru-RU"/>
        </w:rPr>
        <w:t>Самохина</w:t>
      </w:r>
      <w:r w:rsidRPr="00F848B3">
        <w:rPr>
          <w:rFonts w:ascii="Times New Roman" w:eastAsia="Times New Roman" w:hAnsi="Times New Roman"/>
          <w:bCs/>
          <w:iCs/>
          <w:sz w:val="24"/>
          <w:szCs w:val="24"/>
          <w:lang w:val="en-US" w:eastAsia="ru-RU"/>
        </w:rPr>
        <w:t xml:space="preserve"> </w:t>
      </w:r>
      <w:r w:rsidRPr="00F848B3">
        <w:rPr>
          <w:rFonts w:ascii="Times New Roman" w:eastAsia="Times New Roman" w:hAnsi="Times New Roman"/>
          <w:bCs/>
          <w:iCs/>
          <w:sz w:val="24"/>
          <w:szCs w:val="24"/>
          <w:lang w:eastAsia="ru-RU"/>
        </w:rPr>
        <w:t>Т</w:t>
      </w:r>
      <w:r w:rsidRPr="00F848B3">
        <w:rPr>
          <w:rFonts w:ascii="Times New Roman" w:eastAsia="Times New Roman" w:hAnsi="Times New Roman"/>
          <w:bCs/>
          <w:iCs/>
          <w:sz w:val="24"/>
          <w:szCs w:val="24"/>
          <w:lang w:val="en-US" w:eastAsia="ru-RU"/>
        </w:rPr>
        <w:t xml:space="preserve">. </w:t>
      </w:r>
      <w:r w:rsidRPr="00F848B3">
        <w:rPr>
          <w:rFonts w:ascii="Times New Roman" w:eastAsia="Times New Roman" w:hAnsi="Times New Roman"/>
          <w:bCs/>
          <w:iCs/>
          <w:sz w:val="24"/>
          <w:szCs w:val="24"/>
          <w:lang w:eastAsia="ru-RU"/>
        </w:rPr>
        <w:t>С</w:t>
      </w:r>
      <w:r w:rsidRPr="00F848B3">
        <w:rPr>
          <w:rFonts w:ascii="Times New Roman" w:eastAsia="Times New Roman" w:hAnsi="Times New Roman"/>
          <w:bCs/>
          <w:iCs/>
          <w:sz w:val="24"/>
          <w:szCs w:val="24"/>
          <w:lang w:val="en-US" w:eastAsia="ru-RU"/>
        </w:rPr>
        <w:t xml:space="preserve">.. Mind the Gap. </w:t>
      </w:r>
      <w:r w:rsidRPr="00F848B3">
        <w:rPr>
          <w:rFonts w:ascii="Times New Roman" w:eastAsia="Times New Roman" w:hAnsi="Times New Roman"/>
          <w:bCs/>
          <w:iCs/>
          <w:sz w:val="24"/>
          <w:szCs w:val="24"/>
          <w:lang w:eastAsia="ru-RU"/>
        </w:rPr>
        <w:t xml:space="preserve">От культуры к культуре: учебное пособие [Электронный ресурс] / </w:t>
      </w:r>
      <w:proofErr w:type="spellStart"/>
      <w:r w:rsidRPr="00F848B3">
        <w:rPr>
          <w:rFonts w:ascii="Times New Roman" w:eastAsia="Times New Roman" w:hAnsi="Times New Roman"/>
          <w:bCs/>
          <w:iCs/>
          <w:sz w:val="24"/>
          <w:szCs w:val="24"/>
          <w:lang w:eastAsia="ru-RU"/>
        </w:rPr>
        <w:t>Москва:МПГУ</w:t>
      </w:r>
      <w:proofErr w:type="spellEnd"/>
      <w:r w:rsidRPr="00F848B3">
        <w:rPr>
          <w:rFonts w:ascii="Times New Roman" w:eastAsia="Times New Roman" w:hAnsi="Times New Roman"/>
          <w:bCs/>
          <w:iCs/>
          <w:sz w:val="24"/>
          <w:szCs w:val="24"/>
          <w:lang w:eastAsia="ru-RU"/>
        </w:rPr>
        <w:t xml:space="preserve">, 2016. -112с. - Режим доступа: </w:t>
      </w:r>
      <w:hyperlink r:id="rId16" w:history="1">
        <w:r w:rsidRPr="00F848B3">
          <w:rPr>
            <w:rStyle w:val="af5"/>
            <w:rFonts w:ascii="Times New Roman" w:eastAsia="Times New Roman" w:hAnsi="Times New Roman"/>
            <w:bCs/>
            <w:iCs/>
            <w:sz w:val="24"/>
            <w:szCs w:val="24"/>
            <w:lang w:eastAsia="ru-RU"/>
          </w:rPr>
          <w:t>http://biblioclub.ru/index.php?page=book_red&amp;id=471218</w:t>
        </w:r>
      </w:hyperlink>
    </w:p>
    <w:p w14:paraId="71964230" w14:textId="77777777" w:rsidR="007D495C" w:rsidRPr="00F848B3" w:rsidRDefault="007D495C" w:rsidP="007D495C">
      <w:pPr>
        <w:spacing w:after="0" w:line="360" w:lineRule="auto"/>
        <w:ind w:firstLine="709"/>
        <w:jc w:val="both"/>
        <w:rPr>
          <w:rFonts w:ascii="Times New Roman" w:eastAsia="Times New Roman" w:hAnsi="Times New Roman"/>
          <w:bCs/>
          <w:sz w:val="24"/>
          <w:szCs w:val="24"/>
          <w:lang w:eastAsia="ru-RU"/>
        </w:rPr>
      </w:pPr>
      <w:r w:rsidRPr="00F848B3">
        <w:rPr>
          <w:rFonts w:ascii="Times New Roman" w:eastAsia="Times New Roman" w:hAnsi="Times New Roman"/>
          <w:bCs/>
          <w:sz w:val="24"/>
          <w:szCs w:val="24"/>
          <w:lang w:eastAsia="ru-RU"/>
        </w:rPr>
        <w:t>2.</w:t>
      </w:r>
      <w:r w:rsidRPr="00F848B3">
        <w:rPr>
          <w:rFonts w:ascii="Times New Roman" w:eastAsia="Times New Roman" w:hAnsi="Times New Roman"/>
          <w:bCs/>
          <w:sz w:val="24"/>
          <w:szCs w:val="24"/>
          <w:lang w:eastAsia="ru-RU"/>
        </w:rPr>
        <w:tab/>
        <w:t>Миньяр-</w:t>
      </w:r>
      <w:proofErr w:type="spellStart"/>
      <w:r w:rsidRPr="00F848B3">
        <w:rPr>
          <w:rFonts w:ascii="Times New Roman" w:eastAsia="Times New Roman" w:hAnsi="Times New Roman"/>
          <w:bCs/>
          <w:sz w:val="24"/>
          <w:szCs w:val="24"/>
          <w:lang w:eastAsia="ru-RU"/>
        </w:rPr>
        <w:t>Белоручева</w:t>
      </w:r>
      <w:proofErr w:type="spellEnd"/>
      <w:r w:rsidRPr="00F848B3">
        <w:rPr>
          <w:rFonts w:ascii="Times New Roman" w:eastAsia="Times New Roman" w:hAnsi="Times New Roman"/>
          <w:bCs/>
          <w:sz w:val="24"/>
          <w:szCs w:val="24"/>
          <w:lang w:eastAsia="ru-RU"/>
        </w:rPr>
        <w:t xml:space="preserve"> А. П. Английский язык для искусствоведов. Очерки всеобщей истории искусств: учебное пособие. Москва, Берлин: Директ-Медиа, 2021. 229 стр.</w:t>
      </w:r>
    </w:p>
    <w:p w14:paraId="2C762C3E" w14:textId="77777777" w:rsidR="007D495C" w:rsidRPr="00F848B3" w:rsidRDefault="007D495C" w:rsidP="007D495C">
      <w:pPr>
        <w:spacing w:after="0" w:line="360" w:lineRule="auto"/>
        <w:ind w:firstLine="709"/>
        <w:jc w:val="both"/>
        <w:rPr>
          <w:rFonts w:ascii="Times New Roman" w:eastAsia="Times New Roman" w:hAnsi="Times New Roman"/>
          <w:bCs/>
          <w:sz w:val="24"/>
          <w:szCs w:val="24"/>
          <w:lang w:eastAsia="ru-RU"/>
        </w:rPr>
      </w:pPr>
      <w:r w:rsidRPr="00F848B3">
        <w:rPr>
          <w:rFonts w:ascii="Times New Roman" w:eastAsia="Times New Roman" w:hAnsi="Times New Roman"/>
          <w:bCs/>
          <w:sz w:val="24"/>
          <w:szCs w:val="24"/>
          <w:lang w:eastAsia="ru-RU"/>
        </w:rPr>
        <w:t>7.2. Дополнительная литература</w:t>
      </w:r>
    </w:p>
    <w:p w14:paraId="4C8C034A" w14:textId="77777777" w:rsidR="007D495C" w:rsidRPr="00F848B3" w:rsidRDefault="007D495C" w:rsidP="007D495C">
      <w:pPr>
        <w:spacing w:after="0" w:line="360" w:lineRule="auto"/>
        <w:ind w:firstLine="709"/>
        <w:jc w:val="both"/>
        <w:rPr>
          <w:rFonts w:ascii="Times New Roman" w:eastAsia="Times New Roman" w:hAnsi="Times New Roman"/>
          <w:bCs/>
          <w:sz w:val="24"/>
          <w:szCs w:val="24"/>
          <w:lang w:eastAsia="ru-RU"/>
        </w:rPr>
      </w:pPr>
      <w:r w:rsidRPr="00F848B3">
        <w:rPr>
          <w:rFonts w:ascii="Times New Roman" w:eastAsia="Times New Roman" w:hAnsi="Times New Roman"/>
          <w:bCs/>
          <w:sz w:val="24"/>
          <w:szCs w:val="24"/>
          <w:lang w:eastAsia="ru-RU"/>
        </w:rPr>
        <w:t>1.</w:t>
      </w:r>
      <w:r w:rsidRPr="00F848B3">
        <w:rPr>
          <w:rFonts w:ascii="Times New Roman" w:eastAsia="Times New Roman" w:hAnsi="Times New Roman"/>
          <w:bCs/>
          <w:sz w:val="24"/>
          <w:szCs w:val="24"/>
          <w:lang w:eastAsia="ru-RU"/>
        </w:rPr>
        <w:tab/>
        <w:t xml:space="preserve">Губина Г. Г. Краткий англо-русский словарь в области туризма = English-Russian </w:t>
      </w:r>
      <w:proofErr w:type="spellStart"/>
      <w:r w:rsidRPr="00F848B3">
        <w:rPr>
          <w:rFonts w:ascii="Times New Roman" w:eastAsia="Times New Roman" w:hAnsi="Times New Roman"/>
          <w:bCs/>
          <w:sz w:val="24"/>
          <w:szCs w:val="24"/>
          <w:lang w:eastAsia="ru-RU"/>
        </w:rPr>
        <w:t>Concise</w:t>
      </w:r>
      <w:proofErr w:type="spellEnd"/>
      <w:r w:rsidRPr="00F848B3">
        <w:rPr>
          <w:rFonts w:ascii="Times New Roman" w:eastAsia="Times New Roman" w:hAnsi="Times New Roman"/>
          <w:bCs/>
          <w:sz w:val="24"/>
          <w:szCs w:val="24"/>
          <w:lang w:eastAsia="ru-RU"/>
        </w:rPr>
        <w:t xml:space="preserve"> </w:t>
      </w:r>
      <w:proofErr w:type="spellStart"/>
      <w:r w:rsidRPr="00F848B3">
        <w:rPr>
          <w:rFonts w:ascii="Times New Roman" w:eastAsia="Times New Roman" w:hAnsi="Times New Roman"/>
          <w:bCs/>
          <w:sz w:val="24"/>
          <w:szCs w:val="24"/>
          <w:lang w:eastAsia="ru-RU"/>
        </w:rPr>
        <w:t>Dictionary</w:t>
      </w:r>
      <w:proofErr w:type="spellEnd"/>
      <w:r w:rsidRPr="00F848B3">
        <w:rPr>
          <w:rFonts w:ascii="Times New Roman" w:eastAsia="Times New Roman" w:hAnsi="Times New Roman"/>
          <w:bCs/>
          <w:sz w:val="24"/>
          <w:szCs w:val="24"/>
          <w:lang w:eastAsia="ru-RU"/>
        </w:rPr>
        <w:t xml:space="preserve"> </w:t>
      </w:r>
      <w:proofErr w:type="spellStart"/>
      <w:r w:rsidRPr="00F848B3">
        <w:rPr>
          <w:rFonts w:ascii="Times New Roman" w:eastAsia="Times New Roman" w:hAnsi="Times New Roman"/>
          <w:bCs/>
          <w:sz w:val="24"/>
          <w:szCs w:val="24"/>
          <w:lang w:eastAsia="ru-RU"/>
        </w:rPr>
        <w:t>in</w:t>
      </w:r>
      <w:proofErr w:type="spellEnd"/>
      <w:r w:rsidRPr="00F848B3">
        <w:rPr>
          <w:rFonts w:ascii="Times New Roman" w:eastAsia="Times New Roman" w:hAnsi="Times New Roman"/>
          <w:bCs/>
          <w:sz w:val="24"/>
          <w:szCs w:val="24"/>
          <w:lang w:eastAsia="ru-RU"/>
        </w:rPr>
        <w:t xml:space="preserve"> </w:t>
      </w:r>
      <w:proofErr w:type="spellStart"/>
      <w:r w:rsidRPr="00F848B3">
        <w:rPr>
          <w:rFonts w:ascii="Times New Roman" w:eastAsia="Times New Roman" w:hAnsi="Times New Roman"/>
          <w:bCs/>
          <w:sz w:val="24"/>
          <w:szCs w:val="24"/>
          <w:lang w:eastAsia="ru-RU"/>
        </w:rPr>
        <w:t>the</w:t>
      </w:r>
      <w:proofErr w:type="spellEnd"/>
      <w:r w:rsidRPr="00F848B3">
        <w:rPr>
          <w:rFonts w:ascii="Times New Roman" w:eastAsia="Times New Roman" w:hAnsi="Times New Roman"/>
          <w:bCs/>
          <w:sz w:val="24"/>
          <w:szCs w:val="24"/>
          <w:lang w:eastAsia="ru-RU"/>
        </w:rPr>
        <w:t xml:space="preserve"> Field </w:t>
      </w:r>
      <w:proofErr w:type="spellStart"/>
      <w:r w:rsidRPr="00F848B3">
        <w:rPr>
          <w:rFonts w:ascii="Times New Roman" w:eastAsia="Times New Roman" w:hAnsi="Times New Roman"/>
          <w:bCs/>
          <w:sz w:val="24"/>
          <w:szCs w:val="24"/>
          <w:lang w:eastAsia="ru-RU"/>
        </w:rPr>
        <w:t>of</w:t>
      </w:r>
      <w:proofErr w:type="spellEnd"/>
      <w:r w:rsidRPr="00F848B3">
        <w:rPr>
          <w:rFonts w:ascii="Times New Roman" w:eastAsia="Times New Roman" w:hAnsi="Times New Roman"/>
          <w:bCs/>
          <w:sz w:val="24"/>
          <w:szCs w:val="24"/>
          <w:lang w:eastAsia="ru-RU"/>
        </w:rPr>
        <w:t xml:space="preserve"> </w:t>
      </w:r>
      <w:proofErr w:type="spellStart"/>
      <w:r w:rsidRPr="00F848B3">
        <w:rPr>
          <w:rFonts w:ascii="Times New Roman" w:eastAsia="Times New Roman" w:hAnsi="Times New Roman"/>
          <w:bCs/>
          <w:sz w:val="24"/>
          <w:szCs w:val="24"/>
          <w:lang w:eastAsia="ru-RU"/>
        </w:rPr>
        <w:t>Tourism</w:t>
      </w:r>
      <w:proofErr w:type="spellEnd"/>
      <w:r w:rsidRPr="00F848B3">
        <w:rPr>
          <w:rFonts w:ascii="Times New Roman" w:eastAsia="Times New Roman" w:hAnsi="Times New Roman"/>
          <w:bCs/>
          <w:sz w:val="24"/>
          <w:szCs w:val="24"/>
          <w:lang w:eastAsia="ru-RU"/>
        </w:rPr>
        <w:t>: словарь. Москва, Берлин: Директ-Медиа, 2020. 53 стр.</w:t>
      </w:r>
    </w:p>
    <w:p w14:paraId="326713A3" w14:textId="77777777" w:rsidR="007D495C" w:rsidRPr="00F848B3" w:rsidRDefault="007D495C" w:rsidP="007D495C">
      <w:pPr>
        <w:spacing w:after="0" w:line="360" w:lineRule="auto"/>
        <w:ind w:firstLine="709"/>
        <w:jc w:val="both"/>
        <w:rPr>
          <w:rFonts w:ascii="Times New Roman" w:eastAsia="Times New Roman" w:hAnsi="Times New Roman"/>
          <w:bCs/>
          <w:sz w:val="24"/>
          <w:szCs w:val="24"/>
          <w:lang w:eastAsia="ru-RU"/>
        </w:rPr>
      </w:pPr>
      <w:r w:rsidRPr="00F848B3">
        <w:rPr>
          <w:rFonts w:ascii="Times New Roman" w:eastAsia="Times New Roman" w:hAnsi="Times New Roman"/>
          <w:bCs/>
          <w:sz w:val="24"/>
          <w:szCs w:val="24"/>
          <w:lang w:eastAsia="ru-RU"/>
        </w:rPr>
        <w:t>2.</w:t>
      </w:r>
      <w:r w:rsidRPr="00F848B3">
        <w:rPr>
          <w:rFonts w:ascii="Times New Roman" w:eastAsia="Times New Roman" w:hAnsi="Times New Roman"/>
          <w:bCs/>
          <w:sz w:val="24"/>
          <w:szCs w:val="24"/>
          <w:lang w:eastAsia="ru-RU"/>
        </w:rPr>
        <w:tab/>
        <w:t xml:space="preserve">Киселев </w:t>
      </w:r>
      <w:proofErr w:type="spellStart"/>
      <w:r w:rsidRPr="00F848B3">
        <w:rPr>
          <w:rFonts w:ascii="Times New Roman" w:eastAsia="Times New Roman" w:hAnsi="Times New Roman"/>
          <w:bCs/>
          <w:sz w:val="24"/>
          <w:szCs w:val="24"/>
          <w:lang w:eastAsia="ru-RU"/>
        </w:rPr>
        <w:t>Г.М.Информационные</w:t>
      </w:r>
      <w:proofErr w:type="spellEnd"/>
      <w:r w:rsidRPr="00F848B3">
        <w:rPr>
          <w:rFonts w:ascii="Times New Roman" w:eastAsia="Times New Roman" w:hAnsi="Times New Roman"/>
          <w:bCs/>
          <w:sz w:val="24"/>
          <w:szCs w:val="24"/>
          <w:lang w:eastAsia="ru-RU"/>
        </w:rPr>
        <w:t xml:space="preserve"> технологии в педагогическом образовании. М.: Дашков и К, 2016. - 304 </w:t>
      </w:r>
    </w:p>
    <w:p w14:paraId="37692151" w14:textId="77777777" w:rsidR="007D495C" w:rsidRPr="00F848B3" w:rsidRDefault="007D495C" w:rsidP="007D495C">
      <w:pPr>
        <w:spacing w:after="0" w:line="360" w:lineRule="auto"/>
        <w:ind w:firstLine="709"/>
        <w:jc w:val="both"/>
        <w:rPr>
          <w:rFonts w:ascii="Times New Roman" w:eastAsia="Times New Roman" w:hAnsi="Times New Roman"/>
          <w:bCs/>
          <w:sz w:val="24"/>
          <w:szCs w:val="24"/>
          <w:lang w:eastAsia="ru-RU"/>
        </w:rPr>
      </w:pPr>
      <w:r w:rsidRPr="00F848B3">
        <w:rPr>
          <w:rFonts w:ascii="Times New Roman" w:eastAsia="Times New Roman" w:hAnsi="Times New Roman"/>
          <w:bCs/>
          <w:sz w:val="24"/>
          <w:szCs w:val="24"/>
          <w:lang w:eastAsia="ru-RU"/>
        </w:rPr>
        <w:t>3.</w:t>
      </w:r>
      <w:r w:rsidRPr="00F848B3">
        <w:rPr>
          <w:rFonts w:ascii="Times New Roman" w:eastAsia="Times New Roman" w:hAnsi="Times New Roman"/>
          <w:bCs/>
          <w:sz w:val="24"/>
          <w:szCs w:val="24"/>
          <w:lang w:eastAsia="ru-RU"/>
        </w:rPr>
        <w:tab/>
        <w:t xml:space="preserve">Формирование цифровой грамотности обучающихся:  Федерального проекта Цифровая образовательная среда/Авт.-сост. </w:t>
      </w:r>
      <w:proofErr w:type="spellStart"/>
      <w:r w:rsidRPr="00F848B3">
        <w:rPr>
          <w:rFonts w:ascii="Times New Roman" w:eastAsia="Times New Roman" w:hAnsi="Times New Roman"/>
          <w:bCs/>
          <w:sz w:val="24"/>
          <w:szCs w:val="24"/>
          <w:lang w:eastAsia="ru-RU"/>
        </w:rPr>
        <w:t>М.В.Кузьмина</w:t>
      </w:r>
      <w:proofErr w:type="spellEnd"/>
      <w:r w:rsidRPr="00F848B3">
        <w:rPr>
          <w:rFonts w:ascii="Times New Roman" w:eastAsia="Times New Roman" w:hAnsi="Times New Roman"/>
          <w:bCs/>
          <w:sz w:val="24"/>
          <w:szCs w:val="24"/>
          <w:lang w:eastAsia="ru-RU"/>
        </w:rPr>
        <w:t xml:space="preserve"> и др. Киров: ИРО Кировской области, 2019. - 47 с</w:t>
      </w:r>
    </w:p>
    <w:p w14:paraId="572FF6BE" w14:textId="77777777" w:rsidR="007D495C" w:rsidRPr="00F848B3" w:rsidRDefault="007D495C" w:rsidP="007D495C">
      <w:pPr>
        <w:spacing w:after="0" w:line="360" w:lineRule="auto"/>
        <w:ind w:firstLine="709"/>
        <w:jc w:val="both"/>
        <w:rPr>
          <w:rFonts w:ascii="Times New Roman" w:eastAsia="Times New Roman" w:hAnsi="Times New Roman"/>
          <w:bCs/>
          <w:sz w:val="24"/>
          <w:szCs w:val="24"/>
          <w:lang w:eastAsia="ru-RU"/>
        </w:rPr>
      </w:pPr>
      <w:r w:rsidRPr="00F848B3">
        <w:rPr>
          <w:rFonts w:ascii="Times New Roman" w:eastAsia="Times New Roman" w:hAnsi="Times New Roman"/>
          <w:bCs/>
          <w:sz w:val="24"/>
          <w:szCs w:val="24"/>
          <w:lang w:eastAsia="ru-RU"/>
        </w:rPr>
        <w:t>4.</w:t>
      </w:r>
      <w:r w:rsidRPr="00F848B3">
        <w:rPr>
          <w:rFonts w:ascii="Times New Roman" w:eastAsia="Times New Roman" w:hAnsi="Times New Roman"/>
          <w:bCs/>
          <w:sz w:val="24"/>
          <w:szCs w:val="24"/>
          <w:lang w:eastAsia="ru-RU"/>
        </w:rPr>
        <w:tab/>
        <w:t xml:space="preserve">Капустина Л.В. Анализ современных тенденций в применении цифровых технологий при обучении иностранным языкам (на материале обучающих Web- сайтов) // Научно-методический электронный журнал Концепт. - №3. - 2020. </w:t>
      </w:r>
    </w:p>
    <w:p w14:paraId="6619BA74" w14:textId="77777777" w:rsidR="007D495C" w:rsidRPr="00F848B3" w:rsidRDefault="007D495C" w:rsidP="007D495C">
      <w:pPr>
        <w:spacing w:after="0" w:line="360" w:lineRule="auto"/>
        <w:ind w:firstLine="709"/>
        <w:jc w:val="both"/>
        <w:rPr>
          <w:rFonts w:ascii="Times New Roman" w:eastAsia="Times New Roman" w:hAnsi="Times New Roman"/>
          <w:bCs/>
          <w:sz w:val="24"/>
          <w:szCs w:val="24"/>
          <w:lang w:eastAsia="ru-RU"/>
        </w:rPr>
      </w:pPr>
      <w:r w:rsidRPr="00F848B3">
        <w:rPr>
          <w:rFonts w:ascii="Times New Roman" w:eastAsia="Times New Roman" w:hAnsi="Times New Roman"/>
          <w:bCs/>
          <w:sz w:val="24"/>
          <w:szCs w:val="24"/>
          <w:lang w:eastAsia="ru-RU"/>
        </w:rPr>
        <w:lastRenderedPageBreak/>
        <w:t>5.</w:t>
      </w:r>
      <w:r w:rsidRPr="00F848B3">
        <w:rPr>
          <w:rFonts w:ascii="Times New Roman" w:eastAsia="Times New Roman" w:hAnsi="Times New Roman"/>
          <w:bCs/>
          <w:sz w:val="24"/>
          <w:szCs w:val="24"/>
          <w:lang w:eastAsia="ru-RU"/>
        </w:rPr>
        <w:tab/>
      </w:r>
      <w:proofErr w:type="spellStart"/>
      <w:r w:rsidRPr="00F848B3">
        <w:rPr>
          <w:rFonts w:ascii="Times New Roman" w:eastAsia="Times New Roman" w:hAnsi="Times New Roman"/>
          <w:bCs/>
          <w:sz w:val="24"/>
          <w:szCs w:val="24"/>
          <w:lang w:eastAsia="ru-RU"/>
        </w:rPr>
        <w:t>Халяпина</w:t>
      </w:r>
      <w:proofErr w:type="spellEnd"/>
      <w:r w:rsidRPr="00F848B3">
        <w:rPr>
          <w:rFonts w:ascii="Times New Roman" w:eastAsia="Times New Roman" w:hAnsi="Times New Roman"/>
          <w:bCs/>
          <w:sz w:val="24"/>
          <w:szCs w:val="24"/>
          <w:lang w:eastAsia="ru-RU"/>
        </w:rPr>
        <w:t xml:space="preserve"> Л.П. Новые информационные технологии в профессиональной педагогической деятельности: учебное пособие//</w:t>
      </w:r>
      <w:proofErr w:type="spellStart"/>
      <w:r w:rsidRPr="00F848B3">
        <w:rPr>
          <w:rFonts w:ascii="Times New Roman" w:eastAsia="Times New Roman" w:hAnsi="Times New Roman"/>
          <w:bCs/>
          <w:sz w:val="24"/>
          <w:szCs w:val="24"/>
          <w:lang w:eastAsia="ru-RU"/>
        </w:rPr>
        <w:t>Л.П.Халяпина</w:t>
      </w:r>
      <w:proofErr w:type="spellEnd"/>
      <w:r w:rsidRPr="00F848B3">
        <w:rPr>
          <w:rFonts w:ascii="Times New Roman" w:eastAsia="Times New Roman" w:hAnsi="Times New Roman"/>
          <w:bCs/>
          <w:sz w:val="24"/>
          <w:szCs w:val="24"/>
          <w:lang w:eastAsia="ru-RU"/>
        </w:rPr>
        <w:t>, Н.В. Анохина. Кемерово, 2011.-118с.</w:t>
      </w:r>
    </w:p>
    <w:p w14:paraId="0412CF68" w14:textId="77777777" w:rsidR="007D495C" w:rsidRPr="00F848B3" w:rsidRDefault="007D495C" w:rsidP="007D495C">
      <w:pPr>
        <w:spacing w:after="0" w:line="360" w:lineRule="auto"/>
        <w:ind w:firstLine="709"/>
        <w:jc w:val="both"/>
        <w:rPr>
          <w:rFonts w:ascii="Times New Roman" w:eastAsia="Times New Roman" w:hAnsi="Times New Roman"/>
          <w:bCs/>
          <w:sz w:val="24"/>
          <w:szCs w:val="24"/>
          <w:lang w:eastAsia="ru-RU"/>
        </w:rPr>
      </w:pPr>
      <w:r w:rsidRPr="00F848B3">
        <w:rPr>
          <w:rFonts w:ascii="Times New Roman" w:eastAsia="Times New Roman" w:hAnsi="Times New Roman"/>
          <w:bCs/>
          <w:sz w:val="24"/>
          <w:szCs w:val="24"/>
          <w:lang w:eastAsia="ru-RU"/>
        </w:rPr>
        <w:t>6.</w:t>
      </w:r>
      <w:r w:rsidRPr="00F848B3">
        <w:rPr>
          <w:rFonts w:ascii="Times New Roman" w:eastAsia="Times New Roman" w:hAnsi="Times New Roman"/>
          <w:bCs/>
          <w:sz w:val="24"/>
          <w:szCs w:val="24"/>
          <w:lang w:eastAsia="ru-RU"/>
        </w:rPr>
        <w:tab/>
        <w:t xml:space="preserve">Троицкая Е.А., Артюшина Л.А. </w:t>
      </w:r>
      <w:proofErr w:type="spellStart"/>
      <w:r w:rsidRPr="00F848B3">
        <w:rPr>
          <w:rFonts w:ascii="Times New Roman" w:eastAsia="Times New Roman" w:hAnsi="Times New Roman"/>
          <w:bCs/>
          <w:sz w:val="24"/>
          <w:szCs w:val="24"/>
          <w:lang w:eastAsia="ru-RU"/>
        </w:rPr>
        <w:t>Информационнные</w:t>
      </w:r>
      <w:proofErr w:type="spellEnd"/>
      <w:r w:rsidRPr="00F848B3">
        <w:rPr>
          <w:rFonts w:ascii="Times New Roman" w:eastAsia="Times New Roman" w:hAnsi="Times New Roman"/>
          <w:bCs/>
          <w:sz w:val="24"/>
          <w:szCs w:val="24"/>
          <w:lang w:eastAsia="ru-RU"/>
        </w:rPr>
        <w:t xml:space="preserve"> технологии в педагогическом образовании. КиноРус.-2021 </w:t>
      </w:r>
    </w:p>
    <w:p w14:paraId="60AB8566" w14:textId="77777777" w:rsidR="007D495C" w:rsidRPr="00F848B3" w:rsidRDefault="007D495C" w:rsidP="007D495C">
      <w:pPr>
        <w:spacing w:after="0" w:line="360" w:lineRule="auto"/>
        <w:ind w:firstLine="709"/>
        <w:jc w:val="both"/>
        <w:rPr>
          <w:rFonts w:ascii="Times New Roman" w:eastAsia="Times New Roman" w:hAnsi="Times New Roman"/>
          <w:bCs/>
          <w:sz w:val="24"/>
          <w:szCs w:val="24"/>
          <w:lang w:eastAsia="ru-RU"/>
        </w:rPr>
      </w:pPr>
      <w:r w:rsidRPr="00F848B3">
        <w:rPr>
          <w:rFonts w:ascii="Times New Roman" w:eastAsia="Times New Roman" w:hAnsi="Times New Roman"/>
          <w:bCs/>
          <w:sz w:val="24"/>
          <w:szCs w:val="24"/>
          <w:lang w:eastAsia="ru-RU"/>
        </w:rPr>
        <w:t>7.</w:t>
      </w:r>
      <w:r w:rsidRPr="00F848B3">
        <w:rPr>
          <w:rFonts w:ascii="Times New Roman" w:eastAsia="Times New Roman" w:hAnsi="Times New Roman"/>
          <w:bCs/>
          <w:sz w:val="24"/>
          <w:szCs w:val="24"/>
          <w:lang w:eastAsia="ru-RU"/>
        </w:rPr>
        <w:tab/>
      </w:r>
      <w:proofErr w:type="spellStart"/>
      <w:r w:rsidRPr="00F848B3">
        <w:rPr>
          <w:rFonts w:ascii="Times New Roman" w:eastAsia="Times New Roman" w:hAnsi="Times New Roman"/>
          <w:bCs/>
          <w:sz w:val="24"/>
          <w:szCs w:val="24"/>
          <w:lang w:eastAsia="ru-RU"/>
        </w:rPr>
        <w:t>Брыксина</w:t>
      </w:r>
      <w:proofErr w:type="spellEnd"/>
      <w:r w:rsidRPr="00F848B3">
        <w:rPr>
          <w:rFonts w:ascii="Times New Roman" w:eastAsia="Times New Roman" w:hAnsi="Times New Roman"/>
          <w:bCs/>
          <w:sz w:val="24"/>
          <w:szCs w:val="24"/>
          <w:lang w:eastAsia="ru-RU"/>
        </w:rPr>
        <w:t xml:space="preserve"> О.Ф., Сонина М.Н., Пономарева Е.А. Информационно-коммуникационные технологии в образовании: ИНФРА -М, 2019.-549 с.</w:t>
      </w:r>
    </w:p>
    <w:p w14:paraId="2F2971DF" w14:textId="77777777" w:rsidR="007D495C" w:rsidRPr="00F848B3" w:rsidRDefault="007D495C" w:rsidP="007D495C">
      <w:pPr>
        <w:spacing w:after="0" w:line="360" w:lineRule="auto"/>
        <w:ind w:firstLine="709"/>
        <w:jc w:val="both"/>
        <w:rPr>
          <w:rFonts w:ascii="Times New Roman" w:eastAsia="Times New Roman" w:hAnsi="Times New Roman"/>
          <w:bCs/>
          <w:i/>
          <w:iCs/>
          <w:sz w:val="24"/>
          <w:szCs w:val="24"/>
          <w:lang w:eastAsia="ru-RU"/>
        </w:rPr>
      </w:pPr>
      <w:r w:rsidRPr="00F848B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4024D5A" w14:textId="77777777" w:rsidR="007D495C" w:rsidRPr="00F848B3" w:rsidRDefault="007D495C" w:rsidP="007D495C">
      <w:pPr>
        <w:pStyle w:val="a4"/>
        <w:numPr>
          <w:ilvl w:val="0"/>
          <w:numId w:val="8"/>
        </w:numPr>
        <w:spacing w:after="0" w:line="360" w:lineRule="auto"/>
        <w:ind w:left="0" w:firstLine="709"/>
        <w:jc w:val="both"/>
        <w:rPr>
          <w:rFonts w:ascii="Times New Roman" w:eastAsia="Times New Roman" w:hAnsi="Times New Roman"/>
          <w:bCs/>
          <w:iCs/>
          <w:sz w:val="24"/>
          <w:szCs w:val="24"/>
          <w:lang w:eastAsia="ru-RU"/>
        </w:rPr>
      </w:pPr>
      <w:r w:rsidRPr="00F848B3">
        <w:rPr>
          <w:rFonts w:ascii="Times New Roman" w:eastAsia="Times New Roman" w:hAnsi="Times New Roman"/>
          <w:bCs/>
          <w:iCs/>
          <w:sz w:val="24"/>
          <w:szCs w:val="24"/>
          <w:lang w:eastAsia="ru-RU"/>
        </w:rPr>
        <w:t xml:space="preserve">Архипова, М.В. </w:t>
      </w:r>
      <w:proofErr w:type="spellStart"/>
      <w:r w:rsidRPr="00F848B3">
        <w:rPr>
          <w:rFonts w:ascii="Times New Roman" w:eastAsia="Times New Roman" w:hAnsi="Times New Roman"/>
          <w:bCs/>
          <w:iCs/>
          <w:sz w:val="24"/>
          <w:szCs w:val="24"/>
          <w:lang w:eastAsia="ru-RU"/>
        </w:rPr>
        <w:t>Britain</w:t>
      </w:r>
      <w:proofErr w:type="spellEnd"/>
      <w:r w:rsidRPr="00F848B3">
        <w:rPr>
          <w:rFonts w:ascii="Times New Roman" w:eastAsia="Times New Roman" w:hAnsi="Times New Roman"/>
          <w:bCs/>
          <w:iCs/>
          <w:sz w:val="24"/>
          <w:szCs w:val="24"/>
          <w:lang w:eastAsia="ru-RU"/>
        </w:rPr>
        <w:t xml:space="preserve">. The </w:t>
      </w:r>
      <w:proofErr w:type="spellStart"/>
      <w:r w:rsidRPr="00F848B3">
        <w:rPr>
          <w:rFonts w:ascii="Times New Roman" w:eastAsia="Times New Roman" w:hAnsi="Times New Roman"/>
          <w:bCs/>
          <w:iCs/>
          <w:sz w:val="24"/>
          <w:szCs w:val="24"/>
          <w:lang w:eastAsia="ru-RU"/>
        </w:rPr>
        <w:t>country</w:t>
      </w:r>
      <w:proofErr w:type="spellEnd"/>
      <w:r w:rsidRPr="00F848B3">
        <w:rPr>
          <w:rFonts w:ascii="Times New Roman" w:eastAsia="Times New Roman" w:hAnsi="Times New Roman"/>
          <w:bCs/>
          <w:iCs/>
          <w:sz w:val="24"/>
          <w:szCs w:val="24"/>
          <w:lang w:eastAsia="ru-RU"/>
        </w:rPr>
        <w:t xml:space="preserve"> </w:t>
      </w:r>
      <w:proofErr w:type="spellStart"/>
      <w:r w:rsidRPr="00F848B3">
        <w:rPr>
          <w:rFonts w:ascii="Times New Roman" w:eastAsia="Times New Roman" w:hAnsi="Times New Roman"/>
          <w:bCs/>
          <w:iCs/>
          <w:sz w:val="24"/>
          <w:szCs w:val="24"/>
          <w:lang w:eastAsia="ru-RU"/>
        </w:rPr>
        <w:t>and</w:t>
      </w:r>
      <w:proofErr w:type="spellEnd"/>
      <w:r w:rsidRPr="00F848B3">
        <w:rPr>
          <w:rFonts w:ascii="Times New Roman" w:eastAsia="Times New Roman" w:hAnsi="Times New Roman"/>
          <w:bCs/>
          <w:iCs/>
          <w:sz w:val="24"/>
          <w:szCs w:val="24"/>
          <w:lang w:eastAsia="ru-RU"/>
        </w:rPr>
        <w:t xml:space="preserve"> </w:t>
      </w:r>
      <w:proofErr w:type="spellStart"/>
      <w:r w:rsidRPr="00F848B3">
        <w:rPr>
          <w:rFonts w:ascii="Times New Roman" w:eastAsia="Times New Roman" w:hAnsi="Times New Roman"/>
          <w:bCs/>
          <w:iCs/>
          <w:sz w:val="24"/>
          <w:szCs w:val="24"/>
          <w:lang w:eastAsia="ru-RU"/>
        </w:rPr>
        <w:t>its</w:t>
      </w:r>
      <w:proofErr w:type="spellEnd"/>
      <w:r w:rsidRPr="00F848B3">
        <w:rPr>
          <w:rFonts w:ascii="Times New Roman" w:eastAsia="Times New Roman" w:hAnsi="Times New Roman"/>
          <w:bCs/>
          <w:iCs/>
          <w:sz w:val="24"/>
          <w:szCs w:val="24"/>
          <w:lang w:eastAsia="ru-RU"/>
        </w:rPr>
        <w:t xml:space="preserve"> </w:t>
      </w:r>
      <w:proofErr w:type="spellStart"/>
      <w:r w:rsidRPr="00F848B3">
        <w:rPr>
          <w:rFonts w:ascii="Times New Roman" w:eastAsia="Times New Roman" w:hAnsi="Times New Roman"/>
          <w:bCs/>
          <w:iCs/>
          <w:sz w:val="24"/>
          <w:szCs w:val="24"/>
          <w:lang w:eastAsia="ru-RU"/>
        </w:rPr>
        <w:t>history</w:t>
      </w:r>
      <w:proofErr w:type="spellEnd"/>
      <w:r w:rsidRPr="00F848B3">
        <w:rPr>
          <w:rFonts w:ascii="Times New Roman" w:eastAsia="Times New Roman" w:hAnsi="Times New Roman"/>
          <w:bCs/>
          <w:iCs/>
          <w:sz w:val="24"/>
          <w:szCs w:val="24"/>
          <w:lang w:eastAsia="ru-RU"/>
        </w:rPr>
        <w:t xml:space="preserve"> [Текст] : Учеб.-</w:t>
      </w:r>
      <w:proofErr w:type="spellStart"/>
      <w:r w:rsidRPr="00F848B3">
        <w:rPr>
          <w:rFonts w:ascii="Times New Roman" w:eastAsia="Times New Roman" w:hAnsi="Times New Roman"/>
          <w:bCs/>
          <w:iCs/>
          <w:sz w:val="24"/>
          <w:szCs w:val="24"/>
          <w:lang w:eastAsia="ru-RU"/>
        </w:rPr>
        <w:t>метод.пособие</w:t>
      </w:r>
      <w:proofErr w:type="spellEnd"/>
      <w:r w:rsidRPr="00F848B3">
        <w:rPr>
          <w:rFonts w:ascii="Times New Roman" w:eastAsia="Times New Roman" w:hAnsi="Times New Roman"/>
          <w:bCs/>
          <w:iCs/>
          <w:sz w:val="24"/>
          <w:szCs w:val="24"/>
          <w:lang w:eastAsia="ru-RU"/>
        </w:rPr>
        <w:t xml:space="preserve"> / </w:t>
      </w:r>
      <w:proofErr w:type="spellStart"/>
      <w:r w:rsidRPr="00F848B3">
        <w:rPr>
          <w:rFonts w:ascii="Times New Roman" w:eastAsia="Times New Roman" w:hAnsi="Times New Roman"/>
          <w:bCs/>
          <w:iCs/>
          <w:sz w:val="24"/>
          <w:szCs w:val="24"/>
          <w:lang w:eastAsia="ru-RU"/>
        </w:rPr>
        <w:t>Нижегор.гос.пед.ун</w:t>
      </w:r>
      <w:proofErr w:type="spellEnd"/>
      <w:r w:rsidRPr="00F848B3">
        <w:rPr>
          <w:rFonts w:ascii="Times New Roman" w:eastAsia="Times New Roman" w:hAnsi="Times New Roman"/>
          <w:bCs/>
          <w:iCs/>
          <w:sz w:val="24"/>
          <w:szCs w:val="24"/>
          <w:lang w:eastAsia="ru-RU"/>
        </w:rPr>
        <w:t>-т им. К. Минина (Мининский ун-т). - Нижний Новгород : Мининский ун-т, 2017. - 76 с.</w:t>
      </w:r>
    </w:p>
    <w:p w14:paraId="475E71A0" w14:textId="77777777" w:rsidR="007D495C" w:rsidRPr="006B1492" w:rsidRDefault="007D495C" w:rsidP="007D495C">
      <w:pPr>
        <w:spacing w:after="0" w:line="360" w:lineRule="auto"/>
        <w:ind w:firstLine="709"/>
        <w:jc w:val="both"/>
        <w:rPr>
          <w:rFonts w:ascii="Times New Roman" w:eastAsia="Times New Roman" w:hAnsi="Times New Roman"/>
          <w:bCs/>
          <w:sz w:val="24"/>
          <w:szCs w:val="24"/>
          <w:lang w:eastAsia="ru-RU"/>
        </w:rPr>
      </w:pPr>
    </w:p>
    <w:p w14:paraId="0D39F19A" w14:textId="77777777" w:rsidR="007D495C" w:rsidRPr="006B1492" w:rsidRDefault="007D495C" w:rsidP="007D495C">
      <w:pPr>
        <w:spacing w:after="0" w:line="360" w:lineRule="auto"/>
        <w:ind w:firstLine="709"/>
        <w:jc w:val="both"/>
        <w:rPr>
          <w:rFonts w:ascii="Times New Roman" w:eastAsia="Times New Roman" w:hAnsi="Times New Roman"/>
          <w:bCs/>
          <w:i/>
          <w:iCs/>
          <w:sz w:val="24"/>
          <w:szCs w:val="24"/>
          <w:lang w:eastAsia="ru-RU"/>
        </w:rPr>
      </w:pPr>
      <w:r w:rsidRPr="006B149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2F658B2" w14:textId="77777777" w:rsidR="007D495C" w:rsidRPr="005E62F7" w:rsidRDefault="007D495C" w:rsidP="007D495C">
      <w:pPr>
        <w:spacing w:after="0" w:line="360" w:lineRule="auto"/>
        <w:ind w:firstLine="709"/>
        <w:jc w:val="both"/>
        <w:rPr>
          <w:rFonts w:ascii="Times New Roman" w:eastAsia="Times New Roman" w:hAnsi="Times New Roman"/>
          <w:bCs/>
          <w:sz w:val="24"/>
          <w:szCs w:val="24"/>
          <w:lang w:eastAsia="ru-RU"/>
        </w:rPr>
      </w:pPr>
      <w:r w:rsidRPr="005E62F7">
        <w:rPr>
          <w:rFonts w:ascii="Times New Roman" w:eastAsia="Times New Roman" w:hAnsi="Times New Roman"/>
          <w:bCs/>
          <w:sz w:val="24"/>
          <w:szCs w:val="24"/>
          <w:lang w:val="en-US" w:eastAsia="ru-RU"/>
        </w:rPr>
        <w:t>www</w:t>
      </w:r>
      <w:r w:rsidRPr="005E62F7">
        <w:rPr>
          <w:rFonts w:ascii="Times New Roman" w:eastAsia="Times New Roman" w:hAnsi="Times New Roman"/>
          <w:bCs/>
          <w:sz w:val="24"/>
          <w:szCs w:val="24"/>
          <w:lang w:eastAsia="ru-RU"/>
        </w:rPr>
        <w:t>.</w:t>
      </w:r>
      <w:proofErr w:type="spellStart"/>
      <w:r w:rsidRPr="005E62F7">
        <w:rPr>
          <w:rFonts w:ascii="Times New Roman" w:eastAsia="Times New Roman" w:hAnsi="Times New Roman"/>
          <w:bCs/>
          <w:sz w:val="24"/>
          <w:szCs w:val="24"/>
          <w:lang w:val="en-US" w:eastAsia="ru-RU"/>
        </w:rPr>
        <w:t>biblioclub</w:t>
      </w:r>
      <w:proofErr w:type="spellEnd"/>
      <w:r w:rsidRPr="005E62F7">
        <w:rPr>
          <w:rFonts w:ascii="Times New Roman" w:eastAsia="Times New Roman" w:hAnsi="Times New Roman"/>
          <w:bCs/>
          <w:sz w:val="24"/>
          <w:szCs w:val="24"/>
          <w:lang w:eastAsia="ru-RU"/>
        </w:rPr>
        <w:t>.</w:t>
      </w:r>
      <w:proofErr w:type="spellStart"/>
      <w:r w:rsidRPr="005E62F7">
        <w:rPr>
          <w:rFonts w:ascii="Times New Roman" w:eastAsia="Times New Roman" w:hAnsi="Times New Roman"/>
          <w:bCs/>
          <w:sz w:val="24"/>
          <w:szCs w:val="24"/>
          <w:lang w:val="en-US" w:eastAsia="ru-RU"/>
        </w:rPr>
        <w:t>ru</w:t>
      </w:r>
      <w:proofErr w:type="spellEnd"/>
      <w:r w:rsidRPr="005E62F7">
        <w:rPr>
          <w:rFonts w:ascii="Times New Roman" w:eastAsia="Times New Roman" w:hAnsi="Times New Roman"/>
          <w:bCs/>
          <w:sz w:val="24"/>
          <w:szCs w:val="24"/>
          <w:lang w:eastAsia="ru-RU"/>
        </w:rPr>
        <w:t>/</w:t>
      </w:r>
      <w:r w:rsidRPr="005E62F7">
        <w:rPr>
          <w:rFonts w:ascii="Times New Roman" w:eastAsia="Times New Roman" w:hAnsi="Times New Roman"/>
          <w:bCs/>
          <w:sz w:val="24"/>
          <w:szCs w:val="24"/>
          <w:lang w:val="en-US" w:eastAsia="ru-RU"/>
        </w:rPr>
        <w:t>catalog</w:t>
      </w:r>
      <w:r w:rsidRPr="005E62F7">
        <w:rPr>
          <w:rFonts w:ascii="Times New Roman" w:eastAsia="Times New Roman" w:hAnsi="Times New Roman"/>
          <w:bCs/>
          <w:sz w:val="24"/>
          <w:szCs w:val="24"/>
          <w:lang w:eastAsia="ru-RU"/>
        </w:rPr>
        <w:t>/120/</w:t>
      </w:r>
    </w:p>
    <w:p w14:paraId="3FB55D89" w14:textId="77777777" w:rsidR="007D495C" w:rsidRPr="005E62F7" w:rsidRDefault="007D495C" w:rsidP="007D495C">
      <w:pPr>
        <w:spacing w:after="0" w:line="360" w:lineRule="auto"/>
        <w:ind w:firstLine="709"/>
        <w:jc w:val="both"/>
        <w:rPr>
          <w:rFonts w:ascii="Times New Roman" w:eastAsia="Times New Roman" w:hAnsi="Times New Roman"/>
          <w:bCs/>
          <w:sz w:val="24"/>
          <w:szCs w:val="24"/>
          <w:lang w:eastAsia="ru-RU"/>
        </w:rPr>
      </w:pPr>
      <w:r w:rsidRPr="005E62F7">
        <w:rPr>
          <w:rFonts w:ascii="Times New Roman" w:eastAsia="Times New Roman" w:hAnsi="Times New Roman"/>
          <w:bCs/>
          <w:sz w:val="24"/>
          <w:szCs w:val="24"/>
          <w:lang w:eastAsia="ru-RU"/>
        </w:rPr>
        <w:t>ЭБС «Университетская библиотека онлайн»</w:t>
      </w:r>
    </w:p>
    <w:p w14:paraId="2BD22571" w14:textId="77777777" w:rsidR="007D495C" w:rsidRPr="00A15A64" w:rsidRDefault="007D495C" w:rsidP="007D495C">
      <w:pPr>
        <w:spacing w:after="0" w:line="360" w:lineRule="auto"/>
        <w:ind w:firstLine="709"/>
        <w:jc w:val="both"/>
        <w:rPr>
          <w:rFonts w:ascii="Times New Roman" w:eastAsia="Times New Roman" w:hAnsi="Times New Roman"/>
          <w:bCs/>
          <w:sz w:val="24"/>
          <w:szCs w:val="24"/>
          <w:lang w:eastAsia="ru-RU"/>
        </w:rPr>
      </w:pPr>
      <w:r w:rsidRPr="00A15A64">
        <w:rPr>
          <w:rFonts w:ascii="Times New Roman" w:eastAsia="Times New Roman" w:hAnsi="Times New Roman"/>
          <w:bCs/>
          <w:sz w:val="24"/>
          <w:szCs w:val="24"/>
          <w:lang w:eastAsia="ru-RU"/>
        </w:rPr>
        <w:t>Интернет-ресурсы и программные продукты (</w:t>
      </w:r>
      <w:r w:rsidRPr="005E62F7">
        <w:rPr>
          <w:rFonts w:ascii="Times New Roman" w:eastAsia="Times New Roman" w:hAnsi="Times New Roman"/>
          <w:bCs/>
          <w:sz w:val="24"/>
          <w:szCs w:val="24"/>
          <w:lang w:val="en-US" w:eastAsia="ru-RU"/>
        </w:rPr>
        <w:t>Padlet</w:t>
      </w:r>
      <w:r w:rsidRPr="00A15A64">
        <w:rPr>
          <w:rFonts w:ascii="Times New Roman" w:eastAsia="Times New Roman" w:hAnsi="Times New Roman"/>
          <w:bCs/>
          <w:sz w:val="24"/>
          <w:szCs w:val="24"/>
          <w:lang w:eastAsia="ru-RU"/>
        </w:rPr>
        <w:t xml:space="preserve">, </w:t>
      </w:r>
      <w:r w:rsidRPr="005E62F7">
        <w:rPr>
          <w:rFonts w:ascii="Times New Roman" w:eastAsia="Times New Roman" w:hAnsi="Times New Roman"/>
          <w:bCs/>
          <w:sz w:val="24"/>
          <w:szCs w:val="24"/>
          <w:lang w:val="en-US" w:eastAsia="ru-RU"/>
        </w:rPr>
        <w:t>Google</w:t>
      </w:r>
      <w:r w:rsidRPr="00A15A64">
        <w:rPr>
          <w:rFonts w:ascii="Times New Roman" w:eastAsia="Times New Roman" w:hAnsi="Times New Roman"/>
          <w:bCs/>
          <w:sz w:val="24"/>
          <w:szCs w:val="24"/>
          <w:lang w:eastAsia="ru-RU"/>
        </w:rPr>
        <w:t xml:space="preserve"> </w:t>
      </w:r>
      <w:r w:rsidRPr="005E62F7">
        <w:rPr>
          <w:rFonts w:ascii="Times New Roman" w:eastAsia="Times New Roman" w:hAnsi="Times New Roman"/>
          <w:bCs/>
          <w:sz w:val="24"/>
          <w:szCs w:val="24"/>
          <w:lang w:val="en-US" w:eastAsia="ru-RU"/>
        </w:rPr>
        <w:t>Doc</w:t>
      </w:r>
      <w:r w:rsidRPr="00A15A64">
        <w:rPr>
          <w:rFonts w:ascii="Times New Roman" w:eastAsia="Times New Roman" w:hAnsi="Times New Roman"/>
          <w:bCs/>
          <w:sz w:val="24"/>
          <w:szCs w:val="24"/>
          <w:lang w:eastAsia="ru-RU"/>
        </w:rPr>
        <w:t>,</w:t>
      </w:r>
      <w:r w:rsidRPr="005E62F7">
        <w:rPr>
          <w:rFonts w:ascii="Times New Roman" w:eastAsia="Times New Roman" w:hAnsi="Times New Roman"/>
          <w:bCs/>
          <w:sz w:val="24"/>
          <w:szCs w:val="24"/>
          <w:lang w:val="en-US" w:eastAsia="ru-RU"/>
        </w:rPr>
        <w:t>Google</w:t>
      </w:r>
      <w:r w:rsidRPr="00A15A64">
        <w:rPr>
          <w:rFonts w:ascii="Times New Roman" w:eastAsia="Times New Roman" w:hAnsi="Times New Roman"/>
          <w:bCs/>
          <w:sz w:val="24"/>
          <w:szCs w:val="24"/>
          <w:lang w:eastAsia="ru-RU"/>
        </w:rPr>
        <w:t xml:space="preserve"> </w:t>
      </w:r>
      <w:r w:rsidRPr="005E62F7">
        <w:rPr>
          <w:rFonts w:ascii="Times New Roman" w:eastAsia="Times New Roman" w:hAnsi="Times New Roman"/>
          <w:bCs/>
          <w:sz w:val="24"/>
          <w:szCs w:val="24"/>
          <w:lang w:val="en-US" w:eastAsia="ru-RU"/>
        </w:rPr>
        <w:t>Maps</w:t>
      </w:r>
      <w:r w:rsidRPr="00A15A64">
        <w:rPr>
          <w:rFonts w:ascii="Times New Roman" w:eastAsia="Times New Roman" w:hAnsi="Times New Roman"/>
          <w:bCs/>
          <w:sz w:val="24"/>
          <w:szCs w:val="24"/>
          <w:lang w:eastAsia="ru-RU"/>
        </w:rPr>
        <w:t xml:space="preserve">, </w:t>
      </w:r>
      <w:proofErr w:type="spellStart"/>
      <w:r w:rsidRPr="005E62F7">
        <w:rPr>
          <w:rFonts w:ascii="Times New Roman" w:eastAsia="Times New Roman" w:hAnsi="Times New Roman"/>
          <w:bCs/>
          <w:sz w:val="24"/>
          <w:szCs w:val="24"/>
          <w:lang w:val="en-US" w:eastAsia="ru-RU"/>
        </w:rPr>
        <w:t>Mentimetr</w:t>
      </w:r>
      <w:proofErr w:type="spellEnd"/>
      <w:r w:rsidRPr="00A15A64">
        <w:rPr>
          <w:rFonts w:ascii="Times New Roman" w:eastAsia="Times New Roman" w:hAnsi="Times New Roman"/>
          <w:bCs/>
          <w:sz w:val="24"/>
          <w:szCs w:val="24"/>
          <w:lang w:eastAsia="ru-RU"/>
        </w:rPr>
        <w:t xml:space="preserve">, </w:t>
      </w:r>
      <w:proofErr w:type="spellStart"/>
      <w:r w:rsidRPr="005E62F7">
        <w:rPr>
          <w:rFonts w:ascii="Times New Roman" w:eastAsia="Times New Roman" w:hAnsi="Times New Roman"/>
          <w:bCs/>
          <w:sz w:val="24"/>
          <w:szCs w:val="24"/>
          <w:lang w:val="en-US" w:eastAsia="ru-RU"/>
        </w:rPr>
        <w:t>Kahhot</w:t>
      </w:r>
      <w:proofErr w:type="spellEnd"/>
      <w:r w:rsidRPr="00A15A64">
        <w:rPr>
          <w:rFonts w:ascii="Times New Roman" w:eastAsia="Times New Roman" w:hAnsi="Times New Roman"/>
          <w:bCs/>
          <w:sz w:val="24"/>
          <w:szCs w:val="24"/>
          <w:lang w:eastAsia="ru-RU"/>
        </w:rPr>
        <w:t>)</w:t>
      </w:r>
    </w:p>
    <w:p w14:paraId="37F33445" w14:textId="77777777" w:rsidR="007D495C" w:rsidRPr="006B1492" w:rsidRDefault="007D495C" w:rsidP="007D495C">
      <w:pPr>
        <w:spacing w:after="0" w:line="360" w:lineRule="auto"/>
        <w:ind w:firstLine="709"/>
        <w:jc w:val="both"/>
        <w:rPr>
          <w:rFonts w:ascii="Times New Roman" w:eastAsia="Times New Roman" w:hAnsi="Times New Roman"/>
          <w:b/>
          <w:bCs/>
          <w:sz w:val="24"/>
          <w:szCs w:val="24"/>
          <w:lang w:eastAsia="ru-RU"/>
        </w:rPr>
      </w:pPr>
      <w:r w:rsidRPr="006B1492">
        <w:rPr>
          <w:rFonts w:ascii="Times New Roman" w:eastAsia="Times New Roman" w:hAnsi="Times New Roman"/>
          <w:b/>
          <w:bCs/>
          <w:sz w:val="24"/>
          <w:szCs w:val="24"/>
          <w:lang w:eastAsia="ru-RU"/>
        </w:rPr>
        <w:t>8. Фонды оценочных средств</w:t>
      </w:r>
    </w:p>
    <w:p w14:paraId="08291B34" w14:textId="77777777" w:rsidR="007D495C" w:rsidRPr="006B1492" w:rsidRDefault="007D495C" w:rsidP="007D495C">
      <w:pPr>
        <w:spacing w:after="0" w:line="360" w:lineRule="auto"/>
        <w:ind w:firstLine="709"/>
        <w:jc w:val="both"/>
        <w:rPr>
          <w:rFonts w:ascii="Times New Roman" w:eastAsia="Times New Roman" w:hAnsi="Times New Roman"/>
          <w:sz w:val="24"/>
          <w:szCs w:val="24"/>
          <w:lang w:eastAsia="ru-RU"/>
        </w:rPr>
      </w:pPr>
      <w:r w:rsidRPr="006B1492">
        <w:rPr>
          <w:rFonts w:ascii="Times New Roman" w:eastAsia="Times New Roman" w:hAnsi="Times New Roman"/>
          <w:sz w:val="24"/>
          <w:szCs w:val="24"/>
          <w:lang w:eastAsia="ru-RU"/>
        </w:rPr>
        <w:t>Фонд оценочных средств представлен в Приложении 1.</w:t>
      </w:r>
    </w:p>
    <w:p w14:paraId="2C054F17" w14:textId="77777777" w:rsidR="007D495C" w:rsidRPr="006B1492" w:rsidRDefault="007D495C" w:rsidP="007D495C">
      <w:pPr>
        <w:spacing w:after="0"/>
        <w:ind w:firstLine="709"/>
        <w:jc w:val="both"/>
        <w:rPr>
          <w:rFonts w:ascii="Times New Roman" w:eastAsia="Times New Roman" w:hAnsi="Times New Roman"/>
          <w:b/>
          <w:bCs/>
          <w:sz w:val="24"/>
          <w:szCs w:val="24"/>
          <w:lang w:eastAsia="ru-RU"/>
        </w:rPr>
      </w:pPr>
    </w:p>
    <w:p w14:paraId="62B7FDD8" w14:textId="77777777" w:rsidR="007D495C" w:rsidRPr="006B1492" w:rsidRDefault="007D495C" w:rsidP="007D495C">
      <w:pPr>
        <w:spacing w:after="0"/>
        <w:ind w:firstLine="709"/>
        <w:jc w:val="both"/>
        <w:rPr>
          <w:rFonts w:ascii="Times New Roman" w:eastAsia="Times New Roman" w:hAnsi="Times New Roman"/>
          <w:b/>
          <w:bCs/>
          <w:sz w:val="24"/>
          <w:szCs w:val="24"/>
          <w:lang w:eastAsia="ru-RU"/>
        </w:rPr>
      </w:pPr>
      <w:r w:rsidRPr="006B149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4792352A" w14:textId="77777777" w:rsidR="007D495C" w:rsidRPr="006B1492" w:rsidRDefault="007D495C" w:rsidP="007D495C">
      <w:pPr>
        <w:numPr>
          <w:ilvl w:val="1"/>
          <w:numId w:val="6"/>
        </w:numPr>
        <w:spacing w:after="0"/>
        <w:ind w:left="709"/>
        <w:jc w:val="both"/>
        <w:rPr>
          <w:rFonts w:ascii="Times New Roman" w:eastAsia="Times New Roman" w:hAnsi="Times New Roman"/>
          <w:bCs/>
          <w:i/>
          <w:sz w:val="24"/>
          <w:szCs w:val="24"/>
          <w:lang w:eastAsia="ru-RU"/>
        </w:rPr>
      </w:pPr>
      <w:r w:rsidRPr="006B1492">
        <w:rPr>
          <w:rFonts w:ascii="Times New Roman" w:eastAsia="Times New Roman" w:hAnsi="Times New Roman"/>
          <w:bCs/>
          <w:i/>
          <w:sz w:val="24"/>
          <w:szCs w:val="24"/>
          <w:lang w:eastAsia="ru-RU"/>
        </w:rPr>
        <w:t>Описание материально-технической базы</w:t>
      </w:r>
    </w:p>
    <w:p w14:paraId="4F0E6319" w14:textId="77777777" w:rsidR="007D495C" w:rsidRPr="006B1492" w:rsidRDefault="007D495C" w:rsidP="007D495C">
      <w:pPr>
        <w:autoSpaceDE w:val="0"/>
        <w:autoSpaceDN w:val="0"/>
        <w:adjustRightInd w:val="0"/>
        <w:spacing w:after="0"/>
        <w:ind w:firstLine="709"/>
        <w:jc w:val="both"/>
        <w:rPr>
          <w:rFonts w:ascii="Times New Roman" w:eastAsia="Times New Roman" w:hAnsi="Times New Roman"/>
          <w:bCs/>
          <w:sz w:val="24"/>
          <w:szCs w:val="24"/>
          <w:lang w:eastAsia="ru-RU"/>
        </w:rPr>
      </w:pPr>
      <w:r w:rsidRPr="006B1492">
        <w:rPr>
          <w:rFonts w:ascii="Times New Roman" w:eastAsia="Times New Roman" w:hAnsi="Times New Roman"/>
          <w:bCs/>
          <w:sz w:val="24"/>
          <w:szCs w:val="24"/>
          <w:lang w:eastAsia="ru-RU"/>
        </w:rPr>
        <w:t>Реализация дисциплины требует наличия учебной аудитории.</w:t>
      </w:r>
    </w:p>
    <w:p w14:paraId="75FCA3ED" w14:textId="77777777" w:rsidR="007D495C" w:rsidRPr="006B1492" w:rsidRDefault="007D495C" w:rsidP="007D495C">
      <w:pPr>
        <w:autoSpaceDE w:val="0"/>
        <w:autoSpaceDN w:val="0"/>
        <w:adjustRightInd w:val="0"/>
        <w:spacing w:after="0"/>
        <w:ind w:firstLine="709"/>
        <w:jc w:val="both"/>
        <w:rPr>
          <w:rFonts w:ascii="Times New Roman" w:eastAsia="Times New Roman" w:hAnsi="Times New Roman"/>
          <w:bCs/>
          <w:sz w:val="24"/>
          <w:szCs w:val="24"/>
          <w:lang w:eastAsia="ru-RU"/>
        </w:rPr>
      </w:pPr>
      <w:r w:rsidRPr="006B1492">
        <w:rPr>
          <w:rFonts w:ascii="Times New Roman" w:eastAsia="Times New Roman" w:hAnsi="Times New Roman"/>
          <w:bCs/>
          <w:sz w:val="24"/>
          <w:szCs w:val="24"/>
          <w:lang w:eastAsia="ru-RU"/>
        </w:rPr>
        <w:t xml:space="preserve">Для проведения занятия возможно использование мультимедийного оборудования.  </w:t>
      </w:r>
    </w:p>
    <w:p w14:paraId="78299FE0" w14:textId="77777777" w:rsidR="007D495C" w:rsidRPr="006B1492" w:rsidRDefault="007D495C" w:rsidP="007D495C">
      <w:pPr>
        <w:spacing w:after="0"/>
        <w:ind w:firstLine="709"/>
        <w:jc w:val="both"/>
        <w:rPr>
          <w:rFonts w:ascii="Times New Roman" w:eastAsia="Times New Roman" w:hAnsi="Times New Roman"/>
          <w:sz w:val="24"/>
          <w:szCs w:val="24"/>
          <w:lang w:eastAsia="ru-RU"/>
        </w:rPr>
      </w:pPr>
    </w:p>
    <w:p w14:paraId="6FE73A0D" w14:textId="77777777" w:rsidR="007D495C" w:rsidRPr="006B1492" w:rsidRDefault="007D495C" w:rsidP="007D495C">
      <w:pPr>
        <w:numPr>
          <w:ilvl w:val="1"/>
          <w:numId w:val="7"/>
        </w:numPr>
        <w:spacing w:after="0"/>
        <w:ind w:firstLine="709"/>
        <w:jc w:val="both"/>
        <w:rPr>
          <w:rFonts w:ascii="Times New Roman" w:eastAsia="Times New Roman" w:hAnsi="Times New Roman"/>
          <w:bCs/>
          <w:i/>
          <w:sz w:val="24"/>
          <w:szCs w:val="24"/>
          <w:lang w:eastAsia="ru-RU"/>
        </w:rPr>
      </w:pPr>
      <w:r w:rsidRPr="006B1492">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4AAF14C" w14:textId="77777777" w:rsidR="007D495C" w:rsidRPr="006B1492" w:rsidRDefault="007D495C" w:rsidP="007D495C">
      <w:pPr>
        <w:spacing w:after="0"/>
        <w:ind w:firstLine="709"/>
        <w:jc w:val="both"/>
        <w:rPr>
          <w:rFonts w:ascii="Times New Roman" w:eastAsia="Times New Roman" w:hAnsi="Times New Roman"/>
          <w:bCs/>
          <w:sz w:val="24"/>
          <w:szCs w:val="24"/>
          <w:lang w:eastAsia="ru-RU"/>
        </w:rPr>
      </w:pPr>
      <w:r w:rsidRPr="006B1492">
        <w:rPr>
          <w:rFonts w:ascii="Times New Roman" w:eastAsia="Times New Roman" w:hAnsi="Times New Roman"/>
          <w:bCs/>
          <w:sz w:val="24"/>
          <w:szCs w:val="24"/>
          <w:lang w:eastAsia="ru-RU"/>
        </w:rPr>
        <w:t>1. Информационно-телекоммуникационная сеть «Интернет»;</w:t>
      </w:r>
    </w:p>
    <w:p w14:paraId="7CF7ABB9" w14:textId="77777777" w:rsidR="007D495C" w:rsidRPr="008548E8"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6B1492">
        <w:rPr>
          <w:rFonts w:ascii="Times New Roman" w:eastAsia="Times New Roman" w:hAnsi="Times New Roman"/>
          <w:bCs/>
          <w:sz w:val="24"/>
          <w:szCs w:val="24"/>
          <w:lang w:eastAsia="ru-RU"/>
        </w:rPr>
        <w:t xml:space="preserve">2. Единая информационная компьютерная сеть </w:t>
      </w:r>
      <w:r w:rsidRPr="006B1492">
        <w:rPr>
          <w:rFonts w:ascii="Times New Roman" w:eastAsia="Times New Roman" w:hAnsi="Times New Roman"/>
          <w:bCs/>
          <w:sz w:val="24"/>
          <w:szCs w:val="24"/>
          <w:lang w:val="en-US" w:eastAsia="ru-RU"/>
        </w:rPr>
        <w:t>Moodle</w:t>
      </w:r>
      <w:r w:rsidRPr="006B1492">
        <w:rPr>
          <w:rFonts w:ascii="Times New Roman" w:eastAsia="Times New Roman" w:hAnsi="Times New Roman"/>
          <w:bCs/>
          <w:sz w:val="24"/>
          <w:szCs w:val="24"/>
          <w:lang w:eastAsia="ru-RU"/>
        </w:rPr>
        <w:t>.</w:t>
      </w:r>
    </w:p>
    <w:p w14:paraId="737B9162" w14:textId="609784D9" w:rsidR="005374C1" w:rsidRPr="00023963" w:rsidRDefault="005374C1" w:rsidP="00023963">
      <w:pPr>
        <w:jc w:val="center"/>
        <w:rPr>
          <w:rFonts w:ascii="Times New Roman" w:eastAsia="Times New Roman" w:hAnsi="Times New Roman"/>
          <w:b/>
          <w:color w:val="FF0000"/>
          <w:sz w:val="24"/>
          <w:szCs w:val="24"/>
          <w:lang w:eastAsia="ru-RU"/>
        </w:rPr>
      </w:pPr>
      <w:r w:rsidRPr="00023963">
        <w:rPr>
          <w:rFonts w:ascii="Times New Roman" w:eastAsia="Times New Roman" w:hAnsi="Times New Roman"/>
          <w:b/>
          <w:color w:val="FF0000"/>
          <w:sz w:val="24"/>
          <w:szCs w:val="24"/>
          <w:lang w:eastAsia="ru-RU"/>
        </w:rPr>
        <w:br w:type="page"/>
      </w:r>
    </w:p>
    <w:p w14:paraId="22D54412" w14:textId="63EDC9C2" w:rsidR="002720C9" w:rsidRPr="00C775AC" w:rsidRDefault="002720C9" w:rsidP="002720C9">
      <w:pPr>
        <w:spacing w:after="0" w:line="240" w:lineRule="auto"/>
        <w:jc w:val="center"/>
        <w:rPr>
          <w:rFonts w:ascii="Times New Roman" w:eastAsia="Times New Roman" w:hAnsi="Times New Roman"/>
          <w:b/>
          <w:sz w:val="24"/>
          <w:szCs w:val="24"/>
          <w:lang w:eastAsia="ru-RU"/>
        </w:rPr>
      </w:pPr>
      <w:r w:rsidRPr="00C775AC">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3</w:t>
      </w:r>
      <w:r w:rsidRPr="00C775AC">
        <w:rPr>
          <w:rFonts w:ascii="Times New Roman" w:eastAsia="Times New Roman" w:hAnsi="Times New Roman"/>
          <w:b/>
          <w:sz w:val="24"/>
          <w:szCs w:val="24"/>
          <w:lang w:eastAsia="ru-RU"/>
        </w:rPr>
        <w:t>. ПРОГРАММА ДИСЦИПЛИНЫ</w:t>
      </w:r>
    </w:p>
    <w:p w14:paraId="6AA13343" w14:textId="2C6D9727" w:rsidR="002720C9" w:rsidRDefault="002720C9" w:rsidP="002720C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Pr="002720C9">
        <w:rPr>
          <w:rFonts w:ascii="Times New Roman" w:eastAsia="Times New Roman" w:hAnsi="Times New Roman"/>
          <w:b/>
          <w:sz w:val="24"/>
          <w:szCs w:val="24"/>
          <w:lang w:eastAsia="ru-RU"/>
        </w:rPr>
        <w:t>Технология внутреннего туризма</w:t>
      </w:r>
      <w:r>
        <w:rPr>
          <w:rFonts w:ascii="Times New Roman" w:eastAsia="Times New Roman" w:hAnsi="Times New Roman"/>
          <w:b/>
          <w:sz w:val="24"/>
          <w:szCs w:val="24"/>
          <w:lang w:eastAsia="ru-RU"/>
        </w:rPr>
        <w:t>»</w:t>
      </w:r>
    </w:p>
    <w:p w14:paraId="4538918B" w14:textId="77777777" w:rsidR="002720C9" w:rsidRPr="00B96C01" w:rsidRDefault="002720C9" w:rsidP="00023963">
      <w:pPr>
        <w:autoSpaceDE w:val="0"/>
        <w:autoSpaceDN w:val="0"/>
        <w:adjustRightInd w:val="0"/>
        <w:spacing w:after="0" w:line="360" w:lineRule="auto"/>
        <w:ind w:firstLine="709"/>
        <w:jc w:val="both"/>
        <w:rPr>
          <w:rFonts w:ascii="Times New Roman" w:hAnsi="Times New Roman"/>
          <w:bCs/>
          <w:i/>
          <w:sz w:val="24"/>
          <w:szCs w:val="24"/>
        </w:rPr>
      </w:pPr>
    </w:p>
    <w:p w14:paraId="2634532B" w14:textId="77777777" w:rsidR="002720C9" w:rsidRPr="00B96C01" w:rsidRDefault="002720C9" w:rsidP="00023963">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1. Пояснительная записка</w:t>
      </w:r>
    </w:p>
    <w:p w14:paraId="40677203" w14:textId="0E5DBA2A" w:rsidR="002720C9" w:rsidRPr="00B96C01" w:rsidRDefault="002720C9" w:rsidP="00023963">
      <w:pPr>
        <w:spacing w:after="0" w:line="360" w:lineRule="auto"/>
        <w:ind w:firstLine="708"/>
        <w:jc w:val="both"/>
        <w:rPr>
          <w:rFonts w:ascii="Times New Roman" w:hAnsi="Times New Roman"/>
          <w:sz w:val="24"/>
          <w:szCs w:val="24"/>
        </w:rPr>
      </w:pPr>
      <w:r w:rsidRPr="00B96C01">
        <w:rPr>
          <w:rFonts w:ascii="Times New Roman" w:hAnsi="Times New Roman"/>
          <w:sz w:val="24"/>
          <w:szCs w:val="24"/>
        </w:rPr>
        <w:t>Освоение дисциплины «</w:t>
      </w:r>
      <w:r w:rsidRPr="002720C9">
        <w:rPr>
          <w:rFonts w:ascii="Times New Roman" w:hAnsi="Times New Roman"/>
          <w:bCs/>
          <w:sz w:val="24"/>
          <w:szCs w:val="24"/>
        </w:rPr>
        <w:t>Технология внутреннего туризма</w:t>
      </w:r>
      <w:r w:rsidRPr="00B96C01">
        <w:rPr>
          <w:rFonts w:ascii="Times New Roman" w:hAnsi="Times New Roman"/>
          <w:sz w:val="24"/>
          <w:szCs w:val="24"/>
        </w:rPr>
        <w:t>» позволяет сформировать знания о</w:t>
      </w:r>
      <w:r>
        <w:rPr>
          <w:rFonts w:ascii="Times New Roman" w:hAnsi="Times New Roman"/>
          <w:sz w:val="24"/>
          <w:szCs w:val="24"/>
        </w:rPr>
        <w:t>б особенностях формирования туристского продукта для внутреннего рынка.</w:t>
      </w:r>
    </w:p>
    <w:p w14:paraId="5B8DAB50" w14:textId="77777777" w:rsidR="002720C9" w:rsidRPr="00B96C01" w:rsidRDefault="002720C9" w:rsidP="000239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4"/>
          <w:szCs w:val="24"/>
        </w:rPr>
      </w:pPr>
      <w:r w:rsidRPr="00B96C01">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64F20E2D" w14:textId="77777777" w:rsidR="002720C9" w:rsidRPr="00B96C01" w:rsidRDefault="002720C9" w:rsidP="00023963">
      <w:pPr>
        <w:pStyle w:val="ae"/>
        <w:tabs>
          <w:tab w:val="center" w:pos="4153"/>
          <w:tab w:val="right" w:pos="8306"/>
        </w:tabs>
        <w:spacing w:line="360" w:lineRule="auto"/>
        <w:ind w:firstLine="709"/>
        <w:jc w:val="both"/>
        <w:rPr>
          <w:rFonts w:ascii="Times New Roman" w:hAnsi="Times New Roman"/>
          <w:sz w:val="24"/>
          <w:szCs w:val="24"/>
          <w:lang w:eastAsia="x-none"/>
        </w:rPr>
      </w:pPr>
      <w:r>
        <w:rPr>
          <w:rFonts w:ascii="Times New Roman" w:hAnsi="Times New Roman"/>
          <w:sz w:val="24"/>
          <w:szCs w:val="24"/>
          <w:lang w:eastAsia="x-none"/>
        </w:rPr>
        <w:t xml:space="preserve">ПК-2 - </w:t>
      </w:r>
      <w:r w:rsidRPr="00C775AC">
        <w:rPr>
          <w:rFonts w:ascii="Times New Roman" w:hAnsi="Times New Roman"/>
          <w:sz w:val="24"/>
          <w:szCs w:val="24"/>
          <w:lang w:eastAsia="x-none"/>
        </w:rPr>
        <w:t>Способен разрабатывать туристские продукты, в том числе инновационные</w:t>
      </w:r>
    </w:p>
    <w:p w14:paraId="3516C6B0" w14:textId="77777777" w:rsidR="002720C9" w:rsidRPr="00B96C01" w:rsidRDefault="002720C9" w:rsidP="00023963">
      <w:pPr>
        <w:pStyle w:val="a4"/>
        <w:spacing w:after="0" w:line="360" w:lineRule="auto"/>
        <w:ind w:left="709"/>
        <w:jc w:val="both"/>
        <w:rPr>
          <w:rFonts w:ascii="Times New Roman" w:eastAsia="Times New Roman" w:hAnsi="Times New Roman"/>
          <w:sz w:val="24"/>
          <w:szCs w:val="24"/>
          <w:lang w:eastAsia="ru-RU"/>
        </w:rPr>
      </w:pPr>
    </w:p>
    <w:p w14:paraId="45D12ED2" w14:textId="77777777" w:rsidR="002720C9" w:rsidRPr="00B96C01" w:rsidRDefault="002720C9" w:rsidP="0002396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2. Место в структуре модуля</w:t>
      </w:r>
    </w:p>
    <w:p w14:paraId="04FE02D0" w14:textId="163E1DC3" w:rsidR="002720C9" w:rsidRPr="00B96C01" w:rsidRDefault="002720C9" w:rsidP="0002396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sz w:val="24"/>
          <w:szCs w:val="24"/>
        </w:rPr>
        <w:t>Учебная дисциплина «</w:t>
      </w:r>
      <w:r w:rsidRPr="002720C9">
        <w:rPr>
          <w:rFonts w:ascii="Times New Roman" w:hAnsi="Times New Roman"/>
          <w:bCs/>
          <w:sz w:val="24"/>
          <w:szCs w:val="24"/>
        </w:rPr>
        <w:t>Технология внутреннего туризма</w:t>
      </w:r>
      <w:r w:rsidRPr="00B96C01">
        <w:rPr>
          <w:rFonts w:ascii="Times New Roman" w:hAnsi="Times New Roman"/>
          <w:sz w:val="24"/>
          <w:szCs w:val="24"/>
        </w:rPr>
        <w:t>» входит в м</w:t>
      </w:r>
      <w:r w:rsidRPr="00B96C01">
        <w:rPr>
          <w:rFonts w:ascii="Times New Roman" w:hAnsi="Times New Roman"/>
          <w:bCs/>
          <w:iCs/>
          <w:sz w:val="24"/>
          <w:szCs w:val="24"/>
        </w:rPr>
        <w:t>одуль «</w:t>
      </w:r>
      <w:r>
        <w:rPr>
          <w:rFonts w:ascii="Times New Roman" w:hAnsi="Times New Roman"/>
          <w:sz w:val="24"/>
          <w:szCs w:val="24"/>
        </w:rPr>
        <w:t>Управление инфраструктурой туристкой деятельности</w:t>
      </w:r>
      <w:r w:rsidRPr="00B96C01">
        <w:rPr>
          <w:rFonts w:ascii="Times New Roman" w:hAnsi="Times New Roman"/>
          <w:bCs/>
          <w:iCs/>
          <w:sz w:val="24"/>
          <w:szCs w:val="24"/>
        </w:rPr>
        <w:t>»</w:t>
      </w:r>
      <w:r>
        <w:rPr>
          <w:rFonts w:ascii="Times New Roman" w:hAnsi="Times New Roman"/>
          <w:bCs/>
          <w:iCs/>
          <w:sz w:val="24"/>
          <w:szCs w:val="24"/>
        </w:rPr>
        <w:t xml:space="preserve"> и является вариативной дисциплиной. </w:t>
      </w:r>
      <w:r w:rsidRPr="00B96C01">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Pr="00B96C01">
        <w:rPr>
          <w:rFonts w:ascii="Times New Roman" w:hAnsi="Times New Roman"/>
          <w:bCs/>
          <w:iCs/>
          <w:sz w:val="24"/>
          <w:szCs w:val="24"/>
        </w:rPr>
        <w:t>ющ</w:t>
      </w:r>
      <w:r>
        <w:rPr>
          <w:rFonts w:ascii="Times New Roman" w:hAnsi="Times New Roman"/>
          <w:bCs/>
          <w:iCs/>
          <w:sz w:val="24"/>
          <w:szCs w:val="24"/>
        </w:rPr>
        <w:t>их</w:t>
      </w:r>
      <w:r w:rsidRPr="00B96C01">
        <w:rPr>
          <w:rFonts w:ascii="Times New Roman" w:hAnsi="Times New Roman"/>
          <w:bCs/>
          <w:iCs/>
          <w:sz w:val="24"/>
          <w:szCs w:val="24"/>
        </w:rPr>
        <w:t xml:space="preserve"> дисциплин: «Организация туристкой деятельности»</w:t>
      </w:r>
      <w:r>
        <w:rPr>
          <w:rFonts w:ascii="Times New Roman" w:hAnsi="Times New Roman"/>
          <w:bCs/>
          <w:iCs/>
          <w:sz w:val="24"/>
          <w:szCs w:val="24"/>
        </w:rPr>
        <w:t>, «Разработка туристских маршрутов и программ»</w:t>
      </w:r>
      <w:r w:rsidRPr="00B96C01">
        <w:rPr>
          <w:rFonts w:ascii="Times New Roman" w:hAnsi="Times New Roman"/>
          <w:bCs/>
          <w:iCs/>
          <w:sz w:val="24"/>
          <w:szCs w:val="24"/>
        </w:rPr>
        <w:t>.</w:t>
      </w:r>
    </w:p>
    <w:p w14:paraId="1FBE94D8" w14:textId="71A31D01" w:rsidR="002720C9" w:rsidRPr="00B96C01" w:rsidRDefault="002720C9" w:rsidP="0002396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sz w:val="24"/>
          <w:szCs w:val="24"/>
        </w:rPr>
        <w:t>Дисциплина «</w:t>
      </w:r>
      <w:r w:rsidRPr="002720C9">
        <w:rPr>
          <w:rFonts w:ascii="Times New Roman" w:hAnsi="Times New Roman"/>
          <w:sz w:val="24"/>
          <w:szCs w:val="24"/>
        </w:rPr>
        <w:t>Технология внутреннего туризма</w:t>
      </w:r>
      <w:r w:rsidRPr="00B96C01">
        <w:rPr>
          <w:rFonts w:ascii="Times New Roman" w:hAnsi="Times New Roman"/>
          <w:sz w:val="24"/>
          <w:szCs w:val="24"/>
        </w:rPr>
        <w:t>» выступает предшествующей для прохождения производственной практики.</w:t>
      </w:r>
    </w:p>
    <w:p w14:paraId="6D60ED8B" w14:textId="77777777" w:rsidR="002720C9" w:rsidRPr="00B96C01" w:rsidRDefault="002720C9" w:rsidP="0002396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3. Цели и задачи</w:t>
      </w:r>
    </w:p>
    <w:p w14:paraId="082A9785" w14:textId="77777777" w:rsidR="002720C9" w:rsidRDefault="002720C9" w:rsidP="00023963">
      <w:pPr>
        <w:shd w:val="clear" w:color="auto" w:fill="FFFFFF"/>
        <w:spacing w:after="0" w:line="360" w:lineRule="auto"/>
        <w:ind w:firstLine="709"/>
        <w:jc w:val="both"/>
        <w:rPr>
          <w:rFonts w:ascii="Times New Roman" w:hAnsi="Times New Roman"/>
          <w:sz w:val="24"/>
          <w:szCs w:val="24"/>
          <w:shd w:val="clear" w:color="auto" w:fill="FFFFFF"/>
        </w:rPr>
      </w:pPr>
      <w:r w:rsidRPr="00B96C01">
        <w:rPr>
          <w:rFonts w:ascii="Times New Roman" w:hAnsi="Times New Roman"/>
          <w:iCs/>
          <w:sz w:val="24"/>
          <w:szCs w:val="24"/>
        </w:rPr>
        <w:t>Цель</w:t>
      </w:r>
      <w:r w:rsidRPr="00B96C01">
        <w:rPr>
          <w:rFonts w:ascii="Times New Roman" w:hAnsi="Times New Roman"/>
          <w:b/>
          <w:bCs/>
          <w:iCs/>
          <w:sz w:val="24"/>
          <w:szCs w:val="24"/>
        </w:rPr>
        <w:t xml:space="preserve"> </w:t>
      </w:r>
      <w:r w:rsidRPr="00B96C01">
        <w:rPr>
          <w:rFonts w:ascii="Times New Roman" w:hAnsi="Times New Roman"/>
          <w:iCs/>
          <w:sz w:val="24"/>
          <w:szCs w:val="24"/>
        </w:rPr>
        <w:t>дисциплины</w:t>
      </w:r>
      <w:r w:rsidRPr="00B96C01">
        <w:rPr>
          <w:rFonts w:ascii="Times New Roman" w:hAnsi="Times New Roman"/>
          <w:sz w:val="24"/>
          <w:szCs w:val="24"/>
        </w:rPr>
        <w:t xml:space="preserve"> - </w:t>
      </w:r>
      <w:r w:rsidRPr="00B96C01">
        <w:rPr>
          <w:rFonts w:ascii="Times New Roman" w:hAnsi="Times New Roman"/>
          <w:sz w:val="24"/>
          <w:szCs w:val="24"/>
          <w:shd w:val="clear" w:color="auto" w:fill="FFFFFF"/>
        </w:rPr>
        <w:t>формирование условий для овладения обучающимися практических умений в области формирования туристских маршрутов с учетом</w:t>
      </w:r>
      <w:r>
        <w:rPr>
          <w:rFonts w:ascii="Times New Roman" w:hAnsi="Times New Roman"/>
          <w:sz w:val="24"/>
          <w:szCs w:val="24"/>
          <w:shd w:val="clear" w:color="auto" w:fill="FFFFFF"/>
        </w:rPr>
        <w:t xml:space="preserve"> специфики внутреннего рынка.</w:t>
      </w:r>
    </w:p>
    <w:p w14:paraId="3F027D84" w14:textId="77777777" w:rsidR="002720C9" w:rsidRPr="00B96C01" w:rsidRDefault="002720C9" w:rsidP="00023963">
      <w:pPr>
        <w:spacing w:after="0" w:line="360" w:lineRule="auto"/>
        <w:ind w:firstLine="709"/>
        <w:jc w:val="both"/>
        <w:rPr>
          <w:rFonts w:ascii="Times New Roman" w:hAnsi="Times New Roman"/>
          <w:sz w:val="24"/>
          <w:szCs w:val="24"/>
        </w:rPr>
      </w:pPr>
      <w:r w:rsidRPr="00B96C01">
        <w:rPr>
          <w:rFonts w:ascii="Times New Roman" w:hAnsi="Times New Roman"/>
          <w:sz w:val="24"/>
          <w:szCs w:val="24"/>
        </w:rPr>
        <w:t>Задачи:</w:t>
      </w:r>
    </w:p>
    <w:p w14:paraId="5D960911" w14:textId="497A5DDE" w:rsidR="002720C9" w:rsidRPr="00B96C01" w:rsidRDefault="002720C9" w:rsidP="00023963">
      <w:pPr>
        <w:numPr>
          <w:ilvl w:val="0"/>
          <w:numId w:val="10"/>
        </w:numPr>
        <w:tabs>
          <w:tab w:val="left" w:pos="993"/>
        </w:tabs>
        <w:spacing w:after="0" w:line="36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способствовать формированию у обучающихся умений по </w:t>
      </w:r>
      <w:r w:rsidRPr="00B96C01">
        <w:rPr>
          <w:rFonts w:ascii="Times New Roman" w:hAnsi="Times New Roman"/>
          <w:sz w:val="24"/>
          <w:szCs w:val="24"/>
        </w:rPr>
        <w:t xml:space="preserve">анализу </w:t>
      </w:r>
      <w:r>
        <w:rPr>
          <w:rFonts w:ascii="Times New Roman" w:hAnsi="Times New Roman"/>
          <w:sz w:val="24"/>
          <w:szCs w:val="24"/>
        </w:rPr>
        <w:t>туристско-рекреационных ресурсов территории необходимых для формирования турпродукта</w:t>
      </w:r>
      <w:r w:rsidRPr="00B96C01">
        <w:rPr>
          <w:rFonts w:ascii="Times New Roman" w:hAnsi="Times New Roman"/>
          <w:sz w:val="24"/>
          <w:szCs w:val="24"/>
        </w:rPr>
        <w:t>;</w:t>
      </w:r>
      <w:r w:rsidRPr="00B96C01">
        <w:rPr>
          <w:rFonts w:ascii="Times New Roman" w:eastAsia="Times New Roman" w:hAnsi="Times New Roman"/>
          <w:sz w:val="24"/>
          <w:szCs w:val="24"/>
          <w:lang w:eastAsia="ru-RU"/>
        </w:rPr>
        <w:t xml:space="preserve"> </w:t>
      </w:r>
    </w:p>
    <w:p w14:paraId="32BC61C7" w14:textId="616B227B" w:rsidR="002720C9" w:rsidRPr="00B96C01" w:rsidRDefault="002720C9" w:rsidP="00023963">
      <w:pPr>
        <w:numPr>
          <w:ilvl w:val="0"/>
          <w:numId w:val="11"/>
        </w:numPr>
        <w:tabs>
          <w:tab w:val="left" w:pos="993"/>
        </w:tabs>
        <w:spacing w:after="0" w:line="36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способствовать формирование у обучающихся умений разрабатывать инновационные предложения для </w:t>
      </w:r>
      <w:r>
        <w:rPr>
          <w:rFonts w:ascii="Times New Roman" w:eastAsia="Times New Roman" w:hAnsi="Times New Roman"/>
          <w:sz w:val="24"/>
          <w:szCs w:val="24"/>
          <w:lang w:eastAsia="ru-RU"/>
        </w:rPr>
        <w:t>внутреннего туристского рынка</w:t>
      </w:r>
      <w:r w:rsidRPr="00B96C01">
        <w:rPr>
          <w:rFonts w:ascii="Times New Roman" w:eastAsia="Times New Roman" w:hAnsi="Times New Roman"/>
          <w:sz w:val="24"/>
          <w:szCs w:val="24"/>
          <w:lang w:eastAsia="ru-RU"/>
        </w:rPr>
        <w:t>.</w:t>
      </w:r>
    </w:p>
    <w:p w14:paraId="7FFFD4E6" w14:textId="77777777" w:rsidR="002720C9" w:rsidRPr="00B96C01" w:rsidRDefault="002720C9" w:rsidP="00023963">
      <w:pPr>
        <w:spacing w:after="0" w:line="360" w:lineRule="auto"/>
        <w:jc w:val="both"/>
        <w:outlineLvl w:val="3"/>
        <w:rPr>
          <w:rFonts w:ascii="Times New Roman" w:hAnsi="Times New Roman"/>
          <w:sz w:val="24"/>
          <w:szCs w:val="24"/>
        </w:rPr>
      </w:pPr>
    </w:p>
    <w:p w14:paraId="149771F2" w14:textId="77777777" w:rsidR="002720C9" w:rsidRPr="00B96C01" w:rsidRDefault="002720C9" w:rsidP="0002396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 xml:space="preserve">4. Образовательные результаты </w:t>
      </w:r>
    </w:p>
    <w:p w14:paraId="10FB0418" w14:textId="77777777" w:rsidR="002720C9" w:rsidRPr="00B96C01" w:rsidRDefault="002720C9" w:rsidP="002720C9">
      <w:pPr>
        <w:autoSpaceDE w:val="0"/>
        <w:autoSpaceDN w:val="0"/>
        <w:adjustRightInd w:val="0"/>
        <w:spacing w:after="0" w:line="240" w:lineRule="auto"/>
        <w:ind w:firstLine="709"/>
        <w:jc w:val="both"/>
        <w:rPr>
          <w:rFonts w:ascii="Times New Roman" w:hAnsi="Times New Roman"/>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1884"/>
        <w:gridCol w:w="1137"/>
        <w:gridCol w:w="1868"/>
        <w:gridCol w:w="2040"/>
        <w:gridCol w:w="1465"/>
      </w:tblGrid>
      <w:tr w:rsidR="002720C9" w:rsidRPr="00D97D1D" w14:paraId="3EA3BFBE" w14:textId="77777777" w:rsidTr="00F300AF">
        <w:trPr>
          <w:trHeight w:val="385"/>
        </w:trPr>
        <w:tc>
          <w:tcPr>
            <w:tcW w:w="963" w:type="dxa"/>
          </w:tcPr>
          <w:p w14:paraId="08D8C285" w14:textId="77777777" w:rsidR="002720C9" w:rsidRPr="00D97D1D" w:rsidRDefault="002720C9" w:rsidP="00F300AF">
            <w:pPr>
              <w:autoSpaceDE w:val="0"/>
              <w:autoSpaceDN w:val="0"/>
              <w:adjustRightInd w:val="0"/>
              <w:spacing w:after="0" w:line="240" w:lineRule="auto"/>
              <w:jc w:val="both"/>
              <w:rPr>
                <w:rFonts w:ascii="Times New Roman" w:hAnsi="Times New Roman"/>
                <w:sz w:val="24"/>
                <w:szCs w:val="24"/>
              </w:rPr>
            </w:pPr>
            <w:r w:rsidRPr="00D97D1D">
              <w:rPr>
                <w:rFonts w:ascii="Times New Roman" w:hAnsi="Times New Roman"/>
                <w:sz w:val="24"/>
                <w:szCs w:val="24"/>
              </w:rPr>
              <w:t>Код ОР модуля</w:t>
            </w:r>
          </w:p>
        </w:tc>
        <w:tc>
          <w:tcPr>
            <w:tcW w:w="1914" w:type="dxa"/>
          </w:tcPr>
          <w:p w14:paraId="7EAB2BD3" w14:textId="77777777" w:rsidR="002720C9" w:rsidRPr="00D97D1D" w:rsidRDefault="002720C9" w:rsidP="00F300AF">
            <w:pPr>
              <w:suppressAutoHyphens/>
              <w:autoSpaceDE w:val="0"/>
              <w:autoSpaceDN w:val="0"/>
              <w:adjustRightInd w:val="0"/>
              <w:spacing w:after="0" w:line="240" w:lineRule="auto"/>
              <w:jc w:val="both"/>
              <w:rPr>
                <w:rFonts w:ascii="Times New Roman" w:hAnsi="Times New Roman"/>
                <w:sz w:val="24"/>
                <w:szCs w:val="24"/>
              </w:rPr>
            </w:pPr>
            <w:r w:rsidRPr="00D97D1D">
              <w:rPr>
                <w:rFonts w:ascii="Times New Roman" w:hAnsi="Times New Roman"/>
                <w:sz w:val="24"/>
                <w:szCs w:val="24"/>
              </w:rPr>
              <w:t>Образовательные результаты модуля</w:t>
            </w:r>
          </w:p>
        </w:tc>
        <w:tc>
          <w:tcPr>
            <w:tcW w:w="1154" w:type="dxa"/>
          </w:tcPr>
          <w:p w14:paraId="07BD30BF" w14:textId="77777777" w:rsidR="002720C9" w:rsidRPr="00D97D1D" w:rsidRDefault="002720C9" w:rsidP="00F300AF">
            <w:pPr>
              <w:autoSpaceDE w:val="0"/>
              <w:autoSpaceDN w:val="0"/>
              <w:adjustRightInd w:val="0"/>
              <w:spacing w:after="0" w:line="240" w:lineRule="auto"/>
              <w:rPr>
                <w:rFonts w:ascii="Times New Roman" w:hAnsi="Times New Roman"/>
                <w:sz w:val="24"/>
                <w:szCs w:val="24"/>
              </w:rPr>
            </w:pPr>
            <w:r w:rsidRPr="00D97D1D">
              <w:rPr>
                <w:rFonts w:ascii="Times New Roman" w:hAnsi="Times New Roman"/>
                <w:sz w:val="24"/>
                <w:szCs w:val="24"/>
              </w:rPr>
              <w:t>Код ОР дисциплины</w:t>
            </w:r>
          </w:p>
        </w:tc>
        <w:tc>
          <w:tcPr>
            <w:tcW w:w="1898" w:type="dxa"/>
          </w:tcPr>
          <w:p w14:paraId="0003C2DE" w14:textId="77777777" w:rsidR="002720C9" w:rsidRPr="00D97D1D" w:rsidRDefault="002720C9" w:rsidP="00F300AF">
            <w:pPr>
              <w:autoSpaceDE w:val="0"/>
              <w:autoSpaceDN w:val="0"/>
              <w:adjustRightInd w:val="0"/>
              <w:spacing w:after="0" w:line="240" w:lineRule="auto"/>
              <w:rPr>
                <w:rFonts w:ascii="Times New Roman" w:hAnsi="Times New Roman"/>
                <w:sz w:val="24"/>
                <w:szCs w:val="24"/>
              </w:rPr>
            </w:pPr>
            <w:r w:rsidRPr="00D97D1D">
              <w:rPr>
                <w:rFonts w:ascii="Times New Roman" w:hAnsi="Times New Roman"/>
                <w:sz w:val="24"/>
                <w:szCs w:val="24"/>
              </w:rPr>
              <w:t>Образовательные результаты дисциплины</w:t>
            </w:r>
          </w:p>
        </w:tc>
        <w:tc>
          <w:tcPr>
            <w:tcW w:w="2073" w:type="dxa"/>
            <w:shd w:val="clear" w:color="000000" w:fill="FFFFFF"/>
          </w:tcPr>
          <w:p w14:paraId="2B5769F5" w14:textId="77777777" w:rsidR="002720C9" w:rsidRPr="00D97D1D" w:rsidRDefault="002720C9" w:rsidP="00F300AF">
            <w:pPr>
              <w:autoSpaceDE w:val="0"/>
              <w:autoSpaceDN w:val="0"/>
              <w:adjustRightInd w:val="0"/>
              <w:spacing w:after="0" w:line="240" w:lineRule="auto"/>
              <w:jc w:val="both"/>
              <w:rPr>
                <w:rFonts w:ascii="Times New Roman" w:hAnsi="Times New Roman"/>
                <w:sz w:val="24"/>
                <w:szCs w:val="24"/>
              </w:rPr>
            </w:pPr>
            <w:r w:rsidRPr="00D97D1D">
              <w:rPr>
                <w:rFonts w:ascii="Times New Roman" w:hAnsi="Times New Roman"/>
                <w:sz w:val="24"/>
                <w:szCs w:val="24"/>
              </w:rPr>
              <w:t>Код ИДК</w:t>
            </w:r>
          </w:p>
        </w:tc>
        <w:tc>
          <w:tcPr>
            <w:tcW w:w="1488" w:type="dxa"/>
            <w:shd w:val="clear" w:color="000000" w:fill="FFFFFF"/>
          </w:tcPr>
          <w:p w14:paraId="5388B565" w14:textId="77777777" w:rsidR="002720C9" w:rsidRPr="00D97D1D" w:rsidRDefault="002720C9" w:rsidP="00F300AF">
            <w:pPr>
              <w:autoSpaceDE w:val="0"/>
              <w:autoSpaceDN w:val="0"/>
              <w:adjustRightInd w:val="0"/>
              <w:spacing w:after="0" w:line="240" w:lineRule="auto"/>
              <w:jc w:val="both"/>
              <w:rPr>
                <w:rFonts w:ascii="Times New Roman" w:hAnsi="Times New Roman"/>
                <w:sz w:val="24"/>
                <w:szCs w:val="24"/>
              </w:rPr>
            </w:pPr>
            <w:r w:rsidRPr="00D97D1D">
              <w:rPr>
                <w:rFonts w:ascii="Times New Roman" w:hAnsi="Times New Roman"/>
                <w:sz w:val="24"/>
                <w:szCs w:val="24"/>
              </w:rPr>
              <w:t>Средства оценивания ОР</w:t>
            </w:r>
          </w:p>
        </w:tc>
      </w:tr>
      <w:tr w:rsidR="002720C9" w:rsidRPr="00D97D1D" w14:paraId="0EC058BC" w14:textId="77777777" w:rsidTr="00F300AF">
        <w:trPr>
          <w:trHeight w:val="433"/>
        </w:trPr>
        <w:tc>
          <w:tcPr>
            <w:tcW w:w="950" w:type="dxa"/>
            <w:shd w:val="clear" w:color="auto" w:fill="auto"/>
          </w:tcPr>
          <w:p w14:paraId="2AFFA84D" w14:textId="2DBBCC5A" w:rsidR="002720C9" w:rsidRPr="00D97D1D" w:rsidRDefault="002720C9" w:rsidP="00F300AF">
            <w:pPr>
              <w:spacing w:after="0" w:line="240" w:lineRule="auto"/>
              <w:jc w:val="both"/>
              <w:rPr>
                <w:rFonts w:ascii="Times New Roman" w:eastAsia="Times New Roman" w:hAnsi="Times New Roman"/>
                <w:sz w:val="24"/>
                <w:szCs w:val="24"/>
                <w:lang w:eastAsia="ru-RU"/>
              </w:rPr>
            </w:pPr>
            <w:r w:rsidRPr="00D97D1D">
              <w:rPr>
                <w:rFonts w:ascii="Times New Roman" w:eastAsia="Times New Roman" w:hAnsi="Times New Roman"/>
                <w:sz w:val="24"/>
                <w:szCs w:val="24"/>
                <w:lang w:eastAsia="ru-RU"/>
              </w:rPr>
              <w:t>ОР.</w:t>
            </w:r>
            <w:r w:rsidR="00D97D1D" w:rsidRPr="00D97D1D">
              <w:rPr>
                <w:rFonts w:ascii="Times New Roman" w:eastAsia="Times New Roman" w:hAnsi="Times New Roman"/>
                <w:sz w:val="24"/>
                <w:szCs w:val="24"/>
                <w:lang w:eastAsia="ru-RU"/>
              </w:rPr>
              <w:t>1</w:t>
            </w:r>
          </w:p>
          <w:p w14:paraId="2CE8685E" w14:textId="77777777" w:rsidR="002720C9" w:rsidRPr="00D97D1D" w:rsidRDefault="002720C9" w:rsidP="00F300AF">
            <w:pPr>
              <w:spacing w:after="0" w:line="240" w:lineRule="auto"/>
              <w:rPr>
                <w:rFonts w:ascii="Times New Roman" w:hAnsi="Times New Roman"/>
                <w:sz w:val="24"/>
                <w:szCs w:val="24"/>
              </w:rPr>
            </w:pPr>
          </w:p>
        </w:tc>
        <w:tc>
          <w:tcPr>
            <w:tcW w:w="1884" w:type="dxa"/>
            <w:shd w:val="clear" w:color="auto" w:fill="auto"/>
          </w:tcPr>
          <w:p w14:paraId="6AF8A22E" w14:textId="69A7367C" w:rsidR="002720C9" w:rsidRPr="00D97D1D" w:rsidRDefault="00D97D1D" w:rsidP="00F300AF">
            <w:pPr>
              <w:pStyle w:val="a4"/>
              <w:spacing w:after="0" w:line="240" w:lineRule="auto"/>
              <w:ind w:left="0"/>
              <w:rPr>
                <w:rFonts w:ascii="Times New Roman" w:eastAsia="Times New Roman" w:hAnsi="Times New Roman" w:cs="Times New Roman"/>
                <w:sz w:val="24"/>
                <w:szCs w:val="24"/>
                <w:lang w:eastAsia="ru-RU"/>
              </w:rPr>
            </w:pPr>
            <w:r w:rsidRPr="00D97D1D">
              <w:rPr>
                <w:rFonts w:ascii="Times New Roman" w:eastAsia="Times New Roman" w:hAnsi="Times New Roman"/>
                <w:sz w:val="24"/>
                <w:szCs w:val="24"/>
                <w:lang w:eastAsia="ru-RU"/>
              </w:rPr>
              <w:t xml:space="preserve">Демонстрирует умения разрабатывать туристские продукты и </w:t>
            </w:r>
            <w:r w:rsidRPr="00D97D1D">
              <w:rPr>
                <w:rFonts w:ascii="Times New Roman" w:eastAsia="Times New Roman" w:hAnsi="Times New Roman"/>
                <w:sz w:val="24"/>
                <w:szCs w:val="24"/>
                <w:lang w:eastAsia="ru-RU"/>
              </w:rPr>
              <w:lastRenderedPageBreak/>
              <w:t>осуществлять оценку их качества с учетом целевой аудитории в условиях ограниченности ресурсов</w:t>
            </w:r>
          </w:p>
        </w:tc>
        <w:tc>
          <w:tcPr>
            <w:tcW w:w="1138" w:type="dxa"/>
          </w:tcPr>
          <w:p w14:paraId="5F72BC37" w14:textId="48304AF4" w:rsidR="002720C9" w:rsidRPr="00D97D1D" w:rsidRDefault="002720C9" w:rsidP="00F300AF">
            <w:pPr>
              <w:spacing w:after="0" w:line="240" w:lineRule="auto"/>
              <w:rPr>
                <w:rFonts w:ascii="Times New Roman" w:hAnsi="Times New Roman"/>
                <w:bCs/>
                <w:color w:val="000000"/>
                <w:sz w:val="24"/>
                <w:szCs w:val="24"/>
              </w:rPr>
            </w:pPr>
            <w:r w:rsidRPr="00D97D1D">
              <w:rPr>
                <w:rFonts w:ascii="Times New Roman" w:hAnsi="Times New Roman"/>
                <w:sz w:val="24"/>
                <w:szCs w:val="24"/>
              </w:rPr>
              <w:lastRenderedPageBreak/>
              <w:t xml:space="preserve">ОР. </w:t>
            </w:r>
            <w:r w:rsidR="00023963">
              <w:rPr>
                <w:rFonts w:ascii="Times New Roman" w:hAnsi="Times New Roman"/>
                <w:sz w:val="24"/>
                <w:szCs w:val="24"/>
              </w:rPr>
              <w:t>1.3.1</w:t>
            </w:r>
          </w:p>
        </w:tc>
        <w:tc>
          <w:tcPr>
            <w:tcW w:w="1869" w:type="dxa"/>
          </w:tcPr>
          <w:p w14:paraId="4FAB6D69" w14:textId="758194B9" w:rsidR="002720C9" w:rsidRPr="00D97D1D" w:rsidRDefault="002720C9" w:rsidP="00F300AF">
            <w:pPr>
              <w:autoSpaceDE w:val="0"/>
              <w:autoSpaceDN w:val="0"/>
              <w:adjustRightInd w:val="0"/>
              <w:spacing w:after="0" w:line="240" w:lineRule="auto"/>
              <w:rPr>
                <w:rFonts w:ascii="Times New Roman" w:hAnsi="Times New Roman"/>
                <w:sz w:val="24"/>
                <w:szCs w:val="24"/>
              </w:rPr>
            </w:pPr>
            <w:r w:rsidRPr="00D97D1D">
              <w:rPr>
                <w:rFonts w:ascii="Times New Roman" w:hAnsi="Times New Roman"/>
                <w:sz w:val="24"/>
                <w:szCs w:val="24"/>
              </w:rPr>
              <w:t>Демонстрирует навыки</w:t>
            </w:r>
            <w:r w:rsidR="00D97D1D" w:rsidRPr="00D97D1D">
              <w:rPr>
                <w:rFonts w:ascii="Times New Roman" w:hAnsi="Times New Roman"/>
                <w:sz w:val="24"/>
                <w:szCs w:val="24"/>
              </w:rPr>
              <w:t xml:space="preserve"> формирования и оценки туристских </w:t>
            </w:r>
            <w:r w:rsidR="00D97D1D" w:rsidRPr="00D97D1D">
              <w:rPr>
                <w:rFonts w:ascii="Times New Roman" w:hAnsi="Times New Roman"/>
                <w:sz w:val="24"/>
                <w:szCs w:val="24"/>
              </w:rPr>
              <w:lastRenderedPageBreak/>
              <w:t>продуктов для внутреннего рынка</w:t>
            </w:r>
          </w:p>
        </w:tc>
        <w:tc>
          <w:tcPr>
            <w:tcW w:w="2041" w:type="dxa"/>
            <w:shd w:val="clear" w:color="auto" w:fill="auto"/>
          </w:tcPr>
          <w:p w14:paraId="7E913067" w14:textId="59A69034" w:rsidR="002720C9" w:rsidRPr="00D97D1D" w:rsidRDefault="00D97D1D" w:rsidP="00F300AF">
            <w:pPr>
              <w:spacing w:after="0" w:line="240" w:lineRule="auto"/>
              <w:rPr>
                <w:rFonts w:ascii="Times New Roman" w:hAnsi="Times New Roman"/>
                <w:sz w:val="24"/>
                <w:szCs w:val="24"/>
              </w:rPr>
            </w:pPr>
            <w:r w:rsidRPr="00D97D1D">
              <w:rPr>
                <w:rFonts w:ascii="Times New Roman" w:eastAsia="Times New Roman" w:hAnsi="Times New Roman"/>
                <w:sz w:val="24"/>
                <w:szCs w:val="24"/>
                <w:lang w:eastAsia="ru-RU"/>
              </w:rPr>
              <w:lastRenderedPageBreak/>
              <w:t xml:space="preserve">ПК-2.2 Оценивает эффективность разработанных </w:t>
            </w:r>
            <w:r w:rsidRPr="00D97D1D">
              <w:rPr>
                <w:rFonts w:ascii="Times New Roman" w:eastAsia="Times New Roman" w:hAnsi="Times New Roman"/>
                <w:sz w:val="24"/>
                <w:szCs w:val="24"/>
                <w:lang w:eastAsia="ru-RU"/>
              </w:rPr>
              <w:lastRenderedPageBreak/>
              <w:t>туристских продуктов</w:t>
            </w:r>
          </w:p>
        </w:tc>
        <w:tc>
          <w:tcPr>
            <w:tcW w:w="1466" w:type="dxa"/>
            <w:shd w:val="clear" w:color="000000" w:fill="FFFFFF"/>
          </w:tcPr>
          <w:p w14:paraId="22FAE8C3" w14:textId="77777777" w:rsidR="002720C9" w:rsidRPr="00D97D1D" w:rsidRDefault="002720C9" w:rsidP="00F300AF">
            <w:pPr>
              <w:spacing w:after="0" w:line="240" w:lineRule="auto"/>
              <w:rPr>
                <w:rFonts w:ascii="Times New Roman" w:hAnsi="Times New Roman"/>
                <w:sz w:val="24"/>
                <w:szCs w:val="24"/>
              </w:rPr>
            </w:pPr>
            <w:r w:rsidRPr="00D97D1D">
              <w:rPr>
                <w:rFonts w:ascii="Times New Roman" w:hAnsi="Times New Roman"/>
                <w:sz w:val="24"/>
                <w:szCs w:val="24"/>
              </w:rPr>
              <w:lastRenderedPageBreak/>
              <w:t>Кейс-задание</w:t>
            </w:r>
          </w:p>
        </w:tc>
      </w:tr>
    </w:tbl>
    <w:p w14:paraId="07A7F322" w14:textId="5D09BB8E" w:rsidR="00D97D1D" w:rsidRDefault="00D97D1D" w:rsidP="002720C9">
      <w:pPr>
        <w:autoSpaceDE w:val="0"/>
        <w:autoSpaceDN w:val="0"/>
        <w:adjustRightInd w:val="0"/>
        <w:spacing w:after="0" w:line="240" w:lineRule="auto"/>
        <w:ind w:firstLine="709"/>
        <w:jc w:val="both"/>
        <w:rPr>
          <w:rFonts w:ascii="Times New Roman" w:hAnsi="Times New Roman"/>
          <w:b/>
          <w:bCs/>
          <w:sz w:val="24"/>
          <w:szCs w:val="24"/>
        </w:rPr>
      </w:pPr>
    </w:p>
    <w:p w14:paraId="0418DA40" w14:textId="1CDA8EE0" w:rsidR="002720C9" w:rsidRPr="00B96C01" w:rsidRDefault="002720C9" w:rsidP="002720C9">
      <w:pPr>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5. Содержание дисциплины</w:t>
      </w:r>
    </w:p>
    <w:p w14:paraId="48797455" w14:textId="77777777" w:rsidR="002720C9" w:rsidRDefault="002720C9" w:rsidP="002720C9">
      <w:pPr>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5.1. Тематический план</w:t>
      </w:r>
    </w:p>
    <w:tbl>
      <w:tblPr>
        <w:tblW w:w="5150" w:type="pct"/>
        <w:tblLayout w:type="fixed"/>
        <w:tblLook w:val="0000" w:firstRow="0" w:lastRow="0" w:firstColumn="0" w:lastColumn="0" w:noHBand="0" w:noVBand="0"/>
      </w:tblPr>
      <w:tblGrid>
        <w:gridCol w:w="2996"/>
        <w:gridCol w:w="557"/>
        <w:gridCol w:w="695"/>
        <w:gridCol w:w="557"/>
        <w:gridCol w:w="695"/>
        <w:gridCol w:w="557"/>
        <w:gridCol w:w="698"/>
        <w:gridCol w:w="969"/>
        <w:gridCol w:w="832"/>
        <w:gridCol w:w="1072"/>
      </w:tblGrid>
      <w:tr w:rsidR="002720C9" w:rsidRPr="006D775D" w14:paraId="2029FECC" w14:textId="77777777" w:rsidTr="00F300AF">
        <w:trPr>
          <w:trHeight w:val="203"/>
        </w:trPr>
        <w:tc>
          <w:tcPr>
            <w:tcW w:w="2996" w:type="dxa"/>
            <w:vMerge w:val="restart"/>
            <w:tcBorders>
              <w:top w:val="single" w:sz="2" w:space="0" w:color="000000"/>
              <w:left w:val="single" w:sz="2" w:space="0" w:color="000000"/>
              <w:right w:val="single" w:sz="2" w:space="0" w:color="000000"/>
            </w:tcBorders>
          </w:tcPr>
          <w:p w14:paraId="3DE8E499" w14:textId="77777777" w:rsidR="002720C9" w:rsidRPr="006D775D"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Наименование темы</w:t>
            </w:r>
          </w:p>
        </w:tc>
        <w:tc>
          <w:tcPr>
            <w:tcW w:w="4728" w:type="dxa"/>
            <w:gridSpan w:val="7"/>
            <w:tcBorders>
              <w:top w:val="single" w:sz="2" w:space="0" w:color="000000"/>
              <w:left w:val="single" w:sz="2" w:space="0" w:color="000000"/>
              <w:bottom w:val="single" w:sz="4" w:space="0" w:color="auto"/>
              <w:right w:val="single" w:sz="2" w:space="0" w:color="000000"/>
            </w:tcBorders>
          </w:tcPr>
          <w:p w14:paraId="2A969F18" w14:textId="77777777" w:rsidR="002720C9" w:rsidRPr="006D775D"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Контактная работа</w:t>
            </w:r>
          </w:p>
        </w:tc>
        <w:tc>
          <w:tcPr>
            <w:tcW w:w="832" w:type="dxa"/>
            <w:vMerge w:val="restart"/>
            <w:tcBorders>
              <w:top w:val="single" w:sz="2" w:space="0" w:color="000000"/>
              <w:left w:val="single" w:sz="2" w:space="0" w:color="000000"/>
              <w:right w:val="single" w:sz="2" w:space="0" w:color="000000"/>
            </w:tcBorders>
          </w:tcPr>
          <w:p w14:paraId="6F622991" w14:textId="77777777" w:rsidR="002720C9" w:rsidRPr="006D775D"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Самостоятельная работа</w:t>
            </w:r>
          </w:p>
        </w:tc>
        <w:tc>
          <w:tcPr>
            <w:tcW w:w="1072" w:type="dxa"/>
            <w:vMerge w:val="restart"/>
            <w:tcBorders>
              <w:top w:val="single" w:sz="2" w:space="0" w:color="000000"/>
              <w:left w:val="single" w:sz="2" w:space="0" w:color="000000"/>
              <w:right w:val="single" w:sz="2" w:space="0" w:color="000000"/>
            </w:tcBorders>
            <w:shd w:val="clear" w:color="000000" w:fill="FFFFFF"/>
          </w:tcPr>
          <w:p w14:paraId="23E19551" w14:textId="77777777" w:rsidR="002720C9" w:rsidRPr="006D775D"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Всего часов по дисциплине</w:t>
            </w:r>
          </w:p>
        </w:tc>
      </w:tr>
      <w:tr w:rsidR="002720C9" w:rsidRPr="006D775D" w14:paraId="7B4C2A19" w14:textId="77777777" w:rsidTr="00F300AF">
        <w:trPr>
          <w:trHeight w:val="160"/>
        </w:trPr>
        <w:tc>
          <w:tcPr>
            <w:tcW w:w="2996" w:type="dxa"/>
            <w:vMerge/>
            <w:tcBorders>
              <w:left w:val="single" w:sz="2" w:space="0" w:color="000000"/>
              <w:right w:val="single" w:sz="2" w:space="0" w:color="000000"/>
            </w:tcBorders>
          </w:tcPr>
          <w:p w14:paraId="06209EB2" w14:textId="77777777" w:rsidR="002720C9" w:rsidRPr="006D775D"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759" w:type="dxa"/>
            <w:gridSpan w:val="6"/>
            <w:tcBorders>
              <w:top w:val="single" w:sz="4" w:space="0" w:color="auto"/>
              <w:left w:val="single" w:sz="2" w:space="0" w:color="000000"/>
              <w:right w:val="single" w:sz="2" w:space="0" w:color="000000"/>
            </w:tcBorders>
          </w:tcPr>
          <w:p w14:paraId="2C74CA30" w14:textId="77777777" w:rsidR="002720C9" w:rsidRPr="006D775D"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Аудиторная работа</w:t>
            </w:r>
          </w:p>
        </w:tc>
        <w:tc>
          <w:tcPr>
            <w:tcW w:w="969" w:type="dxa"/>
            <w:vMerge w:val="restart"/>
            <w:tcBorders>
              <w:top w:val="single" w:sz="2" w:space="0" w:color="000000"/>
              <w:left w:val="single" w:sz="2" w:space="0" w:color="000000"/>
              <w:right w:val="single" w:sz="2" w:space="0" w:color="000000"/>
            </w:tcBorders>
            <w:shd w:val="clear" w:color="000000" w:fill="FFFFFF"/>
          </w:tcPr>
          <w:p w14:paraId="177D5DC5" w14:textId="77777777" w:rsidR="002720C9" w:rsidRPr="006D775D" w:rsidRDefault="002720C9" w:rsidP="00F300AF">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Контактная СР </w:t>
            </w:r>
          </w:p>
          <w:p w14:paraId="3F83093C" w14:textId="77777777" w:rsidR="002720C9" w:rsidRPr="006D775D" w:rsidRDefault="002720C9" w:rsidP="00F300AF">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(в т.ч. </w:t>
            </w:r>
          </w:p>
          <w:p w14:paraId="21062541" w14:textId="77777777" w:rsidR="002720C9" w:rsidRPr="006D775D"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 ЭИОС)</w:t>
            </w:r>
          </w:p>
        </w:tc>
        <w:tc>
          <w:tcPr>
            <w:tcW w:w="832" w:type="dxa"/>
            <w:vMerge/>
            <w:tcBorders>
              <w:left w:val="single" w:sz="2" w:space="0" w:color="000000"/>
              <w:right w:val="single" w:sz="2" w:space="0" w:color="000000"/>
            </w:tcBorders>
          </w:tcPr>
          <w:p w14:paraId="03CFFC05" w14:textId="77777777" w:rsidR="002720C9" w:rsidRPr="006D775D"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2" w:type="dxa"/>
            <w:vMerge/>
            <w:tcBorders>
              <w:left w:val="single" w:sz="2" w:space="0" w:color="000000"/>
              <w:right w:val="single" w:sz="2" w:space="0" w:color="000000"/>
            </w:tcBorders>
            <w:shd w:val="clear" w:color="000000" w:fill="FFFFFF"/>
          </w:tcPr>
          <w:p w14:paraId="5D03F147" w14:textId="77777777" w:rsidR="002720C9" w:rsidRPr="006D775D"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2720C9" w:rsidRPr="006D775D" w14:paraId="0CF1481C" w14:textId="77777777" w:rsidTr="00F300AF">
        <w:trPr>
          <w:cantSplit/>
          <w:trHeight w:val="1856"/>
        </w:trPr>
        <w:tc>
          <w:tcPr>
            <w:tcW w:w="2996" w:type="dxa"/>
            <w:vMerge/>
            <w:tcBorders>
              <w:left w:val="single" w:sz="2" w:space="0" w:color="000000"/>
              <w:bottom w:val="single" w:sz="2" w:space="0" w:color="000000"/>
              <w:right w:val="single" w:sz="2" w:space="0" w:color="000000"/>
            </w:tcBorders>
            <w:vAlign w:val="center"/>
          </w:tcPr>
          <w:p w14:paraId="33F80435" w14:textId="77777777" w:rsidR="002720C9" w:rsidRPr="006D775D" w:rsidRDefault="002720C9" w:rsidP="00F300AF">
            <w:pPr>
              <w:autoSpaceDE w:val="0"/>
              <w:autoSpaceDN w:val="0"/>
              <w:adjustRightInd w:val="0"/>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4CC63A4C" w14:textId="77777777" w:rsidR="002720C9" w:rsidRPr="006D775D" w:rsidRDefault="002720C9"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Лекции</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6BB755AA" w14:textId="77777777" w:rsidR="002720C9" w:rsidRPr="006D775D" w:rsidRDefault="002720C9"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735E55B6" w14:textId="77777777" w:rsidR="002720C9" w:rsidRPr="006D775D" w:rsidRDefault="002720C9"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Семинары</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050B2A2C" w14:textId="77777777" w:rsidR="002720C9" w:rsidRPr="006D775D" w:rsidRDefault="002720C9"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185D81A0" w14:textId="77777777" w:rsidR="002720C9" w:rsidRPr="006D775D" w:rsidRDefault="002720C9"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Лабораторные</w:t>
            </w:r>
          </w:p>
        </w:tc>
        <w:tc>
          <w:tcPr>
            <w:tcW w:w="698" w:type="dxa"/>
            <w:tcBorders>
              <w:top w:val="single" w:sz="2" w:space="0" w:color="000000"/>
              <w:left w:val="single" w:sz="2" w:space="0" w:color="000000"/>
              <w:bottom w:val="single" w:sz="2" w:space="0" w:color="000000"/>
              <w:right w:val="single" w:sz="2" w:space="0" w:color="000000"/>
            </w:tcBorders>
            <w:textDirection w:val="btLr"/>
          </w:tcPr>
          <w:p w14:paraId="56428DF9" w14:textId="77777777" w:rsidR="002720C9" w:rsidRPr="006D775D" w:rsidRDefault="002720C9"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969" w:type="dxa"/>
            <w:vMerge/>
            <w:tcBorders>
              <w:left w:val="single" w:sz="2" w:space="0" w:color="000000"/>
              <w:bottom w:val="single" w:sz="2" w:space="0" w:color="000000"/>
              <w:right w:val="single" w:sz="2" w:space="0" w:color="000000"/>
            </w:tcBorders>
            <w:shd w:val="clear" w:color="000000" w:fill="FFFFFF"/>
          </w:tcPr>
          <w:p w14:paraId="524D61CC" w14:textId="77777777" w:rsidR="002720C9" w:rsidRPr="006D775D" w:rsidRDefault="002720C9" w:rsidP="00F300AF">
            <w:pPr>
              <w:autoSpaceDE w:val="0"/>
              <w:autoSpaceDN w:val="0"/>
              <w:adjustRightInd w:val="0"/>
              <w:rPr>
                <w:rFonts w:ascii="Times New Roman" w:eastAsia="Times New Roman" w:hAnsi="Times New Roman"/>
                <w:sz w:val="24"/>
                <w:szCs w:val="24"/>
                <w:lang w:eastAsia="ru-RU"/>
              </w:rPr>
            </w:pPr>
          </w:p>
        </w:tc>
        <w:tc>
          <w:tcPr>
            <w:tcW w:w="832" w:type="dxa"/>
            <w:tcBorders>
              <w:left w:val="single" w:sz="2" w:space="0" w:color="000000"/>
              <w:bottom w:val="single" w:sz="2" w:space="0" w:color="000000"/>
              <w:right w:val="single" w:sz="2" w:space="0" w:color="000000"/>
            </w:tcBorders>
            <w:shd w:val="clear" w:color="000000" w:fill="FFFFFF"/>
            <w:vAlign w:val="center"/>
          </w:tcPr>
          <w:p w14:paraId="7DADAEDD" w14:textId="77777777" w:rsidR="002720C9" w:rsidRPr="006D775D" w:rsidRDefault="002720C9" w:rsidP="00F300AF">
            <w:pPr>
              <w:autoSpaceDE w:val="0"/>
              <w:autoSpaceDN w:val="0"/>
              <w:adjustRightInd w:val="0"/>
              <w:rPr>
                <w:rFonts w:ascii="Times New Roman" w:eastAsia="Times New Roman" w:hAnsi="Times New Roman"/>
                <w:sz w:val="24"/>
                <w:szCs w:val="24"/>
                <w:lang w:eastAsia="ru-RU"/>
              </w:rPr>
            </w:pPr>
          </w:p>
        </w:tc>
        <w:tc>
          <w:tcPr>
            <w:tcW w:w="1072" w:type="dxa"/>
            <w:tcBorders>
              <w:left w:val="single" w:sz="2" w:space="0" w:color="000000"/>
              <w:bottom w:val="single" w:sz="2" w:space="0" w:color="000000"/>
              <w:right w:val="single" w:sz="2" w:space="0" w:color="000000"/>
            </w:tcBorders>
            <w:shd w:val="clear" w:color="000000" w:fill="FFFFFF"/>
            <w:vAlign w:val="center"/>
          </w:tcPr>
          <w:p w14:paraId="0B1A59BC" w14:textId="77777777" w:rsidR="002720C9" w:rsidRPr="006D775D" w:rsidRDefault="002720C9" w:rsidP="00F300AF">
            <w:pPr>
              <w:autoSpaceDE w:val="0"/>
              <w:autoSpaceDN w:val="0"/>
              <w:adjustRightInd w:val="0"/>
              <w:rPr>
                <w:rFonts w:ascii="Times New Roman" w:eastAsia="Times New Roman" w:hAnsi="Times New Roman"/>
                <w:sz w:val="24"/>
                <w:szCs w:val="24"/>
                <w:lang w:eastAsia="ru-RU"/>
              </w:rPr>
            </w:pPr>
          </w:p>
        </w:tc>
      </w:tr>
      <w:tr w:rsidR="002720C9" w:rsidRPr="006D775D" w14:paraId="1B106E76"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73DDE21F" w14:textId="7F349A9F" w:rsidR="002720C9" w:rsidRPr="006D775D" w:rsidRDefault="002720C9" w:rsidP="00A808A4">
            <w:pPr>
              <w:autoSpaceDE w:val="0"/>
              <w:autoSpaceDN w:val="0"/>
              <w:adjustRightInd w:val="0"/>
              <w:spacing w:after="0" w:line="240" w:lineRule="auto"/>
              <w:jc w:val="both"/>
              <w:rPr>
                <w:rFonts w:ascii="Times New Roman" w:eastAsia="Times New Roman" w:hAnsi="Times New Roman"/>
                <w:sz w:val="24"/>
                <w:szCs w:val="24"/>
                <w:lang w:eastAsia="ru-RU"/>
              </w:rPr>
            </w:pPr>
            <w:r w:rsidRPr="00B96C01">
              <w:rPr>
                <w:rFonts w:ascii="Times New Roman" w:hAnsi="Times New Roman"/>
                <w:b/>
                <w:bCs/>
                <w:sz w:val="24"/>
                <w:szCs w:val="24"/>
              </w:rPr>
              <w:t xml:space="preserve">Раздел 1. </w:t>
            </w:r>
            <w:r w:rsidR="00A808A4">
              <w:rPr>
                <w:rFonts w:ascii="Times New Roman" w:hAnsi="Times New Roman"/>
                <w:b/>
                <w:bCs/>
                <w:sz w:val="24"/>
                <w:szCs w:val="24"/>
              </w:rPr>
              <w:t>Развитие туристского рынка в России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2238C7C9" w14:textId="47ED5BD6" w:rsidR="002720C9" w:rsidRPr="00A808A4" w:rsidRDefault="00A808A4"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sidRPr="00A808A4">
              <w:rPr>
                <w:rFonts w:ascii="Times New Roman" w:eastAsia="Times New Roman" w:hAnsi="Times New Roman"/>
                <w:b/>
                <w:bCs/>
                <w:sz w:val="24"/>
                <w:szCs w:val="24"/>
                <w:lang w:eastAsia="ru-RU"/>
              </w:rPr>
              <w:t>8</w:t>
            </w:r>
          </w:p>
        </w:tc>
        <w:tc>
          <w:tcPr>
            <w:tcW w:w="695" w:type="dxa"/>
            <w:tcBorders>
              <w:top w:val="single" w:sz="2" w:space="0" w:color="000000"/>
              <w:left w:val="single" w:sz="2" w:space="0" w:color="000000"/>
              <w:bottom w:val="single" w:sz="2" w:space="0" w:color="000000"/>
              <w:right w:val="single" w:sz="2" w:space="0" w:color="000000"/>
            </w:tcBorders>
            <w:vAlign w:val="center"/>
          </w:tcPr>
          <w:p w14:paraId="77551BB2"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71465EA"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w:t>
            </w:r>
          </w:p>
        </w:tc>
        <w:tc>
          <w:tcPr>
            <w:tcW w:w="695" w:type="dxa"/>
            <w:tcBorders>
              <w:top w:val="single" w:sz="2" w:space="0" w:color="000000"/>
              <w:left w:val="single" w:sz="2" w:space="0" w:color="000000"/>
              <w:bottom w:val="single" w:sz="2" w:space="0" w:color="000000"/>
              <w:right w:val="single" w:sz="2" w:space="0" w:color="000000"/>
            </w:tcBorders>
            <w:vAlign w:val="center"/>
          </w:tcPr>
          <w:p w14:paraId="04968B5E"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E6D41F5"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60881F4E"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25E23A" w14:textId="77777777" w:rsidR="002720C9" w:rsidRPr="00DC5883"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64C4AF" w14:textId="11E0AEE6"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DA197C" w14:textId="4105A7D5" w:rsidR="002720C9" w:rsidRPr="006633B8" w:rsidRDefault="00A808A4"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38</w:t>
            </w:r>
          </w:p>
        </w:tc>
      </w:tr>
      <w:tr w:rsidR="002720C9" w:rsidRPr="006D775D" w14:paraId="7BCBF392"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606A521F" w14:textId="3A4B8B87" w:rsidR="002720C9" w:rsidRPr="006D775D" w:rsidRDefault="002720C9" w:rsidP="00A808A4">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 xml:space="preserve">Тема 1.1. </w:t>
            </w:r>
            <w:r w:rsidR="00A808A4" w:rsidRPr="00A808A4">
              <w:rPr>
                <w:rFonts w:ascii="Times New Roman" w:hAnsi="Times New Roman"/>
                <w:sz w:val="24"/>
                <w:szCs w:val="24"/>
              </w:rPr>
              <w:t>Внутренний туризм в России, его особенности</w:t>
            </w:r>
          </w:p>
        </w:tc>
        <w:tc>
          <w:tcPr>
            <w:tcW w:w="557" w:type="dxa"/>
            <w:tcBorders>
              <w:top w:val="single" w:sz="2" w:space="0" w:color="000000"/>
              <w:left w:val="single" w:sz="2" w:space="0" w:color="000000"/>
              <w:bottom w:val="single" w:sz="2" w:space="0" w:color="000000"/>
              <w:right w:val="single" w:sz="2" w:space="0" w:color="000000"/>
            </w:tcBorders>
            <w:vAlign w:val="center"/>
          </w:tcPr>
          <w:p w14:paraId="69DD645F" w14:textId="3B26508F"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6D608D0A"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C0FB47E"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718C02FD"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35B8D1D"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0A4145EA"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23D437"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90E9EB" w14:textId="17FC6B1B"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6AAF18" w14:textId="5CCAB40F"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2720C9" w:rsidRPr="006D775D" w14:paraId="582A229A"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37CD378B" w14:textId="64819219" w:rsidR="002720C9" w:rsidRPr="006D775D" w:rsidRDefault="002720C9" w:rsidP="00A808A4">
            <w:pPr>
              <w:shd w:val="clear" w:color="auto" w:fill="FFFFFF"/>
              <w:spacing w:after="0" w:line="240" w:lineRule="auto"/>
              <w:jc w:val="both"/>
              <w:rPr>
                <w:rFonts w:ascii="Times New Roman" w:eastAsia="Times New Roman" w:hAnsi="Times New Roman"/>
                <w:bCs/>
                <w:sz w:val="24"/>
                <w:szCs w:val="24"/>
                <w:lang w:eastAsia="ru-RU"/>
              </w:rPr>
            </w:pPr>
            <w:r w:rsidRPr="00B96C01">
              <w:rPr>
                <w:rFonts w:ascii="Times New Roman" w:hAnsi="Times New Roman"/>
                <w:sz w:val="24"/>
                <w:szCs w:val="24"/>
              </w:rPr>
              <w:t xml:space="preserve">Тема 1.2. </w:t>
            </w:r>
            <w:r w:rsidR="00A808A4" w:rsidRPr="00A808A4">
              <w:rPr>
                <w:rFonts w:ascii="Times New Roman" w:hAnsi="Times New Roman"/>
                <w:sz w:val="24"/>
                <w:szCs w:val="24"/>
              </w:rPr>
              <w:t>Основные регионы туристского спроса в России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56D89E78" w14:textId="1747DE42"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4F444CAA"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A3E0541"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085C4CE2"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7FE2B67"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4CD3FC30"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E9B3F"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633B8">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16A99C" w14:textId="2B09F568"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75AAE6" w14:textId="22DA22EB"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2720C9" w:rsidRPr="006D775D" w14:paraId="33987AD9"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637E611C" w14:textId="4B7D7C9A" w:rsidR="002720C9" w:rsidRPr="006D775D" w:rsidRDefault="002720C9" w:rsidP="00F300AF">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b/>
                <w:bCs/>
                <w:sz w:val="24"/>
                <w:szCs w:val="24"/>
              </w:rPr>
              <w:t xml:space="preserve">Раздел 2. </w:t>
            </w:r>
            <w:r w:rsidR="00A808A4">
              <w:rPr>
                <w:rFonts w:ascii="Times New Roman" w:hAnsi="Times New Roman"/>
                <w:b/>
                <w:bCs/>
                <w:sz w:val="24"/>
                <w:szCs w:val="24"/>
              </w:rPr>
              <w:t>Особенности организации туров внутри страны</w:t>
            </w:r>
          </w:p>
        </w:tc>
        <w:tc>
          <w:tcPr>
            <w:tcW w:w="557" w:type="dxa"/>
            <w:tcBorders>
              <w:top w:val="single" w:sz="2" w:space="0" w:color="000000"/>
              <w:left w:val="single" w:sz="2" w:space="0" w:color="000000"/>
              <w:bottom w:val="single" w:sz="2" w:space="0" w:color="000000"/>
              <w:right w:val="single" w:sz="2" w:space="0" w:color="000000"/>
            </w:tcBorders>
            <w:vAlign w:val="center"/>
          </w:tcPr>
          <w:p w14:paraId="02604FFC" w14:textId="77E8EB11" w:rsidR="002720C9" w:rsidRPr="006633B8" w:rsidRDefault="00A808A4"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695" w:type="dxa"/>
            <w:tcBorders>
              <w:top w:val="single" w:sz="2" w:space="0" w:color="000000"/>
              <w:left w:val="single" w:sz="2" w:space="0" w:color="000000"/>
              <w:bottom w:val="single" w:sz="2" w:space="0" w:color="000000"/>
              <w:right w:val="single" w:sz="2" w:space="0" w:color="000000"/>
            </w:tcBorders>
            <w:vAlign w:val="center"/>
          </w:tcPr>
          <w:p w14:paraId="43E91DBC"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1268F10" w14:textId="2FFCAD92" w:rsidR="002720C9" w:rsidRPr="006633B8" w:rsidRDefault="00A808A4"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hAnsi="Times New Roman"/>
                <w:b/>
                <w:bCs/>
                <w:sz w:val="24"/>
                <w:szCs w:val="24"/>
              </w:rPr>
              <w:t>6</w:t>
            </w:r>
          </w:p>
        </w:tc>
        <w:tc>
          <w:tcPr>
            <w:tcW w:w="695" w:type="dxa"/>
            <w:tcBorders>
              <w:top w:val="single" w:sz="2" w:space="0" w:color="000000"/>
              <w:left w:val="single" w:sz="2" w:space="0" w:color="000000"/>
              <w:bottom w:val="single" w:sz="2" w:space="0" w:color="000000"/>
              <w:right w:val="single" w:sz="2" w:space="0" w:color="000000"/>
            </w:tcBorders>
            <w:vAlign w:val="center"/>
          </w:tcPr>
          <w:p w14:paraId="1F4B3A85"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410D4C3"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34BF0B84"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299628" w14:textId="5BA0D2D5" w:rsidR="002720C9" w:rsidRPr="006633B8" w:rsidRDefault="00A808A4"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722FC7" w14:textId="65C5CBBE" w:rsidR="002720C9" w:rsidRPr="006633B8" w:rsidRDefault="00A808A4"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hAnsi="Times New Roman"/>
                <w:b/>
                <w:bCs/>
                <w:sz w:val="24"/>
                <w:szCs w:val="24"/>
              </w:rPr>
              <w:t>18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9FEECA" w14:textId="28B04105" w:rsidR="002720C9" w:rsidRPr="006633B8" w:rsidRDefault="00A808A4"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34</w:t>
            </w:r>
          </w:p>
        </w:tc>
      </w:tr>
      <w:tr w:rsidR="002720C9" w:rsidRPr="006D775D" w14:paraId="2AE0D473"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7BADAAE6" w14:textId="7A06AFBE" w:rsidR="002720C9" w:rsidRPr="006D775D" w:rsidRDefault="002720C9" w:rsidP="00F300AF">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 xml:space="preserve">Тема 2.1 </w:t>
            </w:r>
            <w:r w:rsidR="00A808A4">
              <w:rPr>
                <w:rFonts w:ascii="Times New Roman" w:hAnsi="Times New Roman"/>
                <w:sz w:val="24"/>
                <w:szCs w:val="24"/>
              </w:rPr>
              <w:t>Особенности сотрудничества туроператора с партнерами на отечественном рынке</w:t>
            </w:r>
          </w:p>
        </w:tc>
        <w:tc>
          <w:tcPr>
            <w:tcW w:w="557" w:type="dxa"/>
            <w:tcBorders>
              <w:top w:val="single" w:sz="2" w:space="0" w:color="000000"/>
              <w:left w:val="single" w:sz="2" w:space="0" w:color="000000"/>
              <w:bottom w:val="single" w:sz="2" w:space="0" w:color="000000"/>
              <w:right w:val="single" w:sz="2" w:space="0" w:color="000000"/>
            </w:tcBorders>
            <w:vAlign w:val="center"/>
          </w:tcPr>
          <w:p w14:paraId="5082321D" w14:textId="69B319D9"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2DC9666A"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26ACF38" w14:textId="5BC20422"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769C6198"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85904A5"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3A1414AB"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69BF16"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D4761A" w14:textId="4E3B175F"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C38562" w14:textId="1AB605C9"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2720C9" w:rsidRPr="006D775D" w14:paraId="37DE4F4D"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0E42FD12" w14:textId="16174F3F" w:rsidR="002720C9" w:rsidRPr="006D775D" w:rsidRDefault="002720C9" w:rsidP="00F300AF">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 xml:space="preserve">Тема 2.2. </w:t>
            </w:r>
            <w:r w:rsidR="00A808A4">
              <w:rPr>
                <w:rFonts w:ascii="Times New Roman" w:hAnsi="Times New Roman"/>
                <w:sz w:val="24"/>
                <w:szCs w:val="24"/>
              </w:rPr>
              <w:t>Особенности продвижения турпродуктов в России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3AF36558" w14:textId="196F0832"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5" w:type="dxa"/>
            <w:tcBorders>
              <w:top w:val="single" w:sz="2" w:space="0" w:color="000000"/>
              <w:left w:val="single" w:sz="2" w:space="0" w:color="000000"/>
              <w:bottom w:val="single" w:sz="2" w:space="0" w:color="000000"/>
              <w:right w:val="single" w:sz="2" w:space="0" w:color="000000"/>
            </w:tcBorders>
            <w:vAlign w:val="center"/>
          </w:tcPr>
          <w:p w14:paraId="2683B796"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626CE6F" w14:textId="625D6E79"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w:t>
            </w:r>
          </w:p>
        </w:tc>
        <w:tc>
          <w:tcPr>
            <w:tcW w:w="695" w:type="dxa"/>
            <w:tcBorders>
              <w:top w:val="single" w:sz="2" w:space="0" w:color="000000"/>
              <w:left w:val="single" w:sz="2" w:space="0" w:color="000000"/>
              <w:bottom w:val="single" w:sz="2" w:space="0" w:color="000000"/>
              <w:right w:val="single" w:sz="2" w:space="0" w:color="000000"/>
            </w:tcBorders>
            <w:vAlign w:val="center"/>
          </w:tcPr>
          <w:p w14:paraId="39CA431A"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F7D20ED"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1E64EDD4"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04ADAB" w14:textId="7CF665B5"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872FD2" w14:textId="31AEB7AD"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4255B2" w14:textId="49036535"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2720C9" w:rsidRPr="006D775D" w14:paraId="6F60CA26"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tcPr>
          <w:p w14:paraId="66951B4E" w14:textId="77777777" w:rsidR="002720C9" w:rsidRPr="006D775D" w:rsidRDefault="002720C9" w:rsidP="00F300AF">
            <w:pPr>
              <w:autoSpaceDE w:val="0"/>
              <w:autoSpaceDN w:val="0"/>
              <w:adjustRightInd w:val="0"/>
              <w:spacing w:after="0" w:line="240" w:lineRule="auto"/>
              <w:rPr>
                <w:rFonts w:ascii="Times New Roman" w:eastAsia="Times New Roman" w:hAnsi="Times New Roman"/>
                <w:sz w:val="24"/>
                <w:szCs w:val="24"/>
                <w:lang w:eastAsia="ru-RU"/>
              </w:rPr>
            </w:pPr>
            <w:r w:rsidRPr="006D775D">
              <w:rPr>
                <w:rFonts w:ascii="Times New Roman" w:hAnsi="Times New Roman"/>
                <w:b/>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0145737B" w14:textId="194522DB" w:rsidR="002720C9" w:rsidRPr="00A808A4" w:rsidRDefault="00A808A4"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sidRPr="00A808A4">
              <w:rPr>
                <w:rFonts w:ascii="Times New Roman" w:eastAsia="Times New Roman" w:hAnsi="Times New Roman"/>
                <w:b/>
                <w:bCs/>
                <w:sz w:val="24"/>
                <w:szCs w:val="24"/>
                <w:lang w:eastAsia="ru-RU"/>
              </w:rPr>
              <w:t>14</w:t>
            </w:r>
          </w:p>
        </w:tc>
        <w:tc>
          <w:tcPr>
            <w:tcW w:w="695" w:type="dxa"/>
            <w:tcBorders>
              <w:top w:val="single" w:sz="2" w:space="0" w:color="000000"/>
              <w:left w:val="single" w:sz="2" w:space="0" w:color="000000"/>
              <w:bottom w:val="single" w:sz="2" w:space="0" w:color="000000"/>
              <w:right w:val="single" w:sz="2" w:space="0" w:color="000000"/>
            </w:tcBorders>
            <w:vAlign w:val="center"/>
          </w:tcPr>
          <w:p w14:paraId="606BD7A0"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43BF9D5" w14:textId="270925F5"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14</w:t>
            </w:r>
          </w:p>
        </w:tc>
        <w:tc>
          <w:tcPr>
            <w:tcW w:w="695" w:type="dxa"/>
            <w:tcBorders>
              <w:top w:val="single" w:sz="2" w:space="0" w:color="000000"/>
              <w:left w:val="single" w:sz="2" w:space="0" w:color="000000"/>
              <w:bottom w:val="single" w:sz="2" w:space="0" w:color="000000"/>
              <w:right w:val="single" w:sz="2" w:space="0" w:color="000000"/>
            </w:tcBorders>
            <w:vAlign w:val="center"/>
          </w:tcPr>
          <w:p w14:paraId="2BEC241E"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D324E2B"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2DED9519"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7DB2E2" w14:textId="55E01F60" w:rsidR="002720C9" w:rsidRPr="006633B8"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443091" w14:textId="1128A786" w:rsidR="002720C9" w:rsidRPr="00475DCB" w:rsidRDefault="00A808A4"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36</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07E172" w14:textId="77777777" w:rsidR="002720C9" w:rsidRPr="006633B8" w:rsidRDefault="002720C9"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72</w:t>
            </w:r>
          </w:p>
        </w:tc>
      </w:tr>
    </w:tbl>
    <w:p w14:paraId="6F37F7AE" w14:textId="77777777" w:rsidR="002720C9" w:rsidRDefault="002720C9" w:rsidP="002720C9">
      <w:pPr>
        <w:autoSpaceDE w:val="0"/>
        <w:autoSpaceDN w:val="0"/>
        <w:adjustRightInd w:val="0"/>
        <w:spacing w:after="0" w:line="240" w:lineRule="auto"/>
        <w:ind w:firstLine="709"/>
        <w:jc w:val="both"/>
        <w:rPr>
          <w:rFonts w:ascii="Times New Roman" w:hAnsi="Times New Roman"/>
          <w:bCs/>
          <w:i/>
          <w:sz w:val="24"/>
          <w:szCs w:val="24"/>
        </w:rPr>
      </w:pPr>
    </w:p>
    <w:p w14:paraId="5125D35C" w14:textId="77777777" w:rsidR="002720C9" w:rsidRPr="00B96C01" w:rsidRDefault="002720C9" w:rsidP="002720C9">
      <w:pPr>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5.2. Методы обучения</w:t>
      </w:r>
    </w:p>
    <w:p w14:paraId="332A41B8" w14:textId="0B6397BB" w:rsidR="002720C9" w:rsidRPr="00B96C01" w:rsidRDefault="002720C9" w:rsidP="002720C9">
      <w:pPr>
        <w:tabs>
          <w:tab w:val="left" w:pos="-142"/>
          <w:tab w:val="left" w:pos="709"/>
          <w:tab w:val="left" w:pos="993"/>
        </w:tabs>
        <w:spacing w:after="160" w:line="259" w:lineRule="auto"/>
        <w:contextualSpacing/>
        <w:jc w:val="both"/>
        <w:rPr>
          <w:rFonts w:ascii="Times New Roman" w:hAnsi="Times New Roman"/>
          <w:iCs/>
          <w:sz w:val="24"/>
          <w:szCs w:val="24"/>
          <w:lang w:eastAsia="ru-RU"/>
        </w:rPr>
      </w:pPr>
      <w:r w:rsidRPr="00B96C01">
        <w:rPr>
          <w:rFonts w:ascii="Times New Roman" w:hAnsi="Times New Roman"/>
          <w:sz w:val="24"/>
          <w:szCs w:val="24"/>
        </w:rPr>
        <w:tab/>
      </w:r>
      <w:r w:rsidRPr="00B96C01">
        <w:rPr>
          <w:rFonts w:ascii="Times New Roman" w:hAnsi="Times New Roman"/>
          <w:iCs/>
          <w:sz w:val="24"/>
          <w:szCs w:val="24"/>
          <w:lang w:eastAsia="ru-RU"/>
        </w:rPr>
        <w:t>На практических занятиях используются технология проблемного обучения, интерактивные методы обучения.</w:t>
      </w:r>
    </w:p>
    <w:p w14:paraId="77280CC0" w14:textId="77777777" w:rsidR="002720C9" w:rsidRPr="00B96C01" w:rsidRDefault="002720C9" w:rsidP="002720C9">
      <w:pPr>
        <w:tabs>
          <w:tab w:val="left" w:pos="-142"/>
          <w:tab w:val="left" w:pos="709"/>
          <w:tab w:val="left" w:pos="993"/>
        </w:tabs>
        <w:spacing w:after="160" w:line="259" w:lineRule="auto"/>
        <w:contextualSpacing/>
        <w:jc w:val="both"/>
        <w:rPr>
          <w:rFonts w:ascii="Times New Roman" w:eastAsia="Times New Roman" w:hAnsi="Times New Roman"/>
          <w:b/>
          <w:bCs/>
          <w:sz w:val="24"/>
          <w:szCs w:val="24"/>
          <w:lang w:eastAsia="ru-RU"/>
        </w:rPr>
      </w:pPr>
    </w:p>
    <w:p w14:paraId="7F4E2E47" w14:textId="77777777" w:rsidR="00023963" w:rsidRDefault="00023963" w:rsidP="002720C9">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72BDE41B" w14:textId="77777777" w:rsidR="00023963" w:rsidRDefault="00023963" w:rsidP="002720C9">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567E2AF1" w14:textId="75525619" w:rsidR="002720C9" w:rsidRPr="00B96C01" w:rsidRDefault="002720C9" w:rsidP="002720C9">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r w:rsidRPr="00B96C01">
        <w:rPr>
          <w:rFonts w:ascii="Times New Roman" w:eastAsia="Times New Roman" w:hAnsi="Times New Roman"/>
          <w:b/>
          <w:bCs/>
          <w:sz w:val="24"/>
          <w:szCs w:val="24"/>
          <w:lang w:eastAsia="ru-RU"/>
        </w:rPr>
        <w:lastRenderedPageBreak/>
        <w:t>6. Рейтинг-план</w:t>
      </w:r>
    </w:p>
    <w:p w14:paraId="41424FDE" w14:textId="77777777" w:rsidR="002720C9" w:rsidRPr="00B96C01" w:rsidRDefault="002720C9" w:rsidP="002720C9">
      <w:pPr>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6.1. Рейтинг-план (по дисциплине)</w:t>
      </w:r>
    </w:p>
    <w:p w14:paraId="27FEDC34" w14:textId="77777777" w:rsidR="002720C9" w:rsidRPr="00B96C01" w:rsidRDefault="002720C9" w:rsidP="002720C9">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70"/>
        <w:gridCol w:w="1142"/>
        <w:gridCol w:w="607"/>
        <w:gridCol w:w="1295"/>
        <w:gridCol w:w="1819"/>
        <w:gridCol w:w="1208"/>
        <w:gridCol w:w="1078"/>
        <w:gridCol w:w="814"/>
        <w:gridCol w:w="814"/>
      </w:tblGrid>
      <w:tr w:rsidR="002720C9" w:rsidRPr="00B96C01" w14:paraId="7CD30ED7" w14:textId="77777777" w:rsidTr="00F300AF">
        <w:trPr>
          <w:trHeight w:val="600"/>
        </w:trPr>
        <w:tc>
          <w:tcPr>
            <w:tcW w:w="470" w:type="dxa"/>
            <w:vMerge w:val="restart"/>
            <w:tcBorders>
              <w:top w:val="single" w:sz="2" w:space="0" w:color="000000"/>
              <w:left w:val="single" w:sz="2" w:space="0" w:color="000000"/>
              <w:bottom w:val="nil"/>
              <w:right w:val="single" w:sz="2" w:space="0" w:color="000000"/>
            </w:tcBorders>
            <w:shd w:val="clear" w:color="auto" w:fill="auto"/>
          </w:tcPr>
          <w:p w14:paraId="77528796"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 п/п</w:t>
            </w:r>
          </w:p>
        </w:tc>
        <w:tc>
          <w:tcPr>
            <w:tcW w:w="1142" w:type="dxa"/>
            <w:vMerge w:val="restart"/>
            <w:tcBorders>
              <w:top w:val="single" w:sz="2" w:space="0" w:color="000000"/>
              <w:left w:val="single" w:sz="2" w:space="0" w:color="000000"/>
              <w:right w:val="single" w:sz="2" w:space="0" w:color="000000"/>
            </w:tcBorders>
            <w:shd w:val="clear" w:color="auto" w:fill="auto"/>
          </w:tcPr>
          <w:p w14:paraId="34287762" w14:textId="77777777" w:rsidR="002720C9" w:rsidRPr="00B96C01" w:rsidRDefault="002720C9" w:rsidP="00F300AF">
            <w:pPr>
              <w:autoSpaceDE w:val="0"/>
              <w:autoSpaceDN w:val="0"/>
              <w:adjustRightInd w:val="0"/>
              <w:spacing w:after="0" w:line="240" w:lineRule="auto"/>
              <w:jc w:val="both"/>
              <w:rPr>
                <w:rFonts w:ascii="Times New Roman" w:hAnsi="Times New Roman"/>
                <w:color w:val="000000"/>
                <w:sz w:val="24"/>
                <w:szCs w:val="24"/>
              </w:rPr>
            </w:pPr>
            <w:r w:rsidRPr="00B96C01">
              <w:rPr>
                <w:rFonts w:ascii="Times New Roman" w:hAnsi="Times New Roman"/>
                <w:color w:val="000000"/>
                <w:sz w:val="24"/>
                <w:szCs w:val="24"/>
              </w:rPr>
              <w:t>Код ОР дисциплины</w:t>
            </w:r>
          </w:p>
        </w:tc>
        <w:tc>
          <w:tcPr>
            <w:tcW w:w="190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0F78C80A" w14:textId="77777777" w:rsidR="002720C9" w:rsidRPr="00B96C01" w:rsidRDefault="002720C9" w:rsidP="00F300AF">
            <w:pPr>
              <w:autoSpaceDE w:val="0"/>
              <w:autoSpaceDN w:val="0"/>
              <w:adjustRightInd w:val="0"/>
              <w:spacing w:after="0" w:line="240" w:lineRule="auto"/>
              <w:rPr>
                <w:rFonts w:ascii="Times New Roman" w:hAnsi="Times New Roman"/>
                <w:sz w:val="24"/>
                <w:szCs w:val="24"/>
              </w:rPr>
            </w:pPr>
            <w:r w:rsidRPr="00B96C01">
              <w:rPr>
                <w:rFonts w:ascii="Times New Roman" w:hAnsi="Times New Roman"/>
                <w:color w:val="000000"/>
                <w:sz w:val="24"/>
                <w:szCs w:val="24"/>
              </w:rPr>
              <w:t>Виды учебной деятельности</w:t>
            </w:r>
            <w:r w:rsidRPr="00B96C01">
              <w:rPr>
                <w:rFonts w:ascii="Times New Roman" w:hAnsi="Times New Roman"/>
                <w:color w:val="000000"/>
                <w:sz w:val="24"/>
                <w:szCs w:val="24"/>
                <w:lang w:val="en-US"/>
              </w:rPr>
              <w:t xml:space="preserve"> </w:t>
            </w:r>
            <w:r w:rsidRPr="00B96C01">
              <w:rPr>
                <w:rFonts w:ascii="Times New Roman" w:hAnsi="Times New Roman"/>
                <w:color w:val="000000"/>
                <w:sz w:val="24"/>
                <w:szCs w:val="24"/>
              </w:rPr>
              <w:t>обучающегося</w:t>
            </w:r>
          </w:p>
        </w:tc>
        <w:tc>
          <w:tcPr>
            <w:tcW w:w="1819" w:type="dxa"/>
            <w:vMerge w:val="restart"/>
            <w:tcBorders>
              <w:top w:val="single" w:sz="2" w:space="0" w:color="000000"/>
              <w:left w:val="single" w:sz="2" w:space="0" w:color="000000"/>
              <w:right w:val="single" w:sz="2" w:space="0" w:color="000000"/>
            </w:tcBorders>
            <w:shd w:val="clear" w:color="auto" w:fill="auto"/>
          </w:tcPr>
          <w:p w14:paraId="279EEE84"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Средства оценивания</w:t>
            </w:r>
          </w:p>
        </w:tc>
        <w:tc>
          <w:tcPr>
            <w:tcW w:w="120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731115A"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Балл за конкретное задание</w:t>
            </w:r>
          </w:p>
          <w:p w14:paraId="5073638A"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w:t>
            </w:r>
            <w:r w:rsidRPr="00B96C01">
              <w:rPr>
                <w:rFonts w:ascii="Times New Roman" w:hAnsi="Times New Roman"/>
                <w:sz w:val="24"/>
                <w:szCs w:val="24"/>
                <w:lang w:val="en-US"/>
              </w:rPr>
              <w:t>min</w:t>
            </w:r>
            <w:r w:rsidRPr="00B96C01">
              <w:rPr>
                <w:rFonts w:ascii="Times New Roman" w:hAnsi="Times New Roman"/>
                <w:sz w:val="24"/>
                <w:szCs w:val="24"/>
              </w:rPr>
              <w:t>-</w:t>
            </w:r>
            <w:r w:rsidRPr="00B96C01">
              <w:rPr>
                <w:rFonts w:ascii="Times New Roman" w:hAnsi="Times New Roman"/>
                <w:sz w:val="24"/>
                <w:szCs w:val="24"/>
                <w:lang w:val="en-US"/>
              </w:rPr>
              <w:t>max</w:t>
            </w:r>
            <w:r w:rsidRPr="00B96C01">
              <w:rPr>
                <w:rFonts w:ascii="Times New Roman" w:hAnsi="Times New Roman"/>
                <w:sz w:val="24"/>
                <w:szCs w:val="24"/>
              </w:rPr>
              <w:t>)</w:t>
            </w:r>
          </w:p>
        </w:tc>
        <w:tc>
          <w:tcPr>
            <w:tcW w:w="107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5BE87A9"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Число заданий за семестр</w:t>
            </w:r>
          </w:p>
        </w:tc>
        <w:tc>
          <w:tcPr>
            <w:tcW w:w="1628" w:type="dxa"/>
            <w:gridSpan w:val="2"/>
            <w:tcBorders>
              <w:top w:val="single" w:sz="2" w:space="0" w:color="000000"/>
              <w:left w:val="nil"/>
              <w:bottom w:val="single" w:sz="2" w:space="0" w:color="000000"/>
              <w:right w:val="single" w:sz="2" w:space="0" w:color="000000"/>
            </w:tcBorders>
            <w:shd w:val="clear" w:color="auto" w:fill="auto"/>
          </w:tcPr>
          <w:p w14:paraId="29675921"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Баллы</w:t>
            </w:r>
          </w:p>
        </w:tc>
      </w:tr>
      <w:tr w:rsidR="002720C9" w:rsidRPr="00B96C01" w14:paraId="41AB69C1" w14:textId="77777777" w:rsidTr="00F300AF">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14:paraId="47ED55BA"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p>
        </w:tc>
        <w:tc>
          <w:tcPr>
            <w:tcW w:w="1142" w:type="dxa"/>
            <w:vMerge/>
            <w:tcBorders>
              <w:left w:val="single" w:sz="2" w:space="0" w:color="000000"/>
              <w:bottom w:val="single" w:sz="2" w:space="0" w:color="000000"/>
              <w:right w:val="single" w:sz="2" w:space="0" w:color="000000"/>
            </w:tcBorders>
            <w:shd w:val="clear" w:color="000000" w:fill="FFFFFF"/>
          </w:tcPr>
          <w:p w14:paraId="76FE91B7"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p>
        </w:tc>
        <w:tc>
          <w:tcPr>
            <w:tcW w:w="190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F290ED2" w14:textId="77777777" w:rsidR="002720C9" w:rsidRPr="00B96C01" w:rsidRDefault="002720C9" w:rsidP="00F300AF">
            <w:pPr>
              <w:autoSpaceDE w:val="0"/>
              <w:autoSpaceDN w:val="0"/>
              <w:adjustRightInd w:val="0"/>
              <w:spacing w:after="0" w:line="240" w:lineRule="auto"/>
              <w:rPr>
                <w:rFonts w:ascii="Times New Roman" w:hAnsi="Times New Roman"/>
                <w:sz w:val="24"/>
                <w:szCs w:val="24"/>
              </w:rPr>
            </w:pPr>
          </w:p>
        </w:tc>
        <w:tc>
          <w:tcPr>
            <w:tcW w:w="1819" w:type="dxa"/>
            <w:vMerge/>
            <w:tcBorders>
              <w:left w:val="single" w:sz="2" w:space="0" w:color="000000"/>
              <w:bottom w:val="single" w:sz="2" w:space="0" w:color="000000"/>
              <w:right w:val="single" w:sz="2" w:space="0" w:color="000000"/>
            </w:tcBorders>
            <w:shd w:val="clear" w:color="000000" w:fill="FFFFFF"/>
          </w:tcPr>
          <w:p w14:paraId="052A5327"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p>
        </w:tc>
        <w:tc>
          <w:tcPr>
            <w:tcW w:w="120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3C4AFDF"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p>
        </w:tc>
        <w:tc>
          <w:tcPr>
            <w:tcW w:w="107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B9BDA65"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p>
        </w:tc>
        <w:tc>
          <w:tcPr>
            <w:tcW w:w="814" w:type="dxa"/>
            <w:tcBorders>
              <w:top w:val="nil"/>
              <w:left w:val="nil"/>
              <w:bottom w:val="single" w:sz="2" w:space="0" w:color="000000"/>
              <w:right w:val="single" w:sz="2" w:space="0" w:color="000000"/>
            </w:tcBorders>
            <w:shd w:val="clear" w:color="auto" w:fill="auto"/>
          </w:tcPr>
          <w:p w14:paraId="55165378"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Минимальный</w:t>
            </w:r>
          </w:p>
        </w:tc>
        <w:tc>
          <w:tcPr>
            <w:tcW w:w="814" w:type="dxa"/>
            <w:tcBorders>
              <w:top w:val="nil"/>
              <w:left w:val="nil"/>
              <w:bottom w:val="single" w:sz="2" w:space="0" w:color="000000"/>
              <w:right w:val="single" w:sz="2" w:space="0" w:color="000000"/>
            </w:tcBorders>
            <w:shd w:val="clear" w:color="auto" w:fill="auto"/>
          </w:tcPr>
          <w:p w14:paraId="548D0952" w14:textId="77777777" w:rsidR="002720C9" w:rsidRPr="00B96C01" w:rsidRDefault="002720C9"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Максимальный</w:t>
            </w:r>
          </w:p>
        </w:tc>
      </w:tr>
      <w:tr w:rsidR="002720C9" w:rsidRPr="00B96C01" w14:paraId="026FC1CA" w14:textId="77777777" w:rsidTr="00F300AF">
        <w:trPr>
          <w:trHeight w:val="158"/>
        </w:trPr>
        <w:tc>
          <w:tcPr>
            <w:tcW w:w="470" w:type="dxa"/>
            <w:tcBorders>
              <w:top w:val="single" w:sz="2" w:space="0" w:color="000000"/>
              <w:left w:val="single" w:sz="2" w:space="0" w:color="000000"/>
              <w:right w:val="single" w:sz="2" w:space="0" w:color="000000"/>
            </w:tcBorders>
            <w:shd w:val="clear" w:color="000000" w:fill="FFFFFF"/>
          </w:tcPr>
          <w:p w14:paraId="6804D838" w14:textId="77777777" w:rsidR="002720C9" w:rsidRPr="00B96C01" w:rsidRDefault="002720C9" w:rsidP="00F300AF">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777" w:type="dxa"/>
            <w:gridSpan w:val="8"/>
            <w:tcBorders>
              <w:top w:val="single" w:sz="2" w:space="0" w:color="000000"/>
              <w:left w:val="single" w:sz="2" w:space="0" w:color="000000"/>
              <w:right w:val="single" w:sz="2" w:space="0" w:color="000000"/>
            </w:tcBorders>
            <w:shd w:val="clear" w:color="000000" w:fill="FFFFFF"/>
          </w:tcPr>
          <w:p w14:paraId="1CE7C4A5" w14:textId="083FCFF7" w:rsidR="002720C9" w:rsidRPr="00B96C01" w:rsidRDefault="00A808A4" w:rsidP="00F300AF">
            <w:pPr>
              <w:autoSpaceDE w:val="0"/>
              <w:autoSpaceDN w:val="0"/>
              <w:adjustRightInd w:val="0"/>
              <w:spacing w:after="0" w:line="240" w:lineRule="auto"/>
              <w:rPr>
                <w:rFonts w:ascii="Times New Roman" w:hAnsi="Times New Roman"/>
                <w:sz w:val="24"/>
                <w:szCs w:val="24"/>
              </w:rPr>
            </w:pPr>
            <w:r w:rsidRPr="00A808A4">
              <w:rPr>
                <w:rFonts w:ascii="Times New Roman" w:hAnsi="Times New Roman"/>
                <w:b/>
                <w:bCs/>
                <w:sz w:val="24"/>
                <w:szCs w:val="24"/>
              </w:rPr>
              <w:t>Раздел 1. Развитие туристского рынка в России</w:t>
            </w:r>
          </w:p>
        </w:tc>
      </w:tr>
      <w:tr w:rsidR="002720C9" w:rsidRPr="00B96C01" w14:paraId="51A56283" w14:textId="77777777" w:rsidTr="00F300AF">
        <w:trPr>
          <w:trHeight w:val="522"/>
        </w:trPr>
        <w:tc>
          <w:tcPr>
            <w:tcW w:w="470" w:type="dxa"/>
            <w:tcBorders>
              <w:top w:val="single" w:sz="2" w:space="0" w:color="000000"/>
              <w:left w:val="single" w:sz="2" w:space="0" w:color="000000"/>
              <w:right w:val="single" w:sz="2" w:space="0" w:color="000000"/>
            </w:tcBorders>
            <w:shd w:val="clear" w:color="000000" w:fill="FFFFFF"/>
          </w:tcPr>
          <w:p w14:paraId="146A1FAD" w14:textId="77777777" w:rsidR="002720C9" w:rsidRPr="00B96C01" w:rsidRDefault="002720C9" w:rsidP="00F300AF">
            <w:pPr>
              <w:autoSpaceDE w:val="0"/>
              <w:autoSpaceDN w:val="0"/>
              <w:adjustRightInd w:val="0"/>
              <w:spacing w:after="0" w:line="240" w:lineRule="auto"/>
              <w:jc w:val="center"/>
              <w:rPr>
                <w:rFonts w:ascii="Times New Roman" w:hAnsi="Times New Roman"/>
                <w:sz w:val="24"/>
                <w:szCs w:val="24"/>
              </w:rPr>
            </w:pPr>
          </w:p>
        </w:tc>
        <w:tc>
          <w:tcPr>
            <w:tcW w:w="1142" w:type="dxa"/>
            <w:vMerge w:val="restart"/>
            <w:tcBorders>
              <w:top w:val="single" w:sz="2" w:space="0" w:color="000000"/>
              <w:left w:val="single" w:sz="2" w:space="0" w:color="000000"/>
              <w:right w:val="single" w:sz="2" w:space="0" w:color="000000"/>
            </w:tcBorders>
            <w:shd w:val="clear" w:color="000000" w:fill="FFFFFF"/>
          </w:tcPr>
          <w:p w14:paraId="464DF9A8" w14:textId="4B3A7B07" w:rsidR="002720C9" w:rsidRPr="00B96C01" w:rsidRDefault="002720C9" w:rsidP="00F300AF">
            <w:pPr>
              <w:spacing w:after="0" w:line="240" w:lineRule="auto"/>
              <w:jc w:val="both"/>
              <w:rPr>
                <w:rFonts w:ascii="Times New Roman" w:hAnsi="Times New Roman"/>
                <w:sz w:val="24"/>
                <w:szCs w:val="24"/>
              </w:rPr>
            </w:pPr>
            <w:r w:rsidRPr="00B96C01">
              <w:rPr>
                <w:rFonts w:ascii="Times New Roman" w:hAnsi="Times New Roman"/>
                <w:sz w:val="24"/>
                <w:szCs w:val="24"/>
              </w:rPr>
              <w:t>ОР.</w:t>
            </w:r>
            <w:r w:rsidR="00023963">
              <w:rPr>
                <w:rFonts w:ascii="Times New Roman" w:hAnsi="Times New Roman"/>
                <w:sz w:val="24"/>
                <w:szCs w:val="24"/>
              </w:rPr>
              <w:t>1.3.1</w:t>
            </w:r>
          </w:p>
          <w:p w14:paraId="386F694A" w14:textId="77777777" w:rsidR="002720C9" w:rsidRPr="00B96C01" w:rsidRDefault="002720C9" w:rsidP="00F300AF">
            <w:pPr>
              <w:spacing w:after="0" w:line="240" w:lineRule="auto"/>
              <w:jc w:val="both"/>
              <w:rPr>
                <w:rFonts w:ascii="Times New Roman" w:hAnsi="Times New Roman"/>
                <w:sz w:val="24"/>
                <w:szCs w:val="24"/>
              </w:rPr>
            </w:pPr>
          </w:p>
        </w:tc>
        <w:tc>
          <w:tcPr>
            <w:tcW w:w="1902" w:type="dxa"/>
            <w:gridSpan w:val="2"/>
            <w:tcBorders>
              <w:top w:val="single" w:sz="2" w:space="0" w:color="000000"/>
              <w:left w:val="single" w:sz="2" w:space="0" w:color="000000"/>
              <w:right w:val="single" w:sz="2" w:space="0" w:color="000000"/>
            </w:tcBorders>
            <w:shd w:val="clear" w:color="000000" w:fill="FFFFFF"/>
          </w:tcPr>
          <w:p w14:paraId="25270BC2" w14:textId="4AE44E3A" w:rsidR="002720C9" w:rsidRPr="00B96C01" w:rsidRDefault="002720C9" w:rsidP="00F300AF">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 xml:space="preserve">Самостоятельная работа по изучению </w:t>
            </w:r>
            <w:r w:rsidR="00A808A4" w:rsidRPr="00B96C01">
              <w:rPr>
                <w:rFonts w:ascii="Times New Roman" w:hAnsi="Times New Roman"/>
                <w:sz w:val="24"/>
                <w:szCs w:val="24"/>
                <w:lang w:eastAsia="ru-RU"/>
              </w:rPr>
              <w:t>теоретическо</w:t>
            </w:r>
            <w:r w:rsidR="00A808A4">
              <w:rPr>
                <w:rFonts w:ascii="Times New Roman" w:hAnsi="Times New Roman"/>
                <w:sz w:val="24"/>
                <w:szCs w:val="24"/>
                <w:lang w:eastAsia="ru-RU"/>
              </w:rPr>
              <w:t>го</w:t>
            </w:r>
            <w:r w:rsidR="00A808A4" w:rsidRPr="00B96C01">
              <w:rPr>
                <w:rFonts w:ascii="Times New Roman" w:hAnsi="Times New Roman"/>
                <w:sz w:val="24"/>
                <w:szCs w:val="24"/>
                <w:lang w:eastAsia="ru-RU"/>
              </w:rPr>
              <w:t xml:space="preserve"> материала</w:t>
            </w:r>
            <w:r w:rsidRPr="00B96C01">
              <w:rPr>
                <w:rFonts w:ascii="Times New Roman" w:hAnsi="Times New Roman"/>
                <w:sz w:val="24"/>
                <w:szCs w:val="24"/>
                <w:lang w:eastAsia="ru-RU"/>
              </w:rPr>
              <w:t xml:space="preserve"> раздела 1</w:t>
            </w:r>
          </w:p>
        </w:tc>
        <w:tc>
          <w:tcPr>
            <w:tcW w:w="1819" w:type="dxa"/>
            <w:tcBorders>
              <w:top w:val="single" w:sz="2" w:space="0" w:color="000000"/>
              <w:left w:val="single" w:sz="2" w:space="0" w:color="000000"/>
              <w:right w:val="single" w:sz="2" w:space="0" w:color="000000"/>
            </w:tcBorders>
            <w:shd w:val="clear" w:color="000000" w:fill="FFFFFF"/>
          </w:tcPr>
          <w:p w14:paraId="65FADD14" w14:textId="77777777" w:rsidR="002720C9" w:rsidRPr="00B96C01" w:rsidRDefault="002720C9" w:rsidP="00F300AF">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64002CAB" w14:textId="77777777" w:rsidR="002720C9" w:rsidRPr="00B96C01" w:rsidRDefault="002720C9" w:rsidP="00F300AF">
            <w:pPr>
              <w:spacing w:after="0" w:line="240" w:lineRule="auto"/>
              <w:jc w:val="center"/>
              <w:rPr>
                <w:rFonts w:ascii="Times New Roman" w:hAnsi="Times New Roman"/>
                <w:sz w:val="24"/>
                <w:szCs w:val="24"/>
              </w:rPr>
            </w:pPr>
            <w:r w:rsidRPr="00B96C01">
              <w:rPr>
                <w:rFonts w:ascii="Times New Roman" w:hAnsi="Times New Roman"/>
                <w:sz w:val="24"/>
                <w:szCs w:val="24"/>
              </w:rPr>
              <w:t>5-10</w:t>
            </w:r>
          </w:p>
        </w:tc>
        <w:tc>
          <w:tcPr>
            <w:tcW w:w="1078" w:type="dxa"/>
            <w:tcBorders>
              <w:top w:val="single" w:sz="2" w:space="0" w:color="000000"/>
              <w:left w:val="single" w:sz="2" w:space="0" w:color="000000"/>
              <w:right w:val="single" w:sz="2" w:space="0" w:color="000000"/>
            </w:tcBorders>
            <w:shd w:val="clear" w:color="000000" w:fill="FFFFFF"/>
          </w:tcPr>
          <w:p w14:paraId="75BE853E" w14:textId="77777777" w:rsidR="002720C9" w:rsidRPr="00B96C01" w:rsidRDefault="002720C9" w:rsidP="00F300AF">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14" w:type="dxa"/>
            <w:tcBorders>
              <w:top w:val="single" w:sz="2" w:space="0" w:color="000000"/>
              <w:left w:val="nil"/>
              <w:right w:val="single" w:sz="2" w:space="0" w:color="000000"/>
            </w:tcBorders>
          </w:tcPr>
          <w:p w14:paraId="290A95A9" w14:textId="77777777" w:rsidR="002720C9" w:rsidRPr="00B96C01" w:rsidRDefault="002720C9" w:rsidP="00F300AF">
            <w:pPr>
              <w:spacing w:after="0" w:line="240" w:lineRule="auto"/>
              <w:jc w:val="center"/>
              <w:rPr>
                <w:rFonts w:ascii="Times New Roman" w:hAnsi="Times New Roman"/>
                <w:sz w:val="24"/>
                <w:szCs w:val="24"/>
              </w:rPr>
            </w:pPr>
            <w:r w:rsidRPr="00B96C01">
              <w:rPr>
                <w:rFonts w:ascii="Times New Roman" w:hAnsi="Times New Roman"/>
                <w:sz w:val="24"/>
                <w:szCs w:val="24"/>
              </w:rPr>
              <w:t>10</w:t>
            </w:r>
          </w:p>
        </w:tc>
        <w:tc>
          <w:tcPr>
            <w:tcW w:w="814" w:type="dxa"/>
            <w:tcBorders>
              <w:top w:val="single" w:sz="2" w:space="0" w:color="000000"/>
              <w:left w:val="nil"/>
              <w:right w:val="single" w:sz="2" w:space="0" w:color="000000"/>
            </w:tcBorders>
          </w:tcPr>
          <w:p w14:paraId="161C2ADF" w14:textId="77777777" w:rsidR="002720C9" w:rsidRPr="00B96C01" w:rsidRDefault="002720C9" w:rsidP="00F300AF">
            <w:pPr>
              <w:spacing w:after="0" w:line="240" w:lineRule="auto"/>
              <w:jc w:val="center"/>
              <w:rPr>
                <w:rFonts w:ascii="Times New Roman" w:hAnsi="Times New Roman"/>
                <w:sz w:val="24"/>
                <w:szCs w:val="24"/>
              </w:rPr>
            </w:pPr>
            <w:r w:rsidRPr="00B96C01">
              <w:rPr>
                <w:rFonts w:ascii="Times New Roman" w:hAnsi="Times New Roman"/>
                <w:sz w:val="24"/>
                <w:szCs w:val="24"/>
              </w:rPr>
              <w:t>20</w:t>
            </w:r>
          </w:p>
        </w:tc>
      </w:tr>
      <w:tr w:rsidR="002720C9" w:rsidRPr="00B96C01" w14:paraId="5D763A8C" w14:textId="77777777" w:rsidTr="00F300AF">
        <w:trPr>
          <w:trHeight w:val="652"/>
        </w:trPr>
        <w:tc>
          <w:tcPr>
            <w:tcW w:w="470" w:type="dxa"/>
            <w:tcBorders>
              <w:top w:val="single" w:sz="2" w:space="0" w:color="000000"/>
              <w:left w:val="single" w:sz="2" w:space="0" w:color="000000"/>
              <w:right w:val="single" w:sz="2" w:space="0" w:color="000000"/>
            </w:tcBorders>
            <w:shd w:val="clear" w:color="000000" w:fill="FFFFFF"/>
          </w:tcPr>
          <w:p w14:paraId="50C10997" w14:textId="77777777" w:rsidR="002720C9" w:rsidRPr="00B96C01" w:rsidRDefault="002720C9" w:rsidP="00F300AF">
            <w:pPr>
              <w:autoSpaceDE w:val="0"/>
              <w:autoSpaceDN w:val="0"/>
              <w:adjustRightInd w:val="0"/>
              <w:spacing w:after="0" w:line="240" w:lineRule="auto"/>
              <w:jc w:val="center"/>
              <w:rPr>
                <w:rFonts w:ascii="Times New Roman" w:hAnsi="Times New Roman"/>
                <w:sz w:val="24"/>
                <w:szCs w:val="24"/>
              </w:rPr>
            </w:pPr>
          </w:p>
        </w:tc>
        <w:tc>
          <w:tcPr>
            <w:tcW w:w="1142" w:type="dxa"/>
            <w:vMerge/>
            <w:tcBorders>
              <w:left w:val="single" w:sz="2" w:space="0" w:color="000000"/>
              <w:right w:val="single" w:sz="2" w:space="0" w:color="000000"/>
            </w:tcBorders>
            <w:shd w:val="clear" w:color="000000" w:fill="FFFFFF"/>
          </w:tcPr>
          <w:p w14:paraId="1899C312" w14:textId="77777777" w:rsidR="002720C9" w:rsidRPr="00B96C01" w:rsidRDefault="002720C9" w:rsidP="00F300AF">
            <w:pPr>
              <w:spacing w:after="0" w:line="240" w:lineRule="auto"/>
              <w:jc w:val="both"/>
              <w:rPr>
                <w:rFonts w:ascii="Times New Roman" w:hAnsi="Times New Roman"/>
                <w:sz w:val="24"/>
                <w:szCs w:val="24"/>
              </w:rPr>
            </w:pPr>
          </w:p>
        </w:tc>
        <w:tc>
          <w:tcPr>
            <w:tcW w:w="1902" w:type="dxa"/>
            <w:gridSpan w:val="2"/>
            <w:tcBorders>
              <w:top w:val="single" w:sz="2" w:space="0" w:color="000000"/>
              <w:left w:val="single" w:sz="2" w:space="0" w:color="000000"/>
              <w:right w:val="single" w:sz="2" w:space="0" w:color="000000"/>
            </w:tcBorders>
            <w:shd w:val="clear" w:color="000000" w:fill="FFFFFF"/>
          </w:tcPr>
          <w:p w14:paraId="5DDD3B84" w14:textId="77777777" w:rsidR="002720C9" w:rsidRPr="00B96C01" w:rsidRDefault="002720C9" w:rsidP="00F300AF">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Выполнение заданий по разделу 1</w:t>
            </w:r>
          </w:p>
        </w:tc>
        <w:tc>
          <w:tcPr>
            <w:tcW w:w="1819" w:type="dxa"/>
            <w:tcBorders>
              <w:top w:val="single" w:sz="2" w:space="0" w:color="000000"/>
              <w:left w:val="single" w:sz="2" w:space="0" w:color="000000"/>
              <w:right w:val="single" w:sz="2" w:space="0" w:color="000000"/>
            </w:tcBorders>
            <w:shd w:val="clear" w:color="000000" w:fill="FFFFFF"/>
          </w:tcPr>
          <w:p w14:paraId="0B4116B7" w14:textId="77777777" w:rsidR="002720C9" w:rsidRPr="00B96C01" w:rsidRDefault="002720C9" w:rsidP="00F300AF">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5B112333" w14:textId="77777777" w:rsidR="002720C9" w:rsidRPr="00B96C01" w:rsidRDefault="002720C9" w:rsidP="00F300AF">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3B8048A0" w14:textId="79770941" w:rsidR="002720C9" w:rsidRPr="00B96C01" w:rsidRDefault="00A808A4" w:rsidP="00F300AF">
            <w:pPr>
              <w:spacing w:after="0" w:line="240" w:lineRule="auto"/>
              <w:jc w:val="center"/>
              <w:rPr>
                <w:rFonts w:ascii="Times New Roman" w:hAnsi="Times New Roman"/>
                <w:sz w:val="24"/>
                <w:szCs w:val="24"/>
              </w:rPr>
            </w:pPr>
            <w:r>
              <w:rPr>
                <w:rFonts w:ascii="Times New Roman" w:hAnsi="Times New Roman"/>
                <w:sz w:val="24"/>
                <w:szCs w:val="24"/>
              </w:rPr>
              <w:t>3</w:t>
            </w:r>
          </w:p>
        </w:tc>
        <w:tc>
          <w:tcPr>
            <w:tcW w:w="814" w:type="dxa"/>
            <w:tcBorders>
              <w:top w:val="single" w:sz="2" w:space="0" w:color="000000"/>
              <w:left w:val="nil"/>
              <w:right w:val="single" w:sz="2" w:space="0" w:color="000000"/>
            </w:tcBorders>
          </w:tcPr>
          <w:p w14:paraId="436EE795" w14:textId="13FCC4F8" w:rsidR="002720C9" w:rsidRPr="00B96C01" w:rsidRDefault="00A808A4" w:rsidP="00F300AF">
            <w:pPr>
              <w:spacing w:after="0" w:line="240" w:lineRule="auto"/>
              <w:jc w:val="center"/>
              <w:rPr>
                <w:rFonts w:ascii="Times New Roman" w:hAnsi="Times New Roman"/>
                <w:sz w:val="24"/>
                <w:szCs w:val="24"/>
              </w:rPr>
            </w:pPr>
            <w:r>
              <w:rPr>
                <w:rFonts w:ascii="Times New Roman" w:hAnsi="Times New Roman"/>
                <w:sz w:val="24"/>
                <w:szCs w:val="24"/>
              </w:rPr>
              <w:t>21</w:t>
            </w:r>
          </w:p>
        </w:tc>
        <w:tc>
          <w:tcPr>
            <w:tcW w:w="814" w:type="dxa"/>
            <w:tcBorders>
              <w:top w:val="single" w:sz="2" w:space="0" w:color="000000"/>
              <w:left w:val="nil"/>
              <w:right w:val="single" w:sz="2" w:space="0" w:color="000000"/>
            </w:tcBorders>
          </w:tcPr>
          <w:p w14:paraId="10B72795" w14:textId="6F264977" w:rsidR="002720C9" w:rsidRPr="00B96C01" w:rsidRDefault="00A808A4" w:rsidP="00F300AF">
            <w:pPr>
              <w:spacing w:after="0" w:line="240" w:lineRule="auto"/>
              <w:jc w:val="center"/>
              <w:rPr>
                <w:rFonts w:ascii="Times New Roman" w:hAnsi="Times New Roman"/>
                <w:sz w:val="24"/>
                <w:szCs w:val="24"/>
              </w:rPr>
            </w:pPr>
            <w:r>
              <w:rPr>
                <w:rFonts w:ascii="Times New Roman" w:hAnsi="Times New Roman"/>
                <w:sz w:val="24"/>
                <w:szCs w:val="24"/>
              </w:rPr>
              <w:t>3</w:t>
            </w:r>
            <w:r w:rsidR="002720C9" w:rsidRPr="00B96C01">
              <w:rPr>
                <w:rFonts w:ascii="Times New Roman" w:hAnsi="Times New Roman"/>
                <w:sz w:val="24"/>
                <w:szCs w:val="24"/>
              </w:rPr>
              <w:t>0</w:t>
            </w:r>
          </w:p>
        </w:tc>
      </w:tr>
      <w:tr w:rsidR="002720C9" w:rsidRPr="00B96C01" w14:paraId="585F861F" w14:textId="77777777" w:rsidTr="00F300AF">
        <w:trPr>
          <w:trHeight w:val="668"/>
        </w:trPr>
        <w:tc>
          <w:tcPr>
            <w:tcW w:w="470" w:type="dxa"/>
            <w:tcBorders>
              <w:top w:val="single" w:sz="2" w:space="0" w:color="000000"/>
              <w:left w:val="single" w:sz="2" w:space="0" w:color="000000"/>
              <w:right w:val="single" w:sz="2" w:space="0" w:color="000000"/>
            </w:tcBorders>
            <w:shd w:val="clear" w:color="000000" w:fill="FFFFFF"/>
          </w:tcPr>
          <w:p w14:paraId="1BB0E846" w14:textId="77777777" w:rsidR="002720C9" w:rsidRPr="00B96C01" w:rsidRDefault="002720C9" w:rsidP="00F300AF">
            <w:pPr>
              <w:autoSpaceDE w:val="0"/>
              <w:autoSpaceDN w:val="0"/>
              <w:adjustRightInd w:val="0"/>
              <w:spacing w:after="0" w:line="240" w:lineRule="auto"/>
              <w:jc w:val="center"/>
              <w:rPr>
                <w:rFonts w:ascii="Times New Roman" w:hAnsi="Times New Roman"/>
                <w:sz w:val="24"/>
                <w:szCs w:val="24"/>
              </w:rPr>
            </w:pPr>
          </w:p>
        </w:tc>
        <w:tc>
          <w:tcPr>
            <w:tcW w:w="8777" w:type="dxa"/>
            <w:gridSpan w:val="8"/>
            <w:tcBorders>
              <w:left w:val="single" w:sz="2" w:space="0" w:color="000000"/>
              <w:right w:val="single" w:sz="2" w:space="0" w:color="000000"/>
            </w:tcBorders>
            <w:shd w:val="clear" w:color="000000" w:fill="FFFFFF"/>
            <w:vAlign w:val="center"/>
          </w:tcPr>
          <w:p w14:paraId="6CCB8FFB" w14:textId="5A0794DB" w:rsidR="002720C9" w:rsidRPr="00B96C01" w:rsidRDefault="00A808A4" w:rsidP="00F300AF">
            <w:pPr>
              <w:spacing w:after="0" w:line="240" w:lineRule="auto"/>
              <w:rPr>
                <w:rFonts w:ascii="Times New Roman" w:hAnsi="Times New Roman"/>
                <w:sz w:val="24"/>
                <w:szCs w:val="24"/>
              </w:rPr>
            </w:pPr>
            <w:r w:rsidRPr="00A808A4">
              <w:rPr>
                <w:rFonts w:ascii="Times New Roman" w:hAnsi="Times New Roman"/>
                <w:b/>
                <w:bCs/>
                <w:sz w:val="24"/>
                <w:szCs w:val="24"/>
              </w:rPr>
              <w:t>Раздел 2. Особенности организации туров внутри страны</w:t>
            </w:r>
          </w:p>
        </w:tc>
      </w:tr>
      <w:tr w:rsidR="002720C9" w:rsidRPr="00B96C01" w14:paraId="50A9E081" w14:textId="77777777" w:rsidTr="00F300AF">
        <w:trPr>
          <w:trHeight w:val="668"/>
        </w:trPr>
        <w:tc>
          <w:tcPr>
            <w:tcW w:w="470" w:type="dxa"/>
            <w:tcBorders>
              <w:top w:val="single" w:sz="2" w:space="0" w:color="000000"/>
              <w:left w:val="single" w:sz="2" w:space="0" w:color="000000"/>
              <w:right w:val="single" w:sz="2" w:space="0" w:color="000000"/>
            </w:tcBorders>
            <w:shd w:val="clear" w:color="000000" w:fill="FFFFFF"/>
          </w:tcPr>
          <w:p w14:paraId="63A92981" w14:textId="77777777" w:rsidR="002720C9" w:rsidRPr="00B96C01" w:rsidRDefault="002720C9" w:rsidP="00F300AF">
            <w:pPr>
              <w:autoSpaceDE w:val="0"/>
              <w:autoSpaceDN w:val="0"/>
              <w:adjustRightInd w:val="0"/>
              <w:spacing w:after="0" w:line="240" w:lineRule="auto"/>
              <w:jc w:val="center"/>
              <w:rPr>
                <w:rFonts w:ascii="Times New Roman" w:hAnsi="Times New Roman"/>
                <w:sz w:val="24"/>
                <w:szCs w:val="24"/>
              </w:rPr>
            </w:pPr>
          </w:p>
        </w:tc>
        <w:tc>
          <w:tcPr>
            <w:tcW w:w="1142" w:type="dxa"/>
            <w:tcBorders>
              <w:left w:val="single" w:sz="2" w:space="0" w:color="000000"/>
              <w:right w:val="single" w:sz="2" w:space="0" w:color="000000"/>
            </w:tcBorders>
            <w:shd w:val="clear" w:color="000000" w:fill="FFFFFF"/>
          </w:tcPr>
          <w:p w14:paraId="03C60E1A" w14:textId="77777777" w:rsidR="00023963" w:rsidRPr="00B96C01" w:rsidRDefault="00023963" w:rsidP="00023963">
            <w:pPr>
              <w:spacing w:after="0" w:line="240" w:lineRule="auto"/>
              <w:jc w:val="both"/>
              <w:rPr>
                <w:rFonts w:ascii="Times New Roman" w:hAnsi="Times New Roman"/>
                <w:sz w:val="24"/>
                <w:szCs w:val="24"/>
              </w:rPr>
            </w:pPr>
            <w:r w:rsidRPr="00B96C01">
              <w:rPr>
                <w:rFonts w:ascii="Times New Roman" w:hAnsi="Times New Roman"/>
                <w:sz w:val="24"/>
                <w:szCs w:val="24"/>
              </w:rPr>
              <w:t>ОР.</w:t>
            </w:r>
            <w:r>
              <w:rPr>
                <w:rFonts w:ascii="Times New Roman" w:hAnsi="Times New Roman"/>
                <w:sz w:val="24"/>
                <w:szCs w:val="24"/>
              </w:rPr>
              <w:t>1.3.1</w:t>
            </w:r>
          </w:p>
          <w:p w14:paraId="77274D88" w14:textId="77777777" w:rsidR="002720C9" w:rsidRPr="00B96C01" w:rsidRDefault="002720C9" w:rsidP="00F300AF">
            <w:pPr>
              <w:spacing w:after="0" w:line="240" w:lineRule="auto"/>
              <w:jc w:val="both"/>
              <w:rPr>
                <w:rFonts w:ascii="Times New Roman" w:hAnsi="Times New Roman"/>
                <w:sz w:val="24"/>
                <w:szCs w:val="24"/>
              </w:rPr>
            </w:pPr>
          </w:p>
        </w:tc>
        <w:tc>
          <w:tcPr>
            <w:tcW w:w="1902" w:type="dxa"/>
            <w:gridSpan w:val="2"/>
            <w:tcBorders>
              <w:top w:val="single" w:sz="2" w:space="0" w:color="000000"/>
              <w:left w:val="single" w:sz="2" w:space="0" w:color="000000"/>
              <w:right w:val="single" w:sz="2" w:space="0" w:color="000000"/>
            </w:tcBorders>
            <w:shd w:val="clear" w:color="000000" w:fill="FFFFFF"/>
          </w:tcPr>
          <w:p w14:paraId="39D66373" w14:textId="77777777" w:rsidR="002720C9" w:rsidRPr="00B96C01" w:rsidRDefault="002720C9" w:rsidP="00F300AF">
            <w:pPr>
              <w:spacing w:after="0" w:line="240" w:lineRule="auto"/>
              <w:rPr>
                <w:rFonts w:ascii="Times New Roman" w:hAnsi="Times New Roman"/>
                <w:sz w:val="24"/>
                <w:szCs w:val="24"/>
                <w:lang w:eastAsia="ru-RU"/>
              </w:rPr>
            </w:pPr>
            <w:r w:rsidRPr="00B96C01">
              <w:rPr>
                <w:rFonts w:ascii="Times New Roman" w:hAnsi="Times New Roman"/>
                <w:sz w:val="24"/>
                <w:szCs w:val="24"/>
                <w:lang w:eastAsia="ru-RU"/>
              </w:rPr>
              <w:t>Выполнение заданий по разделу 2</w:t>
            </w:r>
          </w:p>
        </w:tc>
        <w:tc>
          <w:tcPr>
            <w:tcW w:w="1819" w:type="dxa"/>
            <w:tcBorders>
              <w:top w:val="single" w:sz="2" w:space="0" w:color="000000"/>
              <w:left w:val="single" w:sz="2" w:space="0" w:color="000000"/>
              <w:right w:val="single" w:sz="2" w:space="0" w:color="000000"/>
            </w:tcBorders>
            <w:shd w:val="clear" w:color="000000" w:fill="FFFFFF"/>
          </w:tcPr>
          <w:p w14:paraId="70B21528" w14:textId="77777777" w:rsidR="002720C9" w:rsidRPr="00B96C01" w:rsidRDefault="002720C9" w:rsidP="00F300AF">
            <w:pPr>
              <w:spacing w:after="0" w:line="240" w:lineRule="auto"/>
              <w:rPr>
                <w:rFonts w:ascii="Times New Roman" w:hAnsi="Times New Roman"/>
                <w:sz w:val="24"/>
                <w:szCs w:val="24"/>
              </w:rPr>
            </w:pPr>
            <w:r w:rsidRPr="00B96C01">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7AE28C53" w14:textId="77777777" w:rsidR="002720C9" w:rsidRPr="00B96C01" w:rsidRDefault="002720C9" w:rsidP="00F300AF">
            <w:pPr>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602E4276" w14:textId="47D771D9" w:rsidR="002720C9" w:rsidRPr="00B96C01" w:rsidRDefault="00A808A4" w:rsidP="00F300AF">
            <w:pPr>
              <w:spacing w:after="0" w:line="240" w:lineRule="auto"/>
              <w:jc w:val="center"/>
              <w:rPr>
                <w:rFonts w:ascii="Times New Roman" w:hAnsi="Times New Roman"/>
                <w:sz w:val="24"/>
                <w:szCs w:val="24"/>
              </w:rPr>
            </w:pPr>
            <w:r>
              <w:rPr>
                <w:rFonts w:ascii="Times New Roman" w:hAnsi="Times New Roman"/>
                <w:sz w:val="24"/>
                <w:szCs w:val="24"/>
              </w:rPr>
              <w:t>3</w:t>
            </w:r>
          </w:p>
        </w:tc>
        <w:tc>
          <w:tcPr>
            <w:tcW w:w="814" w:type="dxa"/>
            <w:tcBorders>
              <w:top w:val="single" w:sz="2" w:space="0" w:color="000000"/>
              <w:left w:val="nil"/>
              <w:right w:val="single" w:sz="2" w:space="0" w:color="000000"/>
            </w:tcBorders>
          </w:tcPr>
          <w:p w14:paraId="69B8A1E0" w14:textId="2607CA46" w:rsidR="002720C9" w:rsidRPr="00B96C01" w:rsidRDefault="00A808A4" w:rsidP="00F300AF">
            <w:pPr>
              <w:spacing w:after="0" w:line="240" w:lineRule="auto"/>
              <w:jc w:val="center"/>
              <w:rPr>
                <w:rFonts w:ascii="Times New Roman" w:hAnsi="Times New Roman"/>
                <w:sz w:val="24"/>
                <w:szCs w:val="24"/>
              </w:rPr>
            </w:pPr>
            <w:r>
              <w:rPr>
                <w:rFonts w:ascii="Times New Roman" w:hAnsi="Times New Roman"/>
                <w:sz w:val="24"/>
                <w:szCs w:val="24"/>
              </w:rPr>
              <w:t>21</w:t>
            </w:r>
          </w:p>
        </w:tc>
        <w:tc>
          <w:tcPr>
            <w:tcW w:w="814" w:type="dxa"/>
            <w:tcBorders>
              <w:top w:val="single" w:sz="2" w:space="0" w:color="000000"/>
              <w:left w:val="nil"/>
              <w:right w:val="single" w:sz="2" w:space="0" w:color="000000"/>
            </w:tcBorders>
          </w:tcPr>
          <w:p w14:paraId="6B26F5A0" w14:textId="06148668" w:rsidR="002720C9" w:rsidRPr="00B96C01" w:rsidRDefault="00A808A4" w:rsidP="00F300AF">
            <w:pPr>
              <w:spacing w:after="0" w:line="240" w:lineRule="auto"/>
              <w:jc w:val="center"/>
              <w:rPr>
                <w:rFonts w:ascii="Times New Roman" w:hAnsi="Times New Roman"/>
                <w:sz w:val="24"/>
                <w:szCs w:val="24"/>
              </w:rPr>
            </w:pPr>
            <w:r>
              <w:rPr>
                <w:rFonts w:ascii="Times New Roman" w:hAnsi="Times New Roman"/>
                <w:sz w:val="24"/>
                <w:szCs w:val="24"/>
              </w:rPr>
              <w:t>3</w:t>
            </w:r>
            <w:r w:rsidR="002720C9" w:rsidRPr="00B96C01">
              <w:rPr>
                <w:rFonts w:ascii="Times New Roman" w:hAnsi="Times New Roman"/>
                <w:sz w:val="24"/>
                <w:szCs w:val="24"/>
              </w:rPr>
              <w:t>0</w:t>
            </w:r>
          </w:p>
        </w:tc>
      </w:tr>
      <w:tr w:rsidR="002720C9" w:rsidRPr="00B96C01" w14:paraId="5A5B058D" w14:textId="77777777" w:rsidTr="00F300AF">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20168590"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1B0EB0D8" w14:textId="77777777" w:rsidR="002720C9" w:rsidRPr="00B96C01" w:rsidRDefault="002720C9" w:rsidP="00F300AF">
            <w:pPr>
              <w:autoSpaceDE w:val="0"/>
              <w:autoSpaceDN w:val="0"/>
              <w:adjustRightInd w:val="0"/>
              <w:spacing w:after="0" w:line="240" w:lineRule="auto"/>
              <w:jc w:val="right"/>
              <w:rPr>
                <w:rFonts w:ascii="Times New Roman" w:hAnsi="Times New Roman"/>
                <w:b/>
                <w:sz w:val="24"/>
                <w:szCs w:val="24"/>
              </w:rPr>
            </w:pPr>
            <w:r w:rsidRPr="00B96C01">
              <w:rPr>
                <w:rFonts w:ascii="Times New Roman" w:hAnsi="Times New Roman"/>
                <w:b/>
                <w:sz w:val="24"/>
                <w:szCs w:val="24"/>
              </w:rPr>
              <w:t>Итого:</w:t>
            </w: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1DA3058B"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12186C62"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4E0298A2"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54A65F0F"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45</w:t>
            </w:r>
          </w:p>
        </w:tc>
        <w:tc>
          <w:tcPr>
            <w:tcW w:w="814" w:type="dxa"/>
            <w:tcBorders>
              <w:top w:val="single" w:sz="4" w:space="0" w:color="auto"/>
              <w:left w:val="nil"/>
              <w:bottom w:val="single" w:sz="2" w:space="0" w:color="000000"/>
              <w:right w:val="single" w:sz="2" w:space="0" w:color="000000"/>
            </w:tcBorders>
          </w:tcPr>
          <w:p w14:paraId="0D99A4FC"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70</w:t>
            </w:r>
          </w:p>
        </w:tc>
      </w:tr>
      <w:tr w:rsidR="002720C9" w:rsidRPr="00B96C01" w14:paraId="2F323BF5" w14:textId="77777777" w:rsidTr="00F300AF">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70F0E04A"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63D97091" w14:textId="77777777" w:rsidR="002720C9" w:rsidRPr="00B96C01" w:rsidRDefault="002720C9" w:rsidP="00F300AF">
            <w:pPr>
              <w:autoSpaceDE w:val="0"/>
              <w:autoSpaceDN w:val="0"/>
              <w:adjustRightInd w:val="0"/>
              <w:spacing w:after="0" w:line="240" w:lineRule="auto"/>
              <w:rPr>
                <w:rFonts w:ascii="Times New Roman" w:hAnsi="Times New Roman"/>
                <w:b/>
                <w:i/>
                <w:sz w:val="24"/>
                <w:szCs w:val="24"/>
              </w:rPr>
            </w:pP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27C043EB"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Зачет </w:t>
            </w: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15FA4EAA"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3EA87D64"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60DF308E" w14:textId="77777777" w:rsidR="002720C9" w:rsidRPr="00B96C01" w:rsidRDefault="002720C9" w:rsidP="00F300AF">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10</w:t>
            </w:r>
          </w:p>
        </w:tc>
        <w:tc>
          <w:tcPr>
            <w:tcW w:w="814" w:type="dxa"/>
            <w:tcBorders>
              <w:top w:val="single" w:sz="4" w:space="0" w:color="auto"/>
              <w:left w:val="nil"/>
              <w:bottom w:val="single" w:sz="2" w:space="0" w:color="000000"/>
              <w:right w:val="single" w:sz="2" w:space="0" w:color="000000"/>
            </w:tcBorders>
          </w:tcPr>
          <w:p w14:paraId="6D569F82" w14:textId="77777777" w:rsidR="002720C9" w:rsidRPr="00B96C01" w:rsidRDefault="002720C9" w:rsidP="00F300AF">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30</w:t>
            </w:r>
          </w:p>
        </w:tc>
      </w:tr>
      <w:tr w:rsidR="002720C9" w:rsidRPr="00B96C01" w14:paraId="67BCD333" w14:textId="77777777" w:rsidTr="00F300AF">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14:paraId="3532F80D"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174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F62E096" w14:textId="77777777" w:rsidR="002720C9" w:rsidRPr="00B96C01" w:rsidRDefault="002720C9" w:rsidP="00F300AF">
            <w:pPr>
              <w:autoSpaceDE w:val="0"/>
              <w:autoSpaceDN w:val="0"/>
              <w:adjustRightInd w:val="0"/>
              <w:spacing w:after="0" w:line="240" w:lineRule="auto"/>
              <w:jc w:val="center"/>
              <w:rPr>
                <w:rFonts w:ascii="Times New Roman" w:hAnsi="Times New Roman"/>
                <w:b/>
                <w:color w:val="000000"/>
                <w:sz w:val="24"/>
                <w:szCs w:val="24"/>
              </w:rPr>
            </w:pPr>
          </w:p>
        </w:tc>
        <w:tc>
          <w:tcPr>
            <w:tcW w:w="1295" w:type="dxa"/>
            <w:tcBorders>
              <w:top w:val="single" w:sz="2" w:space="0" w:color="000000"/>
              <w:left w:val="single" w:sz="2" w:space="0" w:color="000000"/>
              <w:bottom w:val="single" w:sz="2" w:space="0" w:color="000000"/>
              <w:right w:val="single" w:sz="2" w:space="0" w:color="000000"/>
            </w:tcBorders>
            <w:shd w:val="clear" w:color="000000" w:fill="FFFFFF"/>
          </w:tcPr>
          <w:p w14:paraId="0F4EE0D8" w14:textId="77777777" w:rsidR="002720C9" w:rsidRPr="00B96C01" w:rsidRDefault="002720C9" w:rsidP="00F300AF">
            <w:pPr>
              <w:autoSpaceDE w:val="0"/>
              <w:autoSpaceDN w:val="0"/>
              <w:adjustRightInd w:val="0"/>
              <w:spacing w:after="0" w:line="240" w:lineRule="auto"/>
              <w:rPr>
                <w:rFonts w:ascii="Times New Roman" w:hAnsi="Times New Roman"/>
                <w:b/>
                <w:sz w:val="24"/>
                <w:szCs w:val="24"/>
              </w:rPr>
            </w:pPr>
            <w:r w:rsidRPr="00B96C01">
              <w:rPr>
                <w:rFonts w:ascii="Times New Roman" w:hAnsi="Times New Roman"/>
                <w:b/>
                <w:color w:val="000000"/>
                <w:sz w:val="24"/>
                <w:szCs w:val="24"/>
              </w:rPr>
              <w:t>Итого:</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Pr>
          <w:p w14:paraId="601465CE"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2" w:space="0" w:color="000000"/>
              <w:left w:val="single" w:sz="2" w:space="0" w:color="000000"/>
              <w:bottom w:val="single" w:sz="2" w:space="0" w:color="000000"/>
              <w:right w:val="single" w:sz="2" w:space="0" w:color="000000"/>
            </w:tcBorders>
            <w:shd w:val="clear" w:color="000000" w:fill="FFFFFF"/>
          </w:tcPr>
          <w:p w14:paraId="0992778A"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2" w:space="0" w:color="000000"/>
              <w:left w:val="single" w:sz="2" w:space="0" w:color="000000"/>
              <w:bottom w:val="single" w:sz="2" w:space="0" w:color="000000"/>
              <w:right w:val="single" w:sz="2" w:space="0" w:color="000000"/>
            </w:tcBorders>
            <w:shd w:val="clear" w:color="000000" w:fill="FFFFFF"/>
          </w:tcPr>
          <w:p w14:paraId="5300AB98"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2" w:space="0" w:color="000000"/>
              <w:left w:val="nil"/>
              <w:bottom w:val="single" w:sz="2" w:space="0" w:color="000000"/>
              <w:right w:val="single" w:sz="2" w:space="0" w:color="000000"/>
            </w:tcBorders>
          </w:tcPr>
          <w:p w14:paraId="5BC3C47A"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55</w:t>
            </w:r>
          </w:p>
        </w:tc>
        <w:tc>
          <w:tcPr>
            <w:tcW w:w="814" w:type="dxa"/>
            <w:tcBorders>
              <w:top w:val="single" w:sz="2" w:space="0" w:color="000000"/>
              <w:left w:val="nil"/>
              <w:bottom w:val="single" w:sz="2" w:space="0" w:color="000000"/>
              <w:right w:val="single" w:sz="2" w:space="0" w:color="000000"/>
            </w:tcBorders>
          </w:tcPr>
          <w:p w14:paraId="0055697F" w14:textId="77777777" w:rsidR="002720C9" w:rsidRPr="00B96C01" w:rsidRDefault="002720C9" w:rsidP="00F300AF">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100</w:t>
            </w:r>
          </w:p>
        </w:tc>
      </w:tr>
    </w:tbl>
    <w:p w14:paraId="51FF2FDB" w14:textId="77777777" w:rsidR="002720C9" w:rsidRPr="00B96C01" w:rsidRDefault="002720C9" w:rsidP="002720C9">
      <w:pPr>
        <w:autoSpaceDE w:val="0"/>
        <w:autoSpaceDN w:val="0"/>
        <w:adjustRightInd w:val="0"/>
        <w:spacing w:after="0" w:line="240" w:lineRule="auto"/>
        <w:jc w:val="both"/>
        <w:rPr>
          <w:rFonts w:ascii="Times New Roman" w:hAnsi="Times New Roman"/>
          <w:bCs/>
          <w:i/>
          <w:sz w:val="24"/>
          <w:szCs w:val="24"/>
        </w:rPr>
      </w:pPr>
    </w:p>
    <w:p w14:paraId="45DBD51A" w14:textId="77777777" w:rsidR="002720C9" w:rsidRPr="00B96C01" w:rsidRDefault="002720C9" w:rsidP="002720C9">
      <w:pPr>
        <w:tabs>
          <w:tab w:val="left" w:pos="709"/>
        </w:tabs>
        <w:autoSpaceDE w:val="0"/>
        <w:autoSpaceDN w:val="0"/>
        <w:adjustRightInd w:val="0"/>
        <w:spacing w:after="0" w:line="240" w:lineRule="auto"/>
        <w:ind w:firstLine="709"/>
        <w:jc w:val="both"/>
        <w:rPr>
          <w:rFonts w:ascii="Times New Roman" w:hAnsi="Times New Roman"/>
          <w:bCs/>
          <w:i/>
          <w:sz w:val="24"/>
          <w:szCs w:val="24"/>
        </w:rPr>
      </w:pPr>
    </w:p>
    <w:p w14:paraId="1D8B198B" w14:textId="77777777" w:rsidR="002720C9" w:rsidRPr="00B96C01" w:rsidRDefault="002720C9" w:rsidP="002720C9">
      <w:pPr>
        <w:tabs>
          <w:tab w:val="left" w:pos="709"/>
          <w:tab w:val="left" w:pos="851"/>
          <w:tab w:val="left" w:pos="993"/>
        </w:tabs>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7. Учебно-методическое и информационное обеспечение</w:t>
      </w:r>
    </w:p>
    <w:p w14:paraId="7C5FADD4" w14:textId="77777777" w:rsidR="002720C9" w:rsidRPr="00B96C01" w:rsidRDefault="002720C9" w:rsidP="002720C9">
      <w:pPr>
        <w:tabs>
          <w:tab w:val="left" w:pos="709"/>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B96C01">
        <w:rPr>
          <w:rFonts w:ascii="Times New Roman" w:hAnsi="Times New Roman"/>
          <w:bCs/>
          <w:i/>
          <w:sz w:val="24"/>
          <w:szCs w:val="24"/>
        </w:rPr>
        <w:t xml:space="preserve">7.1. </w:t>
      </w:r>
      <w:r w:rsidRPr="00B96C01">
        <w:rPr>
          <w:rFonts w:ascii="Times New Roman" w:hAnsi="Times New Roman"/>
          <w:bCs/>
          <w:i/>
          <w:iCs/>
          <w:sz w:val="24"/>
          <w:szCs w:val="24"/>
        </w:rPr>
        <w:t>Основная литература</w:t>
      </w:r>
    </w:p>
    <w:p w14:paraId="7D9C9107" w14:textId="37746B1B" w:rsidR="002720C9" w:rsidRDefault="00B547B7" w:rsidP="002720C9">
      <w:pPr>
        <w:pStyle w:val="a4"/>
        <w:numPr>
          <w:ilvl w:val="0"/>
          <w:numId w:val="28"/>
        </w:numPr>
        <w:tabs>
          <w:tab w:val="clear" w:pos="720"/>
          <w:tab w:val="left" w:pos="567"/>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r w:rsidRPr="00B547B7">
        <w:rPr>
          <w:rFonts w:ascii="Times New Roman" w:eastAsia="Times-Roman" w:hAnsi="Times New Roman"/>
          <w:sz w:val="24"/>
          <w:szCs w:val="24"/>
          <w:lang w:eastAsia="ru-RU"/>
        </w:rPr>
        <w:t xml:space="preserve">Образовательный туризм в России : учебное пособие для вузов / Ю. С. </w:t>
      </w:r>
      <w:proofErr w:type="spellStart"/>
      <w:r w:rsidRPr="00B547B7">
        <w:rPr>
          <w:rFonts w:ascii="Times New Roman" w:eastAsia="Times-Roman" w:hAnsi="Times New Roman"/>
          <w:sz w:val="24"/>
          <w:szCs w:val="24"/>
          <w:lang w:eastAsia="ru-RU"/>
        </w:rPr>
        <w:t>Путрик</w:t>
      </w:r>
      <w:proofErr w:type="spellEnd"/>
      <w:r w:rsidRPr="00B547B7">
        <w:rPr>
          <w:rFonts w:ascii="Times New Roman" w:eastAsia="Times-Roman" w:hAnsi="Times New Roman"/>
          <w:sz w:val="24"/>
          <w:szCs w:val="24"/>
          <w:lang w:eastAsia="ru-RU"/>
        </w:rPr>
        <w:t xml:space="preserve"> [и др.] ; под редакцией С. Ю. Житенёва. — Москва : Издательство </w:t>
      </w:r>
      <w:proofErr w:type="spellStart"/>
      <w:r w:rsidRPr="00B547B7">
        <w:rPr>
          <w:rFonts w:ascii="Times New Roman" w:eastAsia="Times-Roman" w:hAnsi="Times New Roman"/>
          <w:sz w:val="24"/>
          <w:szCs w:val="24"/>
          <w:lang w:eastAsia="ru-RU"/>
        </w:rPr>
        <w:t>Юрайт</w:t>
      </w:r>
      <w:proofErr w:type="spellEnd"/>
      <w:r w:rsidRPr="00B547B7">
        <w:rPr>
          <w:rFonts w:ascii="Times New Roman" w:eastAsia="Times-Roman" w:hAnsi="Times New Roman"/>
          <w:sz w:val="24"/>
          <w:szCs w:val="24"/>
          <w:lang w:eastAsia="ru-RU"/>
        </w:rPr>
        <w:t xml:space="preserve">, 2021. — 170 с. — (Высшее образование). — ISBN 978-5-534-10790-6. — Текст : электронный // ЭБС </w:t>
      </w:r>
      <w:proofErr w:type="spellStart"/>
      <w:r w:rsidRPr="00B547B7">
        <w:rPr>
          <w:rFonts w:ascii="Times New Roman" w:eastAsia="Times-Roman" w:hAnsi="Times New Roman"/>
          <w:sz w:val="24"/>
          <w:szCs w:val="24"/>
          <w:lang w:eastAsia="ru-RU"/>
        </w:rPr>
        <w:t>Юрайт</w:t>
      </w:r>
      <w:proofErr w:type="spellEnd"/>
      <w:r w:rsidRPr="00B547B7">
        <w:rPr>
          <w:rFonts w:ascii="Times New Roman" w:eastAsia="Times-Roman" w:hAnsi="Times New Roman"/>
          <w:sz w:val="24"/>
          <w:szCs w:val="24"/>
          <w:lang w:eastAsia="ru-RU"/>
        </w:rPr>
        <w:t xml:space="preserve"> [сайт]. — URL: </w:t>
      </w:r>
      <w:hyperlink r:id="rId17" w:history="1">
        <w:r w:rsidRPr="000E32D3">
          <w:rPr>
            <w:rStyle w:val="af5"/>
            <w:rFonts w:ascii="Times New Roman" w:eastAsia="Times-Roman" w:hAnsi="Times New Roman"/>
            <w:sz w:val="24"/>
            <w:szCs w:val="24"/>
            <w:lang w:eastAsia="ru-RU"/>
          </w:rPr>
          <w:t>https://urait.ru/bcode/474232</w:t>
        </w:r>
      </w:hyperlink>
    </w:p>
    <w:p w14:paraId="13339987" w14:textId="4232515B" w:rsidR="00B547B7" w:rsidRPr="00B96C01" w:rsidRDefault="00B547B7" w:rsidP="002720C9">
      <w:pPr>
        <w:pStyle w:val="a4"/>
        <w:numPr>
          <w:ilvl w:val="0"/>
          <w:numId w:val="28"/>
        </w:numPr>
        <w:tabs>
          <w:tab w:val="clear" w:pos="720"/>
          <w:tab w:val="left" w:pos="567"/>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r w:rsidRPr="00B547B7">
        <w:rPr>
          <w:rFonts w:ascii="Times New Roman" w:eastAsia="Times-Roman" w:hAnsi="Times New Roman"/>
          <w:sz w:val="24"/>
          <w:szCs w:val="24"/>
          <w:lang w:eastAsia="ru-RU"/>
        </w:rPr>
        <w:t xml:space="preserve">Христов, Т. Т.  География туризма : учебник для вузов / Т. Т. Христов. — Москва : Издательство </w:t>
      </w:r>
      <w:proofErr w:type="spellStart"/>
      <w:r w:rsidRPr="00B547B7">
        <w:rPr>
          <w:rFonts w:ascii="Times New Roman" w:eastAsia="Times-Roman" w:hAnsi="Times New Roman"/>
          <w:sz w:val="24"/>
          <w:szCs w:val="24"/>
          <w:lang w:eastAsia="ru-RU"/>
        </w:rPr>
        <w:t>Юрайт</w:t>
      </w:r>
      <w:proofErr w:type="spellEnd"/>
      <w:r w:rsidRPr="00B547B7">
        <w:rPr>
          <w:rFonts w:ascii="Times New Roman" w:eastAsia="Times-Roman" w:hAnsi="Times New Roman"/>
          <w:sz w:val="24"/>
          <w:szCs w:val="24"/>
          <w:lang w:eastAsia="ru-RU"/>
        </w:rPr>
        <w:t xml:space="preserve">, 2021. — 273 с. — (Высшее образование). — ISBN 978-5-534-13905-1. — Текст : электронный // ЭБС </w:t>
      </w:r>
      <w:proofErr w:type="spellStart"/>
      <w:r w:rsidRPr="00B547B7">
        <w:rPr>
          <w:rFonts w:ascii="Times New Roman" w:eastAsia="Times-Roman" w:hAnsi="Times New Roman"/>
          <w:sz w:val="24"/>
          <w:szCs w:val="24"/>
          <w:lang w:eastAsia="ru-RU"/>
        </w:rPr>
        <w:t>Юрайт</w:t>
      </w:r>
      <w:proofErr w:type="spellEnd"/>
      <w:r w:rsidRPr="00B547B7">
        <w:rPr>
          <w:rFonts w:ascii="Times New Roman" w:eastAsia="Times-Roman" w:hAnsi="Times New Roman"/>
          <w:sz w:val="24"/>
          <w:szCs w:val="24"/>
          <w:lang w:eastAsia="ru-RU"/>
        </w:rPr>
        <w:t xml:space="preserve"> [сайт]. — URL: https://urait.ru/bcode/477156</w:t>
      </w:r>
    </w:p>
    <w:p w14:paraId="69FE3207" w14:textId="77777777" w:rsidR="002720C9" w:rsidRPr="00B96C01" w:rsidRDefault="002720C9" w:rsidP="002720C9">
      <w:pPr>
        <w:pStyle w:val="a4"/>
        <w:numPr>
          <w:ilvl w:val="0"/>
          <w:numId w:val="28"/>
        </w:numPr>
        <w:tabs>
          <w:tab w:val="clear" w:pos="720"/>
          <w:tab w:val="left" w:pos="567"/>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r w:rsidRPr="00B96C01">
        <w:rPr>
          <w:rFonts w:ascii="Times New Roman" w:eastAsia="Times-Roman" w:hAnsi="Times New Roman"/>
          <w:sz w:val="24"/>
          <w:szCs w:val="24"/>
          <w:lang w:eastAsia="ru-RU"/>
        </w:rPr>
        <w:t xml:space="preserve">Сухов, Р.И. Организация туристской деятельности : учебник / Р.И. Сухов. - Ростов-на-Дону : Издательство Южного федерального университета, 2016. - 267 с. : схем., табл., ил. - </w:t>
      </w:r>
      <w:proofErr w:type="spellStart"/>
      <w:r w:rsidRPr="00B96C01">
        <w:rPr>
          <w:rFonts w:ascii="Times New Roman" w:eastAsia="Times-Roman" w:hAnsi="Times New Roman"/>
          <w:sz w:val="24"/>
          <w:szCs w:val="24"/>
          <w:lang w:eastAsia="ru-RU"/>
        </w:rPr>
        <w:t>Библиогр</w:t>
      </w:r>
      <w:proofErr w:type="spellEnd"/>
      <w:r w:rsidRPr="00B96C01">
        <w:rPr>
          <w:rFonts w:ascii="Times New Roman" w:eastAsia="Times-Roman" w:hAnsi="Times New Roman"/>
          <w:sz w:val="24"/>
          <w:szCs w:val="24"/>
          <w:lang w:eastAsia="ru-RU"/>
        </w:rPr>
        <w:t>.: с. 228-230. - ISBN 978-5-9275-2003-9 ; То же [Электронный ресурс]. - URL: http://biblioclub.ru/index.php?page=book&amp;id=462032.</w:t>
      </w:r>
    </w:p>
    <w:p w14:paraId="36DB8B70" w14:textId="77777777" w:rsidR="002720C9" w:rsidRPr="00B96C01" w:rsidRDefault="002720C9" w:rsidP="002720C9">
      <w:pPr>
        <w:tabs>
          <w:tab w:val="left" w:pos="567"/>
          <w:tab w:val="left" w:pos="709"/>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Roman" w:hAnsi="Times New Roman"/>
          <w:sz w:val="24"/>
          <w:szCs w:val="24"/>
          <w:lang w:eastAsia="ru-RU"/>
        </w:rPr>
      </w:pPr>
    </w:p>
    <w:p w14:paraId="1F8120C8" w14:textId="77777777" w:rsidR="002720C9" w:rsidRPr="00B96C01" w:rsidRDefault="002720C9" w:rsidP="002720C9">
      <w:pPr>
        <w:tabs>
          <w:tab w:val="left" w:pos="142"/>
          <w:tab w:val="left" w:pos="709"/>
          <w:tab w:val="left" w:pos="851"/>
          <w:tab w:val="left" w:pos="993"/>
        </w:tabs>
        <w:autoSpaceDE w:val="0"/>
        <w:autoSpaceDN w:val="0"/>
        <w:adjustRightInd w:val="0"/>
        <w:spacing w:after="0" w:line="240" w:lineRule="auto"/>
        <w:ind w:firstLine="709"/>
        <w:jc w:val="both"/>
        <w:rPr>
          <w:rFonts w:ascii="Times New Roman" w:hAnsi="Times New Roman"/>
          <w:bCs/>
          <w:i/>
          <w:iCs/>
          <w:sz w:val="24"/>
          <w:szCs w:val="24"/>
        </w:rPr>
      </w:pPr>
      <w:r w:rsidRPr="00B96C01">
        <w:rPr>
          <w:rFonts w:ascii="Times New Roman" w:hAnsi="Times New Roman"/>
          <w:bCs/>
          <w:i/>
          <w:iCs/>
          <w:sz w:val="24"/>
          <w:szCs w:val="24"/>
        </w:rPr>
        <w:t>7.2. Дополнительная литература</w:t>
      </w:r>
    </w:p>
    <w:p w14:paraId="404E2141" w14:textId="533AD686" w:rsidR="00B547B7" w:rsidRDefault="002720C9" w:rsidP="00B547B7">
      <w:p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sz w:val="24"/>
          <w:szCs w:val="24"/>
          <w:lang w:eastAsia="ru-RU"/>
        </w:rPr>
      </w:pPr>
      <w:r w:rsidRPr="00B96C01">
        <w:rPr>
          <w:rFonts w:ascii="Times New Roman" w:eastAsia="Times New Roman" w:hAnsi="Times New Roman" w:cstheme="minorBidi"/>
          <w:sz w:val="24"/>
          <w:szCs w:val="24"/>
          <w:lang w:eastAsia="ru-RU"/>
        </w:rPr>
        <w:t xml:space="preserve">1. </w:t>
      </w:r>
      <w:r w:rsidR="00B547B7" w:rsidRPr="00B547B7">
        <w:rPr>
          <w:rFonts w:ascii="Times New Roman" w:eastAsia="Times New Roman" w:hAnsi="Times New Roman" w:cstheme="minorBidi"/>
          <w:sz w:val="24"/>
          <w:szCs w:val="24"/>
          <w:lang w:eastAsia="ru-RU"/>
        </w:rPr>
        <w:t xml:space="preserve">Шульгина, Д. П.  Культурное и природное наследие России : учебник для вузов / Д. П. Шульгина, О. В. Шульгина. — 2-е изд., </w:t>
      </w:r>
      <w:proofErr w:type="spellStart"/>
      <w:r w:rsidR="00B547B7" w:rsidRPr="00B547B7">
        <w:rPr>
          <w:rFonts w:ascii="Times New Roman" w:eastAsia="Times New Roman" w:hAnsi="Times New Roman" w:cstheme="minorBidi"/>
          <w:sz w:val="24"/>
          <w:szCs w:val="24"/>
          <w:lang w:eastAsia="ru-RU"/>
        </w:rPr>
        <w:t>испр</w:t>
      </w:r>
      <w:proofErr w:type="spellEnd"/>
      <w:r w:rsidR="00B547B7" w:rsidRPr="00B547B7">
        <w:rPr>
          <w:rFonts w:ascii="Times New Roman" w:eastAsia="Times New Roman" w:hAnsi="Times New Roman" w:cstheme="minorBidi"/>
          <w:sz w:val="24"/>
          <w:szCs w:val="24"/>
          <w:lang w:eastAsia="ru-RU"/>
        </w:rPr>
        <w:t xml:space="preserve">. и доп. — Москва : Издательство </w:t>
      </w:r>
      <w:proofErr w:type="spellStart"/>
      <w:r w:rsidR="00B547B7" w:rsidRPr="00B547B7">
        <w:rPr>
          <w:rFonts w:ascii="Times New Roman" w:eastAsia="Times New Roman" w:hAnsi="Times New Roman" w:cstheme="minorBidi"/>
          <w:sz w:val="24"/>
          <w:szCs w:val="24"/>
          <w:lang w:eastAsia="ru-RU"/>
        </w:rPr>
        <w:t>Юрайт</w:t>
      </w:r>
      <w:proofErr w:type="spellEnd"/>
      <w:r w:rsidR="00B547B7" w:rsidRPr="00B547B7">
        <w:rPr>
          <w:rFonts w:ascii="Times New Roman" w:eastAsia="Times New Roman" w:hAnsi="Times New Roman" w:cstheme="minorBidi"/>
          <w:sz w:val="24"/>
          <w:szCs w:val="24"/>
          <w:lang w:eastAsia="ru-RU"/>
        </w:rPr>
        <w:t xml:space="preserve">, 2020. — 177 с. — (Высшее образование). — ISBN 978-5-534-10874-3. — Текст : электронный // ЭБС </w:t>
      </w:r>
      <w:proofErr w:type="spellStart"/>
      <w:r w:rsidR="00B547B7" w:rsidRPr="00B547B7">
        <w:rPr>
          <w:rFonts w:ascii="Times New Roman" w:eastAsia="Times New Roman" w:hAnsi="Times New Roman" w:cstheme="minorBidi"/>
          <w:sz w:val="24"/>
          <w:szCs w:val="24"/>
          <w:lang w:eastAsia="ru-RU"/>
        </w:rPr>
        <w:t>Юрайт</w:t>
      </w:r>
      <w:proofErr w:type="spellEnd"/>
      <w:r w:rsidR="00B547B7" w:rsidRPr="00B547B7">
        <w:rPr>
          <w:rFonts w:ascii="Times New Roman" w:eastAsia="Times New Roman" w:hAnsi="Times New Roman" w:cstheme="minorBidi"/>
          <w:sz w:val="24"/>
          <w:szCs w:val="24"/>
          <w:lang w:eastAsia="ru-RU"/>
        </w:rPr>
        <w:t xml:space="preserve"> [сайт]. — URL: </w:t>
      </w:r>
      <w:hyperlink r:id="rId18" w:history="1">
        <w:r w:rsidR="00B547B7" w:rsidRPr="000E32D3">
          <w:rPr>
            <w:rStyle w:val="af5"/>
            <w:rFonts w:ascii="Times New Roman" w:eastAsia="Times New Roman" w:hAnsi="Times New Roman" w:cstheme="minorBidi"/>
            <w:sz w:val="24"/>
            <w:szCs w:val="24"/>
            <w:lang w:eastAsia="ru-RU"/>
          </w:rPr>
          <w:t>https://urait.ru/bcode/456416</w:t>
        </w:r>
      </w:hyperlink>
      <w:r w:rsidR="00B547B7" w:rsidRPr="00B547B7">
        <w:rPr>
          <w:rFonts w:ascii="Times New Roman" w:eastAsia="Times New Roman" w:hAnsi="Times New Roman" w:cstheme="minorBidi"/>
          <w:sz w:val="24"/>
          <w:szCs w:val="24"/>
          <w:lang w:eastAsia="ru-RU"/>
        </w:rPr>
        <w:t xml:space="preserve"> </w:t>
      </w:r>
    </w:p>
    <w:p w14:paraId="7F9F5404" w14:textId="35E8793D" w:rsidR="00B547B7" w:rsidRDefault="00B547B7" w:rsidP="00B547B7">
      <w:p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sz w:val="24"/>
          <w:szCs w:val="24"/>
          <w:lang w:eastAsia="ru-RU"/>
        </w:rPr>
      </w:pPr>
      <w:r>
        <w:rPr>
          <w:rFonts w:ascii="Times New Roman" w:eastAsia="Times New Roman" w:hAnsi="Times New Roman" w:cstheme="minorBidi"/>
          <w:sz w:val="24"/>
          <w:szCs w:val="24"/>
          <w:lang w:eastAsia="ru-RU"/>
        </w:rPr>
        <w:t xml:space="preserve">2. </w:t>
      </w:r>
      <w:proofErr w:type="spellStart"/>
      <w:r w:rsidRPr="00B96C01">
        <w:rPr>
          <w:rFonts w:ascii="Times New Roman" w:eastAsia="Times-Roman" w:hAnsi="Times New Roman"/>
          <w:sz w:val="24"/>
          <w:szCs w:val="24"/>
          <w:lang w:eastAsia="ru-RU"/>
        </w:rPr>
        <w:t>Хайретдинова</w:t>
      </w:r>
      <w:proofErr w:type="spellEnd"/>
      <w:r w:rsidRPr="00B96C01">
        <w:rPr>
          <w:rFonts w:ascii="Times New Roman" w:eastAsia="Times-Roman" w:hAnsi="Times New Roman"/>
          <w:sz w:val="24"/>
          <w:szCs w:val="24"/>
          <w:lang w:eastAsia="ru-RU"/>
        </w:rPr>
        <w:t xml:space="preserve">, О.А. Технология и организация туроператорской деятельности : учебное пособие / О.А. </w:t>
      </w:r>
      <w:proofErr w:type="spellStart"/>
      <w:r w:rsidRPr="00B96C01">
        <w:rPr>
          <w:rFonts w:ascii="Times New Roman" w:eastAsia="Times-Roman" w:hAnsi="Times New Roman"/>
          <w:sz w:val="24"/>
          <w:szCs w:val="24"/>
          <w:lang w:eastAsia="ru-RU"/>
        </w:rPr>
        <w:t>Хайретдинова</w:t>
      </w:r>
      <w:proofErr w:type="spellEnd"/>
      <w:r w:rsidRPr="00B96C01">
        <w:rPr>
          <w:rFonts w:ascii="Times New Roman" w:eastAsia="Times-Roman" w:hAnsi="Times New Roman"/>
          <w:sz w:val="24"/>
          <w:szCs w:val="24"/>
          <w:lang w:eastAsia="ru-RU"/>
        </w:rPr>
        <w:t xml:space="preserve"> ; Министерство образования и науки Российской Федерации, Федеральное государственное бюджетное образовательное учреждение </w:t>
      </w:r>
      <w:r w:rsidRPr="00B96C01">
        <w:rPr>
          <w:rFonts w:ascii="Times New Roman" w:eastAsia="Times-Roman" w:hAnsi="Times New Roman"/>
          <w:sz w:val="24"/>
          <w:szCs w:val="24"/>
          <w:lang w:eastAsia="ru-RU"/>
        </w:rPr>
        <w:lastRenderedPageBreak/>
        <w:t xml:space="preserve">высшего профессионального образования "Уфимский государственный университет экономики и сервиса" (УГУЭС). - Уфа : Уфимский государственный университет экономики и сервиса, 2015. - 107 с. : табл., схем. - </w:t>
      </w:r>
      <w:proofErr w:type="spellStart"/>
      <w:r w:rsidRPr="00B96C01">
        <w:rPr>
          <w:rFonts w:ascii="Times New Roman" w:eastAsia="Times-Roman" w:hAnsi="Times New Roman"/>
          <w:sz w:val="24"/>
          <w:szCs w:val="24"/>
          <w:lang w:eastAsia="ru-RU"/>
        </w:rPr>
        <w:t>Библиогр</w:t>
      </w:r>
      <w:proofErr w:type="spellEnd"/>
      <w:r w:rsidRPr="00B96C01">
        <w:rPr>
          <w:rFonts w:ascii="Times New Roman" w:eastAsia="Times-Roman" w:hAnsi="Times New Roman"/>
          <w:sz w:val="24"/>
          <w:szCs w:val="24"/>
          <w:lang w:eastAsia="ru-RU"/>
        </w:rPr>
        <w:t>. в кн. - ISBN 978-5-88469-747-8 ; То же [Электронный ресурс]. - URL: http://biblioclub.ru/index.php?page=book&amp;id=445129</w:t>
      </w:r>
    </w:p>
    <w:p w14:paraId="76EEF07F" w14:textId="77777777" w:rsidR="00B547B7" w:rsidRDefault="00B547B7" w:rsidP="00B547B7">
      <w:p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sz w:val="24"/>
          <w:szCs w:val="24"/>
          <w:lang w:eastAsia="ru-RU"/>
        </w:rPr>
      </w:pPr>
    </w:p>
    <w:p w14:paraId="2B2E3936" w14:textId="1E672B25" w:rsidR="002720C9" w:rsidRPr="00B96C01" w:rsidRDefault="002720C9" w:rsidP="00B547B7">
      <w:p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B96C01">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7559539" w14:textId="77777777" w:rsidR="002720C9" w:rsidRPr="00B96C01" w:rsidRDefault="002720C9" w:rsidP="002720C9">
      <w:pPr>
        <w:pStyle w:val="a4"/>
        <w:numPr>
          <w:ilvl w:val="1"/>
          <w:numId w:val="28"/>
        </w:numPr>
        <w:tabs>
          <w:tab w:val="left" w:pos="567"/>
          <w:tab w:val="left" w:pos="709"/>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Перова Т.В. Организация сферы туризма: Учеб.-</w:t>
      </w:r>
      <w:proofErr w:type="spellStart"/>
      <w:r w:rsidRPr="00B96C01">
        <w:rPr>
          <w:rFonts w:ascii="Times New Roman" w:eastAsia="Times New Roman" w:hAnsi="Times New Roman"/>
          <w:sz w:val="24"/>
          <w:szCs w:val="24"/>
          <w:lang w:eastAsia="ru-RU"/>
        </w:rPr>
        <w:t>метод.пособие</w:t>
      </w:r>
      <w:proofErr w:type="spellEnd"/>
      <w:r w:rsidRPr="00B96C01">
        <w:rPr>
          <w:rFonts w:ascii="Times New Roman" w:eastAsia="Times New Roman" w:hAnsi="Times New Roman"/>
          <w:sz w:val="24"/>
          <w:szCs w:val="24"/>
          <w:lang w:eastAsia="ru-RU"/>
        </w:rPr>
        <w:t>. - Нижний Новгород: НГПУ, 2015</w:t>
      </w:r>
    </w:p>
    <w:p w14:paraId="194A85EC" w14:textId="77777777" w:rsidR="002720C9" w:rsidRPr="00B96C01" w:rsidRDefault="002720C9" w:rsidP="002720C9">
      <w:pPr>
        <w:tabs>
          <w:tab w:val="left" w:pos="567"/>
          <w:tab w:val="left" w:pos="709"/>
          <w:tab w:val="left" w:pos="851"/>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p>
    <w:p w14:paraId="5B007CE2" w14:textId="77777777" w:rsidR="002720C9" w:rsidRPr="00B96C01" w:rsidRDefault="002720C9" w:rsidP="002720C9">
      <w:pPr>
        <w:tabs>
          <w:tab w:val="left" w:pos="709"/>
          <w:tab w:val="left" w:pos="851"/>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B96C01">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3CC3D540" w14:textId="77777777" w:rsidR="002720C9" w:rsidRPr="00B96C01" w:rsidRDefault="002720C9" w:rsidP="002720C9">
      <w:pPr>
        <w:pStyle w:val="a4"/>
        <w:numPr>
          <w:ilvl w:val="2"/>
          <w:numId w:val="28"/>
        </w:numPr>
        <w:tabs>
          <w:tab w:val="left" w:pos="426"/>
          <w:tab w:val="left" w:pos="709"/>
          <w:tab w:val="left" w:pos="851"/>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r w:rsidRPr="00B96C01">
        <w:rPr>
          <w:rFonts w:ascii="Times New Roman" w:eastAsia="Times New Roman" w:hAnsi="Times New Roman"/>
          <w:bCs/>
          <w:sz w:val="24"/>
          <w:szCs w:val="24"/>
          <w:lang w:eastAsia="ru-RU"/>
        </w:rPr>
        <w:t xml:space="preserve">Трухачев, А.В. Туризм. Введение в туризм : учебник / А.В. Трухачев, И.В. </w:t>
      </w:r>
      <w:proofErr w:type="spellStart"/>
      <w:r w:rsidRPr="00B96C01">
        <w:rPr>
          <w:rFonts w:ascii="Times New Roman" w:eastAsia="Times New Roman" w:hAnsi="Times New Roman"/>
          <w:bCs/>
          <w:sz w:val="24"/>
          <w:szCs w:val="24"/>
          <w:lang w:eastAsia="ru-RU"/>
        </w:rPr>
        <w:t>Таранова</w:t>
      </w:r>
      <w:proofErr w:type="spellEnd"/>
      <w:r w:rsidRPr="00B96C01">
        <w:rPr>
          <w:rFonts w:ascii="Times New Roman" w:eastAsia="Times New Roman" w:hAnsi="Times New Roman"/>
          <w:bCs/>
          <w:sz w:val="24"/>
          <w:szCs w:val="24"/>
          <w:lang w:eastAsia="ru-RU"/>
        </w:rPr>
        <w:t xml:space="preserve">. - Ставрополь: Ставропольский государственный аграрный университет, 2013. - 396 с. - ISBN 978-5-59596-0862-0 ; То же [Электронный ресурс]. - URL: </w:t>
      </w:r>
      <w:hyperlink r:id="rId19" w:history="1">
        <w:r w:rsidRPr="00B96C01">
          <w:rPr>
            <w:rStyle w:val="af5"/>
            <w:rFonts w:ascii="Times New Roman" w:eastAsia="Times New Roman" w:hAnsi="Times New Roman"/>
            <w:bCs/>
            <w:sz w:val="24"/>
            <w:szCs w:val="24"/>
            <w:lang w:eastAsia="ru-RU"/>
          </w:rPr>
          <w:t>http://biblioclub.ru/index.php?page=book&amp;id=233099</w:t>
        </w:r>
      </w:hyperlink>
      <w:r w:rsidRPr="00B96C01">
        <w:rPr>
          <w:rFonts w:ascii="Times New Roman" w:eastAsia="Times New Roman" w:hAnsi="Times New Roman"/>
          <w:bCs/>
          <w:sz w:val="24"/>
          <w:szCs w:val="24"/>
          <w:lang w:eastAsia="ru-RU"/>
        </w:rPr>
        <w:t>.</w:t>
      </w:r>
    </w:p>
    <w:p w14:paraId="3FD8C859" w14:textId="77777777" w:rsidR="002720C9" w:rsidRPr="00B96C01" w:rsidRDefault="002720C9" w:rsidP="002720C9">
      <w:pPr>
        <w:pStyle w:val="a4"/>
        <w:numPr>
          <w:ilvl w:val="2"/>
          <w:numId w:val="28"/>
        </w:numPr>
        <w:tabs>
          <w:tab w:val="left" w:pos="426"/>
          <w:tab w:val="left" w:pos="709"/>
          <w:tab w:val="left" w:pos="851"/>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Style w:val="af5"/>
          <w:rFonts w:ascii="Times New Roman" w:eastAsia="Times New Roman" w:hAnsi="Times New Roman"/>
          <w:bCs/>
          <w:sz w:val="24"/>
          <w:szCs w:val="24"/>
          <w:lang w:eastAsia="ru-RU"/>
        </w:rPr>
      </w:pPr>
      <w:r w:rsidRPr="00B96C01">
        <w:rPr>
          <w:rStyle w:val="af5"/>
          <w:rFonts w:ascii="Times New Roman" w:eastAsia="Times New Roman" w:hAnsi="Times New Roman"/>
          <w:bCs/>
          <w:sz w:val="24"/>
          <w:szCs w:val="24"/>
          <w:lang w:eastAsia="ru-RU"/>
        </w:rPr>
        <w:t xml:space="preserve">Лебедева Т.Е., Егоров Е.Е. Разработка туристических маршрутов и программ [Электронный ресурс]: сетевой </w:t>
      </w:r>
      <w:proofErr w:type="spellStart"/>
      <w:r w:rsidRPr="00B96C01">
        <w:rPr>
          <w:rStyle w:val="af5"/>
          <w:rFonts w:ascii="Times New Roman" w:eastAsia="Times New Roman" w:hAnsi="Times New Roman"/>
          <w:bCs/>
          <w:sz w:val="24"/>
          <w:szCs w:val="24"/>
          <w:lang w:eastAsia="ru-RU"/>
        </w:rPr>
        <w:t>электр</w:t>
      </w:r>
      <w:proofErr w:type="spellEnd"/>
      <w:r w:rsidRPr="00B96C01">
        <w:rPr>
          <w:rStyle w:val="af5"/>
          <w:rFonts w:ascii="Times New Roman" w:eastAsia="Times New Roman" w:hAnsi="Times New Roman"/>
          <w:bCs/>
          <w:sz w:val="24"/>
          <w:szCs w:val="24"/>
          <w:lang w:eastAsia="ru-RU"/>
        </w:rPr>
        <w:t xml:space="preserve">. учеб.-метод. комплекс/ Т.Е. Лебедева, Е.Е. Егоров; </w:t>
      </w:r>
      <w:proofErr w:type="spellStart"/>
      <w:r w:rsidRPr="00B96C01">
        <w:rPr>
          <w:rStyle w:val="af5"/>
          <w:rFonts w:ascii="Times New Roman" w:eastAsia="Times New Roman" w:hAnsi="Times New Roman"/>
          <w:bCs/>
          <w:sz w:val="24"/>
          <w:szCs w:val="24"/>
          <w:lang w:eastAsia="ru-RU"/>
        </w:rPr>
        <w:t>Ниж.гос</w:t>
      </w:r>
      <w:proofErr w:type="spellEnd"/>
      <w:r w:rsidRPr="00B96C01">
        <w:rPr>
          <w:rStyle w:val="af5"/>
          <w:rFonts w:ascii="Times New Roman" w:eastAsia="Times New Roman" w:hAnsi="Times New Roman"/>
          <w:bCs/>
          <w:sz w:val="24"/>
          <w:szCs w:val="24"/>
          <w:lang w:eastAsia="ru-RU"/>
        </w:rPr>
        <w:t xml:space="preserve">. </w:t>
      </w:r>
      <w:proofErr w:type="spellStart"/>
      <w:r w:rsidRPr="00B96C01">
        <w:rPr>
          <w:rStyle w:val="af5"/>
          <w:rFonts w:ascii="Times New Roman" w:eastAsia="Times New Roman" w:hAnsi="Times New Roman"/>
          <w:bCs/>
          <w:sz w:val="24"/>
          <w:szCs w:val="24"/>
          <w:lang w:eastAsia="ru-RU"/>
        </w:rPr>
        <w:t>педаг</w:t>
      </w:r>
      <w:proofErr w:type="spellEnd"/>
      <w:r w:rsidRPr="00B96C01">
        <w:rPr>
          <w:rStyle w:val="af5"/>
          <w:rFonts w:ascii="Times New Roman" w:eastAsia="Times New Roman" w:hAnsi="Times New Roman"/>
          <w:bCs/>
          <w:sz w:val="24"/>
          <w:szCs w:val="24"/>
          <w:lang w:eastAsia="ru-RU"/>
        </w:rPr>
        <w:t xml:space="preserve">. ун-т им. </w:t>
      </w:r>
      <w:proofErr w:type="spellStart"/>
      <w:r w:rsidRPr="00B96C01">
        <w:rPr>
          <w:rStyle w:val="af5"/>
          <w:rFonts w:ascii="Times New Roman" w:eastAsia="Times New Roman" w:hAnsi="Times New Roman"/>
          <w:bCs/>
          <w:sz w:val="24"/>
          <w:szCs w:val="24"/>
          <w:lang w:eastAsia="ru-RU"/>
        </w:rPr>
        <w:t>К.Минина</w:t>
      </w:r>
      <w:proofErr w:type="spellEnd"/>
      <w:r w:rsidRPr="00B96C01">
        <w:rPr>
          <w:rStyle w:val="af5"/>
          <w:rFonts w:ascii="Times New Roman" w:eastAsia="Times New Roman" w:hAnsi="Times New Roman"/>
          <w:bCs/>
          <w:sz w:val="24"/>
          <w:szCs w:val="24"/>
          <w:lang w:eastAsia="ru-RU"/>
        </w:rPr>
        <w:t xml:space="preserve">: офиц. сайт. – Режим доступа: https://edu.mininuniver.ru/course/view.php?id=650, для доступа к ресурсу необходима авторизация – </w:t>
      </w:r>
      <w:proofErr w:type="spellStart"/>
      <w:r w:rsidRPr="00B96C01">
        <w:rPr>
          <w:rStyle w:val="af5"/>
          <w:rFonts w:ascii="Times New Roman" w:eastAsia="Times New Roman" w:hAnsi="Times New Roman"/>
          <w:bCs/>
          <w:sz w:val="24"/>
          <w:szCs w:val="24"/>
          <w:lang w:eastAsia="ru-RU"/>
        </w:rPr>
        <w:t>Загл</w:t>
      </w:r>
      <w:proofErr w:type="spellEnd"/>
      <w:r w:rsidRPr="00B96C01">
        <w:rPr>
          <w:rStyle w:val="af5"/>
          <w:rFonts w:ascii="Times New Roman" w:eastAsia="Times New Roman" w:hAnsi="Times New Roman"/>
          <w:bCs/>
          <w:sz w:val="24"/>
          <w:szCs w:val="24"/>
          <w:lang w:eastAsia="ru-RU"/>
        </w:rPr>
        <w:t>. с экрана.</w:t>
      </w:r>
    </w:p>
    <w:p w14:paraId="3C93B626" w14:textId="77777777" w:rsidR="002720C9" w:rsidRPr="00B96C01" w:rsidRDefault="002720C9" w:rsidP="002720C9">
      <w:pPr>
        <w:tabs>
          <w:tab w:val="left" w:pos="709"/>
          <w:tab w:val="left" w:pos="851"/>
          <w:tab w:val="left" w:pos="993"/>
        </w:tabs>
        <w:autoSpaceDE w:val="0"/>
        <w:autoSpaceDN w:val="0"/>
        <w:adjustRightInd w:val="0"/>
        <w:spacing w:after="0" w:line="240" w:lineRule="auto"/>
        <w:ind w:firstLine="709"/>
        <w:jc w:val="both"/>
        <w:rPr>
          <w:rFonts w:ascii="Times New Roman" w:hAnsi="Times New Roman"/>
          <w:b/>
          <w:bCs/>
          <w:sz w:val="24"/>
          <w:szCs w:val="24"/>
        </w:rPr>
      </w:pPr>
    </w:p>
    <w:p w14:paraId="09BF93C5" w14:textId="77777777" w:rsidR="002720C9" w:rsidRPr="00B96C01" w:rsidRDefault="002720C9" w:rsidP="002720C9">
      <w:pPr>
        <w:tabs>
          <w:tab w:val="left" w:pos="709"/>
          <w:tab w:val="left" w:pos="993"/>
        </w:tabs>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8. Фонды оценочных средств</w:t>
      </w:r>
    </w:p>
    <w:p w14:paraId="15949661" w14:textId="77777777" w:rsidR="002720C9" w:rsidRPr="00B96C01" w:rsidRDefault="002720C9" w:rsidP="002720C9">
      <w:pPr>
        <w:tabs>
          <w:tab w:val="left" w:pos="993"/>
        </w:tabs>
        <w:spacing w:after="0" w:line="240" w:lineRule="auto"/>
        <w:ind w:firstLine="709"/>
        <w:jc w:val="both"/>
        <w:rPr>
          <w:rFonts w:ascii="Times New Roman" w:hAnsi="Times New Roman"/>
          <w:spacing w:val="-4"/>
          <w:sz w:val="24"/>
          <w:szCs w:val="24"/>
        </w:rPr>
      </w:pPr>
      <w:r w:rsidRPr="00B96C01">
        <w:rPr>
          <w:rFonts w:ascii="Times New Roman" w:hAnsi="Times New Roman"/>
          <w:spacing w:val="-4"/>
          <w:sz w:val="24"/>
          <w:szCs w:val="24"/>
        </w:rPr>
        <w:t>Фонд оценочных средств представлен в Приложении 1.</w:t>
      </w:r>
    </w:p>
    <w:p w14:paraId="0059C85B" w14:textId="77777777" w:rsidR="002720C9" w:rsidRPr="00B96C01" w:rsidRDefault="002720C9" w:rsidP="002720C9">
      <w:pPr>
        <w:tabs>
          <w:tab w:val="left" w:pos="993"/>
        </w:tabs>
        <w:autoSpaceDE w:val="0"/>
        <w:autoSpaceDN w:val="0"/>
        <w:adjustRightInd w:val="0"/>
        <w:spacing w:after="0" w:line="240" w:lineRule="auto"/>
        <w:ind w:firstLine="709"/>
        <w:jc w:val="both"/>
        <w:rPr>
          <w:rFonts w:ascii="Times New Roman" w:hAnsi="Times New Roman"/>
          <w:b/>
          <w:bCs/>
          <w:sz w:val="24"/>
          <w:szCs w:val="24"/>
        </w:rPr>
      </w:pPr>
    </w:p>
    <w:p w14:paraId="0F67F89E" w14:textId="77777777" w:rsidR="002720C9" w:rsidRPr="00B96C01" w:rsidRDefault="002720C9" w:rsidP="002720C9">
      <w:pPr>
        <w:tabs>
          <w:tab w:val="left" w:pos="993"/>
        </w:tabs>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9. Материально-техническое обеспечение образовательного процесса по дисциплине</w:t>
      </w:r>
    </w:p>
    <w:p w14:paraId="22B989A9" w14:textId="77777777" w:rsidR="002720C9" w:rsidRPr="00B96C01" w:rsidRDefault="002720C9" w:rsidP="002720C9">
      <w:pPr>
        <w:tabs>
          <w:tab w:val="left" w:pos="993"/>
        </w:tabs>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9.1. Описание материально-технической базы</w:t>
      </w:r>
    </w:p>
    <w:p w14:paraId="42E2EC72" w14:textId="77777777" w:rsidR="002720C9" w:rsidRPr="00B96C01" w:rsidRDefault="002720C9" w:rsidP="002720C9">
      <w:pPr>
        <w:tabs>
          <w:tab w:val="left" w:pos="993"/>
        </w:tabs>
        <w:autoSpaceDE w:val="0"/>
        <w:autoSpaceDN w:val="0"/>
        <w:adjustRightInd w:val="0"/>
        <w:spacing w:after="0" w:line="240" w:lineRule="auto"/>
        <w:ind w:firstLine="709"/>
        <w:jc w:val="both"/>
        <w:rPr>
          <w:rFonts w:ascii="Times New Roman" w:hAnsi="Times New Roman"/>
          <w:color w:val="000000"/>
          <w:sz w:val="24"/>
          <w:szCs w:val="24"/>
        </w:rPr>
      </w:pPr>
      <w:r w:rsidRPr="00B96C01">
        <w:rPr>
          <w:rFonts w:ascii="Times New Roman" w:hAnsi="Times New Roman"/>
          <w:color w:val="000000"/>
          <w:sz w:val="24"/>
          <w:szCs w:val="24"/>
        </w:rPr>
        <w:t>Реализация дисциплины требует наличия аудитории для лекционных и практических занятий, оборудованной мультимедийным оборудованием.</w:t>
      </w:r>
    </w:p>
    <w:p w14:paraId="1695AB7B" w14:textId="77777777" w:rsidR="002720C9" w:rsidRPr="00B96C01" w:rsidRDefault="002720C9" w:rsidP="002720C9">
      <w:pPr>
        <w:tabs>
          <w:tab w:val="left" w:pos="993"/>
        </w:tabs>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6E04DE7" w14:textId="77777777" w:rsidR="002720C9" w:rsidRPr="00B96C01" w:rsidRDefault="002720C9" w:rsidP="002720C9">
      <w:pPr>
        <w:tabs>
          <w:tab w:val="left" w:pos="993"/>
        </w:tabs>
        <w:autoSpaceDE w:val="0"/>
        <w:autoSpaceDN w:val="0"/>
        <w:adjustRightInd w:val="0"/>
        <w:spacing w:after="0" w:line="240" w:lineRule="auto"/>
        <w:ind w:firstLine="709"/>
        <w:jc w:val="both"/>
        <w:rPr>
          <w:rFonts w:ascii="Times New Roman" w:hAnsi="Times New Roman"/>
          <w:bCs/>
          <w:i/>
          <w:color w:val="000000"/>
          <w:sz w:val="24"/>
          <w:szCs w:val="24"/>
        </w:rPr>
      </w:pPr>
      <w:r w:rsidRPr="00B96C01">
        <w:rPr>
          <w:rFonts w:ascii="Times New Roman" w:hAnsi="Times New Roman"/>
          <w:bCs/>
          <w:i/>
          <w:color w:val="000000"/>
          <w:sz w:val="24"/>
          <w:szCs w:val="24"/>
        </w:rPr>
        <w:t>Перечень программного обеспечения</w:t>
      </w:r>
    </w:p>
    <w:p w14:paraId="66193D94" w14:textId="77777777" w:rsidR="002720C9" w:rsidRPr="00B96C01" w:rsidRDefault="002720C9" w:rsidP="002720C9">
      <w:pPr>
        <w:tabs>
          <w:tab w:val="left" w:pos="993"/>
        </w:tabs>
        <w:autoSpaceDE w:val="0"/>
        <w:autoSpaceDN w:val="0"/>
        <w:adjustRightInd w:val="0"/>
        <w:spacing w:after="0" w:line="240" w:lineRule="auto"/>
        <w:ind w:firstLine="709"/>
        <w:jc w:val="both"/>
        <w:rPr>
          <w:rFonts w:ascii="Times New Roman" w:hAnsi="Times New Roman"/>
          <w:bCs/>
          <w:i/>
          <w:color w:val="000000"/>
          <w:sz w:val="24"/>
          <w:szCs w:val="24"/>
        </w:rPr>
      </w:pPr>
      <w:r w:rsidRPr="00B96C01">
        <w:rPr>
          <w:rFonts w:ascii="Times New Roman" w:hAnsi="Times New Roman"/>
          <w:color w:val="000000"/>
          <w:sz w:val="24"/>
          <w:szCs w:val="24"/>
          <w:lang w:val="en-US"/>
        </w:rPr>
        <w:t>Microsoft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Windows</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XP</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Word</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Excel</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Project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PowerPoint</w:t>
      </w:r>
      <w:r w:rsidRPr="00B96C01">
        <w:rPr>
          <w:rFonts w:ascii="Times New Roman" w:hAnsi="Times New Roman"/>
          <w:color w:val="000000"/>
          <w:sz w:val="24"/>
          <w:szCs w:val="24"/>
        </w:rPr>
        <w:t>.</w:t>
      </w:r>
    </w:p>
    <w:p w14:paraId="715C4C7A" w14:textId="77777777" w:rsidR="002720C9" w:rsidRPr="00B96C01" w:rsidRDefault="002720C9" w:rsidP="002720C9">
      <w:pPr>
        <w:tabs>
          <w:tab w:val="left" w:pos="993"/>
        </w:tabs>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color w:val="000000"/>
          <w:sz w:val="24"/>
          <w:szCs w:val="24"/>
        </w:rPr>
        <w:t>Перечень информационных справочных систем</w:t>
      </w:r>
    </w:p>
    <w:p w14:paraId="7CEECBDE" w14:textId="77777777" w:rsidR="002720C9" w:rsidRPr="00B96C01" w:rsidRDefault="002720C9" w:rsidP="00B547B7">
      <w:pPr>
        <w:numPr>
          <w:ilvl w:val="0"/>
          <w:numId w:val="36"/>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Научная электронная библиотека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20" w:history="1">
        <w:r w:rsidRPr="00B96C01">
          <w:rPr>
            <w:rFonts w:ascii="Times New Roman" w:eastAsia="Times New Roman" w:hAnsi="Times New Roman"/>
            <w:sz w:val="24"/>
            <w:szCs w:val="24"/>
            <w:lang w:eastAsia="ru-RU"/>
          </w:rPr>
          <w:t>http://www.elibrary.ru/agreement.asp</w:t>
        </w:r>
      </w:hyperlink>
      <w:r w:rsidRPr="00B96C01">
        <w:rPr>
          <w:rFonts w:ascii="Times New Roman" w:eastAsia="Times New Roman" w:hAnsi="Times New Roman"/>
          <w:sz w:val="24"/>
          <w:szCs w:val="24"/>
          <w:lang w:eastAsia="ru-RU"/>
        </w:rPr>
        <w:t xml:space="preserve">Справочно-консультационная система «Консультант Плюс»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r w:rsidRPr="00B96C01">
        <w:rPr>
          <w:rFonts w:ascii="Times New Roman" w:eastAsia="Times New Roman" w:hAnsi="Times New Roman"/>
          <w:sz w:val="24"/>
          <w:szCs w:val="24"/>
          <w:lang w:eastAsia="ru-RU"/>
        </w:rPr>
        <w:t>http://www.consultant.ru/.</w:t>
      </w:r>
    </w:p>
    <w:p w14:paraId="7010050C" w14:textId="77777777" w:rsidR="002720C9" w:rsidRPr="00B96C01" w:rsidRDefault="002720C9" w:rsidP="00B547B7">
      <w:pPr>
        <w:numPr>
          <w:ilvl w:val="0"/>
          <w:numId w:val="36"/>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Университетская информационная система РОССИЯ (УИС РОССИЯ)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21" w:history="1">
        <w:r w:rsidRPr="00B96C01">
          <w:rPr>
            <w:rFonts w:ascii="Times New Roman" w:eastAsia="Times New Roman" w:hAnsi="Times New Roman"/>
            <w:sz w:val="24"/>
            <w:szCs w:val="24"/>
            <w:lang w:eastAsia="ru-RU"/>
          </w:rPr>
          <w:t>http://uisrussia.msu.ru/docs/ips/n/access_levels.htm</w:t>
        </w:r>
      </w:hyperlink>
      <w:r w:rsidRPr="00B96C01">
        <w:rPr>
          <w:rFonts w:ascii="Times New Roman" w:eastAsia="Times New Roman" w:hAnsi="Times New Roman"/>
          <w:sz w:val="24"/>
          <w:szCs w:val="24"/>
          <w:lang w:eastAsia="ru-RU"/>
        </w:rPr>
        <w:t>.</w:t>
      </w:r>
    </w:p>
    <w:p w14:paraId="319E91E0" w14:textId="77777777" w:rsidR="002720C9" w:rsidRPr="00B96C01" w:rsidRDefault="002720C9" w:rsidP="00B547B7">
      <w:pPr>
        <w:numPr>
          <w:ilvl w:val="0"/>
          <w:numId w:val="36"/>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Все о туризме - туристическая библиотека [Электронный ресурс]. - Режим доступа: http://www.tourlib.net/</w:t>
      </w:r>
    </w:p>
    <w:p w14:paraId="2B4F033C" w14:textId="77777777" w:rsidR="002720C9" w:rsidRPr="00B96C01" w:rsidRDefault="002720C9" w:rsidP="00B547B7">
      <w:pPr>
        <w:numPr>
          <w:ilvl w:val="0"/>
          <w:numId w:val="36"/>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Информационно-правовой портал [Электронный ресурс]. - Режим доступа: http://www.garant.ru/</w:t>
      </w:r>
    </w:p>
    <w:p w14:paraId="113BEBDE" w14:textId="77777777" w:rsidR="002720C9" w:rsidRPr="00B96C01" w:rsidRDefault="002720C9" w:rsidP="00B547B7">
      <w:pPr>
        <w:numPr>
          <w:ilvl w:val="0"/>
          <w:numId w:val="36"/>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Российский союз туриндустрии [Электронный ресурс]. - Режим доступа: </w:t>
      </w:r>
      <w:hyperlink r:id="rId22" w:history="1">
        <w:r w:rsidRPr="00B96C01">
          <w:rPr>
            <w:rStyle w:val="af5"/>
            <w:rFonts w:ascii="Times New Roman" w:eastAsia="Times New Roman" w:hAnsi="Times New Roman"/>
            <w:sz w:val="24"/>
            <w:szCs w:val="24"/>
            <w:lang w:eastAsia="ru-RU"/>
          </w:rPr>
          <w:t>http://www.rostourunion.ru</w:t>
        </w:r>
      </w:hyperlink>
    </w:p>
    <w:p w14:paraId="42D459AC" w14:textId="77777777" w:rsidR="002720C9" w:rsidRPr="00B96C01" w:rsidRDefault="002720C9" w:rsidP="00B547B7">
      <w:pPr>
        <w:numPr>
          <w:ilvl w:val="0"/>
          <w:numId w:val="36"/>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ТУРПРОМ – туристический портал: новости туризма, горящие туры [Электронный ресурс]. - Режим доступа: http://www.tourprom.ru</w:t>
      </w:r>
    </w:p>
    <w:p w14:paraId="6780F3E6" w14:textId="77777777" w:rsidR="002720C9" w:rsidRDefault="002720C9" w:rsidP="002720C9">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750B569F" w14:textId="5D20243F" w:rsidR="005374C1" w:rsidRPr="00B96C01" w:rsidRDefault="005374C1" w:rsidP="005374C1">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96C01">
        <w:rPr>
          <w:rFonts w:ascii="Times New Roman" w:eastAsia="Times New Roman" w:hAnsi="Times New Roman"/>
          <w:b/>
          <w:sz w:val="24"/>
          <w:szCs w:val="24"/>
          <w:lang w:eastAsia="ru-RU"/>
        </w:rPr>
        <w:lastRenderedPageBreak/>
        <w:t>5.</w:t>
      </w:r>
      <w:r w:rsidR="00946216">
        <w:rPr>
          <w:rFonts w:ascii="Times New Roman" w:eastAsia="Times New Roman" w:hAnsi="Times New Roman"/>
          <w:b/>
          <w:sz w:val="24"/>
          <w:szCs w:val="24"/>
          <w:lang w:eastAsia="ru-RU"/>
        </w:rPr>
        <w:t>4</w:t>
      </w:r>
      <w:r w:rsidRPr="00B96C01">
        <w:rPr>
          <w:rFonts w:ascii="Times New Roman" w:eastAsia="Times New Roman" w:hAnsi="Times New Roman"/>
          <w:b/>
          <w:sz w:val="24"/>
          <w:szCs w:val="24"/>
          <w:lang w:eastAsia="ru-RU"/>
        </w:rPr>
        <w:t>. ПРОГРАММА ДИСЦИПЛИНЫ</w:t>
      </w:r>
    </w:p>
    <w:p w14:paraId="4F0712C0" w14:textId="1C3ADB8E" w:rsidR="005374C1" w:rsidRPr="00B96C01" w:rsidRDefault="005374C1" w:rsidP="005374C1">
      <w:pPr>
        <w:autoSpaceDE w:val="0"/>
        <w:autoSpaceDN w:val="0"/>
        <w:adjustRightInd w:val="0"/>
        <w:spacing w:after="0" w:line="240" w:lineRule="auto"/>
        <w:jc w:val="center"/>
        <w:rPr>
          <w:rFonts w:ascii="Times New Roman" w:hAnsi="Times New Roman"/>
          <w:b/>
          <w:bCs/>
          <w:sz w:val="24"/>
          <w:szCs w:val="24"/>
        </w:rPr>
      </w:pPr>
      <w:r w:rsidRPr="00B96C01">
        <w:rPr>
          <w:rFonts w:ascii="Times New Roman" w:hAnsi="Times New Roman"/>
          <w:b/>
          <w:bCs/>
          <w:sz w:val="24"/>
          <w:szCs w:val="24"/>
        </w:rPr>
        <w:t>«</w:t>
      </w:r>
      <w:r w:rsidR="00946216" w:rsidRPr="00946216">
        <w:rPr>
          <w:rFonts w:ascii="Times New Roman" w:hAnsi="Times New Roman"/>
          <w:b/>
          <w:bCs/>
          <w:sz w:val="24"/>
          <w:szCs w:val="24"/>
        </w:rPr>
        <w:t>Выставочные комплексы и музеи - центры притяжения</w:t>
      </w:r>
      <w:r w:rsidRPr="00B96C01">
        <w:rPr>
          <w:rFonts w:ascii="Times New Roman" w:hAnsi="Times New Roman"/>
          <w:b/>
          <w:bCs/>
          <w:sz w:val="24"/>
          <w:szCs w:val="24"/>
        </w:rPr>
        <w:t>»</w:t>
      </w:r>
    </w:p>
    <w:p w14:paraId="5D673115" w14:textId="77777777" w:rsidR="005374C1" w:rsidRPr="00B96C01" w:rsidRDefault="005374C1" w:rsidP="00023963">
      <w:pPr>
        <w:autoSpaceDE w:val="0"/>
        <w:autoSpaceDN w:val="0"/>
        <w:adjustRightInd w:val="0"/>
        <w:spacing w:after="0" w:line="360" w:lineRule="auto"/>
        <w:ind w:firstLine="709"/>
        <w:jc w:val="both"/>
        <w:rPr>
          <w:rFonts w:ascii="Times New Roman" w:hAnsi="Times New Roman"/>
          <w:bCs/>
          <w:i/>
          <w:sz w:val="24"/>
          <w:szCs w:val="24"/>
        </w:rPr>
      </w:pPr>
    </w:p>
    <w:p w14:paraId="5AD2CA98" w14:textId="77777777" w:rsidR="005374C1" w:rsidRPr="00B96C01" w:rsidRDefault="005374C1" w:rsidP="00023963">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1. Пояснительная записка</w:t>
      </w:r>
    </w:p>
    <w:p w14:paraId="63B30C7F" w14:textId="301AC13C" w:rsidR="005374C1" w:rsidRPr="00B96C01" w:rsidRDefault="005374C1" w:rsidP="00023963">
      <w:pPr>
        <w:spacing w:after="0" w:line="360" w:lineRule="auto"/>
        <w:ind w:firstLine="708"/>
        <w:jc w:val="both"/>
        <w:rPr>
          <w:rFonts w:ascii="Times New Roman" w:hAnsi="Times New Roman"/>
          <w:sz w:val="24"/>
          <w:szCs w:val="24"/>
        </w:rPr>
      </w:pPr>
      <w:r w:rsidRPr="00B96C01">
        <w:rPr>
          <w:rFonts w:ascii="Times New Roman" w:hAnsi="Times New Roman"/>
          <w:sz w:val="24"/>
          <w:szCs w:val="24"/>
        </w:rPr>
        <w:t>Освоение дисциплины «</w:t>
      </w:r>
      <w:r w:rsidR="00946216" w:rsidRPr="00946216">
        <w:rPr>
          <w:rFonts w:ascii="Times New Roman" w:hAnsi="Times New Roman"/>
          <w:sz w:val="24"/>
          <w:szCs w:val="24"/>
        </w:rPr>
        <w:t>Выставочные комплексы и музеи - центры притяжения</w:t>
      </w:r>
      <w:r w:rsidRPr="00B96C01">
        <w:rPr>
          <w:rFonts w:ascii="Times New Roman" w:hAnsi="Times New Roman"/>
          <w:sz w:val="24"/>
          <w:szCs w:val="24"/>
        </w:rPr>
        <w:t>» позволяет сформировать у обучающихся базовые умения, связанные с учетом разработки туристского листка при формировании турпродукта/экскурсионного продукта.</w:t>
      </w:r>
    </w:p>
    <w:p w14:paraId="66F357D3" w14:textId="77777777" w:rsidR="005374C1" w:rsidRPr="00B96C01" w:rsidRDefault="005374C1" w:rsidP="000239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4"/>
          <w:szCs w:val="24"/>
        </w:rPr>
      </w:pPr>
      <w:r w:rsidRPr="00B96C01">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207D24E1" w14:textId="2FAF1153" w:rsidR="005374C1" w:rsidRPr="00B96C01" w:rsidRDefault="00946216" w:rsidP="00023963">
      <w:pPr>
        <w:autoSpaceDE w:val="0"/>
        <w:autoSpaceDN w:val="0"/>
        <w:adjustRightInd w:val="0"/>
        <w:spacing w:after="0" w:line="360" w:lineRule="auto"/>
        <w:ind w:firstLine="709"/>
        <w:jc w:val="both"/>
        <w:rPr>
          <w:rFonts w:ascii="Times New Roman" w:hAnsi="Times New Roman"/>
          <w:sz w:val="24"/>
          <w:szCs w:val="24"/>
        </w:rPr>
      </w:pPr>
      <w:r w:rsidRPr="00946216">
        <w:rPr>
          <w:rFonts w:ascii="Times New Roman" w:hAnsi="Times New Roman"/>
          <w:sz w:val="24"/>
          <w:szCs w:val="24"/>
        </w:rPr>
        <w:t>ОПК-3. Способен обеспечивать требуемое качество процессов оказания услуг в избранной сфере профессиональной деятельности</w:t>
      </w:r>
    </w:p>
    <w:p w14:paraId="7BFC7C70" w14:textId="77777777" w:rsidR="005374C1" w:rsidRPr="00B96C01" w:rsidRDefault="005374C1" w:rsidP="0002396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2. Место в структуре модуля</w:t>
      </w:r>
    </w:p>
    <w:p w14:paraId="203ED771" w14:textId="6E666F8A" w:rsidR="005374C1" w:rsidRPr="00B96C01" w:rsidRDefault="005374C1" w:rsidP="0002396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sz w:val="24"/>
          <w:szCs w:val="24"/>
        </w:rPr>
        <w:t>Дисциплина «</w:t>
      </w:r>
      <w:r w:rsidR="00946216" w:rsidRPr="00946216">
        <w:rPr>
          <w:rFonts w:ascii="Times New Roman" w:hAnsi="Times New Roman"/>
          <w:sz w:val="24"/>
          <w:szCs w:val="24"/>
        </w:rPr>
        <w:t>Выставочные комплексы и музеи - центры притяжения</w:t>
      </w:r>
      <w:r w:rsidRPr="00B96C01">
        <w:rPr>
          <w:rFonts w:ascii="Times New Roman" w:hAnsi="Times New Roman"/>
          <w:sz w:val="24"/>
          <w:szCs w:val="24"/>
        </w:rPr>
        <w:t xml:space="preserve">» относится к: </w:t>
      </w:r>
      <w:r w:rsidRPr="00B96C01">
        <w:rPr>
          <w:rFonts w:ascii="Times New Roman" w:hAnsi="Times New Roman"/>
          <w:bCs/>
          <w:iCs/>
          <w:sz w:val="24"/>
          <w:szCs w:val="24"/>
        </w:rPr>
        <w:t>модулю «</w:t>
      </w:r>
      <w:r w:rsidR="00946216">
        <w:rPr>
          <w:rFonts w:ascii="Times New Roman" w:hAnsi="Times New Roman"/>
          <w:sz w:val="24"/>
          <w:szCs w:val="24"/>
        </w:rPr>
        <w:t>Управление инфраструктурой туристской деятельности</w:t>
      </w:r>
      <w:r w:rsidRPr="00B96C01">
        <w:rPr>
          <w:rFonts w:ascii="Times New Roman" w:hAnsi="Times New Roman"/>
          <w:bCs/>
          <w:iCs/>
          <w:sz w:val="24"/>
          <w:szCs w:val="24"/>
        </w:rPr>
        <w:t xml:space="preserve">». </w:t>
      </w:r>
    </w:p>
    <w:p w14:paraId="25DBBC2E" w14:textId="120A4C38" w:rsidR="005374C1" w:rsidRPr="00B96C01" w:rsidRDefault="005374C1" w:rsidP="0002396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sz w:val="24"/>
          <w:szCs w:val="24"/>
        </w:rPr>
        <w:t>Дисциплины, на которой базируется «</w:t>
      </w:r>
      <w:r w:rsidR="00946216" w:rsidRPr="00946216">
        <w:rPr>
          <w:rFonts w:ascii="Times New Roman" w:hAnsi="Times New Roman"/>
          <w:sz w:val="24"/>
          <w:szCs w:val="24"/>
        </w:rPr>
        <w:t>Выставочные комплексы и музеи - центры притяжения</w:t>
      </w:r>
      <w:r w:rsidRPr="00B96C01">
        <w:rPr>
          <w:rFonts w:ascii="Times New Roman" w:hAnsi="Times New Roman"/>
          <w:sz w:val="24"/>
          <w:szCs w:val="24"/>
        </w:rPr>
        <w:t>» относятся к модулям «</w:t>
      </w:r>
      <w:r w:rsidRPr="00B96C01">
        <w:rPr>
          <w:rFonts w:ascii="Times New Roman" w:hAnsi="Times New Roman"/>
          <w:bCs/>
          <w:iCs/>
          <w:sz w:val="24"/>
          <w:szCs w:val="24"/>
        </w:rPr>
        <w:t xml:space="preserve">Человек, общество, культура» (в частности, дисциплина: «История»). </w:t>
      </w:r>
      <w:r w:rsidRPr="00B96C01">
        <w:rPr>
          <w:rFonts w:ascii="Times New Roman" w:hAnsi="Times New Roman"/>
          <w:sz w:val="24"/>
          <w:szCs w:val="24"/>
        </w:rPr>
        <w:t>Дисциплины, для которых данная дисциплина является предшествующей, представляют собой дисциплины профессиональных модулей.</w:t>
      </w:r>
    </w:p>
    <w:p w14:paraId="79CEF80A" w14:textId="77777777" w:rsidR="005374C1" w:rsidRPr="00B96C01" w:rsidRDefault="005374C1" w:rsidP="0002396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3. Цели и задачи</w:t>
      </w:r>
    </w:p>
    <w:p w14:paraId="140E94D7" w14:textId="77777777" w:rsidR="005374C1" w:rsidRPr="00B96C01" w:rsidRDefault="005374C1" w:rsidP="0002396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iCs/>
          <w:sz w:val="24"/>
          <w:szCs w:val="24"/>
        </w:rPr>
        <w:t>Цель</w:t>
      </w:r>
      <w:r w:rsidRPr="00B96C01">
        <w:rPr>
          <w:rFonts w:ascii="Times New Roman" w:hAnsi="Times New Roman"/>
          <w:b/>
          <w:bCs/>
          <w:iCs/>
          <w:sz w:val="24"/>
          <w:szCs w:val="24"/>
        </w:rPr>
        <w:t xml:space="preserve"> </w:t>
      </w:r>
      <w:r w:rsidRPr="00B96C01">
        <w:rPr>
          <w:rFonts w:ascii="Times New Roman" w:hAnsi="Times New Roman"/>
          <w:iCs/>
          <w:sz w:val="24"/>
          <w:szCs w:val="24"/>
        </w:rPr>
        <w:t>дисциплины</w:t>
      </w:r>
      <w:r w:rsidRPr="00B96C01">
        <w:rPr>
          <w:rFonts w:ascii="Times New Roman" w:hAnsi="Times New Roman"/>
          <w:sz w:val="24"/>
          <w:szCs w:val="24"/>
        </w:rPr>
        <w:t xml:space="preserve"> </w:t>
      </w:r>
      <w:r w:rsidRPr="00B96C01">
        <w:rPr>
          <w:rFonts w:ascii="Times New Roman" w:hAnsi="Times New Roman"/>
          <w:spacing w:val="3"/>
          <w:sz w:val="24"/>
          <w:szCs w:val="24"/>
        </w:rPr>
        <w:t xml:space="preserve">– </w:t>
      </w:r>
      <w:r w:rsidRPr="00B96C01">
        <w:rPr>
          <w:rFonts w:ascii="Times New Roman" w:hAnsi="Times New Roman"/>
          <w:sz w:val="24"/>
          <w:szCs w:val="24"/>
          <w:shd w:val="clear" w:color="auto" w:fill="FFFFFF"/>
        </w:rPr>
        <w:t xml:space="preserve">формирование условий для овладения обучающимися практических </w:t>
      </w:r>
      <w:bookmarkStart w:id="11" w:name="_Hlk66121462"/>
      <w:r w:rsidRPr="00B96C01">
        <w:rPr>
          <w:rFonts w:ascii="Times New Roman" w:hAnsi="Times New Roman"/>
          <w:sz w:val="24"/>
          <w:szCs w:val="24"/>
          <w:shd w:val="clear" w:color="auto" w:fill="FFFFFF"/>
        </w:rPr>
        <w:t xml:space="preserve">умений </w:t>
      </w:r>
      <w:r w:rsidRPr="00B96C01">
        <w:rPr>
          <w:rFonts w:ascii="Times New Roman" w:hAnsi="Times New Roman"/>
          <w:sz w:val="24"/>
          <w:szCs w:val="24"/>
        </w:rPr>
        <w:t>в организации музейно-выставочной работы</w:t>
      </w:r>
      <w:bookmarkEnd w:id="11"/>
      <w:r w:rsidRPr="00B96C01">
        <w:rPr>
          <w:rFonts w:ascii="Times New Roman" w:hAnsi="Times New Roman"/>
          <w:sz w:val="24"/>
          <w:szCs w:val="24"/>
        </w:rPr>
        <w:t>.</w:t>
      </w:r>
    </w:p>
    <w:p w14:paraId="0E70C3AA" w14:textId="77777777" w:rsidR="005374C1" w:rsidRPr="00B96C01" w:rsidRDefault="005374C1" w:rsidP="00023963">
      <w:pPr>
        <w:spacing w:after="0" w:line="360" w:lineRule="auto"/>
        <w:ind w:firstLine="709"/>
        <w:jc w:val="both"/>
        <w:rPr>
          <w:rFonts w:ascii="Times New Roman" w:hAnsi="Times New Roman"/>
          <w:sz w:val="24"/>
          <w:szCs w:val="24"/>
        </w:rPr>
      </w:pPr>
      <w:r w:rsidRPr="00B96C01">
        <w:rPr>
          <w:rFonts w:ascii="Times New Roman" w:hAnsi="Times New Roman"/>
          <w:sz w:val="24"/>
          <w:szCs w:val="24"/>
        </w:rPr>
        <w:t>Задачи:</w:t>
      </w:r>
    </w:p>
    <w:p w14:paraId="170F1625" w14:textId="11EE5953" w:rsidR="005374C1" w:rsidRDefault="005374C1" w:rsidP="00023963">
      <w:pPr>
        <w:pStyle w:val="a4"/>
        <w:numPr>
          <w:ilvl w:val="0"/>
          <w:numId w:val="30"/>
        </w:numPr>
        <w:tabs>
          <w:tab w:val="left" w:pos="993"/>
        </w:tabs>
        <w:autoSpaceDE w:val="0"/>
        <w:autoSpaceDN w:val="0"/>
        <w:adjustRightInd w:val="0"/>
        <w:spacing w:after="0" w:line="360" w:lineRule="auto"/>
        <w:ind w:left="0" w:firstLine="709"/>
        <w:jc w:val="both"/>
        <w:rPr>
          <w:rFonts w:ascii="Times New Roman" w:hAnsi="Times New Roman" w:cs="Times New Roman"/>
          <w:sz w:val="24"/>
          <w:szCs w:val="24"/>
        </w:rPr>
      </w:pPr>
      <w:r w:rsidRPr="00B96C01">
        <w:rPr>
          <w:rFonts w:ascii="Times New Roman" w:eastAsia="Times New Roman" w:hAnsi="Times New Roman"/>
          <w:sz w:val="24"/>
          <w:szCs w:val="24"/>
          <w:lang w:eastAsia="ru-RU"/>
        </w:rPr>
        <w:t xml:space="preserve">способствовать формированию у обучающихся </w:t>
      </w:r>
      <w:r w:rsidRPr="00B96C01">
        <w:rPr>
          <w:rFonts w:ascii="Times New Roman" w:hAnsi="Times New Roman" w:cs="Times New Roman"/>
          <w:sz w:val="24"/>
          <w:szCs w:val="24"/>
        </w:rPr>
        <w:t>представлений о музейном и выставочном деле</w:t>
      </w:r>
      <w:r w:rsidR="00946216">
        <w:rPr>
          <w:rFonts w:ascii="Times New Roman" w:hAnsi="Times New Roman" w:cs="Times New Roman"/>
          <w:sz w:val="24"/>
          <w:szCs w:val="24"/>
        </w:rPr>
        <w:t>,</w:t>
      </w:r>
    </w:p>
    <w:p w14:paraId="4F4007DA" w14:textId="1B0A93A9" w:rsidR="005374C1" w:rsidRPr="00946216" w:rsidRDefault="005374C1" w:rsidP="00023963">
      <w:pPr>
        <w:numPr>
          <w:ilvl w:val="0"/>
          <w:numId w:val="11"/>
        </w:numPr>
        <w:tabs>
          <w:tab w:val="left" w:pos="993"/>
        </w:tabs>
        <w:spacing w:after="0" w:line="36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способствовать формированию у обучающихся умений </w:t>
      </w:r>
      <w:r w:rsidR="00946216">
        <w:rPr>
          <w:rFonts w:ascii="Times New Roman" w:eastAsia="Times New Roman" w:hAnsi="Times New Roman"/>
          <w:sz w:val="24"/>
          <w:szCs w:val="24"/>
          <w:lang w:eastAsia="ru-RU"/>
        </w:rPr>
        <w:t>по оценке качества экскурсионной деятельности в музеях</w:t>
      </w:r>
      <w:r w:rsidRPr="00946216">
        <w:rPr>
          <w:rFonts w:ascii="Times New Roman" w:eastAsia="Times New Roman" w:hAnsi="Times New Roman"/>
          <w:sz w:val="24"/>
          <w:szCs w:val="24"/>
          <w:lang w:eastAsia="ru-RU"/>
        </w:rPr>
        <w:t>.</w:t>
      </w:r>
    </w:p>
    <w:p w14:paraId="78FCFE22" w14:textId="77777777" w:rsidR="00023963" w:rsidRDefault="00023963">
      <w:pPr>
        <w:rPr>
          <w:rFonts w:ascii="Times New Roman" w:eastAsiaTheme="minorHAnsi" w:hAnsi="Times New Roman" w:cstheme="minorBidi"/>
          <w:b/>
          <w:bCs/>
          <w:sz w:val="24"/>
          <w:szCs w:val="24"/>
        </w:rPr>
      </w:pPr>
      <w:r>
        <w:rPr>
          <w:rFonts w:ascii="Times New Roman" w:hAnsi="Times New Roman"/>
          <w:b/>
          <w:bCs/>
          <w:sz w:val="24"/>
          <w:szCs w:val="24"/>
        </w:rPr>
        <w:br w:type="page"/>
      </w:r>
    </w:p>
    <w:p w14:paraId="73F3F8DF" w14:textId="3719EF45" w:rsidR="005374C1" w:rsidRPr="00B96C01" w:rsidRDefault="005374C1" w:rsidP="00023963">
      <w:pPr>
        <w:pStyle w:val="a4"/>
        <w:autoSpaceDE w:val="0"/>
        <w:autoSpaceDN w:val="0"/>
        <w:adjustRightInd w:val="0"/>
        <w:spacing w:after="0" w:line="360" w:lineRule="auto"/>
        <w:jc w:val="both"/>
        <w:rPr>
          <w:rFonts w:ascii="Times New Roman" w:hAnsi="Times New Roman"/>
          <w:b/>
          <w:bCs/>
          <w:sz w:val="24"/>
          <w:szCs w:val="24"/>
        </w:rPr>
      </w:pPr>
      <w:r w:rsidRPr="00B96C01">
        <w:rPr>
          <w:rFonts w:ascii="Times New Roman" w:hAnsi="Times New Roman"/>
          <w:b/>
          <w:bCs/>
          <w:sz w:val="24"/>
          <w:szCs w:val="24"/>
        </w:rPr>
        <w:lastRenderedPageBreak/>
        <w:t xml:space="preserve">4. Образовательные результаты </w:t>
      </w:r>
    </w:p>
    <w:tbl>
      <w:tblPr>
        <w:tblW w:w="5000" w:type="pct"/>
        <w:tblInd w:w="-3" w:type="dxa"/>
        <w:tblLayout w:type="fixed"/>
        <w:tblLook w:val="0000" w:firstRow="0" w:lastRow="0" w:firstColumn="0" w:lastColumn="0" w:noHBand="0" w:noVBand="0"/>
      </w:tblPr>
      <w:tblGrid>
        <w:gridCol w:w="948"/>
        <w:gridCol w:w="1885"/>
        <w:gridCol w:w="1136"/>
        <w:gridCol w:w="1871"/>
        <w:gridCol w:w="2043"/>
        <w:gridCol w:w="1465"/>
      </w:tblGrid>
      <w:tr w:rsidR="005374C1" w:rsidRPr="00B96C01" w14:paraId="6A9E0B7A" w14:textId="77777777" w:rsidTr="00023963">
        <w:trPr>
          <w:trHeight w:val="385"/>
        </w:trPr>
        <w:tc>
          <w:tcPr>
            <w:tcW w:w="948" w:type="dxa"/>
            <w:tcBorders>
              <w:top w:val="single" w:sz="2" w:space="0" w:color="000000"/>
              <w:left w:val="single" w:sz="2" w:space="0" w:color="000000"/>
              <w:bottom w:val="single" w:sz="2" w:space="0" w:color="000000"/>
              <w:right w:val="single" w:sz="2" w:space="0" w:color="000000"/>
            </w:tcBorders>
          </w:tcPr>
          <w:p w14:paraId="0B469719" w14:textId="77777777" w:rsidR="005374C1" w:rsidRPr="00B96C01" w:rsidRDefault="005374C1" w:rsidP="001472BF">
            <w:pPr>
              <w:autoSpaceDE w:val="0"/>
              <w:autoSpaceDN w:val="0"/>
              <w:adjustRightInd w:val="0"/>
              <w:spacing w:after="0" w:line="240" w:lineRule="auto"/>
              <w:jc w:val="both"/>
              <w:rPr>
                <w:rFonts w:ascii="Times New Roman" w:hAnsi="Times New Roman"/>
              </w:rPr>
            </w:pPr>
            <w:r w:rsidRPr="00B96C01">
              <w:rPr>
                <w:rFonts w:ascii="Times New Roman" w:hAnsi="Times New Roman"/>
              </w:rPr>
              <w:t>Код ОР модуля</w:t>
            </w:r>
          </w:p>
        </w:tc>
        <w:tc>
          <w:tcPr>
            <w:tcW w:w="1885" w:type="dxa"/>
            <w:tcBorders>
              <w:top w:val="single" w:sz="2" w:space="0" w:color="000000"/>
              <w:left w:val="single" w:sz="2" w:space="0" w:color="000000"/>
              <w:bottom w:val="single" w:sz="2" w:space="0" w:color="000000"/>
              <w:right w:val="single" w:sz="2" w:space="0" w:color="000000"/>
            </w:tcBorders>
          </w:tcPr>
          <w:p w14:paraId="2E1F5AE5" w14:textId="77777777" w:rsidR="005374C1" w:rsidRPr="00B96C01" w:rsidRDefault="005374C1" w:rsidP="001472BF">
            <w:pPr>
              <w:suppressAutoHyphens/>
              <w:autoSpaceDE w:val="0"/>
              <w:autoSpaceDN w:val="0"/>
              <w:adjustRightInd w:val="0"/>
              <w:spacing w:after="0" w:line="240" w:lineRule="auto"/>
              <w:jc w:val="both"/>
              <w:rPr>
                <w:rFonts w:ascii="Times New Roman" w:hAnsi="Times New Roman"/>
              </w:rPr>
            </w:pPr>
            <w:r w:rsidRPr="00B96C01">
              <w:rPr>
                <w:rFonts w:ascii="Times New Roman" w:hAnsi="Times New Roman"/>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03EEE19B" w14:textId="77777777" w:rsidR="005374C1" w:rsidRPr="00B96C01" w:rsidRDefault="005374C1" w:rsidP="001472BF">
            <w:pPr>
              <w:autoSpaceDE w:val="0"/>
              <w:autoSpaceDN w:val="0"/>
              <w:adjustRightInd w:val="0"/>
              <w:spacing w:after="0" w:line="240" w:lineRule="auto"/>
              <w:rPr>
                <w:rFonts w:ascii="Times New Roman" w:hAnsi="Times New Roman"/>
              </w:rPr>
            </w:pPr>
            <w:r w:rsidRPr="00B96C01">
              <w:rPr>
                <w:rFonts w:ascii="Times New Roman" w:hAnsi="Times New Roman"/>
              </w:rPr>
              <w:t>Код ОР дисциплины</w:t>
            </w:r>
          </w:p>
        </w:tc>
        <w:tc>
          <w:tcPr>
            <w:tcW w:w="1871" w:type="dxa"/>
            <w:tcBorders>
              <w:top w:val="single" w:sz="2" w:space="0" w:color="000000"/>
              <w:left w:val="single" w:sz="2" w:space="0" w:color="000000"/>
              <w:bottom w:val="single" w:sz="2" w:space="0" w:color="000000"/>
              <w:right w:val="single" w:sz="2" w:space="0" w:color="000000"/>
            </w:tcBorders>
          </w:tcPr>
          <w:p w14:paraId="7E51A5B0" w14:textId="77777777" w:rsidR="005374C1" w:rsidRPr="00B96C01" w:rsidRDefault="005374C1" w:rsidP="001472BF">
            <w:pPr>
              <w:autoSpaceDE w:val="0"/>
              <w:autoSpaceDN w:val="0"/>
              <w:adjustRightInd w:val="0"/>
              <w:spacing w:after="0" w:line="240" w:lineRule="auto"/>
              <w:rPr>
                <w:rFonts w:ascii="Times New Roman" w:hAnsi="Times New Roman"/>
              </w:rPr>
            </w:pPr>
            <w:r w:rsidRPr="00B96C01">
              <w:rPr>
                <w:rFonts w:ascii="Times New Roman" w:hAnsi="Times New Roman"/>
              </w:rPr>
              <w:t>Образовательные результаты дисциплины</w:t>
            </w:r>
          </w:p>
        </w:tc>
        <w:tc>
          <w:tcPr>
            <w:tcW w:w="2043" w:type="dxa"/>
            <w:tcBorders>
              <w:top w:val="single" w:sz="2" w:space="0" w:color="000000"/>
              <w:left w:val="single" w:sz="2" w:space="0" w:color="000000"/>
              <w:bottom w:val="single" w:sz="2" w:space="0" w:color="000000"/>
              <w:right w:val="single" w:sz="2" w:space="0" w:color="000000"/>
            </w:tcBorders>
            <w:shd w:val="clear" w:color="000000" w:fill="FFFFFF"/>
          </w:tcPr>
          <w:p w14:paraId="1D4E3B7D" w14:textId="77777777" w:rsidR="005374C1" w:rsidRPr="00B96C01" w:rsidRDefault="005374C1" w:rsidP="001472BF">
            <w:pPr>
              <w:autoSpaceDE w:val="0"/>
              <w:autoSpaceDN w:val="0"/>
              <w:adjustRightInd w:val="0"/>
              <w:spacing w:after="0" w:line="240" w:lineRule="auto"/>
              <w:jc w:val="both"/>
              <w:rPr>
                <w:rFonts w:ascii="Times New Roman" w:hAnsi="Times New Roman"/>
              </w:rPr>
            </w:pPr>
            <w:r w:rsidRPr="00B96C01">
              <w:rPr>
                <w:rFonts w:ascii="Times New Roman" w:hAnsi="Times New Roman"/>
              </w:rPr>
              <w:t>Код компетенций ОПОП</w:t>
            </w: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14:paraId="5D4CE946" w14:textId="77777777" w:rsidR="005374C1" w:rsidRPr="00B96C01" w:rsidRDefault="005374C1" w:rsidP="001472BF">
            <w:pPr>
              <w:autoSpaceDE w:val="0"/>
              <w:autoSpaceDN w:val="0"/>
              <w:adjustRightInd w:val="0"/>
              <w:spacing w:after="0" w:line="240" w:lineRule="auto"/>
              <w:jc w:val="both"/>
              <w:rPr>
                <w:rFonts w:ascii="Times New Roman" w:hAnsi="Times New Roman"/>
              </w:rPr>
            </w:pPr>
            <w:r w:rsidRPr="00B96C01">
              <w:rPr>
                <w:rFonts w:ascii="Times New Roman" w:hAnsi="Times New Roman"/>
              </w:rPr>
              <w:t>Средства оценивания ОР</w:t>
            </w:r>
          </w:p>
        </w:tc>
      </w:tr>
      <w:tr w:rsidR="005374C1" w:rsidRPr="00B96C01" w14:paraId="620D9EE0" w14:textId="77777777" w:rsidTr="00023963">
        <w:trPr>
          <w:trHeight w:val="3478"/>
        </w:trPr>
        <w:tc>
          <w:tcPr>
            <w:tcW w:w="948" w:type="dxa"/>
            <w:tcBorders>
              <w:top w:val="single" w:sz="2" w:space="0" w:color="000000"/>
              <w:left w:val="single" w:sz="2" w:space="0" w:color="000000"/>
              <w:bottom w:val="single" w:sz="2" w:space="0" w:color="000000"/>
              <w:right w:val="single" w:sz="2" w:space="0" w:color="000000"/>
            </w:tcBorders>
          </w:tcPr>
          <w:p w14:paraId="4C2B3A7C" w14:textId="77777777" w:rsidR="005374C1" w:rsidRPr="00B96C01" w:rsidRDefault="005374C1" w:rsidP="001472BF">
            <w:pPr>
              <w:spacing w:after="0" w:line="240" w:lineRule="auto"/>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ОР.1</w:t>
            </w:r>
          </w:p>
          <w:p w14:paraId="316F87DB" w14:textId="77777777" w:rsidR="005374C1" w:rsidRPr="00B96C01" w:rsidRDefault="005374C1" w:rsidP="001472BF">
            <w:pPr>
              <w:spacing w:after="0" w:line="240" w:lineRule="auto"/>
              <w:rPr>
                <w:rFonts w:ascii="Times New Roman" w:hAnsi="Times New Roman"/>
              </w:rPr>
            </w:pPr>
          </w:p>
        </w:tc>
        <w:tc>
          <w:tcPr>
            <w:tcW w:w="1885" w:type="dxa"/>
            <w:tcBorders>
              <w:top w:val="single" w:sz="2" w:space="0" w:color="000000"/>
              <w:left w:val="single" w:sz="2" w:space="0" w:color="000000"/>
              <w:bottom w:val="single" w:sz="2" w:space="0" w:color="000000"/>
              <w:right w:val="single" w:sz="2" w:space="0" w:color="000000"/>
            </w:tcBorders>
          </w:tcPr>
          <w:p w14:paraId="1EBBAA1D" w14:textId="231578FD" w:rsidR="005374C1" w:rsidRPr="00B96C01" w:rsidRDefault="00946216" w:rsidP="001472BF">
            <w:pPr>
              <w:pStyle w:val="a4"/>
              <w:spacing w:after="0" w:line="240" w:lineRule="auto"/>
              <w:ind w:left="0"/>
              <w:rPr>
                <w:rFonts w:ascii="Times New Roman" w:eastAsia="Times New Roman" w:hAnsi="Times New Roman" w:cs="Times New Roman"/>
                <w:sz w:val="24"/>
                <w:szCs w:val="24"/>
                <w:lang w:eastAsia="ru-RU"/>
              </w:rPr>
            </w:pPr>
            <w:r w:rsidRPr="00946216">
              <w:rPr>
                <w:rFonts w:ascii="Times New Roman" w:eastAsia="Times New Roman" w:hAnsi="Times New Roman"/>
                <w:sz w:val="24"/>
                <w:szCs w:val="24"/>
                <w:lang w:eastAsia="ru-RU"/>
              </w:rPr>
              <w:t>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w:t>
            </w:r>
          </w:p>
        </w:tc>
        <w:tc>
          <w:tcPr>
            <w:tcW w:w="1136" w:type="dxa"/>
            <w:tcBorders>
              <w:top w:val="single" w:sz="2" w:space="0" w:color="000000"/>
              <w:left w:val="single" w:sz="2" w:space="0" w:color="000000"/>
              <w:bottom w:val="single" w:sz="2" w:space="0" w:color="000000"/>
              <w:right w:val="single" w:sz="2" w:space="0" w:color="000000"/>
            </w:tcBorders>
          </w:tcPr>
          <w:p w14:paraId="2079CDF0" w14:textId="5B41F206" w:rsidR="005374C1" w:rsidRPr="00B96C01" w:rsidRDefault="005374C1" w:rsidP="001472BF">
            <w:pPr>
              <w:spacing w:after="0" w:line="240" w:lineRule="auto"/>
              <w:rPr>
                <w:rFonts w:ascii="Times New Roman" w:hAnsi="Times New Roman"/>
                <w:bCs/>
                <w:color w:val="000000"/>
              </w:rPr>
            </w:pPr>
            <w:r w:rsidRPr="00B96C01">
              <w:rPr>
                <w:rFonts w:ascii="Times New Roman" w:hAnsi="Times New Roman"/>
              </w:rPr>
              <w:t xml:space="preserve">ОР. </w:t>
            </w:r>
            <w:r w:rsidR="00023963">
              <w:rPr>
                <w:rFonts w:ascii="Times New Roman" w:hAnsi="Times New Roman"/>
              </w:rPr>
              <w:t>1.4.1</w:t>
            </w:r>
          </w:p>
        </w:tc>
        <w:tc>
          <w:tcPr>
            <w:tcW w:w="1871" w:type="dxa"/>
            <w:tcBorders>
              <w:top w:val="single" w:sz="2" w:space="0" w:color="000000"/>
              <w:left w:val="single" w:sz="2" w:space="0" w:color="000000"/>
              <w:bottom w:val="single" w:sz="2" w:space="0" w:color="000000"/>
              <w:right w:val="single" w:sz="2" w:space="0" w:color="000000"/>
            </w:tcBorders>
          </w:tcPr>
          <w:p w14:paraId="7BDE3AE3" w14:textId="584CC6DD" w:rsidR="005374C1" w:rsidRPr="00B96C01" w:rsidRDefault="005374C1" w:rsidP="001472BF">
            <w:pPr>
              <w:autoSpaceDE w:val="0"/>
              <w:autoSpaceDN w:val="0"/>
              <w:adjustRightInd w:val="0"/>
              <w:spacing w:after="0" w:line="240" w:lineRule="auto"/>
              <w:rPr>
                <w:rFonts w:ascii="Times New Roman" w:hAnsi="Times New Roman"/>
              </w:rPr>
            </w:pPr>
            <w:r w:rsidRPr="00B96C01">
              <w:rPr>
                <w:rFonts w:ascii="Times New Roman" w:hAnsi="Times New Roman"/>
              </w:rPr>
              <w:t>Демонстрирует навыки поиска информации по актуальным экскурсионно-выставочным центрам мира</w:t>
            </w:r>
            <w:r w:rsidR="008B647C">
              <w:rPr>
                <w:rFonts w:ascii="Times New Roman" w:hAnsi="Times New Roman"/>
              </w:rPr>
              <w:t>,</w:t>
            </w:r>
            <w:r w:rsidRPr="00B96C01">
              <w:rPr>
                <w:rFonts w:ascii="Times New Roman" w:hAnsi="Times New Roman"/>
              </w:rPr>
              <w:t xml:space="preserve"> России </w:t>
            </w:r>
            <w:r w:rsidR="008B647C">
              <w:rPr>
                <w:rFonts w:ascii="Times New Roman" w:hAnsi="Times New Roman"/>
              </w:rPr>
              <w:t>и оценки их деятельности с учетом мнений экскурсантов/целевой аудитории</w:t>
            </w:r>
          </w:p>
        </w:tc>
        <w:tc>
          <w:tcPr>
            <w:tcW w:w="2043" w:type="dxa"/>
            <w:tcBorders>
              <w:top w:val="single" w:sz="2" w:space="0" w:color="000000"/>
              <w:left w:val="single" w:sz="2" w:space="0" w:color="000000"/>
              <w:bottom w:val="single" w:sz="2" w:space="0" w:color="000000"/>
              <w:right w:val="single" w:sz="2" w:space="0" w:color="000000"/>
            </w:tcBorders>
            <w:shd w:val="clear" w:color="auto" w:fill="auto"/>
          </w:tcPr>
          <w:p w14:paraId="17861A57" w14:textId="196FF3D8" w:rsidR="005374C1" w:rsidRPr="00B96C01" w:rsidRDefault="00946216" w:rsidP="001472BF">
            <w:pPr>
              <w:spacing w:after="0" w:line="240" w:lineRule="auto"/>
              <w:rPr>
                <w:rFonts w:ascii="Times New Roman" w:hAnsi="Times New Roman"/>
              </w:rPr>
            </w:pPr>
            <w:r w:rsidRPr="00946216">
              <w:rPr>
                <w:rFonts w:ascii="Times New Roman" w:hAnsi="Times New Roman"/>
              </w:rPr>
              <w:t>ОПК-3.1 Оценивает качество оказания туристских услуг с учетом мнения потребителей и заинтересованных сторон.</w:t>
            </w: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14:paraId="0EAD4976" w14:textId="460E2875" w:rsidR="005374C1" w:rsidRPr="00B96C01" w:rsidRDefault="005374C1" w:rsidP="001472BF">
            <w:pPr>
              <w:spacing w:after="0" w:line="240" w:lineRule="auto"/>
              <w:rPr>
                <w:rFonts w:ascii="Times New Roman" w:hAnsi="Times New Roman"/>
              </w:rPr>
            </w:pPr>
            <w:r w:rsidRPr="00B96C01">
              <w:rPr>
                <w:rFonts w:ascii="Times New Roman" w:hAnsi="Times New Roman"/>
              </w:rPr>
              <w:t>Кейс-задание</w:t>
            </w:r>
            <w:r w:rsidR="00946216">
              <w:rPr>
                <w:rFonts w:ascii="Times New Roman" w:hAnsi="Times New Roman"/>
              </w:rPr>
              <w:t>, тест</w:t>
            </w:r>
          </w:p>
          <w:p w14:paraId="28E7DCC8" w14:textId="77777777" w:rsidR="005374C1" w:rsidRPr="00B96C01" w:rsidRDefault="005374C1" w:rsidP="001472BF">
            <w:pPr>
              <w:spacing w:after="0" w:line="240" w:lineRule="auto"/>
              <w:rPr>
                <w:rFonts w:ascii="Times New Roman" w:hAnsi="Times New Roman"/>
              </w:rPr>
            </w:pPr>
          </w:p>
        </w:tc>
      </w:tr>
    </w:tbl>
    <w:p w14:paraId="3F94D662" w14:textId="77777777" w:rsidR="005374C1" w:rsidRPr="00B96C01" w:rsidRDefault="005374C1" w:rsidP="005374C1">
      <w:pPr>
        <w:pStyle w:val="a4"/>
        <w:autoSpaceDE w:val="0"/>
        <w:autoSpaceDN w:val="0"/>
        <w:adjustRightInd w:val="0"/>
        <w:spacing w:after="0" w:line="240" w:lineRule="auto"/>
        <w:jc w:val="both"/>
        <w:rPr>
          <w:rFonts w:ascii="Times New Roman" w:hAnsi="Times New Roman"/>
          <w:b/>
          <w:bCs/>
          <w:sz w:val="24"/>
          <w:szCs w:val="24"/>
        </w:rPr>
      </w:pPr>
    </w:p>
    <w:p w14:paraId="0425F684" w14:textId="1475E753" w:rsidR="005374C1" w:rsidRPr="00B96C01" w:rsidRDefault="005374C1" w:rsidP="005374C1">
      <w:pPr>
        <w:pStyle w:val="a4"/>
        <w:autoSpaceDE w:val="0"/>
        <w:autoSpaceDN w:val="0"/>
        <w:adjustRightInd w:val="0"/>
        <w:spacing w:after="0" w:line="240" w:lineRule="auto"/>
        <w:jc w:val="both"/>
        <w:rPr>
          <w:rFonts w:ascii="Times New Roman" w:hAnsi="Times New Roman"/>
          <w:b/>
          <w:bCs/>
          <w:sz w:val="24"/>
          <w:szCs w:val="24"/>
        </w:rPr>
      </w:pPr>
      <w:r w:rsidRPr="00B96C01">
        <w:rPr>
          <w:rFonts w:ascii="Times New Roman" w:hAnsi="Times New Roman"/>
          <w:b/>
          <w:bCs/>
          <w:sz w:val="24"/>
          <w:szCs w:val="24"/>
        </w:rPr>
        <w:t>5. Содержание дисциплины</w:t>
      </w:r>
    </w:p>
    <w:p w14:paraId="3F6EE7AA" w14:textId="37E1AD0A" w:rsidR="005374C1" w:rsidRDefault="005374C1" w:rsidP="005374C1">
      <w:pPr>
        <w:pStyle w:val="a4"/>
        <w:autoSpaceDE w:val="0"/>
        <w:autoSpaceDN w:val="0"/>
        <w:adjustRightInd w:val="0"/>
        <w:spacing w:after="0" w:line="240" w:lineRule="auto"/>
        <w:jc w:val="both"/>
        <w:rPr>
          <w:rFonts w:ascii="Times New Roman" w:hAnsi="Times New Roman"/>
          <w:bCs/>
          <w:i/>
          <w:sz w:val="24"/>
          <w:szCs w:val="24"/>
        </w:rPr>
      </w:pPr>
      <w:r w:rsidRPr="00B96C01">
        <w:rPr>
          <w:rFonts w:ascii="Times New Roman" w:hAnsi="Times New Roman"/>
          <w:bCs/>
          <w:i/>
          <w:sz w:val="24"/>
          <w:szCs w:val="24"/>
        </w:rPr>
        <w:t>5.1. Тематический план</w:t>
      </w:r>
    </w:p>
    <w:p w14:paraId="67B83CA9" w14:textId="21FC0C0B" w:rsidR="008B647C" w:rsidRDefault="008B647C" w:rsidP="005374C1">
      <w:pPr>
        <w:pStyle w:val="a4"/>
        <w:autoSpaceDE w:val="0"/>
        <w:autoSpaceDN w:val="0"/>
        <w:adjustRightInd w:val="0"/>
        <w:spacing w:after="0" w:line="240" w:lineRule="auto"/>
        <w:jc w:val="both"/>
        <w:rPr>
          <w:rFonts w:ascii="Times New Roman" w:hAnsi="Times New Roman"/>
          <w:bCs/>
          <w:i/>
          <w:sz w:val="24"/>
          <w:szCs w:val="24"/>
        </w:rPr>
      </w:pPr>
    </w:p>
    <w:tbl>
      <w:tblPr>
        <w:tblW w:w="5150" w:type="pct"/>
        <w:tblLayout w:type="fixed"/>
        <w:tblLook w:val="0000" w:firstRow="0" w:lastRow="0" w:firstColumn="0" w:lastColumn="0" w:noHBand="0" w:noVBand="0"/>
      </w:tblPr>
      <w:tblGrid>
        <w:gridCol w:w="2996"/>
        <w:gridCol w:w="557"/>
        <w:gridCol w:w="695"/>
        <w:gridCol w:w="557"/>
        <w:gridCol w:w="695"/>
        <w:gridCol w:w="557"/>
        <w:gridCol w:w="698"/>
        <w:gridCol w:w="969"/>
        <w:gridCol w:w="832"/>
        <w:gridCol w:w="1072"/>
      </w:tblGrid>
      <w:tr w:rsidR="008B647C" w:rsidRPr="006D775D" w14:paraId="4988BCFD" w14:textId="77777777" w:rsidTr="00F300AF">
        <w:trPr>
          <w:trHeight w:val="203"/>
        </w:trPr>
        <w:tc>
          <w:tcPr>
            <w:tcW w:w="2996" w:type="dxa"/>
            <w:vMerge w:val="restart"/>
            <w:tcBorders>
              <w:top w:val="single" w:sz="2" w:space="0" w:color="000000"/>
              <w:left w:val="single" w:sz="2" w:space="0" w:color="000000"/>
              <w:right w:val="single" w:sz="2" w:space="0" w:color="000000"/>
            </w:tcBorders>
          </w:tcPr>
          <w:p w14:paraId="317385E0" w14:textId="77777777" w:rsidR="008B647C" w:rsidRPr="006D775D"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Наименование темы</w:t>
            </w:r>
          </w:p>
        </w:tc>
        <w:tc>
          <w:tcPr>
            <w:tcW w:w="4728" w:type="dxa"/>
            <w:gridSpan w:val="7"/>
            <w:tcBorders>
              <w:top w:val="single" w:sz="2" w:space="0" w:color="000000"/>
              <w:left w:val="single" w:sz="2" w:space="0" w:color="000000"/>
              <w:bottom w:val="single" w:sz="4" w:space="0" w:color="auto"/>
              <w:right w:val="single" w:sz="2" w:space="0" w:color="000000"/>
            </w:tcBorders>
          </w:tcPr>
          <w:p w14:paraId="37E3AF07" w14:textId="77777777" w:rsidR="008B647C" w:rsidRPr="006D775D"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Контактная работа</w:t>
            </w:r>
          </w:p>
        </w:tc>
        <w:tc>
          <w:tcPr>
            <w:tcW w:w="832" w:type="dxa"/>
            <w:vMerge w:val="restart"/>
            <w:tcBorders>
              <w:top w:val="single" w:sz="2" w:space="0" w:color="000000"/>
              <w:left w:val="single" w:sz="2" w:space="0" w:color="000000"/>
              <w:right w:val="single" w:sz="2" w:space="0" w:color="000000"/>
            </w:tcBorders>
          </w:tcPr>
          <w:p w14:paraId="34BE726A" w14:textId="77777777" w:rsidR="008B647C" w:rsidRPr="006D775D"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Самостоятельная работа</w:t>
            </w:r>
          </w:p>
        </w:tc>
        <w:tc>
          <w:tcPr>
            <w:tcW w:w="1072" w:type="dxa"/>
            <w:vMerge w:val="restart"/>
            <w:tcBorders>
              <w:top w:val="single" w:sz="2" w:space="0" w:color="000000"/>
              <w:left w:val="single" w:sz="2" w:space="0" w:color="000000"/>
              <w:right w:val="single" w:sz="2" w:space="0" w:color="000000"/>
            </w:tcBorders>
            <w:shd w:val="clear" w:color="000000" w:fill="FFFFFF"/>
          </w:tcPr>
          <w:p w14:paraId="0938224E" w14:textId="77777777" w:rsidR="008B647C" w:rsidRPr="006D775D"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Всего часов по дисциплине</w:t>
            </w:r>
          </w:p>
        </w:tc>
      </w:tr>
      <w:tr w:rsidR="008B647C" w:rsidRPr="006D775D" w14:paraId="35249BFB" w14:textId="77777777" w:rsidTr="00F300AF">
        <w:trPr>
          <w:trHeight w:val="160"/>
        </w:trPr>
        <w:tc>
          <w:tcPr>
            <w:tcW w:w="2996" w:type="dxa"/>
            <w:vMerge/>
            <w:tcBorders>
              <w:left w:val="single" w:sz="2" w:space="0" w:color="000000"/>
              <w:right w:val="single" w:sz="2" w:space="0" w:color="000000"/>
            </w:tcBorders>
          </w:tcPr>
          <w:p w14:paraId="1DC707A9" w14:textId="77777777" w:rsidR="008B647C" w:rsidRPr="006D775D"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759" w:type="dxa"/>
            <w:gridSpan w:val="6"/>
            <w:tcBorders>
              <w:top w:val="single" w:sz="4" w:space="0" w:color="auto"/>
              <w:left w:val="single" w:sz="2" w:space="0" w:color="000000"/>
              <w:right w:val="single" w:sz="2" w:space="0" w:color="000000"/>
            </w:tcBorders>
          </w:tcPr>
          <w:p w14:paraId="777D9863" w14:textId="77777777" w:rsidR="008B647C" w:rsidRPr="006D775D"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Аудиторная работа</w:t>
            </w:r>
          </w:p>
        </w:tc>
        <w:tc>
          <w:tcPr>
            <w:tcW w:w="969" w:type="dxa"/>
            <w:vMerge w:val="restart"/>
            <w:tcBorders>
              <w:top w:val="single" w:sz="2" w:space="0" w:color="000000"/>
              <w:left w:val="single" w:sz="2" w:space="0" w:color="000000"/>
              <w:right w:val="single" w:sz="2" w:space="0" w:color="000000"/>
            </w:tcBorders>
            <w:shd w:val="clear" w:color="000000" w:fill="FFFFFF"/>
          </w:tcPr>
          <w:p w14:paraId="284BFE6F" w14:textId="77777777" w:rsidR="008B647C" w:rsidRPr="006D775D" w:rsidRDefault="008B647C" w:rsidP="00F300AF">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Контактная СР </w:t>
            </w:r>
          </w:p>
          <w:p w14:paraId="066CB488" w14:textId="77777777" w:rsidR="008B647C" w:rsidRPr="006D775D" w:rsidRDefault="008B647C" w:rsidP="00F300AF">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(в т.ч. </w:t>
            </w:r>
          </w:p>
          <w:p w14:paraId="13566E78" w14:textId="77777777" w:rsidR="008B647C" w:rsidRPr="006D775D"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 ЭИОС)</w:t>
            </w:r>
          </w:p>
        </w:tc>
        <w:tc>
          <w:tcPr>
            <w:tcW w:w="832" w:type="dxa"/>
            <w:vMerge/>
            <w:tcBorders>
              <w:left w:val="single" w:sz="2" w:space="0" w:color="000000"/>
              <w:right w:val="single" w:sz="2" w:space="0" w:color="000000"/>
            </w:tcBorders>
          </w:tcPr>
          <w:p w14:paraId="75D8B9BF" w14:textId="77777777" w:rsidR="008B647C" w:rsidRPr="006D775D"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2" w:type="dxa"/>
            <w:vMerge/>
            <w:tcBorders>
              <w:left w:val="single" w:sz="2" w:space="0" w:color="000000"/>
              <w:right w:val="single" w:sz="2" w:space="0" w:color="000000"/>
            </w:tcBorders>
            <w:shd w:val="clear" w:color="000000" w:fill="FFFFFF"/>
          </w:tcPr>
          <w:p w14:paraId="165AD185" w14:textId="77777777" w:rsidR="008B647C" w:rsidRPr="006D775D"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8B647C" w:rsidRPr="006D775D" w14:paraId="20A2FBCB" w14:textId="77777777" w:rsidTr="00F300AF">
        <w:trPr>
          <w:cantSplit/>
          <w:trHeight w:val="1856"/>
        </w:trPr>
        <w:tc>
          <w:tcPr>
            <w:tcW w:w="2996" w:type="dxa"/>
            <w:vMerge/>
            <w:tcBorders>
              <w:left w:val="single" w:sz="2" w:space="0" w:color="000000"/>
              <w:bottom w:val="single" w:sz="2" w:space="0" w:color="000000"/>
              <w:right w:val="single" w:sz="2" w:space="0" w:color="000000"/>
            </w:tcBorders>
            <w:vAlign w:val="center"/>
          </w:tcPr>
          <w:p w14:paraId="5880BCA8" w14:textId="77777777" w:rsidR="008B647C" w:rsidRPr="006D775D" w:rsidRDefault="008B647C" w:rsidP="00F300AF">
            <w:pPr>
              <w:autoSpaceDE w:val="0"/>
              <w:autoSpaceDN w:val="0"/>
              <w:adjustRightInd w:val="0"/>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5DD25604" w14:textId="77777777" w:rsidR="008B647C" w:rsidRPr="006D775D" w:rsidRDefault="008B647C"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Лекции</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693AC140" w14:textId="77777777" w:rsidR="008B647C" w:rsidRPr="006D775D" w:rsidRDefault="008B647C"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0E14A060" w14:textId="77777777" w:rsidR="008B647C" w:rsidRPr="006D775D" w:rsidRDefault="008B647C"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Семинары</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48593A79" w14:textId="77777777" w:rsidR="008B647C" w:rsidRPr="006D775D" w:rsidRDefault="008B647C"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22250542" w14:textId="77777777" w:rsidR="008B647C" w:rsidRPr="006D775D" w:rsidRDefault="008B647C"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Лабораторные</w:t>
            </w:r>
          </w:p>
        </w:tc>
        <w:tc>
          <w:tcPr>
            <w:tcW w:w="698" w:type="dxa"/>
            <w:tcBorders>
              <w:top w:val="single" w:sz="2" w:space="0" w:color="000000"/>
              <w:left w:val="single" w:sz="2" w:space="0" w:color="000000"/>
              <w:bottom w:val="single" w:sz="2" w:space="0" w:color="000000"/>
              <w:right w:val="single" w:sz="2" w:space="0" w:color="000000"/>
            </w:tcBorders>
            <w:textDirection w:val="btLr"/>
          </w:tcPr>
          <w:p w14:paraId="01476B87" w14:textId="77777777" w:rsidR="008B647C" w:rsidRPr="006D775D" w:rsidRDefault="008B647C"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969" w:type="dxa"/>
            <w:vMerge/>
            <w:tcBorders>
              <w:left w:val="single" w:sz="2" w:space="0" w:color="000000"/>
              <w:bottom w:val="single" w:sz="2" w:space="0" w:color="000000"/>
              <w:right w:val="single" w:sz="2" w:space="0" w:color="000000"/>
            </w:tcBorders>
            <w:shd w:val="clear" w:color="000000" w:fill="FFFFFF"/>
          </w:tcPr>
          <w:p w14:paraId="2BF4D683" w14:textId="77777777" w:rsidR="008B647C" w:rsidRPr="006D775D" w:rsidRDefault="008B647C" w:rsidP="00F300AF">
            <w:pPr>
              <w:autoSpaceDE w:val="0"/>
              <w:autoSpaceDN w:val="0"/>
              <w:adjustRightInd w:val="0"/>
              <w:rPr>
                <w:rFonts w:ascii="Times New Roman" w:eastAsia="Times New Roman" w:hAnsi="Times New Roman"/>
                <w:sz w:val="24"/>
                <w:szCs w:val="24"/>
                <w:lang w:eastAsia="ru-RU"/>
              </w:rPr>
            </w:pPr>
          </w:p>
        </w:tc>
        <w:tc>
          <w:tcPr>
            <w:tcW w:w="832" w:type="dxa"/>
            <w:tcBorders>
              <w:left w:val="single" w:sz="2" w:space="0" w:color="000000"/>
              <w:bottom w:val="single" w:sz="2" w:space="0" w:color="000000"/>
              <w:right w:val="single" w:sz="2" w:space="0" w:color="000000"/>
            </w:tcBorders>
            <w:shd w:val="clear" w:color="000000" w:fill="FFFFFF"/>
            <w:vAlign w:val="center"/>
          </w:tcPr>
          <w:p w14:paraId="6AD62978" w14:textId="77777777" w:rsidR="008B647C" w:rsidRPr="006D775D" w:rsidRDefault="008B647C" w:rsidP="00F300AF">
            <w:pPr>
              <w:autoSpaceDE w:val="0"/>
              <w:autoSpaceDN w:val="0"/>
              <w:adjustRightInd w:val="0"/>
              <w:rPr>
                <w:rFonts w:ascii="Times New Roman" w:eastAsia="Times New Roman" w:hAnsi="Times New Roman"/>
                <w:sz w:val="24"/>
                <w:szCs w:val="24"/>
                <w:lang w:eastAsia="ru-RU"/>
              </w:rPr>
            </w:pPr>
          </w:p>
        </w:tc>
        <w:tc>
          <w:tcPr>
            <w:tcW w:w="1072" w:type="dxa"/>
            <w:tcBorders>
              <w:left w:val="single" w:sz="2" w:space="0" w:color="000000"/>
              <w:bottom w:val="single" w:sz="2" w:space="0" w:color="000000"/>
              <w:right w:val="single" w:sz="2" w:space="0" w:color="000000"/>
            </w:tcBorders>
            <w:shd w:val="clear" w:color="000000" w:fill="FFFFFF"/>
            <w:vAlign w:val="center"/>
          </w:tcPr>
          <w:p w14:paraId="3501C9AF" w14:textId="77777777" w:rsidR="008B647C" w:rsidRPr="006D775D" w:rsidRDefault="008B647C" w:rsidP="00F300AF">
            <w:pPr>
              <w:autoSpaceDE w:val="0"/>
              <w:autoSpaceDN w:val="0"/>
              <w:adjustRightInd w:val="0"/>
              <w:rPr>
                <w:rFonts w:ascii="Times New Roman" w:eastAsia="Times New Roman" w:hAnsi="Times New Roman"/>
                <w:sz w:val="24"/>
                <w:szCs w:val="24"/>
                <w:lang w:eastAsia="ru-RU"/>
              </w:rPr>
            </w:pPr>
          </w:p>
        </w:tc>
      </w:tr>
      <w:tr w:rsidR="008B647C" w:rsidRPr="006D775D" w14:paraId="436BC179"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27A25D95" w14:textId="51D2D91B" w:rsidR="008B647C" w:rsidRPr="006D775D" w:rsidRDefault="008B647C" w:rsidP="008B647C">
            <w:pPr>
              <w:autoSpaceDE w:val="0"/>
              <w:autoSpaceDN w:val="0"/>
              <w:adjustRightInd w:val="0"/>
              <w:spacing w:after="0" w:line="240" w:lineRule="auto"/>
              <w:jc w:val="both"/>
              <w:rPr>
                <w:rFonts w:ascii="Times New Roman" w:eastAsia="Times New Roman" w:hAnsi="Times New Roman"/>
                <w:sz w:val="24"/>
                <w:szCs w:val="24"/>
                <w:lang w:eastAsia="ru-RU"/>
              </w:rPr>
            </w:pPr>
            <w:r w:rsidRPr="00B96C01">
              <w:rPr>
                <w:rFonts w:ascii="Times New Roman" w:hAnsi="Times New Roman"/>
                <w:b/>
                <w:bCs/>
                <w:sz w:val="24"/>
                <w:szCs w:val="24"/>
              </w:rPr>
              <w:t xml:space="preserve">Раздел 1. </w:t>
            </w:r>
            <w:r w:rsidRPr="00B96C01">
              <w:rPr>
                <w:rFonts w:ascii="Times New Roman" w:hAnsi="Times New Roman"/>
                <w:b/>
                <w:color w:val="000000"/>
                <w:sz w:val="24"/>
                <w:szCs w:val="24"/>
              </w:rPr>
              <w:t>Основы выставочного и музейного дела</w:t>
            </w:r>
          </w:p>
        </w:tc>
        <w:tc>
          <w:tcPr>
            <w:tcW w:w="557" w:type="dxa"/>
            <w:tcBorders>
              <w:top w:val="single" w:sz="2" w:space="0" w:color="000000"/>
              <w:left w:val="single" w:sz="2" w:space="0" w:color="000000"/>
              <w:bottom w:val="single" w:sz="2" w:space="0" w:color="000000"/>
              <w:right w:val="single" w:sz="2" w:space="0" w:color="000000"/>
            </w:tcBorders>
            <w:vAlign w:val="center"/>
          </w:tcPr>
          <w:p w14:paraId="1AECF7DF" w14:textId="62ABBEC2" w:rsidR="008B647C" w:rsidRPr="00A808A4"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0FEDD838"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28C8448" w14:textId="6274B7C3"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w:t>
            </w:r>
          </w:p>
        </w:tc>
        <w:tc>
          <w:tcPr>
            <w:tcW w:w="695" w:type="dxa"/>
            <w:tcBorders>
              <w:top w:val="single" w:sz="2" w:space="0" w:color="000000"/>
              <w:left w:val="single" w:sz="2" w:space="0" w:color="000000"/>
              <w:bottom w:val="single" w:sz="2" w:space="0" w:color="000000"/>
              <w:right w:val="single" w:sz="2" w:space="0" w:color="000000"/>
            </w:tcBorders>
            <w:vAlign w:val="center"/>
          </w:tcPr>
          <w:p w14:paraId="53BB90E0"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DB1CF98"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0975DB7B"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71A852" w14:textId="77777777" w:rsidR="008B647C" w:rsidRPr="00DC5883"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5312D3" w14:textId="78DEAF72"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24</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061BF7" w14:textId="7B2DA299"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36</w:t>
            </w:r>
          </w:p>
        </w:tc>
      </w:tr>
      <w:tr w:rsidR="008B647C" w:rsidRPr="006D775D" w14:paraId="563A3A26"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17EA2AA2" w14:textId="44D6E3A5" w:rsidR="008B647C" w:rsidRPr="006D775D" w:rsidRDefault="008B647C" w:rsidP="008B647C">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Тема 1.1. Организация и структура музея и выставочного комплекса. Классификация музеев и выставок</w:t>
            </w:r>
          </w:p>
        </w:tc>
        <w:tc>
          <w:tcPr>
            <w:tcW w:w="557" w:type="dxa"/>
            <w:tcBorders>
              <w:top w:val="single" w:sz="2" w:space="0" w:color="000000"/>
              <w:left w:val="single" w:sz="2" w:space="0" w:color="000000"/>
              <w:bottom w:val="single" w:sz="2" w:space="0" w:color="000000"/>
              <w:right w:val="single" w:sz="2" w:space="0" w:color="000000"/>
            </w:tcBorders>
            <w:vAlign w:val="center"/>
          </w:tcPr>
          <w:p w14:paraId="0D723D01" w14:textId="71C1F250"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729B1305"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235A7D8"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1F74DB38"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10AAD56"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71A8ACB5"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F68E3E"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BBCF59" w14:textId="781E8273"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12</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0E2F52"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8B647C" w:rsidRPr="006D775D" w14:paraId="53284988"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12D5AA16" w14:textId="1BB5E389" w:rsidR="008B647C" w:rsidRPr="006D775D" w:rsidRDefault="008B647C" w:rsidP="008B647C">
            <w:pPr>
              <w:shd w:val="clear" w:color="auto" w:fill="FFFFFF"/>
              <w:spacing w:after="0" w:line="240" w:lineRule="auto"/>
              <w:jc w:val="both"/>
              <w:rPr>
                <w:rFonts w:ascii="Times New Roman" w:eastAsia="Times New Roman" w:hAnsi="Times New Roman"/>
                <w:bCs/>
                <w:sz w:val="24"/>
                <w:szCs w:val="24"/>
                <w:lang w:eastAsia="ru-RU"/>
              </w:rPr>
            </w:pPr>
            <w:r w:rsidRPr="00B96C01">
              <w:rPr>
                <w:rFonts w:ascii="Times New Roman" w:hAnsi="Times New Roman"/>
                <w:sz w:val="24"/>
                <w:szCs w:val="24"/>
              </w:rPr>
              <w:t>Тема 1.2. Основы музейных экспозиций. Порядок ведения документов для экспозиции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29EABF26" w14:textId="3879DF19"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2DB3CE47"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5FD397B"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3E930CA9"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A59753B"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44F31700"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C6282D"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sidRPr="006633B8">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0023A3" w14:textId="41168311"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12</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63DD29"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8B647C" w:rsidRPr="006D775D" w14:paraId="7AA20522"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4B99C5DD" w14:textId="503F164C" w:rsidR="008B647C" w:rsidRPr="006D775D" w:rsidRDefault="008B647C" w:rsidP="008B647C">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b/>
                <w:bCs/>
                <w:sz w:val="24"/>
                <w:szCs w:val="24"/>
              </w:rPr>
              <w:t xml:space="preserve">Раздел 2. </w:t>
            </w:r>
            <w:r w:rsidRPr="00B96C01">
              <w:rPr>
                <w:rFonts w:ascii="Times New Roman" w:hAnsi="Times New Roman"/>
                <w:b/>
                <w:sz w:val="24"/>
                <w:szCs w:val="24"/>
              </w:rPr>
              <w:t>Выставочные комплексы и музеи мира</w:t>
            </w:r>
          </w:p>
        </w:tc>
        <w:tc>
          <w:tcPr>
            <w:tcW w:w="557" w:type="dxa"/>
            <w:tcBorders>
              <w:top w:val="single" w:sz="2" w:space="0" w:color="000000"/>
              <w:left w:val="single" w:sz="2" w:space="0" w:color="000000"/>
              <w:bottom w:val="single" w:sz="2" w:space="0" w:color="000000"/>
              <w:right w:val="single" w:sz="2" w:space="0" w:color="000000"/>
            </w:tcBorders>
            <w:vAlign w:val="center"/>
          </w:tcPr>
          <w:p w14:paraId="654898DB" w14:textId="36709B9F"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2D1D0724"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DA7B40A" w14:textId="74C3C32A"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hAnsi="Times New Roman"/>
                <w:b/>
                <w:bCs/>
                <w:sz w:val="24"/>
                <w:szCs w:val="24"/>
              </w:rPr>
              <w:t>24</w:t>
            </w:r>
          </w:p>
        </w:tc>
        <w:tc>
          <w:tcPr>
            <w:tcW w:w="695" w:type="dxa"/>
            <w:tcBorders>
              <w:top w:val="single" w:sz="2" w:space="0" w:color="000000"/>
              <w:left w:val="single" w:sz="2" w:space="0" w:color="000000"/>
              <w:bottom w:val="single" w:sz="2" w:space="0" w:color="000000"/>
              <w:right w:val="single" w:sz="2" w:space="0" w:color="000000"/>
            </w:tcBorders>
            <w:vAlign w:val="center"/>
          </w:tcPr>
          <w:p w14:paraId="35B2B3CF"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3A8CD50"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1DD949FC"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F80CCF"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1026E2" w14:textId="2E0ECE3D"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hAnsi="Times New Roman"/>
                <w:b/>
                <w:bCs/>
                <w:sz w:val="24"/>
                <w:szCs w:val="24"/>
              </w:rPr>
              <w:t>80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B08318" w14:textId="5E277C0C" w:rsidR="008B647C" w:rsidRPr="006633B8" w:rsidRDefault="008B647C" w:rsidP="008B647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108</w:t>
            </w:r>
          </w:p>
        </w:tc>
      </w:tr>
      <w:tr w:rsidR="008B647C" w:rsidRPr="006D775D" w14:paraId="7B3C30C6"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tcPr>
          <w:p w14:paraId="34ABEC41" w14:textId="0BA3923C" w:rsidR="008B647C" w:rsidRPr="006D775D" w:rsidRDefault="008B647C" w:rsidP="008B647C">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 xml:space="preserve">Тема 2.1. Музеи и выставочные комплексы </w:t>
            </w:r>
            <w:r w:rsidRPr="00B96C01">
              <w:rPr>
                <w:rFonts w:ascii="Times New Roman" w:hAnsi="Times New Roman"/>
                <w:sz w:val="24"/>
                <w:szCs w:val="24"/>
              </w:rPr>
              <w:lastRenderedPageBreak/>
              <w:t>Европы, США, Азии, Африки</w:t>
            </w:r>
          </w:p>
        </w:tc>
        <w:tc>
          <w:tcPr>
            <w:tcW w:w="557" w:type="dxa"/>
            <w:tcBorders>
              <w:top w:val="single" w:sz="2" w:space="0" w:color="000000"/>
              <w:left w:val="single" w:sz="2" w:space="0" w:color="000000"/>
              <w:bottom w:val="single" w:sz="2" w:space="0" w:color="000000"/>
              <w:right w:val="single" w:sz="2" w:space="0" w:color="000000"/>
            </w:tcBorders>
            <w:vAlign w:val="center"/>
          </w:tcPr>
          <w:p w14:paraId="429339AD" w14:textId="190EFEED"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2518874D"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90B6C91" w14:textId="529E3754"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12</w:t>
            </w:r>
          </w:p>
        </w:tc>
        <w:tc>
          <w:tcPr>
            <w:tcW w:w="695" w:type="dxa"/>
            <w:tcBorders>
              <w:top w:val="single" w:sz="2" w:space="0" w:color="000000"/>
              <w:left w:val="single" w:sz="2" w:space="0" w:color="000000"/>
              <w:bottom w:val="single" w:sz="2" w:space="0" w:color="000000"/>
              <w:right w:val="single" w:sz="2" w:space="0" w:color="000000"/>
            </w:tcBorders>
            <w:vAlign w:val="center"/>
          </w:tcPr>
          <w:p w14:paraId="0650B71E"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18DB577"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14777F95"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663971"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B67460" w14:textId="51A755E8"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B55EC" w14:textId="088F72D8"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r>
      <w:tr w:rsidR="008B647C" w:rsidRPr="006D775D" w14:paraId="497AF1A3"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tcPr>
          <w:p w14:paraId="4F280774" w14:textId="0158FCDE" w:rsidR="008B647C" w:rsidRPr="006D775D" w:rsidRDefault="008B647C" w:rsidP="008B647C">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Тема 2.2.</w:t>
            </w:r>
            <w:r w:rsidRPr="00B96C01">
              <w:t xml:space="preserve"> </w:t>
            </w:r>
            <w:r w:rsidRPr="00B96C01">
              <w:rPr>
                <w:rFonts w:ascii="Times New Roman" w:hAnsi="Times New Roman"/>
                <w:sz w:val="24"/>
                <w:szCs w:val="24"/>
              </w:rPr>
              <w:t>Музеи и выставочные комплексы России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4DB2B9CB" w14:textId="6F568D9B"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5C8E739E"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FF64A31" w14:textId="152306E4"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12</w:t>
            </w:r>
          </w:p>
        </w:tc>
        <w:tc>
          <w:tcPr>
            <w:tcW w:w="695" w:type="dxa"/>
            <w:tcBorders>
              <w:top w:val="single" w:sz="2" w:space="0" w:color="000000"/>
              <w:left w:val="single" w:sz="2" w:space="0" w:color="000000"/>
              <w:bottom w:val="single" w:sz="2" w:space="0" w:color="000000"/>
              <w:right w:val="single" w:sz="2" w:space="0" w:color="000000"/>
            </w:tcBorders>
            <w:vAlign w:val="center"/>
          </w:tcPr>
          <w:p w14:paraId="068912D2"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3A3ADAC"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494A7FD8"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174B93" w14:textId="77777777"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BB1287" w14:textId="5176EB68"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C2B3DC" w14:textId="41661375" w:rsidR="008B647C" w:rsidRPr="006633B8" w:rsidRDefault="008B647C" w:rsidP="008B647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r>
      <w:tr w:rsidR="008B647C" w:rsidRPr="006D775D" w14:paraId="0EE83EE0"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tcPr>
          <w:p w14:paraId="0C94D7A7" w14:textId="77777777" w:rsidR="008B647C" w:rsidRPr="006D775D" w:rsidRDefault="008B647C" w:rsidP="00F300AF">
            <w:pPr>
              <w:autoSpaceDE w:val="0"/>
              <w:autoSpaceDN w:val="0"/>
              <w:adjustRightInd w:val="0"/>
              <w:spacing w:after="0" w:line="240" w:lineRule="auto"/>
              <w:rPr>
                <w:rFonts w:ascii="Times New Roman" w:eastAsia="Times New Roman" w:hAnsi="Times New Roman"/>
                <w:sz w:val="24"/>
                <w:szCs w:val="24"/>
                <w:lang w:eastAsia="ru-RU"/>
              </w:rPr>
            </w:pPr>
            <w:r w:rsidRPr="006D775D">
              <w:rPr>
                <w:rFonts w:ascii="Times New Roman" w:hAnsi="Times New Roman"/>
                <w:b/>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4521E88D" w14:textId="66836665" w:rsidR="008B647C" w:rsidRPr="00A808A4" w:rsidRDefault="008B647C"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40E33C9E" w14:textId="77777777" w:rsidR="008B647C" w:rsidRPr="006633B8"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899599B" w14:textId="20CB01AD" w:rsidR="008B647C" w:rsidRPr="006633B8"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32</w:t>
            </w:r>
          </w:p>
        </w:tc>
        <w:tc>
          <w:tcPr>
            <w:tcW w:w="695" w:type="dxa"/>
            <w:tcBorders>
              <w:top w:val="single" w:sz="2" w:space="0" w:color="000000"/>
              <w:left w:val="single" w:sz="2" w:space="0" w:color="000000"/>
              <w:bottom w:val="single" w:sz="2" w:space="0" w:color="000000"/>
              <w:right w:val="single" w:sz="2" w:space="0" w:color="000000"/>
            </w:tcBorders>
            <w:vAlign w:val="center"/>
          </w:tcPr>
          <w:p w14:paraId="5E0F71D6" w14:textId="77777777" w:rsidR="008B647C" w:rsidRPr="006633B8"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18F197A" w14:textId="77777777" w:rsidR="008B647C" w:rsidRPr="006633B8"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39D12507" w14:textId="77777777" w:rsidR="008B647C" w:rsidRPr="006633B8"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8650DD" w14:textId="77777777" w:rsidR="008B647C" w:rsidRPr="006633B8"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D90786" w14:textId="6FEC98B8" w:rsidR="008B647C" w:rsidRPr="00475DCB"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104</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028655" w14:textId="362EB3FB" w:rsidR="008B647C" w:rsidRPr="006633B8" w:rsidRDefault="008B647C"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144</w:t>
            </w:r>
          </w:p>
        </w:tc>
      </w:tr>
    </w:tbl>
    <w:p w14:paraId="5D66C402" w14:textId="4A7A5B8A" w:rsidR="008B647C" w:rsidRDefault="008B647C" w:rsidP="005374C1">
      <w:pPr>
        <w:pStyle w:val="a4"/>
        <w:autoSpaceDE w:val="0"/>
        <w:autoSpaceDN w:val="0"/>
        <w:adjustRightInd w:val="0"/>
        <w:spacing w:after="0" w:line="240" w:lineRule="auto"/>
        <w:jc w:val="both"/>
        <w:rPr>
          <w:rFonts w:ascii="Times New Roman" w:hAnsi="Times New Roman"/>
          <w:bCs/>
          <w:i/>
          <w:sz w:val="24"/>
          <w:szCs w:val="24"/>
        </w:rPr>
      </w:pPr>
    </w:p>
    <w:p w14:paraId="5AD54D2F" w14:textId="77777777" w:rsidR="005374C1" w:rsidRPr="00B96C01" w:rsidRDefault="005374C1" w:rsidP="00023963">
      <w:pPr>
        <w:autoSpaceDE w:val="0"/>
        <w:autoSpaceDN w:val="0"/>
        <w:adjustRightInd w:val="0"/>
        <w:spacing w:after="0" w:line="240" w:lineRule="auto"/>
        <w:ind w:left="357"/>
        <w:jc w:val="both"/>
        <w:rPr>
          <w:rFonts w:ascii="Times New Roman" w:hAnsi="Times New Roman"/>
          <w:bCs/>
          <w:i/>
          <w:sz w:val="24"/>
          <w:szCs w:val="24"/>
        </w:rPr>
      </w:pPr>
      <w:r w:rsidRPr="00B96C01">
        <w:rPr>
          <w:rFonts w:ascii="Times New Roman" w:hAnsi="Times New Roman"/>
          <w:bCs/>
          <w:i/>
          <w:sz w:val="24"/>
          <w:szCs w:val="24"/>
        </w:rPr>
        <w:t>5.2. Методы обучения</w:t>
      </w:r>
    </w:p>
    <w:p w14:paraId="43FEE329" w14:textId="77777777" w:rsidR="005374C1" w:rsidRPr="00B96C01" w:rsidRDefault="005374C1" w:rsidP="00023963">
      <w:pPr>
        <w:tabs>
          <w:tab w:val="left" w:pos="-142"/>
          <w:tab w:val="left" w:pos="709"/>
          <w:tab w:val="left" w:pos="993"/>
        </w:tabs>
        <w:spacing w:after="0"/>
        <w:ind w:left="357"/>
        <w:jc w:val="both"/>
        <w:rPr>
          <w:rFonts w:ascii="Times New Roman" w:hAnsi="Times New Roman"/>
          <w:iCs/>
          <w:sz w:val="24"/>
          <w:szCs w:val="24"/>
          <w:lang w:eastAsia="ru-RU"/>
        </w:rPr>
      </w:pPr>
      <w:r w:rsidRPr="00B96C01">
        <w:rPr>
          <w:rFonts w:ascii="Times New Roman" w:hAnsi="Times New Roman"/>
          <w:sz w:val="24"/>
          <w:szCs w:val="24"/>
        </w:rPr>
        <w:tab/>
      </w:r>
      <w:r w:rsidRPr="00B96C01">
        <w:rPr>
          <w:rFonts w:ascii="Times New Roman" w:hAnsi="Times New Roman"/>
          <w:iCs/>
          <w:sz w:val="24"/>
          <w:szCs w:val="24"/>
          <w:lang w:eastAsia="ru-RU"/>
        </w:rPr>
        <w:t>На практических занятиях используются технология проблемного обучения, интерактивные методы обучения.</w:t>
      </w:r>
    </w:p>
    <w:p w14:paraId="245D62A1" w14:textId="79115285" w:rsidR="005374C1" w:rsidRPr="00B96C01" w:rsidRDefault="005374C1" w:rsidP="00023963">
      <w:pPr>
        <w:tabs>
          <w:tab w:val="left" w:pos="-142"/>
          <w:tab w:val="left" w:pos="709"/>
          <w:tab w:val="left" w:pos="993"/>
        </w:tabs>
        <w:spacing w:after="0" w:line="240" w:lineRule="auto"/>
        <w:ind w:left="357"/>
        <w:jc w:val="both"/>
        <w:rPr>
          <w:rFonts w:ascii="Times New Roman" w:eastAsia="Times New Roman" w:hAnsi="Times New Roman"/>
          <w:b/>
          <w:bCs/>
          <w:sz w:val="24"/>
          <w:szCs w:val="24"/>
          <w:lang w:eastAsia="ru-RU"/>
        </w:rPr>
      </w:pPr>
      <w:r w:rsidRPr="00B96C01">
        <w:rPr>
          <w:rFonts w:ascii="Times New Roman" w:eastAsia="Times New Roman" w:hAnsi="Times New Roman"/>
          <w:b/>
          <w:bCs/>
          <w:sz w:val="24"/>
          <w:szCs w:val="24"/>
          <w:lang w:eastAsia="ru-RU"/>
        </w:rPr>
        <w:t>6. Рейтинг-план</w:t>
      </w:r>
    </w:p>
    <w:p w14:paraId="2D9D7FF3" w14:textId="77777777" w:rsidR="005374C1" w:rsidRPr="00B96C01" w:rsidRDefault="005374C1" w:rsidP="00023963">
      <w:pPr>
        <w:autoSpaceDE w:val="0"/>
        <w:autoSpaceDN w:val="0"/>
        <w:adjustRightInd w:val="0"/>
        <w:spacing w:after="0" w:line="240" w:lineRule="auto"/>
        <w:ind w:left="357"/>
        <w:jc w:val="both"/>
        <w:rPr>
          <w:rFonts w:ascii="Times New Roman" w:hAnsi="Times New Roman"/>
          <w:bCs/>
          <w:i/>
          <w:sz w:val="24"/>
          <w:szCs w:val="24"/>
        </w:rPr>
      </w:pPr>
      <w:r w:rsidRPr="00B96C01">
        <w:rPr>
          <w:rFonts w:ascii="Times New Roman" w:hAnsi="Times New Roman"/>
          <w:bCs/>
          <w:i/>
          <w:sz w:val="24"/>
          <w:szCs w:val="24"/>
        </w:rPr>
        <w:t>6.1. Рейтинг-план (по дисциплине)</w:t>
      </w:r>
    </w:p>
    <w:p w14:paraId="0E424F5E" w14:textId="77777777" w:rsidR="005374C1" w:rsidRPr="00B96C01" w:rsidRDefault="005374C1" w:rsidP="005374C1">
      <w:pPr>
        <w:autoSpaceDE w:val="0"/>
        <w:autoSpaceDN w:val="0"/>
        <w:adjustRightInd w:val="0"/>
        <w:spacing w:after="0" w:line="240" w:lineRule="auto"/>
        <w:ind w:left="360"/>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70"/>
        <w:gridCol w:w="1142"/>
        <w:gridCol w:w="607"/>
        <w:gridCol w:w="1295"/>
        <w:gridCol w:w="1819"/>
        <w:gridCol w:w="1208"/>
        <w:gridCol w:w="1078"/>
        <w:gridCol w:w="814"/>
        <w:gridCol w:w="814"/>
      </w:tblGrid>
      <w:tr w:rsidR="005374C1" w:rsidRPr="00B96C01" w14:paraId="1D624BC5" w14:textId="77777777" w:rsidTr="00ED28B3">
        <w:trPr>
          <w:trHeight w:val="600"/>
        </w:trPr>
        <w:tc>
          <w:tcPr>
            <w:tcW w:w="470" w:type="dxa"/>
            <w:vMerge w:val="restart"/>
            <w:tcBorders>
              <w:top w:val="single" w:sz="2" w:space="0" w:color="000000"/>
              <w:left w:val="single" w:sz="2" w:space="0" w:color="000000"/>
              <w:bottom w:val="nil"/>
              <w:right w:val="single" w:sz="2" w:space="0" w:color="000000"/>
            </w:tcBorders>
            <w:shd w:val="clear" w:color="auto" w:fill="auto"/>
          </w:tcPr>
          <w:p w14:paraId="20EB8492"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 п/п</w:t>
            </w:r>
          </w:p>
        </w:tc>
        <w:tc>
          <w:tcPr>
            <w:tcW w:w="1142" w:type="dxa"/>
            <w:vMerge w:val="restart"/>
            <w:tcBorders>
              <w:top w:val="single" w:sz="2" w:space="0" w:color="000000"/>
              <w:left w:val="single" w:sz="2" w:space="0" w:color="000000"/>
              <w:right w:val="single" w:sz="2" w:space="0" w:color="000000"/>
            </w:tcBorders>
            <w:shd w:val="clear" w:color="auto" w:fill="auto"/>
          </w:tcPr>
          <w:p w14:paraId="06498A18" w14:textId="77777777" w:rsidR="005374C1" w:rsidRPr="00B96C01" w:rsidRDefault="005374C1" w:rsidP="001472BF">
            <w:pPr>
              <w:autoSpaceDE w:val="0"/>
              <w:autoSpaceDN w:val="0"/>
              <w:adjustRightInd w:val="0"/>
              <w:spacing w:after="0" w:line="240" w:lineRule="auto"/>
              <w:jc w:val="both"/>
              <w:rPr>
                <w:rFonts w:ascii="Times New Roman" w:hAnsi="Times New Roman"/>
                <w:color w:val="000000"/>
                <w:sz w:val="24"/>
                <w:szCs w:val="24"/>
              </w:rPr>
            </w:pPr>
            <w:r w:rsidRPr="00B96C01">
              <w:rPr>
                <w:rFonts w:ascii="Times New Roman" w:hAnsi="Times New Roman"/>
                <w:color w:val="000000"/>
                <w:sz w:val="24"/>
                <w:szCs w:val="24"/>
              </w:rPr>
              <w:t>Код ОР дисциплины</w:t>
            </w:r>
          </w:p>
        </w:tc>
        <w:tc>
          <w:tcPr>
            <w:tcW w:w="190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4E435EE9" w14:textId="77777777" w:rsidR="005374C1" w:rsidRPr="00B96C01" w:rsidRDefault="005374C1" w:rsidP="001472BF">
            <w:pPr>
              <w:autoSpaceDE w:val="0"/>
              <w:autoSpaceDN w:val="0"/>
              <w:adjustRightInd w:val="0"/>
              <w:spacing w:after="0" w:line="240" w:lineRule="auto"/>
              <w:rPr>
                <w:rFonts w:ascii="Times New Roman" w:hAnsi="Times New Roman"/>
                <w:sz w:val="24"/>
                <w:szCs w:val="24"/>
              </w:rPr>
            </w:pPr>
            <w:r w:rsidRPr="00B96C01">
              <w:rPr>
                <w:rFonts w:ascii="Times New Roman" w:hAnsi="Times New Roman"/>
                <w:color w:val="000000"/>
                <w:sz w:val="24"/>
                <w:szCs w:val="24"/>
              </w:rPr>
              <w:t>Виды учебной деятельности</w:t>
            </w:r>
            <w:r w:rsidRPr="00B96C01">
              <w:rPr>
                <w:rFonts w:ascii="Times New Roman" w:hAnsi="Times New Roman"/>
                <w:color w:val="000000"/>
                <w:sz w:val="24"/>
                <w:szCs w:val="24"/>
                <w:lang w:val="en-US"/>
              </w:rPr>
              <w:t xml:space="preserve"> </w:t>
            </w:r>
            <w:r w:rsidRPr="00B96C01">
              <w:rPr>
                <w:rFonts w:ascii="Times New Roman" w:hAnsi="Times New Roman"/>
                <w:color w:val="000000"/>
                <w:sz w:val="24"/>
                <w:szCs w:val="24"/>
              </w:rPr>
              <w:t>обучающегося</w:t>
            </w:r>
          </w:p>
        </w:tc>
        <w:tc>
          <w:tcPr>
            <w:tcW w:w="1819" w:type="dxa"/>
            <w:vMerge w:val="restart"/>
            <w:tcBorders>
              <w:top w:val="single" w:sz="2" w:space="0" w:color="000000"/>
              <w:left w:val="single" w:sz="2" w:space="0" w:color="000000"/>
              <w:right w:val="single" w:sz="2" w:space="0" w:color="000000"/>
            </w:tcBorders>
            <w:shd w:val="clear" w:color="auto" w:fill="auto"/>
          </w:tcPr>
          <w:p w14:paraId="099CE039"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Средства оценивания</w:t>
            </w:r>
          </w:p>
        </w:tc>
        <w:tc>
          <w:tcPr>
            <w:tcW w:w="120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2529A6F"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Балл за конкретное задание</w:t>
            </w:r>
          </w:p>
          <w:p w14:paraId="15FB8937"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w:t>
            </w:r>
            <w:r w:rsidRPr="00B96C01">
              <w:rPr>
                <w:rFonts w:ascii="Times New Roman" w:hAnsi="Times New Roman"/>
                <w:sz w:val="24"/>
                <w:szCs w:val="24"/>
                <w:lang w:val="en-US"/>
              </w:rPr>
              <w:t>min</w:t>
            </w:r>
            <w:r w:rsidRPr="00B96C01">
              <w:rPr>
                <w:rFonts w:ascii="Times New Roman" w:hAnsi="Times New Roman"/>
                <w:sz w:val="24"/>
                <w:szCs w:val="24"/>
              </w:rPr>
              <w:t>-</w:t>
            </w:r>
            <w:r w:rsidRPr="00B96C01">
              <w:rPr>
                <w:rFonts w:ascii="Times New Roman" w:hAnsi="Times New Roman"/>
                <w:sz w:val="24"/>
                <w:szCs w:val="24"/>
                <w:lang w:val="en-US"/>
              </w:rPr>
              <w:t>max</w:t>
            </w:r>
            <w:r w:rsidRPr="00B96C01">
              <w:rPr>
                <w:rFonts w:ascii="Times New Roman" w:hAnsi="Times New Roman"/>
                <w:sz w:val="24"/>
                <w:szCs w:val="24"/>
              </w:rPr>
              <w:t>)</w:t>
            </w:r>
          </w:p>
        </w:tc>
        <w:tc>
          <w:tcPr>
            <w:tcW w:w="107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CBC43E"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Число заданий за семестр</w:t>
            </w:r>
          </w:p>
        </w:tc>
        <w:tc>
          <w:tcPr>
            <w:tcW w:w="1628" w:type="dxa"/>
            <w:gridSpan w:val="2"/>
            <w:tcBorders>
              <w:top w:val="single" w:sz="2" w:space="0" w:color="000000"/>
              <w:left w:val="nil"/>
              <w:bottom w:val="single" w:sz="2" w:space="0" w:color="000000"/>
              <w:right w:val="single" w:sz="2" w:space="0" w:color="000000"/>
            </w:tcBorders>
            <w:shd w:val="clear" w:color="auto" w:fill="auto"/>
          </w:tcPr>
          <w:p w14:paraId="3D346061"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Баллы</w:t>
            </w:r>
          </w:p>
        </w:tc>
      </w:tr>
      <w:tr w:rsidR="005374C1" w:rsidRPr="00B96C01" w14:paraId="49FFFCBC" w14:textId="77777777" w:rsidTr="00ED28B3">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14:paraId="5F0198EF"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p>
        </w:tc>
        <w:tc>
          <w:tcPr>
            <w:tcW w:w="1142" w:type="dxa"/>
            <w:vMerge/>
            <w:tcBorders>
              <w:left w:val="single" w:sz="2" w:space="0" w:color="000000"/>
              <w:bottom w:val="single" w:sz="2" w:space="0" w:color="000000"/>
              <w:right w:val="single" w:sz="2" w:space="0" w:color="000000"/>
            </w:tcBorders>
            <w:shd w:val="clear" w:color="000000" w:fill="FFFFFF"/>
          </w:tcPr>
          <w:p w14:paraId="5B54F6E4"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p>
        </w:tc>
        <w:tc>
          <w:tcPr>
            <w:tcW w:w="190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5908282" w14:textId="77777777" w:rsidR="005374C1" w:rsidRPr="00B96C01" w:rsidRDefault="005374C1" w:rsidP="001472BF">
            <w:pPr>
              <w:autoSpaceDE w:val="0"/>
              <w:autoSpaceDN w:val="0"/>
              <w:adjustRightInd w:val="0"/>
              <w:spacing w:after="0" w:line="240" w:lineRule="auto"/>
              <w:rPr>
                <w:rFonts w:ascii="Times New Roman" w:hAnsi="Times New Roman"/>
                <w:sz w:val="24"/>
                <w:szCs w:val="24"/>
              </w:rPr>
            </w:pPr>
          </w:p>
        </w:tc>
        <w:tc>
          <w:tcPr>
            <w:tcW w:w="1819" w:type="dxa"/>
            <w:vMerge/>
            <w:tcBorders>
              <w:left w:val="single" w:sz="2" w:space="0" w:color="000000"/>
              <w:bottom w:val="single" w:sz="2" w:space="0" w:color="000000"/>
              <w:right w:val="single" w:sz="2" w:space="0" w:color="000000"/>
            </w:tcBorders>
            <w:shd w:val="clear" w:color="000000" w:fill="FFFFFF"/>
          </w:tcPr>
          <w:p w14:paraId="73EBB4D4"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p>
        </w:tc>
        <w:tc>
          <w:tcPr>
            <w:tcW w:w="120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4850FAB"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p>
        </w:tc>
        <w:tc>
          <w:tcPr>
            <w:tcW w:w="107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FB6E743"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p>
        </w:tc>
        <w:tc>
          <w:tcPr>
            <w:tcW w:w="814" w:type="dxa"/>
            <w:tcBorders>
              <w:top w:val="nil"/>
              <w:left w:val="nil"/>
              <w:bottom w:val="single" w:sz="2" w:space="0" w:color="000000"/>
              <w:right w:val="single" w:sz="2" w:space="0" w:color="000000"/>
            </w:tcBorders>
            <w:shd w:val="clear" w:color="auto" w:fill="auto"/>
          </w:tcPr>
          <w:p w14:paraId="56D2F4DE"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Минимальный</w:t>
            </w:r>
          </w:p>
        </w:tc>
        <w:tc>
          <w:tcPr>
            <w:tcW w:w="814" w:type="dxa"/>
            <w:tcBorders>
              <w:top w:val="nil"/>
              <w:left w:val="nil"/>
              <w:bottom w:val="single" w:sz="2" w:space="0" w:color="000000"/>
              <w:right w:val="single" w:sz="2" w:space="0" w:color="000000"/>
            </w:tcBorders>
            <w:shd w:val="clear" w:color="auto" w:fill="auto"/>
          </w:tcPr>
          <w:p w14:paraId="7608C87B" w14:textId="77777777" w:rsidR="005374C1" w:rsidRPr="00B96C01" w:rsidRDefault="005374C1" w:rsidP="001472B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Максимальный</w:t>
            </w:r>
          </w:p>
        </w:tc>
      </w:tr>
      <w:tr w:rsidR="005374C1" w:rsidRPr="00B96C01" w14:paraId="38AB8333" w14:textId="77777777" w:rsidTr="00ED28B3">
        <w:trPr>
          <w:trHeight w:val="158"/>
        </w:trPr>
        <w:tc>
          <w:tcPr>
            <w:tcW w:w="470" w:type="dxa"/>
            <w:tcBorders>
              <w:top w:val="single" w:sz="2" w:space="0" w:color="000000"/>
              <w:left w:val="single" w:sz="2" w:space="0" w:color="000000"/>
              <w:right w:val="single" w:sz="2" w:space="0" w:color="000000"/>
            </w:tcBorders>
            <w:shd w:val="clear" w:color="000000" w:fill="FFFFFF"/>
          </w:tcPr>
          <w:p w14:paraId="7C8FA16B" w14:textId="77777777" w:rsidR="005374C1" w:rsidRPr="00B96C01" w:rsidRDefault="005374C1" w:rsidP="001472BF">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777" w:type="dxa"/>
            <w:gridSpan w:val="8"/>
            <w:tcBorders>
              <w:top w:val="single" w:sz="2" w:space="0" w:color="000000"/>
              <w:left w:val="single" w:sz="2" w:space="0" w:color="000000"/>
              <w:right w:val="single" w:sz="2" w:space="0" w:color="000000"/>
            </w:tcBorders>
            <w:shd w:val="clear" w:color="000000" w:fill="FFFFFF"/>
          </w:tcPr>
          <w:p w14:paraId="2D308001" w14:textId="77777777" w:rsidR="005374C1" w:rsidRPr="00B96C01" w:rsidRDefault="005374C1" w:rsidP="001472BF">
            <w:pPr>
              <w:autoSpaceDE w:val="0"/>
              <w:autoSpaceDN w:val="0"/>
              <w:adjustRightInd w:val="0"/>
              <w:spacing w:after="0" w:line="240" w:lineRule="auto"/>
              <w:rPr>
                <w:rFonts w:ascii="Times New Roman" w:hAnsi="Times New Roman"/>
                <w:sz w:val="24"/>
                <w:szCs w:val="24"/>
              </w:rPr>
            </w:pPr>
            <w:r w:rsidRPr="00B96C01">
              <w:rPr>
                <w:rFonts w:ascii="Times New Roman" w:hAnsi="Times New Roman"/>
                <w:b/>
                <w:bCs/>
                <w:sz w:val="24"/>
                <w:szCs w:val="24"/>
              </w:rPr>
              <w:t xml:space="preserve">Раздел 1. </w:t>
            </w:r>
            <w:r w:rsidRPr="00B96C01">
              <w:rPr>
                <w:rFonts w:ascii="Times New Roman" w:hAnsi="Times New Roman"/>
                <w:b/>
                <w:color w:val="000000"/>
                <w:sz w:val="24"/>
                <w:szCs w:val="24"/>
              </w:rPr>
              <w:t>Основы выставочного и музейного дела</w:t>
            </w:r>
          </w:p>
        </w:tc>
      </w:tr>
      <w:tr w:rsidR="005374C1" w:rsidRPr="00B96C01" w14:paraId="7A6DCB60" w14:textId="77777777" w:rsidTr="00ED28B3">
        <w:trPr>
          <w:trHeight w:val="522"/>
        </w:trPr>
        <w:tc>
          <w:tcPr>
            <w:tcW w:w="470" w:type="dxa"/>
            <w:tcBorders>
              <w:top w:val="single" w:sz="2" w:space="0" w:color="000000"/>
              <w:left w:val="single" w:sz="2" w:space="0" w:color="000000"/>
              <w:right w:val="single" w:sz="2" w:space="0" w:color="000000"/>
            </w:tcBorders>
            <w:shd w:val="clear" w:color="000000" w:fill="FFFFFF"/>
          </w:tcPr>
          <w:p w14:paraId="26D51764" w14:textId="77777777" w:rsidR="005374C1" w:rsidRPr="00B96C01" w:rsidRDefault="005374C1" w:rsidP="001472BF">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57EF2554" w14:textId="25CE3672" w:rsidR="005374C1" w:rsidRPr="00B96C01" w:rsidRDefault="005374C1" w:rsidP="001472BF">
            <w:pPr>
              <w:spacing w:after="0" w:line="240" w:lineRule="auto"/>
              <w:jc w:val="both"/>
              <w:rPr>
                <w:rFonts w:ascii="Times New Roman" w:hAnsi="Times New Roman"/>
                <w:sz w:val="24"/>
                <w:szCs w:val="24"/>
              </w:rPr>
            </w:pPr>
            <w:r w:rsidRPr="00B96C01">
              <w:rPr>
                <w:rFonts w:ascii="Times New Roman" w:hAnsi="Times New Roman"/>
                <w:sz w:val="24"/>
                <w:szCs w:val="24"/>
              </w:rPr>
              <w:t>ОР.1</w:t>
            </w:r>
            <w:r w:rsidR="00023963">
              <w:rPr>
                <w:rFonts w:ascii="Times New Roman" w:hAnsi="Times New Roman"/>
                <w:sz w:val="24"/>
                <w:szCs w:val="24"/>
              </w:rPr>
              <w:t>.4.1</w:t>
            </w:r>
          </w:p>
        </w:tc>
        <w:tc>
          <w:tcPr>
            <w:tcW w:w="1902" w:type="dxa"/>
            <w:gridSpan w:val="2"/>
            <w:tcBorders>
              <w:top w:val="single" w:sz="2" w:space="0" w:color="000000"/>
              <w:left w:val="single" w:sz="2" w:space="0" w:color="000000"/>
              <w:right w:val="single" w:sz="2" w:space="0" w:color="000000"/>
            </w:tcBorders>
            <w:shd w:val="clear" w:color="000000" w:fill="FFFFFF"/>
          </w:tcPr>
          <w:p w14:paraId="0C77E4BB" w14:textId="77777777" w:rsidR="005374C1" w:rsidRPr="00B96C01" w:rsidRDefault="005374C1" w:rsidP="001472BF">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Самостоятельная работа по изучению теоретическому материала раздела 1</w:t>
            </w:r>
          </w:p>
        </w:tc>
        <w:tc>
          <w:tcPr>
            <w:tcW w:w="1819" w:type="dxa"/>
            <w:tcBorders>
              <w:top w:val="single" w:sz="2" w:space="0" w:color="000000"/>
              <w:left w:val="single" w:sz="2" w:space="0" w:color="000000"/>
              <w:right w:val="single" w:sz="2" w:space="0" w:color="000000"/>
            </w:tcBorders>
            <w:shd w:val="clear" w:color="000000" w:fill="FFFFFF"/>
          </w:tcPr>
          <w:p w14:paraId="6E8E8BE9" w14:textId="77777777" w:rsidR="005374C1" w:rsidRPr="00B96C01" w:rsidRDefault="005374C1" w:rsidP="001472BF">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6D9A4967" w14:textId="77777777" w:rsidR="005374C1" w:rsidRPr="00B96C01" w:rsidRDefault="005374C1" w:rsidP="001472BF">
            <w:pPr>
              <w:spacing w:after="0" w:line="240" w:lineRule="auto"/>
              <w:jc w:val="center"/>
              <w:rPr>
                <w:rFonts w:ascii="Times New Roman" w:hAnsi="Times New Roman"/>
                <w:sz w:val="24"/>
                <w:szCs w:val="24"/>
              </w:rPr>
            </w:pPr>
            <w:r w:rsidRPr="00B96C01">
              <w:rPr>
                <w:rFonts w:ascii="Times New Roman" w:hAnsi="Times New Roman"/>
                <w:sz w:val="24"/>
                <w:szCs w:val="24"/>
              </w:rPr>
              <w:t>5-10</w:t>
            </w:r>
          </w:p>
        </w:tc>
        <w:tc>
          <w:tcPr>
            <w:tcW w:w="1078" w:type="dxa"/>
            <w:tcBorders>
              <w:top w:val="single" w:sz="2" w:space="0" w:color="000000"/>
              <w:left w:val="single" w:sz="2" w:space="0" w:color="000000"/>
              <w:right w:val="single" w:sz="2" w:space="0" w:color="000000"/>
            </w:tcBorders>
            <w:shd w:val="clear" w:color="000000" w:fill="FFFFFF"/>
          </w:tcPr>
          <w:p w14:paraId="52FED3A7" w14:textId="77777777" w:rsidR="005374C1" w:rsidRPr="00B96C01" w:rsidRDefault="005374C1" w:rsidP="001472BF">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14" w:type="dxa"/>
            <w:tcBorders>
              <w:top w:val="single" w:sz="2" w:space="0" w:color="000000"/>
              <w:left w:val="nil"/>
              <w:right w:val="single" w:sz="2" w:space="0" w:color="000000"/>
            </w:tcBorders>
          </w:tcPr>
          <w:p w14:paraId="150A826A" w14:textId="77777777" w:rsidR="005374C1" w:rsidRPr="00B96C01" w:rsidRDefault="005374C1" w:rsidP="001472BF">
            <w:pPr>
              <w:spacing w:after="0" w:line="240" w:lineRule="auto"/>
              <w:jc w:val="center"/>
              <w:rPr>
                <w:rFonts w:ascii="Times New Roman" w:hAnsi="Times New Roman"/>
                <w:sz w:val="24"/>
                <w:szCs w:val="24"/>
              </w:rPr>
            </w:pPr>
            <w:r w:rsidRPr="00B96C01">
              <w:rPr>
                <w:rFonts w:ascii="Times New Roman" w:hAnsi="Times New Roman"/>
                <w:sz w:val="24"/>
                <w:szCs w:val="24"/>
              </w:rPr>
              <w:t>5</w:t>
            </w:r>
          </w:p>
        </w:tc>
        <w:tc>
          <w:tcPr>
            <w:tcW w:w="814" w:type="dxa"/>
            <w:tcBorders>
              <w:top w:val="single" w:sz="2" w:space="0" w:color="000000"/>
              <w:left w:val="nil"/>
              <w:right w:val="single" w:sz="2" w:space="0" w:color="000000"/>
            </w:tcBorders>
          </w:tcPr>
          <w:p w14:paraId="4F39E0B1" w14:textId="77777777" w:rsidR="005374C1" w:rsidRPr="00B96C01" w:rsidRDefault="005374C1" w:rsidP="001472BF">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ED28B3" w:rsidRPr="00B96C01" w14:paraId="09C40CD0" w14:textId="77777777" w:rsidTr="00ED28B3">
        <w:trPr>
          <w:trHeight w:val="652"/>
        </w:trPr>
        <w:tc>
          <w:tcPr>
            <w:tcW w:w="470" w:type="dxa"/>
            <w:tcBorders>
              <w:top w:val="single" w:sz="2" w:space="0" w:color="000000"/>
              <w:left w:val="single" w:sz="2" w:space="0" w:color="000000"/>
              <w:right w:val="single" w:sz="2" w:space="0" w:color="000000"/>
            </w:tcBorders>
            <w:shd w:val="clear" w:color="000000" w:fill="FFFFFF"/>
          </w:tcPr>
          <w:p w14:paraId="61202359"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28F908BE" w14:textId="2E8FEE6F"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sz w:val="24"/>
                <w:szCs w:val="24"/>
              </w:rPr>
              <w:t>ОР.1</w:t>
            </w:r>
            <w:r>
              <w:rPr>
                <w:rFonts w:ascii="Times New Roman" w:hAnsi="Times New Roman"/>
                <w:sz w:val="24"/>
                <w:szCs w:val="24"/>
              </w:rPr>
              <w:t>.4.1</w:t>
            </w:r>
          </w:p>
        </w:tc>
        <w:tc>
          <w:tcPr>
            <w:tcW w:w="1902" w:type="dxa"/>
            <w:gridSpan w:val="2"/>
            <w:tcBorders>
              <w:top w:val="single" w:sz="2" w:space="0" w:color="000000"/>
              <w:left w:val="single" w:sz="2" w:space="0" w:color="000000"/>
              <w:right w:val="single" w:sz="2" w:space="0" w:color="000000"/>
            </w:tcBorders>
            <w:shd w:val="clear" w:color="000000" w:fill="FFFFFF"/>
          </w:tcPr>
          <w:p w14:paraId="74D11AB7" w14:textId="77777777" w:rsidR="00ED28B3" w:rsidRPr="00B96C01" w:rsidRDefault="00ED28B3" w:rsidP="00ED28B3">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Выполнение заданий практической работы 1</w:t>
            </w:r>
          </w:p>
        </w:tc>
        <w:tc>
          <w:tcPr>
            <w:tcW w:w="1819" w:type="dxa"/>
            <w:tcBorders>
              <w:top w:val="single" w:sz="2" w:space="0" w:color="000000"/>
              <w:left w:val="single" w:sz="2" w:space="0" w:color="000000"/>
              <w:right w:val="single" w:sz="2" w:space="0" w:color="000000"/>
            </w:tcBorders>
            <w:shd w:val="clear" w:color="000000" w:fill="FFFFFF"/>
          </w:tcPr>
          <w:p w14:paraId="14FAD971" w14:textId="77777777" w:rsidR="00ED28B3" w:rsidRPr="00B96C01" w:rsidRDefault="00ED28B3" w:rsidP="00ED28B3">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76747A5F"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6D8782CC"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14" w:type="dxa"/>
            <w:tcBorders>
              <w:top w:val="single" w:sz="2" w:space="0" w:color="000000"/>
              <w:left w:val="nil"/>
              <w:right w:val="single" w:sz="2" w:space="0" w:color="000000"/>
            </w:tcBorders>
          </w:tcPr>
          <w:p w14:paraId="02B1C8B8"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7</w:t>
            </w:r>
          </w:p>
        </w:tc>
        <w:tc>
          <w:tcPr>
            <w:tcW w:w="814" w:type="dxa"/>
            <w:tcBorders>
              <w:top w:val="single" w:sz="2" w:space="0" w:color="000000"/>
              <w:left w:val="nil"/>
              <w:right w:val="single" w:sz="2" w:space="0" w:color="000000"/>
            </w:tcBorders>
          </w:tcPr>
          <w:p w14:paraId="796DF104"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ED28B3" w:rsidRPr="00B96C01" w14:paraId="3C8C8D40" w14:textId="77777777" w:rsidTr="00ED28B3">
        <w:trPr>
          <w:trHeight w:val="362"/>
        </w:trPr>
        <w:tc>
          <w:tcPr>
            <w:tcW w:w="470" w:type="dxa"/>
            <w:tcBorders>
              <w:top w:val="single" w:sz="2" w:space="0" w:color="000000"/>
              <w:left w:val="single" w:sz="2" w:space="0" w:color="000000"/>
              <w:right w:val="single" w:sz="2" w:space="0" w:color="000000"/>
            </w:tcBorders>
            <w:shd w:val="clear" w:color="000000" w:fill="FFFFFF"/>
          </w:tcPr>
          <w:p w14:paraId="412C3066"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2.</w:t>
            </w:r>
          </w:p>
        </w:tc>
        <w:tc>
          <w:tcPr>
            <w:tcW w:w="8777" w:type="dxa"/>
            <w:gridSpan w:val="8"/>
            <w:tcBorders>
              <w:top w:val="single" w:sz="2" w:space="0" w:color="000000"/>
              <w:left w:val="single" w:sz="2" w:space="0" w:color="000000"/>
              <w:right w:val="single" w:sz="2" w:space="0" w:color="000000"/>
            </w:tcBorders>
            <w:shd w:val="clear" w:color="000000" w:fill="FFFFFF"/>
          </w:tcPr>
          <w:p w14:paraId="574992AB"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b/>
                <w:bCs/>
                <w:sz w:val="24"/>
                <w:szCs w:val="24"/>
              </w:rPr>
              <w:t xml:space="preserve">Раздел 2. </w:t>
            </w:r>
            <w:r w:rsidRPr="00B96C01">
              <w:rPr>
                <w:rFonts w:ascii="Times New Roman" w:hAnsi="Times New Roman"/>
                <w:b/>
                <w:sz w:val="24"/>
                <w:szCs w:val="24"/>
              </w:rPr>
              <w:t>Выставочные комплексы и музеи мира</w:t>
            </w:r>
          </w:p>
        </w:tc>
      </w:tr>
      <w:tr w:rsidR="00ED28B3" w:rsidRPr="00B96C01" w14:paraId="70B57ED7" w14:textId="77777777" w:rsidTr="00ED28B3">
        <w:trPr>
          <w:trHeight w:val="668"/>
        </w:trPr>
        <w:tc>
          <w:tcPr>
            <w:tcW w:w="470" w:type="dxa"/>
            <w:tcBorders>
              <w:top w:val="single" w:sz="2" w:space="0" w:color="000000"/>
              <w:left w:val="single" w:sz="2" w:space="0" w:color="000000"/>
              <w:right w:val="single" w:sz="2" w:space="0" w:color="000000"/>
            </w:tcBorders>
            <w:shd w:val="clear" w:color="000000" w:fill="FFFFFF"/>
          </w:tcPr>
          <w:p w14:paraId="7713B600"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4A3A1177" w14:textId="10E72CDC"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sz w:val="24"/>
                <w:szCs w:val="24"/>
              </w:rPr>
              <w:t>ОР.1</w:t>
            </w:r>
            <w:r>
              <w:rPr>
                <w:rFonts w:ascii="Times New Roman" w:hAnsi="Times New Roman"/>
                <w:sz w:val="24"/>
                <w:szCs w:val="24"/>
              </w:rPr>
              <w:t>.4.1</w:t>
            </w:r>
          </w:p>
        </w:tc>
        <w:tc>
          <w:tcPr>
            <w:tcW w:w="1902" w:type="dxa"/>
            <w:gridSpan w:val="2"/>
            <w:tcBorders>
              <w:top w:val="single" w:sz="2" w:space="0" w:color="000000"/>
              <w:left w:val="single" w:sz="2" w:space="0" w:color="000000"/>
              <w:right w:val="single" w:sz="2" w:space="0" w:color="000000"/>
            </w:tcBorders>
            <w:shd w:val="clear" w:color="000000" w:fill="FFFFFF"/>
          </w:tcPr>
          <w:p w14:paraId="30BCD8A0"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rPr>
              <w:t>Самостоятельная работа по изучению теоретическому материала раздела 2</w:t>
            </w:r>
          </w:p>
        </w:tc>
        <w:tc>
          <w:tcPr>
            <w:tcW w:w="1819" w:type="dxa"/>
            <w:tcBorders>
              <w:top w:val="single" w:sz="2" w:space="0" w:color="000000"/>
              <w:left w:val="single" w:sz="2" w:space="0" w:color="000000"/>
              <w:right w:val="single" w:sz="2" w:space="0" w:color="000000"/>
            </w:tcBorders>
            <w:shd w:val="clear" w:color="000000" w:fill="FFFFFF"/>
          </w:tcPr>
          <w:p w14:paraId="57CF3629"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435D9A09"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5-10</w:t>
            </w:r>
          </w:p>
        </w:tc>
        <w:tc>
          <w:tcPr>
            <w:tcW w:w="1078" w:type="dxa"/>
            <w:tcBorders>
              <w:top w:val="single" w:sz="2" w:space="0" w:color="000000"/>
              <w:left w:val="single" w:sz="2" w:space="0" w:color="000000"/>
              <w:right w:val="single" w:sz="2" w:space="0" w:color="000000"/>
            </w:tcBorders>
            <w:shd w:val="clear" w:color="000000" w:fill="FFFFFF"/>
          </w:tcPr>
          <w:p w14:paraId="78EB2E9F"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14" w:type="dxa"/>
            <w:tcBorders>
              <w:top w:val="single" w:sz="2" w:space="0" w:color="000000"/>
              <w:left w:val="nil"/>
              <w:right w:val="single" w:sz="2" w:space="0" w:color="000000"/>
            </w:tcBorders>
          </w:tcPr>
          <w:p w14:paraId="7168846B"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w:t>
            </w:r>
          </w:p>
        </w:tc>
        <w:tc>
          <w:tcPr>
            <w:tcW w:w="814" w:type="dxa"/>
            <w:tcBorders>
              <w:top w:val="single" w:sz="2" w:space="0" w:color="000000"/>
              <w:left w:val="nil"/>
              <w:right w:val="single" w:sz="2" w:space="0" w:color="000000"/>
            </w:tcBorders>
          </w:tcPr>
          <w:p w14:paraId="51ACE40C"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ED28B3" w:rsidRPr="00B96C01" w14:paraId="549D474D" w14:textId="77777777" w:rsidTr="00ED28B3">
        <w:trPr>
          <w:trHeight w:val="668"/>
        </w:trPr>
        <w:tc>
          <w:tcPr>
            <w:tcW w:w="470" w:type="dxa"/>
            <w:tcBorders>
              <w:top w:val="single" w:sz="2" w:space="0" w:color="000000"/>
              <w:left w:val="single" w:sz="2" w:space="0" w:color="000000"/>
              <w:right w:val="single" w:sz="2" w:space="0" w:color="000000"/>
            </w:tcBorders>
            <w:shd w:val="clear" w:color="000000" w:fill="FFFFFF"/>
          </w:tcPr>
          <w:p w14:paraId="7DD0002D"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2FA3CB24" w14:textId="77777777" w:rsidR="00ED28B3" w:rsidRPr="00B96C01" w:rsidRDefault="00ED28B3" w:rsidP="00ED28B3">
            <w:pPr>
              <w:spacing w:after="0" w:line="240" w:lineRule="auto"/>
              <w:jc w:val="both"/>
              <w:rPr>
                <w:rFonts w:ascii="Times New Roman" w:hAnsi="Times New Roman"/>
                <w:sz w:val="24"/>
                <w:szCs w:val="24"/>
              </w:rPr>
            </w:pPr>
          </w:p>
        </w:tc>
        <w:tc>
          <w:tcPr>
            <w:tcW w:w="1902" w:type="dxa"/>
            <w:gridSpan w:val="2"/>
            <w:tcBorders>
              <w:top w:val="single" w:sz="2" w:space="0" w:color="000000"/>
              <w:left w:val="single" w:sz="2" w:space="0" w:color="000000"/>
              <w:right w:val="single" w:sz="2" w:space="0" w:color="000000"/>
            </w:tcBorders>
            <w:shd w:val="clear" w:color="000000" w:fill="FFFFFF"/>
          </w:tcPr>
          <w:p w14:paraId="39B4E33E"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lang w:eastAsia="ru-RU"/>
              </w:rPr>
              <w:t>Выполнение заданий практических работ 2-3</w:t>
            </w:r>
          </w:p>
        </w:tc>
        <w:tc>
          <w:tcPr>
            <w:tcW w:w="1819" w:type="dxa"/>
            <w:tcBorders>
              <w:top w:val="single" w:sz="2" w:space="0" w:color="000000"/>
              <w:left w:val="single" w:sz="2" w:space="0" w:color="000000"/>
              <w:right w:val="single" w:sz="2" w:space="0" w:color="000000"/>
            </w:tcBorders>
            <w:shd w:val="clear" w:color="000000" w:fill="FFFFFF"/>
          </w:tcPr>
          <w:p w14:paraId="6B7EA015"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73D0284E"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13A74115"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4</w:t>
            </w:r>
          </w:p>
        </w:tc>
        <w:tc>
          <w:tcPr>
            <w:tcW w:w="814" w:type="dxa"/>
            <w:tcBorders>
              <w:top w:val="single" w:sz="2" w:space="0" w:color="000000"/>
              <w:left w:val="nil"/>
              <w:right w:val="single" w:sz="2" w:space="0" w:color="000000"/>
            </w:tcBorders>
          </w:tcPr>
          <w:p w14:paraId="12788924"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28</w:t>
            </w:r>
          </w:p>
        </w:tc>
        <w:tc>
          <w:tcPr>
            <w:tcW w:w="814" w:type="dxa"/>
            <w:tcBorders>
              <w:top w:val="single" w:sz="2" w:space="0" w:color="000000"/>
              <w:left w:val="nil"/>
              <w:right w:val="single" w:sz="2" w:space="0" w:color="000000"/>
            </w:tcBorders>
          </w:tcPr>
          <w:p w14:paraId="3531DAA2"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40</w:t>
            </w:r>
          </w:p>
        </w:tc>
      </w:tr>
      <w:tr w:rsidR="00ED28B3" w:rsidRPr="00B96C01" w14:paraId="1A21AC79" w14:textId="77777777" w:rsidTr="00ED28B3">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30C535A2"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18A74778" w14:textId="77777777" w:rsidR="00ED28B3" w:rsidRPr="00B96C01" w:rsidRDefault="00ED28B3" w:rsidP="00ED28B3">
            <w:pPr>
              <w:autoSpaceDE w:val="0"/>
              <w:autoSpaceDN w:val="0"/>
              <w:adjustRightInd w:val="0"/>
              <w:spacing w:after="0" w:line="240" w:lineRule="auto"/>
              <w:jc w:val="right"/>
              <w:rPr>
                <w:rFonts w:ascii="Times New Roman" w:hAnsi="Times New Roman"/>
                <w:b/>
                <w:sz w:val="24"/>
                <w:szCs w:val="24"/>
              </w:rPr>
            </w:pPr>
            <w:r w:rsidRPr="00B96C01">
              <w:rPr>
                <w:rFonts w:ascii="Times New Roman" w:hAnsi="Times New Roman"/>
                <w:b/>
                <w:sz w:val="24"/>
                <w:szCs w:val="24"/>
              </w:rPr>
              <w:t>Итого:</w:t>
            </w: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646D823C" w14:textId="209D7289"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582A281D"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6451C516"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3002D40E"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45</w:t>
            </w:r>
          </w:p>
        </w:tc>
        <w:tc>
          <w:tcPr>
            <w:tcW w:w="814" w:type="dxa"/>
            <w:tcBorders>
              <w:top w:val="single" w:sz="4" w:space="0" w:color="auto"/>
              <w:left w:val="nil"/>
              <w:bottom w:val="single" w:sz="2" w:space="0" w:color="000000"/>
              <w:right w:val="single" w:sz="2" w:space="0" w:color="000000"/>
            </w:tcBorders>
          </w:tcPr>
          <w:p w14:paraId="778DE89C"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70</w:t>
            </w:r>
          </w:p>
        </w:tc>
      </w:tr>
      <w:tr w:rsidR="00ED28B3" w:rsidRPr="00B96C01" w14:paraId="760DBC84" w14:textId="77777777" w:rsidTr="00ED28B3">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18E264EB"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40463F5F" w14:textId="5ECE00A7" w:rsidR="00ED28B3" w:rsidRPr="00B96C01" w:rsidRDefault="00ED28B3" w:rsidP="00ED28B3">
            <w:pPr>
              <w:autoSpaceDE w:val="0"/>
              <w:autoSpaceDN w:val="0"/>
              <w:adjustRightInd w:val="0"/>
              <w:spacing w:after="0" w:line="240" w:lineRule="auto"/>
              <w:rPr>
                <w:rFonts w:ascii="Times New Roman" w:hAnsi="Times New Roman"/>
                <w:b/>
                <w:i/>
                <w:sz w:val="24"/>
                <w:szCs w:val="24"/>
              </w:rPr>
            </w:pP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61F9FB99" w14:textId="533FB9ED"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Экзамен</w:t>
            </w: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4E35FF7D"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08972F43"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2AFCD071"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10</w:t>
            </w:r>
          </w:p>
        </w:tc>
        <w:tc>
          <w:tcPr>
            <w:tcW w:w="814" w:type="dxa"/>
            <w:tcBorders>
              <w:top w:val="single" w:sz="4" w:space="0" w:color="auto"/>
              <w:left w:val="nil"/>
              <w:bottom w:val="single" w:sz="2" w:space="0" w:color="000000"/>
              <w:right w:val="single" w:sz="2" w:space="0" w:color="000000"/>
            </w:tcBorders>
          </w:tcPr>
          <w:p w14:paraId="3FD5543F"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30</w:t>
            </w:r>
          </w:p>
        </w:tc>
      </w:tr>
      <w:tr w:rsidR="00ED28B3" w:rsidRPr="00B96C01" w14:paraId="1E854AF9" w14:textId="77777777" w:rsidTr="00ED28B3">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14:paraId="080606AC"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174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A3AAB8E" w14:textId="77777777" w:rsidR="00ED28B3" w:rsidRPr="00B96C01" w:rsidRDefault="00ED28B3" w:rsidP="00ED28B3">
            <w:pPr>
              <w:autoSpaceDE w:val="0"/>
              <w:autoSpaceDN w:val="0"/>
              <w:adjustRightInd w:val="0"/>
              <w:spacing w:after="0" w:line="240" w:lineRule="auto"/>
              <w:jc w:val="center"/>
              <w:rPr>
                <w:rFonts w:ascii="Times New Roman" w:hAnsi="Times New Roman"/>
                <w:b/>
                <w:color w:val="000000"/>
                <w:sz w:val="24"/>
                <w:szCs w:val="24"/>
              </w:rPr>
            </w:pPr>
          </w:p>
        </w:tc>
        <w:tc>
          <w:tcPr>
            <w:tcW w:w="1295" w:type="dxa"/>
            <w:tcBorders>
              <w:top w:val="single" w:sz="2" w:space="0" w:color="000000"/>
              <w:left w:val="single" w:sz="2" w:space="0" w:color="000000"/>
              <w:bottom w:val="single" w:sz="2" w:space="0" w:color="000000"/>
              <w:right w:val="single" w:sz="2" w:space="0" w:color="000000"/>
            </w:tcBorders>
            <w:shd w:val="clear" w:color="000000" w:fill="FFFFFF"/>
          </w:tcPr>
          <w:p w14:paraId="67D453D4" w14:textId="77777777" w:rsidR="00ED28B3" w:rsidRPr="00B96C01" w:rsidRDefault="00ED28B3" w:rsidP="00ED28B3">
            <w:pPr>
              <w:autoSpaceDE w:val="0"/>
              <w:autoSpaceDN w:val="0"/>
              <w:adjustRightInd w:val="0"/>
              <w:spacing w:after="0" w:line="240" w:lineRule="auto"/>
              <w:rPr>
                <w:rFonts w:ascii="Times New Roman" w:hAnsi="Times New Roman"/>
                <w:b/>
                <w:sz w:val="24"/>
                <w:szCs w:val="24"/>
              </w:rPr>
            </w:pPr>
            <w:r w:rsidRPr="00B96C01">
              <w:rPr>
                <w:rFonts w:ascii="Times New Roman" w:hAnsi="Times New Roman"/>
                <w:b/>
                <w:color w:val="000000"/>
                <w:sz w:val="24"/>
                <w:szCs w:val="24"/>
              </w:rPr>
              <w:t>Итого:</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Pr>
          <w:p w14:paraId="57A0E5C6"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2" w:space="0" w:color="000000"/>
              <w:left w:val="single" w:sz="2" w:space="0" w:color="000000"/>
              <w:bottom w:val="single" w:sz="2" w:space="0" w:color="000000"/>
              <w:right w:val="single" w:sz="2" w:space="0" w:color="000000"/>
            </w:tcBorders>
            <w:shd w:val="clear" w:color="000000" w:fill="FFFFFF"/>
          </w:tcPr>
          <w:p w14:paraId="529BBD23"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2" w:space="0" w:color="000000"/>
              <w:left w:val="single" w:sz="2" w:space="0" w:color="000000"/>
              <w:bottom w:val="single" w:sz="2" w:space="0" w:color="000000"/>
              <w:right w:val="single" w:sz="2" w:space="0" w:color="000000"/>
            </w:tcBorders>
            <w:shd w:val="clear" w:color="000000" w:fill="FFFFFF"/>
          </w:tcPr>
          <w:p w14:paraId="3BB3CA3F"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2" w:space="0" w:color="000000"/>
              <w:left w:val="nil"/>
              <w:bottom w:val="single" w:sz="2" w:space="0" w:color="000000"/>
              <w:right w:val="single" w:sz="2" w:space="0" w:color="000000"/>
            </w:tcBorders>
          </w:tcPr>
          <w:p w14:paraId="7B62A741"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55</w:t>
            </w:r>
          </w:p>
        </w:tc>
        <w:tc>
          <w:tcPr>
            <w:tcW w:w="814" w:type="dxa"/>
            <w:tcBorders>
              <w:top w:val="single" w:sz="2" w:space="0" w:color="000000"/>
              <w:left w:val="nil"/>
              <w:bottom w:val="single" w:sz="2" w:space="0" w:color="000000"/>
              <w:right w:val="single" w:sz="2" w:space="0" w:color="000000"/>
            </w:tcBorders>
          </w:tcPr>
          <w:p w14:paraId="12B756B0" w14:textId="77777777" w:rsidR="00ED28B3" w:rsidRPr="00B96C01" w:rsidRDefault="00ED28B3" w:rsidP="00ED28B3">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100</w:t>
            </w:r>
          </w:p>
        </w:tc>
      </w:tr>
    </w:tbl>
    <w:p w14:paraId="7A99EC4C" w14:textId="77777777" w:rsidR="005374C1" w:rsidRPr="00B96C01" w:rsidRDefault="005374C1" w:rsidP="005374C1">
      <w:pPr>
        <w:pStyle w:val="a4"/>
        <w:autoSpaceDE w:val="0"/>
        <w:autoSpaceDN w:val="0"/>
        <w:adjustRightInd w:val="0"/>
        <w:spacing w:after="0" w:line="240" w:lineRule="auto"/>
        <w:jc w:val="both"/>
        <w:rPr>
          <w:rFonts w:ascii="Times New Roman" w:hAnsi="Times New Roman"/>
          <w:bCs/>
          <w:i/>
          <w:sz w:val="24"/>
          <w:szCs w:val="24"/>
        </w:rPr>
      </w:pPr>
    </w:p>
    <w:p w14:paraId="0D1DB150"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7. Учебно-методическое и информационное обеспечение</w:t>
      </w:r>
    </w:p>
    <w:p w14:paraId="4727F273" w14:textId="55F4D0E2" w:rsidR="005374C1" w:rsidRDefault="005374C1" w:rsidP="00ED28B3">
      <w:pPr>
        <w:tabs>
          <w:tab w:val="left" w:pos="851"/>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i/>
          <w:sz w:val="24"/>
          <w:szCs w:val="24"/>
        </w:rPr>
      </w:pPr>
      <w:r w:rsidRPr="00B96C01">
        <w:rPr>
          <w:rFonts w:ascii="Times New Roman" w:hAnsi="Times New Roman"/>
          <w:i/>
          <w:sz w:val="24"/>
          <w:szCs w:val="24"/>
        </w:rPr>
        <w:t>7.1. Основная литература:</w:t>
      </w:r>
    </w:p>
    <w:p w14:paraId="628CFBF1" w14:textId="6B59E7CD" w:rsidR="005374C1" w:rsidRPr="008B647C" w:rsidRDefault="008B647C" w:rsidP="00ED28B3">
      <w:pPr>
        <w:pStyle w:val="a4"/>
        <w:numPr>
          <w:ilvl w:val="0"/>
          <w:numId w:val="37"/>
        </w:numPr>
        <w:tabs>
          <w:tab w:val="left" w:pos="851"/>
          <w:tab w:val="left" w:pos="1134"/>
        </w:tabs>
        <w:spacing w:after="0" w:line="240" w:lineRule="auto"/>
        <w:ind w:left="0" w:firstLine="709"/>
        <w:jc w:val="both"/>
        <w:rPr>
          <w:rFonts w:ascii="Times New Roman" w:hAnsi="Times New Roman"/>
          <w:sz w:val="24"/>
          <w:szCs w:val="24"/>
        </w:rPr>
      </w:pPr>
      <w:r w:rsidRPr="008B647C">
        <w:rPr>
          <w:rFonts w:ascii="Times New Roman" w:hAnsi="Times New Roman"/>
          <w:sz w:val="24"/>
          <w:szCs w:val="24"/>
        </w:rPr>
        <w:t xml:space="preserve">Иванова, Н. П.  Музейная педагогика : учебное пособие для вузов / Н. П. Иванова. — 2-е изд., </w:t>
      </w:r>
      <w:proofErr w:type="spellStart"/>
      <w:r w:rsidRPr="008B647C">
        <w:rPr>
          <w:rFonts w:ascii="Times New Roman" w:hAnsi="Times New Roman"/>
          <w:sz w:val="24"/>
          <w:szCs w:val="24"/>
        </w:rPr>
        <w:t>перераб</w:t>
      </w:r>
      <w:proofErr w:type="spellEnd"/>
      <w:r w:rsidRPr="008B647C">
        <w:rPr>
          <w:rFonts w:ascii="Times New Roman" w:hAnsi="Times New Roman"/>
          <w:sz w:val="24"/>
          <w:szCs w:val="24"/>
        </w:rPr>
        <w:t xml:space="preserve">. и доп. — Москва : Издательство </w:t>
      </w:r>
      <w:proofErr w:type="spellStart"/>
      <w:r w:rsidRPr="008B647C">
        <w:rPr>
          <w:rFonts w:ascii="Times New Roman" w:hAnsi="Times New Roman"/>
          <w:sz w:val="24"/>
          <w:szCs w:val="24"/>
        </w:rPr>
        <w:t>Юрайт</w:t>
      </w:r>
      <w:proofErr w:type="spellEnd"/>
      <w:r w:rsidRPr="008B647C">
        <w:rPr>
          <w:rFonts w:ascii="Times New Roman" w:hAnsi="Times New Roman"/>
          <w:sz w:val="24"/>
          <w:szCs w:val="24"/>
        </w:rPr>
        <w:t xml:space="preserve">, 2021. — 223 с. — (Высшее образование). — ISBN 978-5-534-12818-5. — Текст : электронный // ЭБС </w:t>
      </w:r>
      <w:proofErr w:type="spellStart"/>
      <w:r w:rsidRPr="008B647C">
        <w:rPr>
          <w:rFonts w:ascii="Times New Roman" w:hAnsi="Times New Roman"/>
          <w:sz w:val="24"/>
          <w:szCs w:val="24"/>
        </w:rPr>
        <w:t>Юрайт</w:t>
      </w:r>
      <w:proofErr w:type="spellEnd"/>
      <w:r w:rsidRPr="008B647C">
        <w:rPr>
          <w:rFonts w:ascii="Times New Roman" w:hAnsi="Times New Roman"/>
          <w:sz w:val="24"/>
          <w:szCs w:val="24"/>
        </w:rPr>
        <w:t xml:space="preserve"> [сайт]. — URL: https://urait.ru/bcode/476847</w:t>
      </w:r>
    </w:p>
    <w:p w14:paraId="56CCF647" w14:textId="7065C244" w:rsidR="008B647C" w:rsidRDefault="008B647C" w:rsidP="00ED28B3">
      <w:pPr>
        <w:numPr>
          <w:ilvl w:val="0"/>
          <w:numId w:val="37"/>
        </w:numPr>
        <w:tabs>
          <w:tab w:val="left" w:pos="851"/>
          <w:tab w:val="left" w:pos="1134"/>
        </w:tabs>
        <w:spacing w:after="0" w:line="240" w:lineRule="auto"/>
        <w:ind w:left="0" w:firstLine="709"/>
        <w:jc w:val="both"/>
        <w:rPr>
          <w:rFonts w:ascii="Times New Roman" w:hAnsi="Times New Roman"/>
          <w:sz w:val="24"/>
          <w:szCs w:val="24"/>
        </w:rPr>
      </w:pPr>
      <w:r w:rsidRPr="008B647C">
        <w:rPr>
          <w:rFonts w:ascii="Times New Roman" w:hAnsi="Times New Roman"/>
          <w:sz w:val="24"/>
          <w:szCs w:val="24"/>
        </w:rPr>
        <w:lastRenderedPageBreak/>
        <w:t xml:space="preserve">Сафонов, А. А.  Музейное дело и охрана памятников : учебник и практикум для вузов / А. А. Сафонов, М. А. Сафонова. — Москва : Издательство </w:t>
      </w:r>
      <w:proofErr w:type="spellStart"/>
      <w:r w:rsidRPr="008B647C">
        <w:rPr>
          <w:rFonts w:ascii="Times New Roman" w:hAnsi="Times New Roman"/>
          <w:sz w:val="24"/>
          <w:szCs w:val="24"/>
        </w:rPr>
        <w:t>Юрайт</w:t>
      </w:r>
      <w:proofErr w:type="spellEnd"/>
      <w:r w:rsidRPr="008B647C">
        <w:rPr>
          <w:rFonts w:ascii="Times New Roman" w:hAnsi="Times New Roman"/>
          <w:sz w:val="24"/>
          <w:szCs w:val="24"/>
        </w:rPr>
        <w:t xml:space="preserve">, 2021. — 300 с. — (Высшее образование). — ISBN 978-5-534-10027-3. — Текст : электронный // ЭБС </w:t>
      </w:r>
      <w:proofErr w:type="spellStart"/>
      <w:r w:rsidRPr="008B647C">
        <w:rPr>
          <w:rFonts w:ascii="Times New Roman" w:hAnsi="Times New Roman"/>
          <w:sz w:val="24"/>
          <w:szCs w:val="24"/>
        </w:rPr>
        <w:t>Юрайт</w:t>
      </w:r>
      <w:proofErr w:type="spellEnd"/>
      <w:r w:rsidRPr="008B647C">
        <w:rPr>
          <w:rFonts w:ascii="Times New Roman" w:hAnsi="Times New Roman"/>
          <w:sz w:val="24"/>
          <w:szCs w:val="24"/>
        </w:rPr>
        <w:t xml:space="preserve"> [сайт]. — URL: https://urait.ru/bcode/475330</w:t>
      </w:r>
    </w:p>
    <w:p w14:paraId="55AA4868" w14:textId="19185DA3" w:rsidR="005374C1" w:rsidRPr="00B96C01" w:rsidRDefault="005374C1" w:rsidP="00ED28B3">
      <w:pPr>
        <w:numPr>
          <w:ilvl w:val="0"/>
          <w:numId w:val="37"/>
        </w:numPr>
        <w:tabs>
          <w:tab w:val="left" w:pos="851"/>
          <w:tab w:val="left" w:pos="1134"/>
        </w:tabs>
        <w:spacing w:after="0" w:line="240" w:lineRule="auto"/>
        <w:ind w:left="0" w:firstLine="709"/>
        <w:jc w:val="both"/>
        <w:rPr>
          <w:rFonts w:ascii="Times New Roman" w:hAnsi="Times New Roman"/>
          <w:sz w:val="24"/>
          <w:szCs w:val="24"/>
        </w:rPr>
      </w:pPr>
      <w:proofErr w:type="spellStart"/>
      <w:r w:rsidRPr="00B96C01">
        <w:rPr>
          <w:rFonts w:ascii="Times New Roman" w:hAnsi="Times New Roman"/>
          <w:sz w:val="24"/>
          <w:szCs w:val="24"/>
        </w:rPr>
        <w:t>Докашенко</w:t>
      </w:r>
      <w:proofErr w:type="spellEnd"/>
      <w:r w:rsidRPr="00B96C01">
        <w:rPr>
          <w:rFonts w:ascii="Times New Roman" w:hAnsi="Times New Roman"/>
          <w:sz w:val="24"/>
          <w:szCs w:val="24"/>
        </w:rPr>
        <w:t xml:space="preserve">, Л.В. Экономика и организация </w:t>
      </w:r>
      <w:proofErr w:type="spellStart"/>
      <w:r w:rsidRPr="00B96C01">
        <w:rPr>
          <w:rFonts w:ascii="Times New Roman" w:hAnsi="Times New Roman"/>
          <w:sz w:val="24"/>
          <w:szCs w:val="24"/>
        </w:rPr>
        <w:t>конгрессно</w:t>
      </w:r>
      <w:proofErr w:type="spellEnd"/>
      <w:r w:rsidRPr="00B96C01">
        <w:rPr>
          <w:rFonts w:ascii="Times New Roman" w:hAnsi="Times New Roman"/>
          <w:sz w:val="24"/>
          <w:szCs w:val="24"/>
        </w:rPr>
        <w:t xml:space="preserve">-выставочной деятельности : учебное пособие / Л.В. </w:t>
      </w:r>
      <w:proofErr w:type="spellStart"/>
      <w:r w:rsidRPr="00B96C01">
        <w:rPr>
          <w:rFonts w:ascii="Times New Roman" w:hAnsi="Times New Roman"/>
          <w:sz w:val="24"/>
          <w:szCs w:val="24"/>
        </w:rPr>
        <w:t>Докашенко</w:t>
      </w:r>
      <w:proofErr w:type="spellEnd"/>
      <w:r w:rsidRPr="00B96C01">
        <w:rPr>
          <w:rFonts w:ascii="Times New Roman" w:hAnsi="Times New Roman"/>
          <w:sz w:val="24"/>
          <w:szCs w:val="24"/>
        </w:rPr>
        <w:t xml:space="preserve"> ; Министерство образования и науки Российской Федерации, Кафедра управления персоналом, сервиса и туризма. - Оренбург : ОГУ, 2015. - 164 с. : табл. - </w:t>
      </w:r>
      <w:proofErr w:type="spellStart"/>
      <w:r w:rsidRPr="00B96C01">
        <w:rPr>
          <w:rFonts w:ascii="Times New Roman" w:hAnsi="Times New Roman"/>
          <w:sz w:val="24"/>
          <w:szCs w:val="24"/>
        </w:rPr>
        <w:t>Библиогр</w:t>
      </w:r>
      <w:proofErr w:type="spellEnd"/>
      <w:r w:rsidRPr="00B96C01">
        <w:rPr>
          <w:rFonts w:ascii="Times New Roman" w:hAnsi="Times New Roman"/>
          <w:sz w:val="24"/>
          <w:szCs w:val="24"/>
        </w:rPr>
        <w:t>. в кн. - ISBN 978-5-7410-1207-9 ; То же [Электронный ресурс]. - URL: http://biblioclub.ru/index.php?page=book&amp;id=438990.</w:t>
      </w:r>
    </w:p>
    <w:p w14:paraId="00A8A14A" w14:textId="77777777" w:rsidR="005374C1" w:rsidRPr="00B96C01" w:rsidRDefault="005374C1" w:rsidP="00ED28B3">
      <w:pPr>
        <w:tabs>
          <w:tab w:val="left" w:pos="851"/>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i/>
          <w:sz w:val="24"/>
          <w:szCs w:val="24"/>
        </w:rPr>
      </w:pPr>
      <w:r w:rsidRPr="00B96C01">
        <w:rPr>
          <w:rFonts w:ascii="Times New Roman" w:hAnsi="Times New Roman"/>
          <w:i/>
          <w:sz w:val="24"/>
          <w:szCs w:val="24"/>
        </w:rPr>
        <w:t>7.2. Дополнительная литература:</w:t>
      </w:r>
    </w:p>
    <w:p w14:paraId="60404FC0" w14:textId="77777777" w:rsidR="005374C1" w:rsidRPr="00B96C01" w:rsidRDefault="005374C1" w:rsidP="00ED28B3">
      <w:pPr>
        <w:numPr>
          <w:ilvl w:val="0"/>
          <w:numId w:val="31"/>
        </w:numPr>
        <w:tabs>
          <w:tab w:val="left" w:pos="851"/>
          <w:tab w:val="left" w:pos="1134"/>
        </w:tabs>
        <w:spacing w:after="0" w:line="240" w:lineRule="auto"/>
        <w:ind w:left="0" w:firstLine="709"/>
        <w:jc w:val="both"/>
        <w:rPr>
          <w:rFonts w:ascii="Times New Roman" w:hAnsi="Times New Roman"/>
          <w:sz w:val="24"/>
          <w:szCs w:val="24"/>
        </w:rPr>
      </w:pPr>
      <w:r w:rsidRPr="00B96C01">
        <w:rPr>
          <w:rFonts w:ascii="Times New Roman" w:hAnsi="Times New Roman"/>
          <w:sz w:val="24"/>
          <w:szCs w:val="24"/>
        </w:rPr>
        <w:t xml:space="preserve">Глушкова, П.В. Музеи под открытым небом : учебное пособие / П.В. Глушкова, В.М. </w:t>
      </w:r>
      <w:proofErr w:type="spellStart"/>
      <w:r w:rsidRPr="00B96C01">
        <w:rPr>
          <w:rFonts w:ascii="Times New Roman" w:hAnsi="Times New Roman"/>
          <w:sz w:val="24"/>
          <w:szCs w:val="24"/>
        </w:rPr>
        <w:t>Кимеев</w:t>
      </w:r>
      <w:proofErr w:type="spellEnd"/>
      <w:r w:rsidRPr="00B96C01">
        <w:rPr>
          <w:rFonts w:ascii="Times New Roman" w:hAnsi="Times New Roman"/>
          <w:sz w:val="24"/>
          <w:szCs w:val="24"/>
        </w:rPr>
        <w:t xml:space="preserve"> ; Министерство культуры Российской Федерации, Кемеровский государственный институт культуры. - Кемерово : Кемеровский государственный институт культуры, 2015. - 152 с. : ил. - </w:t>
      </w:r>
      <w:proofErr w:type="spellStart"/>
      <w:r w:rsidRPr="00B96C01">
        <w:rPr>
          <w:rFonts w:ascii="Times New Roman" w:hAnsi="Times New Roman"/>
          <w:sz w:val="24"/>
          <w:szCs w:val="24"/>
        </w:rPr>
        <w:t>Библиогр</w:t>
      </w:r>
      <w:proofErr w:type="spellEnd"/>
      <w:r w:rsidRPr="00B96C01">
        <w:rPr>
          <w:rFonts w:ascii="Times New Roman" w:hAnsi="Times New Roman"/>
          <w:sz w:val="24"/>
          <w:szCs w:val="24"/>
        </w:rPr>
        <w:t>.: с. 99-101. - ISBN 978-5-8154-0318-5 ; То же [Электронный ресурс]. - URL: http://biblioclub.ru/index.php?page=book&amp;id=472614</w:t>
      </w:r>
    </w:p>
    <w:p w14:paraId="1E40579D" w14:textId="77777777" w:rsidR="005374C1" w:rsidRPr="00B96C01" w:rsidRDefault="005374C1" w:rsidP="00ED28B3">
      <w:pPr>
        <w:numPr>
          <w:ilvl w:val="0"/>
          <w:numId w:val="31"/>
        </w:numPr>
        <w:tabs>
          <w:tab w:val="left" w:pos="851"/>
          <w:tab w:val="left" w:pos="1134"/>
        </w:tabs>
        <w:spacing w:after="0" w:line="240" w:lineRule="auto"/>
        <w:ind w:left="0" w:firstLine="709"/>
        <w:jc w:val="both"/>
        <w:rPr>
          <w:rFonts w:ascii="Times New Roman" w:hAnsi="Times New Roman"/>
          <w:sz w:val="24"/>
          <w:szCs w:val="24"/>
        </w:rPr>
      </w:pPr>
      <w:r w:rsidRPr="00B96C01">
        <w:rPr>
          <w:rFonts w:ascii="Times New Roman" w:hAnsi="Times New Roman"/>
          <w:sz w:val="24"/>
          <w:szCs w:val="24"/>
        </w:rPr>
        <w:t xml:space="preserve">Основы </w:t>
      </w:r>
      <w:proofErr w:type="spellStart"/>
      <w:r w:rsidRPr="00B96C01">
        <w:rPr>
          <w:rFonts w:ascii="Times New Roman" w:hAnsi="Times New Roman"/>
          <w:sz w:val="24"/>
          <w:szCs w:val="24"/>
        </w:rPr>
        <w:t>выставочно</w:t>
      </w:r>
      <w:proofErr w:type="spellEnd"/>
      <w:r w:rsidRPr="00B96C01">
        <w:rPr>
          <w:rFonts w:ascii="Times New Roman" w:hAnsi="Times New Roman"/>
          <w:sz w:val="24"/>
          <w:szCs w:val="24"/>
        </w:rPr>
        <w:t xml:space="preserve">-ярмарочной деятельности : учебное пособие / Л.Е. </w:t>
      </w:r>
      <w:proofErr w:type="spellStart"/>
      <w:r w:rsidRPr="00B96C01">
        <w:rPr>
          <w:rFonts w:ascii="Times New Roman" w:hAnsi="Times New Roman"/>
          <w:sz w:val="24"/>
          <w:szCs w:val="24"/>
        </w:rPr>
        <w:t>Стровский</w:t>
      </w:r>
      <w:proofErr w:type="spellEnd"/>
      <w:r w:rsidRPr="00B96C01">
        <w:rPr>
          <w:rFonts w:ascii="Times New Roman" w:hAnsi="Times New Roman"/>
          <w:sz w:val="24"/>
          <w:szCs w:val="24"/>
        </w:rPr>
        <w:t xml:space="preserve">, Е.Д. Фролова, Д.Л. </w:t>
      </w:r>
      <w:proofErr w:type="spellStart"/>
      <w:r w:rsidRPr="00B96C01">
        <w:rPr>
          <w:rFonts w:ascii="Times New Roman" w:hAnsi="Times New Roman"/>
          <w:sz w:val="24"/>
          <w:szCs w:val="24"/>
        </w:rPr>
        <w:t>Стровский</w:t>
      </w:r>
      <w:proofErr w:type="spellEnd"/>
      <w:r w:rsidRPr="00B96C01">
        <w:rPr>
          <w:rFonts w:ascii="Times New Roman" w:hAnsi="Times New Roman"/>
          <w:sz w:val="24"/>
          <w:szCs w:val="24"/>
        </w:rPr>
        <w:t xml:space="preserve"> и др. ; ред. Л.Е. </w:t>
      </w:r>
      <w:proofErr w:type="spellStart"/>
      <w:r w:rsidRPr="00B96C01">
        <w:rPr>
          <w:rFonts w:ascii="Times New Roman" w:hAnsi="Times New Roman"/>
          <w:sz w:val="24"/>
          <w:szCs w:val="24"/>
        </w:rPr>
        <w:t>Стровский</w:t>
      </w:r>
      <w:proofErr w:type="spellEnd"/>
      <w:r w:rsidRPr="00B96C01">
        <w:rPr>
          <w:rFonts w:ascii="Times New Roman" w:hAnsi="Times New Roman"/>
          <w:sz w:val="24"/>
          <w:szCs w:val="24"/>
        </w:rPr>
        <w:t xml:space="preserve">. - Москва : Юнити-Дана, 2015. - 288 с. - </w:t>
      </w:r>
      <w:proofErr w:type="spellStart"/>
      <w:r w:rsidRPr="00B96C01">
        <w:rPr>
          <w:rFonts w:ascii="Times New Roman" w:hAnsi="Times New Roman"/>
          <w:sz w:val="24"/>
          <w:szCs w:val="24"/>
        </w:rPr>
        <w:t>Библиогр</w:t>
      </w:r>
      <w:proofErr w:type="spellEnd"/>
      <w:r w:rsidRPr="00B96C01">
        <w:rPr>
          <w:rFonts w:ascii="Times New Roman" w:hAnsi="Times New Roman"/>
          <w:sz w:val="24"/>
          <w:szCs w:val="24"/>
        </w:rPr>
        <w:t>. в кн. - ISBN 5-238-00821-Х ; То же [Электронный ресурс]. - URL: http://biblioclub.ru/index.php?page=book&amp;id=114544</w:t>
      </w:r>
    </w:p>
    <w:p w14:paraId="256DDF54" w14:textId="77777777" w:rsidR="005374C1" w:rsidRPr="00B96C01" w:rsidRDefault="005374C1" w:rsidP="00ED28B3">
      <w:pPr>
        <w:pStyle w:val="a4"/>
        <w:tabs>
          <w:tab w:val="left" w:pos="851"/>
          <w:tab w:val="left" w:pos="1134"/>
        </w:tabs>
        <w:spacing w:after="0" w:line="240" w:lineRule="auto"/>
        <w:ind w:left="0" w:firstLine="709"/>
        <w:jc w:val="both"/>
        <w:rPr>
          <w:rFonts w:ascii="Times New Roman" w:hAnsi="Times New Roman" w:cs="Times New Roman"/>
          <w:bCs/>
          <w:i/>
          <w:iCs/>
          <w:sz w:val="24"/>
          <w:szCs w:val="24"/>
        </w:rPr>
      </w:pPr>
      <w:r w:rsidRPr="00B96C01">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14:paraId="031D6353" w14:textId="77777777" w:rsidR="005374C1" w:rsidRPr="00B96C01" w:rsidRDefault="005374C1" w:rsidP="00ED28B3">
      <w:pPr>
        <w:pStyle w:val="a4"/>
        <w:tabs>
          <w:tab w:val="left" w:pos="851"/>
          <w:tab w:val="left" w:pos="1134"/>
        </w:tabs>
        <w:spacing w:after="0" w:line="240" w:lineRule="auto"/>
        <w:ind w:left="0" w:firstLine="709"/>
        <w:jc w:val="both"/>
        <w:rPr>
          <w:rFonts w:ascii="Times New Roman" w:hAnsi="Times New Roman" w:cs="Times New Roman"/>
          <w:bCs/>
          <w:iCs/>
          <w:sz w:val="24"/>
          <w:szCs w:val="24"/>
        </w:rPr>
      </w:pPr>
      <w:r w:rsidRPr="00B96C01">
        <w:rPr>
          <w:rFonts w:ascii="Times New Roman" w:hAnsi="Times New Roman" w:cs="Times New Roman"/>
          <w:bCs/>
          <w:iCs/>
          <w:sz w:val="24"/>
          <w:szCs w:val="24"/>
        </w:rPr>
        <w:t xml:space="preserve">1. </w:t>
      </w:r>
      <w:proofErr w:type="spellStart"/>
      <w:r w:rsidRPr="00B96C01">
        <w:rPr>
          <w:rFonts w:ascii="Times New Roman" w:hAnsi="Times New Roman" w:cs="Times New Roman"/>
          <w:bCs/>
          <w:iCs/>
          <w:sz w:val="24"/>
          <w:szCs w:val="24"/>
        </w:rPr>
        <w:t>Хайретдинова</w:t>
      </w:r>
      <w:proofErr w:type="spellEnd"/>
      <w:r w:rsidRPr="00B96C01">
        <w:rPr>
          <w:rFonts w:ascii="Times New Roman" w:hAnsi="Times New Roman" w:cs="Times New Roman"/>
          <w:bCs/>
          <w:iCs/>
          <w:sz w:val="24"/>
          <w:szCs w:val="24"/>
        </w:rPr>
        <w:t xml:space="preserve">, Н.Э. Организация экскурсионных услуг в индустрии гостеприимства : учебное пособие / Н.Э. </w:t>
      </w:r>
      <w:proofErr w:type="spellStart"/>
      <w:r w:rsidRPr="00B96C01">
        <w:rPr>
          <w:rFonts w:ascii="Times New Roman" w:hAnsi="Times New Roman" w:cs="Times New Roman"/>
          <w:bCs/>
          <w:iCs/>
          <w:sz w:val="24"/>
          <w:szCs w:val="24"/>
        </w:rPr>
        <w:t>Хайретдинова</w:t>
      </w:r>
      <w:proofErr w:type="spellEnd"/>
      <w:r w:rsidRPr="00B96C01">
        <w:rPr>
          <w:rFonts w:ascii="Times New Roman" w:hAnsi="Times New Roman" w:cs="Times New Roman"/>
          <w:bCs/>
          <w:iCs/>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 Уфа : Уфимский государственный университет экономики и сервиса, 2015. - 176 с. : ил., табл., схем. - </w:t>
      </w:r>
      <w:proofErr w:type="spellStart"/>
      <w:r w:rsidRPr="00B96C01">
        <w:rPr>
          <w:rFonts w:ascii="Times New Roman" w:hAnsi="Times New Roman" w:cs="Times New Roman"/>
          <w:bCs/>
          <w:iCs/>
          <w:sz w:val="24"/>
          <w:szCs w:val="24"/>
        </w:rPr>
        <w:t>Библиогр</w:t>
      </w:r>
      <w:proofErr w:type="spellEnd"/>
      <w:r w:rsidRPr="00B96C01">
        <w:rPr>
          <w:rFonts w:ascii="Times New Roman" w:hAnsi="Times New Roman" w:cs="Times New Roman"/>
          <w:bCs/>
          <w:iCs/>
          <w:sz w:val="24"/>
          <w:szCs w:val="24"/>
        </w:rPr>
        <w:t xml:space="preserve">. в кн. - ISBN 978-5-88469-739-3; То же [Электронный ресурс]. - URL: </w:t>
      </w:r>
      <w:hyperlink r:id="rId23" w:history="1">
        <w:r w:rsidRPr="00B96C01">
          <w:rPr>
            <w:rStyle w:val="af5"/>
            <w:rFonts w:ascii="Times New Roman" w:hAnsi="Times New Roman" w:cs="Times New Roman"/>
            <w:bCs/>
            <w:iCs/>
            <w:sz w:val="24"/>
            <w:szCs w:val="24"/>
          </w:rPr>
          <w:t>http://biblioclub.ru/index.php?page=book&amp;id=445128</w:t>
        </w:r>
      </w:hyperlink>
    </w:p>
    <w:p w14:paraId="19781769" w14:textId="77777777" w:rsidR="005374C1" w:rsidRPr="00B96C01" w:rsidRDefault="005374C1" w:rsidP="00ED28B3">
      <w:pPr>
        <w:pStyle w:val="a4"/>
        <w:tabs>
          <w:tab w:val="left" w:pos="851"/>
          <w:tab w:val="left" w:pos="1134"/>
        </w:tabs>
        <w:spacing w:after="0" w:line="240" w:lineRule="auto"/>
        <w:ind w:left="0" w:firstLine="709"/>
        <w:jc w:val="both"/>
        <w:rPr>
          <w:rFonts w:ascii="Times New Roman" w:hAnsi="Times New Roman" w:cs="Times New Roman"/>
          <w:bCs/>
          <w:iCs/>
          <w:sz w:val="24"/>
          <w:szCs w:val="24"/>
        </w:rPr>
      </w:pPr>
    </w:p>
    <w:p w14:paraId="2F26C9BA" w14:textId="77777777" w:rsidR="005374C1" w:rsidRPr="00B96C01" w:rsidRDefault="005374C1" w:rsidP="00ED28B3">
      <w:pPr>
        <w:pStyle w:val="a4"/>
        <w:tabs>
          <w:tab w:val="left" w:pos="851"/>
          <w:tab w:val="left" w:pos="1134"/>
        </w:tabs>
        <w:spacing w:after="0" w:line="240" w:lineRule="auto"/>
        <w:ind w:left="0" w:firstLine="709"/>
        <w:jc w:val="both"/>
        <w:rPr>
          <w:rFonts w:ascii="Times New Roman" w:hAnsi="Times New Roman"/>
          <w:bCs/>
          <w:i/>
          <w:iCs/>
          <w:sz w:val="24"/>
          <w:szCs w:val="24"/>
        </w:rPr>
      </w:pPr>
      <w:r w:rsidRPr="00B96C01">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7E159FFC" w14:textId="77777777" w:rsidR="005374C1" w:rsidRPr="00B96C01" w:rsidRDefault="005374C1" w:rsidP="00ED28B3">
      <w:pPr>
        <w:numPr>
          <w:ilvl w:val="0"/>
          <w:numId w:val="29"/>
        </w:numPr>
        <w:tabs>
          <w:tab w:val="left" w:pos="426"/>
          <w:tab w:val="left" w:pos="851"/>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bCs/>
          <w:sz w:val="24"/>
          <w:szCs w:val="24"/>
          <w:lang w:eastAsia="ru-RU"/>
        </w:rPr>
      </w:pPr>
      <w:r w:rsidRPr="00B96C01">
        <w:rPr>
          <w:rFonts w:ascii="Times New Roman" w:eastAsia="Times New Roman" w:hAnsi="Times New Roman"/>
          <w:bCs/>
          <w:iCs/>
          <w:sz w:val="24"/>
          <w:szCs w:val="24"/>
          <w:lang w:eastAsia="ru-RU"/>
        </w:rPr>
        <w:t xml:space="preserve">Петелин, В.Г. Основы менеджмента выставочной деятельности : учебник / В.Г. Петелин. - Москва : Юнити-Дана, 2015. - 448 с. - </w:t>
      </w:r>
      <w:proofErr w:type="spellStart"/>
      <w:r w:rsidRPr="00B96C01">
        <w:rPr>
          <w:rFonts w:ascii="Times New Roman" w:eastAsia="Times New Roman" w:hAnsi="Times New Roman"/>
          <w:bCs/>
          <w:iCs/>
          <w:sz w:val="24"/>
          <w:szCs w:val="24"/>
          <w:lang w:eastAsia="ru-RU"/>
        </w:rPr>
        <w:t>Библиогр</w:t>
      </w:r>
      <w:proofErr w:type="spellEnd"/>
      <w:r w:rsidRPr="00B96C01">
        <w:rPr>
          <w:rFonts w:ascii="Times New Roman" w:eastAsia="Times New Roman" w:hAnsi="Times New Roman"/>
          <w:bCs/>
          <w:iCs/>
          <w:sz w:val="24"/>
          <w:szCs w:val="24"/>
          <w:lang w:eastAsia="ru-RU"/>
        </w:rPr>
        <w:t>. в кн. - ISBN 5-238-00935-6 ; То же [Электронный ресурс]. - URL: http://biblioclub.ru/index.php?page=book&amp;id=116636.</w:t>
      </w:r>
    </w:p>
    <w:p w14:paraId="1EA78853"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
          <w:bCs/>
          <w:sz w:val="24"/>
          <w:szCs w:val="24"/>
        </w:rPr>
      </w:pPr>
    </w:p>
    <w:p w14:paraId="1C25A2B5"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8. Фонды оценочных средств</w:t>
      </w:r>
    </w:p>
    <w:p w14:paraId="6ADFC953" w14:textId="77777777" w:rsidR="005374C1" w:rsidRPr="00B96C01" w:rsidRDefault="005374C1" w:rsidP="00ED28B3">
      <w:pPr>
        <w:tabs>
          <w:tab w:val="left" w:pos="851"/>
          <w:tab w:val="left" w:pos="1134"/>
        </w:tabs>
        <w:spacing w:after="0" w:line="240" w:lineRule="auto"/>
        <w:ind w:firstLine="709"/>
        <w:jc w:val="both"/>
        <w:rPr>
          <w:rFonts w:ascii="Times New Roman" w:hAnsi="Times New Roman"/>
          <w:spacing w:val="-4"/>
          <w:sz w:val="24"/>
          <w:szCs w:val="24"/>
        </w:rPr>
      </w:pPr>
      <w:r w:rsidRPr="00B96C01">
        <w:rPr>
          <w:rFonts w:ascii="Times New Roman" w:hAnsi="Times New Roman"/>
          <w:spacing w:val="-4"/>
          <w:sz w:val="24"/>
          <w:szCs w:val="24"/>
        </w:rPr>
        <w:t>Фонд оценочных средств представлен в Приложении 1.</w:t>
      </w:r>
    </w:p>
    <w:p w14:paraId="263B719C"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
          <w:bCs/>
          <w:sz w:val="24"/>
          <w:szCs w:val="24"/>
        </w:rPr>
      </w:pPr>
    </w:p>
    <w:p w14:paraId="51823C45"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
          <w:bCs/>
          <w:sz w:val="24"/>
          <w:szCs w:val="24"/>
        </w:rPr>
      </w:pPr>
      <w:r w:rsidRPr="00B96C01">
        <w:rPr>
          <w:rFonts w:ascii="Times New Roman" w:hAnsi="Times New Roman"/>
          <w:b/>
          <w:bCs/>
          <w:sz w:val="24"/>
          <w:szCs w:val="24"/>
        </w:rPr>
        <w:t>9. Материально-техническое обеспечение образовательного процесса по дисциплине</w:t>
      </w:r>
    </w:p>
    <w:p w14:paraId="0C4F11AA"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9.1. Описание материально-технической базы</w:t>
      </w:r>
    </w:p>
    <w:p w14:paraId="50655E21" w14:textId="77777777" w:rsidR="005374C1" w:rsidRPr="00B96C01" w:rsidRDefault="005374C1" w:rsidP="00ED28B3">
      <w:pPr>
        <w:tabs>
          <w:tab w:val="left" w:pos="851"/>
          <w:tab w:val="left" w:pos="1134"/>
        </w:tabs>
        <w:autoSpaceDE w:val="0"/>
        <w:autoSpaceDN w:val="0"/>
        <w:adjustRightInd w:val="0"/>
        <w:spacing w:after="0"/>
        <w:ind w:firstLine="709"/>
        <w:jc w:val="both"/>
        <w:rPr>
          <w:rFonts w:ascii="Times New Roman" w:hAnsi="Times New Roman"/>
          <w:sz w:val="24"/>
          <w:szCs w:val="24"/>
        </w:rPr>
      </w:pPr>
      <w:r w:rsidRPr="00B96C01">
        <w:rPr>
          <w:rFonts w:ascii="Times New Roman" w:hAnsi="Times New Roman"/>
          <w:sz w:val="24"/>
          <w:szCs w:val="24"/>
        </w:rPr>
        <w:t>Реализация дисциплины требует наличия аудитории для лекционных и практических занятий, оборудованной мультимедийным оборудованием.</w:t>
      </w:r>
    </w:p>
    <w:p w14:paraId="5BD8FABE"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E18344D"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Cs/>
          <w:i/>
          <w:color w:val="000000"/>
          <w:sz w:val="24"/>
          <w:szCs w:val="24"/>
        </w:rPr>
      </w:pPr>
      <w:r w:rsidRPr="00B96C01">
        <w:rPr>
          <w:rFonts w:ascii="Times New Roman" w:hAnsi="Times New Roman"/>
          <w:bCs/>
          <w:i/>
          <w:color w:val="000000"/>
          <w:sz w:val="24"/>
          <w:szCs w:val="24"/>
        </w:rPr>
        <w:t>Перечень программного обеспечения</w:t>
      </w:r>
    </w:p>
    <w:p w14:paraId="719B2950"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Cs/>
          <w:i/>
          <w:color w:val="000000"/>
          <w:sz w:val="24"/>
          <w:szCs w:val="24"/>
        </w:rPr>
      </w:pPr>
      <w:r w:rsidRPr="00B96C01">
        <w:rPr>
          <w:rFonts w:ascii="Times New Roman" w:hAnsi="Times New Roman"/>
          <w:color w:val="000000"/>
          <w:sz w:val="24"/>
          <w:szCs w:val="24"/>
          <w:lang w:val="en-US"/>
        </w:rPr>
        <w:t>Microsoft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Windows</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XP</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Word</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Excel</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Project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PowerPoint</w:t>
      </w:r>
      <w:r w:rsidRPr="00B96C01">
        <w:rPr>
          <w:rFonts w:ascii="Times New Roman" w:hAnsi="Times New Roman"/>
          <w:color w:val="000000"/>
          <w:sz w:val="24"/>
          <w:szCs w:val="24"/>
        </w:rPr>
        <w:t>.</w:t>
      </w:r>
    </w:p>
    <w:p w14:paraId="688CDCDE" w14:textId="77777777" w:rsidR="005374C1" w:rsidRPr="00B96C01" w:rsidRDefault="005374C1" w:rsidP="00ED28B3">
      <w:pPr>
        <w:tabs>
          <w:tab w:val="left" w:pos="851"/>
          <w:tab w:val="left" w:pos="1134"/>
        </w:tabs>
        <w:autoSpaceDE w:val="0"/>
        <w:autoSpaceDN w:val="0"/>
        <w:adjustRightInd w:val="0"/>
        <w:spacing w:after="0" w:line="240" w:lineRule="auto"/>
        <w:ind w:firstLine="709"/>
        <w:jc w:val="both"/>
        <w:rPr>
          <w:rFonts w:ascii="Times New Roman" w:hAnsi="Times New Roman"/>
          <w:bCs/>
          <w:i/>
          <w:sz w:val="24"/>
          <w:szCs w:val="24"/>
        </w:rPr>
      </w:pPr>
      <w:r w:rsidRPr="00B96C01">
        <w:rPr>
          <w:rFonts w:ascii="Times New Roman" w:hAnsi="Times New Roman"/>
          <w:bCs/>
          <w:i/>
          <w:color w:val="000000"/>
          <w:sz w:val="24"/>
          <w:szCs w:val="24"/>
        </w:rPr>
        <w:t>Перечень информационных справочных систем</w:t>
      </w:r>
    </w:p>
    <w:p w14:paraId="7F0225C2" w14:textId="77777777" w:rsidR="005374C1" w:rsidRPr="00B96C01" w:rsidRDefault="005374C1" w:rsidP="00ED28B3">
      <w:pPr>
        <w:numPr>
          <w:ilvl w:val="0"/>
          <w:numId w:val="32"/>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Научная электронная библиотека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24" w:history="1">
        <w:r w:rsidRPr="00B96C01">
          <w:rPr>
            <w:rFonts w:ascii="Times New Roman" w:eastAsia="Times New Roman" w:hAnsi="Times New Roman"/>
            <w:sz w:val="24"/>
            <w:szCs w:val="24"/>
            <w:lang w:eastAsia="ru-RU"/>
          </w:rPr>
          <w:t>http://www.elibrary.ru/agreement.asp</w:t>
        </w:r>
      </w:hyperlink>
      <w:r w:rsidRPr="00B96C01">
        <w:rPr>
          <w:rFonts w:ascii="Times New Roman" w:eastAsia="Times New Roman" w:hAnsi="Times New Roman"/>
          <w:sz w:val="24"/>
          <w:szCs w:val="24"/>
          <w:lang w:eastAsia="ru-RU"/>
        </w:rPr>
        <w:t xml:space="preserve">Справочно-консультационная система «Консультант Плюс»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r w:rsidRPr="00B96C01">
        <w:rPr>
          <w:rFonts w:ascii="Times New Roman" w:eastAsia="Times New Roman" w:hAnsi="Times New Roman"/>
          <w:sz w:val="24"/>
          <w:szCs w:val="24"/>
          <w:lang w:eastAsia="ru-RU"/>
        </w:rPr>
        <w:t>http://www.consultant.ru/.</w:t>
      </w:r>
    </w:p>
    <w:p w14:paraId="106F8003" w14:textId="77777777" w:rsidR="005374C1" w:rsidRPr="00B96C01" w:rsidRDefault="005374C1" w:rsidP="00ED28B3">
      <w:pPr>
        <w:numPr>
          <w:ilvl w:val="0"/>
          <w:numId w:val="32"/>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lastRenderedPageBreak/>
        <w:t xml:space="preserve">Университетская информационная система РОССИЯ (УИС РОССИЯ)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25" w:history="1">
        <w:r w:rsidRPr="00B96C01">
          <w:rPr>
            <w:rFonts w:ascii="Times New Roman" w:eastAsia="Times New Roman" w:hAnsi="Times New Roman"/>
            <w:sz w:val="24"/>
            <w:szCs w:val="24"/>
            <w:lang w:eastAsia="ru-RU"/>
          </w:rPr>
          <w:t>http://uisrussia.msu.ru/docs/ips/n/access_levels.htm</w:t>
        </w:r>
      </w:hyperlink>
      <w:r w:rsidRPr="00B96C01">
        <w:rPr>
          <w:rFonts w:ascii="Times New Roman" w:eastAsia="Times New Roman" w:hAnsi="Times New Roman"/>
          <w:sz w:val="24"/>
          <w:szCs w:val="24"/>
          <w:lang w:eastAsia="ru-RU"/>
        </w:rPr>
        <w:t>.</w:t>
      </w:r>
    </w:p>
    <w:p w14:paraId="208EA25F" w14:textId="77777777" w:rsidR="005374C1" w:rsidRPr="00B96C01" w:rsidRDefault="005374C1" w:rsidP="00ED28B3">
      <w:pPr>
        <w:numPr>
          <w:ilvl w:val="0"/>
          <w:numId w:val="32"/>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Все о туризме - туристическая библиотека [Электронный ресурс]. - Режим доступа: http://www.tourlib.net/</w:t>
      </w:r>
    </w:p>
    <w:p w14:paraId="1AF7E198" w14:textId="77777777" w:rsidR="005374C1" w:rsidRPr="00B96C01" w:rsidRDefault="005374C1" w:rsidP="00ED28B3">
      <w:pPr>
        <w:numPr>
          <w:ilvl w:val="0"/>
          <w:numId w:val="32"/>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Туристический еженедельник Инфо-СИТИ [Электронный ресурс]. - Режим </w:t>
      </w:r>
      <w:proofErr w:type="spellStart"/>
      <w:r w:rsidRPr="00B96C01">
        <w:rPr>
          <w:rFonts w:ascii="Times New Roman" w:eastAsia="Times New Roman" w:hAnsi="Times New Roman"/>
          <w:sz w:val="24"/>
          <w:szCs w:val="24"/>
          <w:lang w:eastAsia="ru-RU"/>
        </w:rPr>
        <w:t>доступа:www.infocity.ru</w:t>
      </w:r>
      <w:proofErr w:type="spellEnd"/>
    </w:p>
    <w:p w14:paraId="329637D8" w14:textId="77777777" w:rsidR="005374C1" w:rsidRPr="00B96C01" w:rsidRDefault="005374C1" w:rsidP="00ED28B3">
      <w:pPr>
        <w:numPr>
          <w:ilvl w:val="0"/>
          <w:numId w:val="32"/>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Туристская информационная система[Электронный ресурс]. - Режим </w:t>
      </w:r>
      <w:proofErr w:type="spellStart"/>
      <w:r w:rsidRPr="00B96C01">
        <w:rPr>
          <w:rFonts w:ascii="Times New Roman" w:eastAsia="Times New Roman" w:hAnsi="Times New Roman"/>
          <w:sz w:val="24"/>
          <w:szCs w:val="24"/>
          <w:lang w:eastAsia="ru-RU"/>
        </w:rPr>
        <w:t>доступа:www.tos.ru</w:t>
      </w:r>
      <w:proofErr w:type="spellEnd"/>
    </w:p>
    <w:p w14:paraId="47E93914" w14:textId="77777777" w:rsidR="005374C1" w:rsidRPr="00B96C01" w:rsidRDefault="005374C1" w:rsidP="00ED28B3">
      <w:pPr>
        <w:numPr>
          <w:ilvl w:val="0"/>
          <w:numId w:val="32"/>
        </w:numPr>
        <w:tabs>
          <w:tab w:val="left" w:pos="851"/>
          <w:tab w:val="left" w:pos="1134"/>
        </w:tabs>
        <w:spacing w:after="0" w:line="24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Федеральное агентство по туризму в РФ[Электронный ресурс]. - Режим </w:t>
      </w:r>
      <w:proofErr w:type="spellStart"/>
      <w:r w:rsidRPr="00B96C01">
        <w:rPr>
          <w:rFonts w:ascii="Times New Roman" w:eastAsia="Times New Roman" w:hAnsi="Times New Roman"/>
          <w:sz w:val="24"/>
          <w:szCs w:val="24"/>
          <w:lang w:eastAsia="ru-RU"/>
        </w:rPr>
        <w:t>доступа:http</w:t>
      </w:r>
      <w:proofErr w:type="spellEnd"/>
      <w:r w:rsidRPr="00B96C01">
        <w:rPr>
          <w:rFonts w:ascii="Times New Roman" w:eastAsia="Times New Roman" w:hAnsi="Times New Roman"/>
          <w:sz w:val="24"/>
          <w:szCs w:val="24"/>
          <w:lang w:eastAsia="ru-RU"/>
        </w:rPr>
        <w:t>://www.russiatourism.ru</w:t>
      </w:r>
    </w:p>
    <w:p w14:paraId="593F8569" w14:textId="77777777" w:rsidR="005374C1" w:rsidRPr="00B96C01" w:rsidRDefault="005374C1" w:rsidP="00ED28B3">
      <w:pPr>
        <w:numPr>
          <w:ilvl w:val="0"/>
          <w:numId w:val="32"/>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Федеральный портал «Российское образование»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r w:rsidRPr="00B96C01">
        <w:rPr>
          <w:rFonts w:ascii="Times New Roman" w:eastAsia="Times New Roman" w:hAnsi="Times New Roman"/>
          <w:sz w:val="24"/>
          <w:szCs w:val="24"/>
          <w:lang w:eastAsia="ru-RU"/>
        </w:rPr>
        <w:t xml:space="preserve">http://www.edu.ru/. </w:t>
      </w:r>
    </w:p>
    <w:p w14:paraId="74EE027B" w14:textId="77777777" w:rsidR="005374C1" w:rsidRPr="00B96C01" w:rsidRDefault="005374C1" w:rsidP="00ED28B3">
      <w:pPr>
        <w:numPr>
          <w:ilvl w:val="0"/>
          <w:numId w:val="32"/>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Электронные образовательные ресурсы (ЭОС)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26" w:history="1">
        <w:r w:rsidRPr="00B96C01">
          <w:rPr>
            <w:rFonts w:ascii="Times New Roman" w:eastAsia="Times New Roman" w:hAnsi="Times New Roman"/>
            <w:sz w:val="24"/>
            <w:szCs w:val="24"/>
            <w:lang w:val="en-US" w:eastAsia="ru-RU"/>
          </w:rPr>
          <w:t>http</w:t>
        </w:r>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vipbook</w:t>
        </w:r>
        <w:proofErr w:type="spellEnd"/>
        <w:r w:rsidRPr="00B96C01">
          <w:rPr>
            <w:rFonts w:ascii="Times New Roman" w:eastAsia="Times New Roman" w:hAnsi="Times New Roman"/>
            <w:sz w:val="24"/>
            <w:szCs w:val="24"/>
            <w:lang w:eastAsia="ru-RU"/>
          </w:rPr>
          <w:t>.</w:t>
        </w:r>
        <w:r w:rsidRPr="00B96C01">
          <w:rPr>
            <w:rFonts w:ascii="Times New Roman" w:eastAsia="Times New Roman" w:hAnsi="Times New Roman"/>
            <w:sz w:val="24"/>
            <w:szCs w:val="24"/>
            <w:lang w:val="en-US" w:eastAsia="ru-RU"/>
          </w:rPr>
          <w:t>info</w:t>
        </w:r>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nauka</w:t>
        </w:r>
        <w:proofErr w:type="spellEnd"/>
        <w:r w:rsidRPr="00B96C01">
          <w:rPr>
            <w:rFonts w:ascii="Times New Roman" w:eastAsia="Times New Roman" w:hAnsi="Times New Roman"/>
            <w:sz w:val="24"/>
            <w:szCs w:val="24"/>
            <w:lang w:eastAsia="ru-RU"/>
          </w:rPr>
          <w:t>-</w:t>
        </w:r>
        <w:r w:rsidRPr="00B96C01">
          <w:rPr>
            <w:rFonts w:ascii="Times New Roman" w:eastAsia="Times New Roman" w:hAnsi="Times New Roman"/>
            <w:sz w:val="24"/>
            <w:szCs w:val="24"/>
            <w:lang w:val="en-US" w:eastAsia="ru-RU"/>
          </w:rPr>
          <w:t>i</w:t>
        </w:r>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ucheba</w:t>
        </w:r>
        <w:proofErr w:type="spellEnd"/>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menedgment</w:t>
        </w:r>
        <w:proofErr w:type="spellEnd"/>
        <w:r w:rsidRPr="00B96C01">
          <w:rPr>
            <w:rFonts w:ascii="Times New Roman" w:eastAsia="Times New Roman" w:hAnsi="Times New Roman"/>
            <w:sz w:val="24"/>
            <w:szCs w:val="24"/>
            <w:lang w:eastAsia="ru-RU"/>
          </w:rPr>
          <w:t>/</w:t>
        </w:r>
      </w:hyperlink>
      <w:r w:rsidRPr="00B96C01">
        <w:rPr>
          <w:rFonts w:ascii="Times New Roman" w:eastAsia="Times New Roman" w:hAnsi="Times New Roman"/>
          <w:sz w:val="24"/>
          <w:szCs w:val="24"/>
          <w:lang w:eastAsia="ru-RU"/>
        </w:rPr>
        <w:t>.</w:t>
      </w:r>
    </w:p>
    <w:p w14:paraId="69E213C1" w14:textId="77777777" w:rsidR="005374C1" w:rsidRPr="00B96C01" w:rsidRDefault="005374C1" w:rsidP="00ED28B3">
      <w:pPr>
        <w:tabs>
          <w:tab w:val="left" w:pos="851"/>
          <w:tab w:val="left" w:pos="1134"/>
        </w:tabs>
        <w:ind w:firstLine="709"/>
        <w:rPr>
          <w:sz w:val="0"/>
          <w:szCs w:val="0"/>
        </w:rPr>
      </w:pPr>
      <w:r w:rsidRPr="00B96C01">
        <w:br w:type="page"/>
      </w:r>
    </w:p>
    <w:p w14:paraId="5DB9AAD1" w14:textId="669CAF2C" w:rsidR="00F300AF" w:rsidRPr="00B96C01" w:rsidRDefault="00F300AF" w:rsidP="00F300AF">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96C01">
        <w:rPr>
          <w:rFonts w:ascii="Times New Roman" w:eastAsia="Times New Roman" w:hAnsi="Times New Roman"/>
          <w:b/>
          <w:sz w:val="24"/>
          <w:szCs w:val="24"/>
          <w:lang w:eastAsia="ru-RU"/>
        </w:rPr>
        <w:lastRenderedPageBreak/>
        <w:t>5.</w:t>
      </w:r>
      <w:r w:rsidR="00A03A16">
        <w:rPr>
          <w:rFonts w:ascii="Times New Roman" w:eastAsia="Times New Roman" w:hAnsi="Times New Roman"/>
          <w:b/>
          <w:sz w:val="24"/>
          <w:szCs w:val="24"/>
          <w:lang w:eastAsia="ru-RU"/>
        </w:rPr>
        <w:t>5</w:t>
      </w:r>
      <w:r w:rsidRPr="00B96C01">
        <w:rPr>
          <w:rFonts w:ascii="Times New Roman" w:eastAsia="Times New Roman" w:hAnsi="Times New Roman"/>
          <w:b/>
          <w:sz w:val="24"/>
          <w:szCs w:val="24"/>
          <w:lang w:eastAsia="ru-RU"/>
        </w:rPr>
        <w:t>. ПРОГРАММА ДИСЦИПЛИНЫ</w:t>
      </w:r>
    </w:p>
    <w:p w14:paraId="36DAFDE0" w14:textId="30235019" w:rsidR="00F300AF" w:rsidRPr="00B96C01" w:rsidRDefault="00F300AF" w:rsidP="00F300AF">
      <w:pPr>
        <w:autoSpaceDE w:val="0"/>
        <w:autoSpaceDN w:val="0"/>
        <w:adjustRightInd w:val="0"/>
        <w:spacing w:after="0" w:line="240" w:lineRule="auto"/>
        <w:jc w:val="center"/>
        <w:rPr>
          <w:rFonts w:ascii="Times New Roman" w:hAnsi="Times New Roman"/>
          <w:b/>
          <w:bCs/>
          <w:sz w:val="24"/>
          <w:szCs w:val="24"/>
        </w:rPr>
      </w:pPr>
      <w:r w:rsidRPr="00B96C01">
        <w:rPr>
          <w:rFonts w:ascii="Times New Roman" w:hAnsi="Times New Roman"/>
          <w:b/>
          <w:bCs/>
          <w:sz w:val="24"/>
          <w:szCs w:val="24"/>
        </w:rPr>
        <w:t>«</w:t>
      </w:r>
      <w:r w:rsidRPr="00F300AF">
        <w:rPr>
          <w:rFonts w:ascii="Times New Roman" w:hAnsi="Times New Roman"/>
          <w:b/>
          <w:bCs/>
          <w:sz w:val="24"/>
          <w:szCs w:val="24"/>
        </w:rPr>
        <w:t>Управление гостиничным предприятием</w:t>
      </w:r>
      <w:r w:rsidRPr="00B96C01">
        <w:rPr>
          <w:rFonts w:ascii="Times New Roman" w:hAnsi="Times New Roman"/>
          <w:b/>
          <w:bCs/>
          <w:sz w:val="24"/>
          <w:szCs w:val="24"/>
        </w:rPr>
        <w:t>»</w:t>
      </w:r>
    </w:p>
    <w:p w14:paraId="0A4A4E13" w14:textId="77777777" w:rsidR="00F300AF" w:rsidRPr="00B96C01" w:rsidRDefault="00F300AF" w:rsidP="00ED28B3">
      <w:pPr>
        <w:autoSpaceDE w:val="0"/>
        <w:autoSpaceDN w:val="0"/>
        <w:adjustRightInd w:val="0"/>
        <w:spacing w:after="0" w:line="360" w:lineRule="auto"/>
        <w:ind w:firstLine="709"/>
        <w:jc w:val="both"/>
        <w:rPr>
          <w:rFonts w:ascii="Times New Roman" w:hAnsi="Times New Roman"/>
          <w:bCs/>
          <w:i/>
          <w:sz w:val="24"/>
          <w:szCs w:val="24"/>
        </w:rPr>
      </w:pPr>
    </w:p>
    <w:p w14:paraId="5FA1DE41" w14:textId="77777777" w:rsidR="00F300AF" w:rsidRPr="00B96C01" w:rsidRDefault="00F300AF" w:rsidP="00ED28B3">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1. Пояснительная записка</w:t>
      </w:r>
    </w:p>
    <w:p w14:paraId="27C3F2DC" w14:textId="77777777" w:rsidR="00F300AF" w:rsidRDefault="00F300AF" w:rsidP="00ED28B3">
      <w:pPr>
        <w:spacing w:after="0" w:line="360" w:lineRule="auto"/>
        <w:ind w:firstLine="708"/>
        <w:jc w:val="both"/>
        <w:rPr>
          <w:rFonts w:ascii="Times New Roman" w:hAnsi="Times New Roman"/>
          <w:sz w:val="24"/>
          <w:szCs w:val="24"/>
        </w:rPr>
      </w:pPr>
      <w:r w:rsidRPr="00B96C01">
        <w:rPr>
          <w:rFonts w:ascii="Times New Roman" w:hAnsi="Times New Roman"/>
          <w:sz w:val="24"/>
          <w:szCs w:val="24"/>
        </w:rPr>
        <w:t>Освоение дисциплины «</w:t>
      </w:r>
      <w:r w:rsidRPr="00F300AF">
        <w:rPr>
          <w:rFonts w:ascii="Times New Roman" w:hAnsi="Times New Roman"/>
          <w:sz w:val="24"/>
          <w:szCs w:val="24"/>
        </w:rPr>
        <w:t>Управление гостиничным предприятием</w:t>
      </w:r>
      <w:r w:rsidRPr="00B96C01">
        <w:rPr>
          <w:rFonts w:ascii="Times New Roman" w:hAnsi="Times New Roman"/>
          <w:sz w:val="24"/>
          <w:szCs w:val="24"/>
        </w:rPr>
        <w:t xml:space="preserve">» позволяет сформировать у обучающихся умения, связанные с </w:t>
      </w:r>
      <w:r>
        <w:rPr>
          <w:rFonts w:ascii="Times New Roman" w:hAnsi="Times New Roman"/>
          <w:sz w:val="24"/>
          <w:szCs w:val="24"/>
        </w:rPr>
        <w:t>организационно-управленческими аспектами деятельности гостиничного предприятия.</w:t>
      </w:r>
    </w:p>
    <w:p w14:paraId="0A4F280D" w14:textId="77777777" w:rsidR="00F300AF" w:rsidRPr="00B96C01" w:rsidRDefault="00F300AF" w:rsidP="00ED28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4"/>
          <w:szCs w:val="24"/>
        </w:rPr>
      </w:pPr>
      <w:r w:rsidRPr="00B96C01">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19C03458" w14:textId="1AA21032" w:rsidR="00F300AF" w:rsidRPr="00B96C01" w:rsidRDefault="00F300AF" w:rsidP="00ED28B3">
      <w:pPr>
        <w:autoSpaceDE w:val="0"/>
        <w:autoSpaceDN w:val="0"/>
        <w:adjustRightInd w:val="0"/>
        <w:spacing w:after="0" w:line="360" w:lineRule="auto"/>
        <w:ind w:firstLine="709"/>
        <w:jc w:val="both"/>
        <w:rPr>
          <w:rFonts w:ascii="Times New Roman" w:hAnsi="Times New Roman"/>
          <w:sz w:val="24"/>
          <w:szCs w:val="24"/>
        </w:rPr>
      </w:pPr>
      <w:r w:rsidRPr="00F300AF">
        <w:rPr>
          <w:rFonts w:ascii="Times New Roman" w:hAnsi="Times New Roman"/>
          <w:sz w:val="24"/>
          <w:szCs w:val="24"/>
        </w:rPr>
        <w:t>ПК-1. Способен организовать работу исполнителей, принимать решения об организации туристской деятельности</w:t>
      </w:r>
    </w:p>
    <w:p w14:paraId="7DA4E197" w14:textId="77777777" w:rsidR="00F300AF" w:rsidRPr="00B96C01" w:rsidRDefault="00F300AF" w:rsidP="00ED28B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2. Место в структуре модуля</w:t>
      </w:r>
    </w:p>
    <w:p w14:paraId="396F64F4" w14:textId="38D60BA9" w:rsidR="00F300AF" w:rsidRPr="00B96C01" w:rsidRDefault="00F300AF" w:rsidP="00ED28B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sz w:val="24"/>
          <w:szCs w:val="24"/>
        </w:rPr>
        <w:t>Дисциплина «</w:t>
      </w:r>
      <w:r w:rsidRPr="00F300AF">
        <w:rPr>
          <w:rFonts w:ascii="Times New Roman" w:hAnsi="Times New Roman"/>
          <w:sz w:val="24"/>
          <w:szCs w:val="24"/>
        </w:rPr>
        <w:t>Управление гостиничным предприятием</w:t>
      </w:r>
      <w:r w:rsidRPr="00B96C01">
        <w:rPr>
          <w:rFonts w:ascii="Times New Roman" w:hAnsi="Times New Roman"/>
          <w:sz w:val="24"/>
          <w:szCs w:val="24"/>
        </w:rPr>
        <w:t xml:space="preserve">» относится к: </w:t>
      </w:r>
      <w:r w:rsidRPr="00B96C01">
        <w:rPr>
          <w:rFonts w:ascii="Times New Roman" w:hAnsi="Times New Roman"/>
          <w:bCs/>
          <w:iCs/>
          <w:sz w:val="24"/>
          <w:szCs w:val="24"/>
        </w:rPr>
        <w:t>модулю «</w:t>
      </w:r>
      <w:r>
        <w:rPr>
          <w:rFonts w:ascii="Times New Roman" w:hAnsi="Times New Roman"/>
          <w:sz w:val="24"/>
          <w:szCs w:val="24"/>
        </w:rPr>
        <w:t>Управление инфраструктурой туристской деятельности</w:t>
      </w:r>
      <w:r w:rsidRPr="00B96C01">
        <w:rPr>
          <w:rFonts w:ascii="Times New Roman" w:hAnsi="Times New Roman"/>
          <w:bCs/>
          <w:iCs/>
          <w:sz w:val="24"/>
          <w:szCs w:val="24"/>
        </w:rPr>
        <w:t xml:space="preserve">». </w:t>
      </w:r>
    </w:p>
    <w:p w14:paraId="120A16DC" w14:textId="77777777" w:rsidR="00F300AF" w:rsidRDefault="00F300AF" w:rsidP="00ED28B3">
      <w:pPr>
        <w:autoSpaceDE w:val="0"/>
        <w:autoSpaceDN w:val="0"/>
        <w:adjustRightInd w:val="0"/>
        <w:spacing w:after="0" w:line="360" w:lineRule="auto"/>
        <w:ind w:firstLine="709"/>
        <w:jc w:val="both"/>
        <w:rPr>
          <w:rFonts w:ascii="Times New Roman" w:hAnsi="Times New Roman"/>
          <w:bCs/>
          <w:iCs/>
          <w:sz w:val="24"/>
          <w:szCs w:val="24"/>
        </w:rPr>
      </w:pPr>
      <w:r w:rsidRPr="00B96C01">
        <w:rPr>
          <w:rFonts w:ascii="Times New Roman" w:hAnsi="Times New Roman"/>
          <w:sz w:val="24"/>
          <w:szCs w:val="24"/>
        </w:rPr>
        <w:t>Дисциплины, на которой базируется «</w:t>
      </w:r>
      <w:r w:rsidRPr="00F300AF">
        <w:rPr>
          <w:rFonts w:ascii="Times New Roman" w:hAnsi="Times New Roman"/>
          <w:sz w:val="24"/>
          <w:szCs w:val="24"/>
        </w:rPr>
        <w:t>Управление гостиничным предприятием</w:t>
      </w:r>
      <w:r w:rsidRPr="00B96C01">
        <w:rPr>
          <w:rFonts w:ascii="Times New Roman" w:hAnsi="Times New Roman"/>
          <w:sz w:val="24"/>
          <w:szCs w:val="24"/>
        </w:rPr>
        <w:t>» относятся к модул</w:t>
      </w:r>
      <w:r>
        <w:rPr>
          <w:rFonts w:ascii="Times New Roman" w:hAnsi="Times New Roman"/>
          <w:sz w:val="24"/>
          <w:szCs w:val="24"/>
        </w:rPr>
        <w:t>ю</w:t>
      </w:r>
      <w:r w:rsidRPr="00B96C01">
        <w:rPr>
          <w:rFonts w:ascii="Times New Roman" w:hAnsi="Times New Roman"/>
          <w:sz w:val="24"/>
          <w:szCs w:val="24"/>
        </w:rPr>
        <w:t xml:space="preserve"> «</w:t>
      </w:r>
      <w:r>
        <w:rPr>
          <w:rFonts w:ascii="Times New Roman" w:hAnsi="Times New Roman"/>
          <w:bCs/>
          <w:iCs/>
          <w:sz w:val="24"/>
          <w:szCs w:val="24"/>
        </w:rPr>
        <w:t>Основы управленческой культуры</w:t>
      </w:r>
      <w:r w:rsidRPr="00B96C01">
        <w:rPr>
          <w:rFonts w:ascii="Times New Roman" w:hAnsi="Times New Roman"/>
          <w:bCs/>
          <w:iCs/>
          <w:sz w:val="24"/>
          <w:szCs w:val="24"/>
        </w:rPr>
        <w:t>»</w:t>
      </w:r>
      <w:r>
        <w:rPr>
          <w:rFonts w:ascii="Times New Roman" w:hAnsi="Times New Roman"/>
          <w:bCs/>
          <w:iCs/>
          <w:sz w:val="24"/>
          <w:szCs w:val="24"/>
        </w:rPr>
        <w:t>, «Управление туристской деятельностью»</w:t>
      </w:r>
      <w:r w:rsidRPr="00B96C01">
        <w:rPr>
          <w:rFonts w:ascii="Times New Roman" w:hAnsi="Times New Roman"/>
          <w:bCs/>
          <w:iCs/>
          <w:sz w:val="24"/>
          <w:szCs w:val="24"/>
        </w:rPr>
        <w:t xml:space="preserve">. </w:t>
      </w:r>
      <w:r>
        <w:rPr>
          <w:rFonts w:ascii="Times New Roman" w:hAnsi="Times New Roman"/>
          <w:bCs/>
          <w:iCs/>
          <w:sz w:val="24"/>
          <w:szCs w:val="24"/>
        </w:rPr>
        <w:t>Данная дисциплина предшествует преддипломной практике.</w:t>
      </w:r>
    </w:p>
    <w:p w14:paraId="40386777" w14:textId="77777777" w:rsidR="00F300AF" w:rsidRPr="00B96C01" w:rsidRDefault="00F300AF" w:rsidP="00ED28B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3. Цели и задачи</w:t>
      </w:r>
    </w:p>
    <w:p w14:paraId="4EE60670" w14:textId="3C78E6A5" w:rsidR="00F300AF" w:rsidRPr="00B96C01" w:rsidRDefault="00F300AF" w:rsidP="00ED28B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iCs/>
          <w:sz w:val="24"/>
          <w:szCs w:val="24"/>
        </w:rPr>
        <w:t>Цель</w:t>
      </w:r>
      <w:r w:rsidRPr="00B96C01">
        <w:rPr>
          <w:rFonts w:ascii="Times New Roman" w:hAnsi="Times New Roman"/>
          <w:b/>
          <w:bCs/>
          <w:iCs/>
          <w:sz w:val="24"/>
          <w:szCs w:val="24"/>
        </w:rPr>
        <w:t xml:space="preserve"> </w:t>
      </w:r>
      <w:r w:rsidRPr="00B96C01">
        <w:rPr>
          <w:rFonts w:ascii="Times New Roman" w:hAnsi="Times New Roman"/>
          <w:iCs/>
          <w:sz w:val="24"/>
          <w:szCs w:val="24"/>
        </w:rPr>
        <w:t>дисциплины</w:t>
      </w:r>
      <w:r w:rsidRPr="00B96C01">
        <w:rPr>
          <w:rFonts w:ascii="Times New Roman" w:hAnsi="Times New Roman"/>
          <w:sz w:val="24"/>
          <w:szCs w:val="24"/>
        </w:rPr>
        <w:t xml:space="preserve"> </w:t>
      </w:r>
      <w:r w:rsidRPr="00B96C01">
        <w:rPr>
          <w:rFonts w:ascii="Times New Roman" w:hAnsi="Times New Roman"/>
          <w:spacing w:val="3"/>
          <w:sz w:val="24"/>
          <w:szCs w:val="24"/>
        </w:rPr>
        <w:t xml:space="preserve">– </w:t>
      </w:r>
      <w:r w:rsidRPr="00B96C01">
        <w:rPr>
          <w:rFonts w:ascii="Times New Roman" w:hAnsi="Times New Roman"/>
          <w:sz w:val="24"/>
          <w:szCs w:val="24"/>
          <w:shd w:val="clear" w:color="auto" w:fill="FFFFFF"/>
        </w:rPr>
        <w:t xml:space="preserve">формирование условий для овладения обучающимися практических умений </w:t>
      </w:r>
      <w:r w:rsidRPr="00F300AF">
        <w:rPr>
          <w:rFonts w:ascii="Times New Roman" w:hAnsi="Times New Roman"/>
          <w:sz w:val="24"/>
          <w:szCs w:val="24"/>
        </w:rPr>
        <w:t>к управлению человеческими ресурсами в гостиницах и аналогичных средствах размещения</w:t>
      </w:r>
      <w:r>
        <w:rPr>
          <w:rFonts w:ascii="Times New Roman" w:hAnsi="Times New Roman"/>
          <w:sz w:val="24"/>
          <w:szCs w:val="24"/>
        </w:rPr>
        <w:t xml:space="preserve"> , а также инфраструктурой отеля</w:t>
      </w:r>
      <w:r w:rsidRPr="00B96C01">
        <w:rPr>
          <w:rFonts w:ascii="Times New Roman" w:hAnsi="Times New Roman"/>
          <w:sz w:val="24"/>
          <w:szCs w:val="24"/>
        </w:rPr>
        <w:t>.</w:t>
      </w:r>
    </w:p>
    <w:p w14:paraId="6991E38E" w14:textId="77777777" w:rsidR="00F300AF" w:rsidRPr="00B96C01" w:rsidRDefault="00F300AF" w:rsidP="00ED28B3">
      <w:pPr>
        <w:spacing w:after="0" w:line="360" w:lineRule="auto"/>
        <w:ind w:firstLine="709"/>
        <w:jc w:val="both"/>
        <w:rPr>
          <w:rFonts w:ascii="Times New Roman" w:hAnsi="Times New Roman"/>
          <w:sz w:val="24"/>
          <w:szCs w:val="24"/>
        </w:rPr>
      </w:pPr>
      <w:r w:rsidRPr="00B96C01">
        <w:rPr>
          <w:rFonts w:ascii="Times New Roman" w:hAnsi="Times New Roman"/>
          <w:sz w:val="24"/>
          <w:szCs w:val="24"/>
        </w:rPr>
        <w:t>Задачи:</w:t>
      </w:r>
    </w:p>
    <w:p w14:paraId="1CD3BBDE" w14:textId="76998702" w:rsidR="00F300AF" w:rsidRDefault="00F300AF" w:rsidP="00ED28B3">
      <w:pPr>
        <w:pStyle w:val="a4"/>
        <w:numPr>
          <w:ilvl w:val="0"/>
          <w:numId w:val="30"/>
        </w:numPr>
        <w:tabs>
          <w:tab w:val="left" w:pos="993"/>
        </w:tabs>
        <w:autoSpaceDE w:val="0"/>
        <w:autoSpaceDN w:val="0"/>
        <w:adjustRightInd w:val="0"/>
        <w:spacing w:after="0" w:line="360" w:lineRule="auto"/>
        <w:ind w:left="0" w:firstLine="709"/>
        <w:jc w:val="both"/>
        <w:rPr>
          <w:rFonts w:ascii="Times New Roman" w:hAnsi="Times New Roman" w:cs="Times New Roman"/>
          <w:sz w:val="24"/>
          <w:szCs w:val="24"/>
        </w:rPr>
      </w:pPr>
      <w:r w:rsidRPr="00B96C01">
        <w:rPr>
          <w:rFonts w:ascii="Times New Roman" w:eastAsia="Times New Roman" w:hAnsi="Times New Roman"/>
          <w:sz w:val="24"/>
          <w:szCs w:val="24"/>
          <w:lang w:eastAsia="ru-RU"/>
        </w:rPr>
        <w:t xml:space="preserve">способствовать формированию у обучающихся </w:t>
      </w:r>
      <w:r w:rsidRPr="00B96C01">
        <w:rPr>
          <w:rFonts w:ascii="Times New Roman" w:hAnsi="Times New Roman" w:cs="Times New Roman"/>
          <w:sz w:val="24"/>
          <w:szCs w:val="24"/>
        </w:rPr>
        <w:t xml:space="preserve">представлений о </w:t>
      </w:r>
      <w:r>
        <w:rPr>
          <w:rFonts w:ascii="Times New Roman" w:hAnsi="Times New Roman" w:cs="Times New Roman"/>
          <w:sz w:val="24"/>
          <w:szCs w:val="24"/>
        </w:rPr>
        <w:t>специфики управленческой деятельности в отелях,</w:t>
      </w:r>
    </w:p>
    <w:p w14:paraId="49EC59BD" w14:textId="132DC14E" w:rsidR="00F300AF" w:rsidRPr="00F300AF" w:rsidRDefault="00F300AF" w:rsidP="00ED28B3">
      <w:pPr>
        <w:numPr>
          <w:ilvl w:val="0"/>
          <w:numId w:val="11"/>
        </w:numPr>
        <w:tabs>
          <w:tab w:val="left" w:pos="993"/>
        </w:tabs>
        <w:autoSpaceDE w:val="0"/>
        <w:autoSpaceDN w:val="0"/>
        <w:adjustRightInd w:val="0"/>
        <w:spacing w:after="0" w:line="360" w:lineRule="auto"/>
        <w:ind w:left="0" w:firstLine="709"/>
        <w:contextualSpacing/>
        <w:jc w:val="both"/>
        <w:rPr>
          <w:rFonts w:ascii="Times New Roman" w:hAnsi="Times New Roman"/>
          <w:b/>
          <w:bCs/>
          <w:sz w:val="24"/>
          <w:szCs w:val="24"/>
        </w:rPr>
      </w:pPr>
      <w:r w:rsidRPr="00F300AF">
        <w:rPr>
          <w:rFonts w:ascii="Times New Roman" w:eastAsia="Times New Roman" w:hAnsi="Times New Roman"/>
          <w:sz w:val="24"/>
          <w:szCs w:val="24"/>
          <w:lang w:eastAsia="ru-RU"/>
        </w:rPr>
        <w:t xml:space="preserve">способствовать формированию у обучающихся умений по оценке работы службы </w:t>
      </w:r>
      <w:r w:rsidRPr="00F300AF">
        <w:rPr>
          <w:rFonts w:ascii="Times New Roman" w:eastAsia="Times New Roman" w:hAnsi="Times New Roman"/>
          <w:sz w:val="24"/>
          <w:szCs w:val="24"/>
          <w:lang w:val="en-GB" w:eastAsia="ru-RU"/>
        </w:rPr>
        <w:t>HR</w:t>
      </w:r>
      <w:r w:rsidRPr="00F300AF">
        <w:rPr>
          <w:rFonts w:ascii="Times New Roman" w:eastAsia="Times New Roman" w:hAnsi="Times New Roman"/>
          <w:sz w:val="24"/>
          <w:szCs w:val="24"/>
          <w:lang w:eastAsia="ru-RU"/>
        </w:rPr>
        <w:t xml:space="preserve"> отеля.</w:t>
      </w:r>
    </w:p>
    <w:p w14:paraId="08A03FAC" w14:textId="77777777" w:rsidR="00ED28B3" w:rsidRDefault="00ED28B3">
      <w:pPr>
        <w:rPr>
          <w:rFonts w:ascii="Times New Roman" w:eastAsiaTheme="minorHAnsi" w:hAnsi="Times New Roman" w:cstheme="minorBidi"/>
          <w:b/>
          <w:bCs/>
          <w:sz w:val="24"/>
          <w:szCs w:val="24"/>
        </w:rPr>
      </w:pPr>
      <w:r>
        <w:rPr>
          <w:rFonts w:ascii="Times New Roman" w:hAnsi="Times New Roman"/>
          <w:b/>
          <w:bCs/>
          <w:sz w:val="24"/>
          <w:szCs w:val="24"/>
        </w:rPr>
        <w:br w:type="page"/>
      </w:r>
    </w:p>
    <w:p w14:paraId="0B3B8DA5" w14:textId="5DB87653" w:rsidR="00F300AF" w:rsidRPr="00B96C01" w:rsidRDefault="00F300AF" w:rsidP="00ED28B3">
      <w:pPr>
        <w:pStyle w:val="a4"/>
        <w:autoSpaceDE w:val="0"/>
        <w:autoSpaceDN w:val="0"/>
        <w:adjustRightInd w:val="0"/>
        <w:spacing w:after="0" w:line="360" w:lineRule="auto"/>
        <w:jc w:val="both"/>
        <w:rPr>
          <w:rFonts w:ascii="Times New Roman" w:hAnsi="Times New Roman"/>
          <w:b/>
          <w:bCs/>
          <w:sz w:val="24"/>
          <w:szCs w:val="24"/>
        </w:rPr>
      </w:pPr>
      <w:r w:rsidRPr="00B96C01">
        <w:rPr>
          <w:rFonts w:ascii="Times New Roman" w:hAnsi="Times New Roman"/>
          <w:b/>
          <w:bCs/>
          <w:sz w:val="24"/>
          <w:szCs w:val="24"/>
        </w:rPr>
        <w:lastRenderedPageBreak/>
        <w:t xml:space="preserve">4. Образовательные результаты </w:t>
      </w:r>
    </w:p>
    <w:p w14:paraId="06B59F3A" w14:textId="77777777" w:rsidR="00F300AF" w:rsidRPr="00B96C01" w:rsidRDefault="00F300AF" w:rsidP="00ED28B3">
      <w:pPr>
        <w:pStyle w:val="a4"/>
        <w:autoSpaceDE w:val="0"/>
        <w:autoSpaceDN w:val="0"/>
        <w:adjustRightInd w:val="0"/>
        <w:spacing w:after="0" w:line="360" w:lineRule="auto"/>
        <w:jc w:val="both"/>
        <w:rPr>
          <w:rFonts w:ascii="Times New Roman" w:hAnsi="Times New Roman"/>
          <w:b/>
          <w:bCs/>
          <w:sz w:val="24"/>
          <w:szCs w:val="24"/>
        </w:rPr>
      </w:pPr>
    </w:p>
    <w:tbl>
      <w:tblPr>
        <w:tblW w:w="5000" w:type="pct"/>
        <w:tblInd w:w="-3" w:type="dxa"/>
        <w:tblLayout w:type="fixed"/>
        <w:tblLook w:val="0000" w:firstRow="0" w:lastRow="0" w:firstColumn="0" w:lastColumn="0" w:noHBand="0" w:noVBand="0"/>
      </w:tblPr>
      <w:tblGrid>
        <w:gridCol w:w="948"/>
        <w:gridCol w:w="1885"/>
        <w:gridCol w:w="1136"/>
        <w:gridCol w:w="1871"/>
        <w:gridCol w:w="2043"/>
        <w:gridCol w:w="1465"/>
      </w:tblGrid>
      <w:tr w:rsidR="00F300AF" w:rsidRPr="00B96C01" w14:paraId="19364CA3" w14:textId="77777777" w:rsidTr="00F300AF">
        <w:trPr>
          <w:trHeight w:val="385"/>
        </w:trPr>
        <w:tc>
          <w:tcPr>
            <w:tcW w:w="948" w:type="dxa"/>
            <w:tcBorders>
              <w:top w:val="single" w:sz="2" w:space="0" w:color="000000"/>
              <w:left w:val="single" w:sz="2" w:space="0" w:color="000000"/>
              <w:bottom w:val="single" w:sz="2" w:space="0" w:color="000000"/>
              <w:right w:val="single" w:sz="2" w:space="0" w:color="000000"/>
            </w:tcBorders>
          </w:tcPr>
          <w:p w14:paraId="00AA34F6" w14:textId="77777777" w:rsidR="00F300AF" w:rsidRPr="00B96C01" w:rsidRDefault="00F300AF" w:rsidP="00F300AF">
            <w:pPr>
              <w:autoSpaceDE w:val="0"/>
              <w:autoSpaceDN w:val="0"/>
              <w:adjustRightInd w:val="0"/>
              <w:spacing w:after="0" w:line="240" w:lineRule="auto"/>
              <w:jc w:val="both"/>
              <w:rPr>
                <w:rFonts w:ascii="Times New Roman" w:hAnsi="Times New Roman"/>
              </w:rPr>
            </w:pPr>
            <w:r w:rsidRPr="00B96C01">
              <w:rPr>
                <w:rFonts w:ascii="Times New Roman" w:hAnsi="Times New Roman"/>
              </w:rPr>
              <w:t>Код ОР модуля</w:t>
            </w:r>
          </w:p>
        </w:tc>
        <w:tc>
          <w:tcPr>
            <w:tcW w:w="1885" w:type="dxa"/>
            <w:tcBorders>
              <w:top w:val="single" w:sz="2" w:space="0" w:color="000000"/>
              <w:left w:val="single" w:sz="2" w:space="0" w:color="000000"/>
              <w:bottom w:val="single" w:sz="2" w:space="0" w:color="000000"/>
              <w:right w:val="single" w:sz="2" w:space="0" w:color="000000"/>
            </w:tcBorders>
          </w:tcPr>
          <w:p w14:paraId="1CBE8062" w14:textId="77777777" w:rsidR="00F300AF" w:rsidRPr="00B96C01" w:rsidRDefault="00F300AF" w:rsidP="00F300AF">
            <w:pPr>
              <w:suppressAutoHyphens/>
              <w:autoSpaceDE w:val="0"/>
              <w:autoSpaceDN w:val="0"/>
              <w:adjustRightInd w:val="0"/>
              <w:spacing w:after="0" w:line="240" w:lineRule="auto"/>
              <w:jc w:val="both"/>
              <w:rPr>
                <w:rFonts w:ascii="Times New Roman" w:hAnsi="Times New Roman"/>
              </w:rPr>
            </w:pPr>
            <w:r w:rsidRPr="00B96C01">
              <w:rPr>
                <w:rFonts w:ascii="Times New Roman" w:hAnsi="Times New Roman"/>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5350003A" w14:textId="77777777" w:rsidR="00F300AF" w:rsidRPr="00B96C01" w:rsidRDefault="00F300AF" w:rsidP="00F300AF">
            <w:pPr>
              <w:autoSpaceDE w:val="0"/>
              <w:autoSpaceDN w:val="0"/>
              <w:adjustRightInd w:val="0"/>
              <w:spacing w:after="0" w:line="240" w:lineRule="auto"/>
              <w:rPr>
                <w:rFonts w:ascii="Times New Roman" w:hAnsi="Times New Roman"/>
              </w:rPr>
            </w:pPr>
            <w:r w:rsidRPr="00B96C01">
              <w:rPr>
                <w:rFonts w:ascii="Times New Roman" w:hAnsi="Times New Roman"/>
              </w:rPr>
              <w:t>Код ОР дисциплины</w:t>
            </w:r>
          </w:p>
        </w:tc>
        <w:tc>
          <w:tcPr>
            <w:tcW w:w="1871" w:type="dxa"/>
            <w:tcBorders>
              <w:top w:val="single" w:sz="2" w:space="0" w:color="000000"/>
              <w:left w:val="single" w:sz="2" w:space="0" w:color="000000"/>
              <w:bottom w:val="single" w:sz="2" w:space="0" w:color="000000"/>
              <w:right w:val="single" w:sz="2" w:space="0" w:color="000000"/>
            </w:tcBorders>
          </w:tcPr>
          <w:p w14:paraId="3F258122" w14:textId="77777777" w:rsidR="00F300AF" w:rsidRPr="00B96C01" w:rsidRDefault="00F300AF" w:rsidP="00F300AF">
            <w:pPr>
              <w:autoSpaceDE w:val="0"/>
              <w:autoSpaceDN w:val="0"/>
              <w:adjustRightInd w:val="0"/>
              <w:spacing w:after="0" w:line="240" w:lineRule="auto"/>
              <w:rPr>
                <w:rFonts w:ascii="Times New Roman" w:hAnsi="Times New Roman"/>
              </w:rPr>
            </w:pPr>
            <w:r w:rsidRPr="00B96C01">
              <w:rPr>
                <w:rFonts w:ascii="Times New Roman" w:hAnsi="Times New Roman"/>
              </w:rPr>
              <w:t>Образовательные результаты дисциплины</w:t>
            </w:r>
          </w:p>
        </w:tc>
        <w:tc>
          <w:tcPr>
            <w:tcW w:w="2043" w:type="dxa"/>
            <w:tcBorders>
              <w:top w:val="single" w:sz="2" w:space="0" w:color="000000"/>
              <w:left w:val="single" w:sz="2" w:space="0" w:color="000000"/>
              <w:bottom w:val="single" w:sz="2" w:space="0" w:color="000000"/>
              <w:right w:val="single" w:sz="2" w:space="0" w:color="000000"/>
            </w:tcBorders>
            <w:shd w:val="clear" w:color="000000" w:fill="FFFFFF"/>
          </w:tcPr>
          <w:p w14:paraId="1CD7BF3C" w14:textId="77777777" w:rsidR="00F300AF" w:rsidRPr="00B96C01" w:rsidRDefault="00F300AF" w:rsidP="00F300AF">
            <w:pPr>
              <w:autoSpaceDE w:val="0"/>
              <w:autoSpaceDN w:val="0"/>
              <w:adjustRightInd w:val="0"/>
              <w:spacing w:after="0" w:line="240" w:lineRule="auto"/>
              <w:jc w:val="both"/>
              <w:rPr>
                <w:rFonts w:ascii="Times New Roman" w:hAnsi="Times New Roman"/>
              </w:rPr>
            </w:pPr>
            <w:r w:rsidRPr="00B96C01">
              <w:rPr>
                <w:rFonts w:ascii="Times New Roman" w:hAnsi="Times New Roman"/>
              </w:rPr>
              <w:t>Код компетенций ОПОП</w:t>
            </w: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14:paraId="1BD01806" w14:textId="77777777" w:rsidR="00F300AF" w:rsidRPr="00B96C01" w:rsidRDefault="00F300AF" w:rsidP="00F300AF">
            <w:pPr>
              <w:autoSpaceDE w:val="0"/>
              <w:autoSpaceDN w:val="0"/>
              <w:adjustRightInd w:val="0"/>
              <w:spacing w:after="0" w:line="240" w:lineRule="auto"/>
              <w:jc w:val="both"/>
              <w:rPr>
                <w:rFonts w:ascii="Times New Roman" w:hAnsi="Times New Roman"/>
              </w:rPr>
            </w:pPr>
            <w:r w:rsidRPr="00B96C01">
              <w:rPr>
                <w:rFonts w:ascii="Times New Roman" w:hAnsi="Times New Roman"/>
              </w:rPr>
              <w:t>Средства оценивания ОР</w:t>
            </w:r>
          </w:p>
        </w:tc>
      </w:tr>
      <w:tr w:rsidR="00F300AF" w:rsidRPr="00B96C01" w14:paraId="03D16FDC" w14:textId="77777777" w:rsidTr="00F300AF">
        <w:trPr>
          <w:trHeight w:val="3478"/>
        </w:trPr>
        <w:tc>
          <w:tcPr>
            <w:tcW w:w="948" w:type="dxa"/>
            <w:tcBorders>
              <w:top w:val="single" w:sz="2" w:space="0" w:color="000000"/>
              <w:left w:val="single" w:sz="2" w:space="0" w:color="000000"/>
              <w:bottom w:val="single" w:sz="2" w:space="0" w:color="000000"/>
              <w:right w:val="single" w:sz="2" w:space="0" w:color="000000"/>
            </w:tcBorders>
          </w:tcPr>
          <w:p w14:paraId="041E2436" w14:textId="77777777" w:rsidR="00F300AF" w:rsidRPr="00741E33" w:rsidRDefault="00F300AF" w:rsidP="00F300AF">
            <w:pPr>
              <w:spacing w:after="0" w:line="240" w:lineRule="auto"/>
              <w:jc w:val="both"/>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ОР.2</w:t>
            </w:r>
          </w:p>
          <w:p w14:paraId="13ADFB1C" w14:textId="77777777" w:rsidR="00F300AF" w:rsidRPr="00B96C01" w:rsidRDefault="00F300AF" w:rsidP="00F300AF">
            <w:pPr>
              <w:spacing w:after="0" w:line="240" w:lineRule="auto"/>
              <w:rPr>
                <w:rFonts w:ascii="Times New Roman" w:hAnsi="Times New Roman"/>
              </w:rPr>
            </w:pPr>
          </w:p>
        </w:tc>
        <w:tc>
          <w:tcPr>
            <w:tcW w:w="1885" w:type="dxa"/>
            <w:tcBorders>
              <w:top w:val="single" w:sz="2" w:space="0" w:color="000000"/>
              <w:left w:val="single" w:sz="2" w:space="0" w:color="000000"/>
              <w:bottom w:val="single" w:sz="2" w:space="0" w:color="000000"/>
              <w:right w:val="single" w:sz="2" w:space="0" w:color="000000"/>
            </w:tcBorders>
          </w:tcPr>
          <w:p w14:paraId="1487164D" w14:textId="5F4F1547" w:rsidR="00F300AF" w:rsidRPr="00B96C01" w:rsidRDefault="00F300AF" w:rsidP="00F300AF">
            <w:pPr>
              <w:pStyle w:val="a4"/>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Демонстрирует умения </w:t>
            </w:r>
            <w:r w:rsidRPr="00AB094A">
              <w:rPr>
                <w:rFonts w:ascii="Times New Roman" w:eastAsia="Times New Roman" w:hAnsi="Times New Roman"/>
                <w:sz w:val="24"/>
                <w:szCs w:val="24"/>
                <w:lang w:eastAsia="ru-RU"/>
              </w:rPr>
              <w:t xml:space="preserve">организовать работу </w:t>
            </w:r>
            <w:r>
              <w:rPr>
                <w:rFonts w:ascii="Times New Roman" w:eastAsia="Times New Roman" w:hAnsi="Times New Roman"/>
                <w:sz w:val="24"/>
                <w:szCs w:val="24"/>
                <w:lang w:eastAsia="ru-RU"/>
              </w:rPr>
              <w:t xml:space="preserve">персонала туристской </w:t>
            </w:r>
            <w:r w:rsidRPr="00AB094A">
              <w:rPr>
                <w:rFonts w:ascii="Times New Roman" w:eastAsia="Times New Roman" w:hAnsi="Times New Roman"/>
                <w:sz w:val="24"/>
                <w:szCs w:val="24"/>
                <w:lang w:eastAsia="ru-RU"/>
              </w:rPr>
              <w:t xml:space="preserve">организации </w:t>
            </w:r>
          </w:p>
        </w:tc>
        <w:tc>
          <w:tcPr>
            <w:tcW w:w="1136" w:type="dxa"/>
            <w:tcBorders>
              <w:top w:val="single" w:sz="2" w:space="0" w:color="000000"/>
              <w:left w:val="single" w:sz="2" w:space="0" w:color="000000"/>
              <w:bottom w:val="single" w:sz="2" w:space="0" w:color="000000"/>
              <w:right w:val="single" w:sz="2" w:space="0" w:color="000000"/>
            </w:tcBorders>
          </w:tcPr>
          <w:p w14:paraId="1D6F3322" w14:textId="37B82392" w:rsidR="00F300AF" w:rsidRPr="00B96C01" w:rsidRDefault="00F300AF" w:rsidP="00F300AF">
            <w:pPr>
              <w:spacing w:after="0" w:line="240" w:lineRule="auto"/>
              <w:rPr>
                <w:rFonts w:ascii="Times New Roman" w:hAnsi="Times New Roman"/>
                <w:bCs/>
                <w:color w:val="000000"/>
              </w:rPr>
            </w:pPr>
            <w:r w:rsidRPr="00B96C01">
              <w:rPr>
                <w:rFonts w:ascii="Times New Roman" w:hAnsi="Times New Roman"/>
              </w:rPr>
              <w:t xml:space="preserve">ОР. </w:t>
            </w:r>
            <w:r w:rsidR="00ED28B3">
              <w:rPr>
                <w:rFonts w:ascii="Times New Roman" w:hAnsi="Times New Roman"/>
              </w:rPr>
              <w:t>2.5.1</w:t>
            </w:r>
          </w:p>
        </w:tc>
        <w:tc>
          <w:tcPr>
            <w:tcW w:w="1871" w:type="dxa"/>
            <w:tcBorders>
              <w:top w:val="single" w:sz="2" w:space="0" w:color="000000"/>
              <w:left w:val="single" w:sz="2" w:space="0" w:color="000000"/>
              <w:bottom w:val="single" w:sz="2" w:space="0" w:color="000000"/>
              <w:right w:val="single" w:sz="2" w:space="0" w:color="000000"/>
            </w:tcBorders>
          </w:tcPr>
          <w:p w14:paraId="4E096ACE" w14:textId="6E5EC47A" w:rsidR="00F300AF" w:rsidRPr="00B96C01" w:rsidRDefault="00F300AF" w:rsidP="00F300AF">
            <w:pPr>
              <w:autoSpaceDE w:val="0"/>
              <w:autoSpaceDN w:val="0"/>
              <w:adjustRightInd w:val="0"/>
              <w:spacing w:after="0" w:line="240" w:lineRule="auto"/>
              <w:rPr>
                <w:rFonts w:ascii="Times New Roman" w:hAnsi="Times New Roman"/>
              </w:rPr>
            </w:pPr>
            <w:r w:rsidRPr="00B96C01">
              <w:rPr>
                <w:rFonts w:ascii="Times New Roman" w:hAnsi="Times New Roman"/>
              </w:rPr>
              <w:t xml:space="preserve">Демонстрирует навыки </w:t>
            </w:r>
            <w:r>
              <w:rPr>
                <w:rFonts w:ascii="Times New Roman" w:hAnsi="Times New Roman"/>
              </w:rPr>
              <w:t>управления современным отелем на всех уровнях</w:t>
            </w:r>
          </w:p>
        </w:tc>
        <w:tc>
          <w:tcPr>
            <w:tcW w:w="2043" w:type="dxa"/>
            <w:tcBorders>
              <w:top w:val="single" w:sz="2" w:space="0" w:color="000000"/>
              <w:left w:val="single" w:sz="2" w:space="0" w:color="000000"/>
              <w:bottom w:val="single" w:sz="2" w:space="0" w:color="000000"/>
              <w:right w:val="single" w:sz="2" w:space="0" w:color="000000"/>
            </w:tcBorders>
            <w:shd w:val="clear" w:color="auto" w:fill="auto"/>
          </w:tcPr>
          <w:p w14:paraId="5A53374D" w14:textId="4838E140" w:rsidR="00F300AF" w:rsidRPr="00B96C01" w:rsidRDefault="00F300AF" w:rsidP="00F300AF">
            <w:pPr>
              <w:spacing w:after="0" w:line="240" w:lineRule="auto"/>
              <w:rPr>
                <w:rFonts w:ascii="Times New Roman" w:hAnsi="Times New Roman"/>
              </w:rPr>
            </w:pPr>
            <w:r w:rsidRPr="00AB094A">
              <w:rPr>
                <w:rFonts w:ascii="Times New Roman" w:hAnsi="Times New Roman"/>
                <w:sz w:val="24"/>
                <w:szCs w:val="24"/>
              </w:rPr>
              <w:t>ПК. 1.1 Осуществляет подбор персонала туристского предприятия в соответствии с профессиональными задачами деятельности</w:t>
            </w: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14:paraId="457D7657" w14:textId="77777777" w:rsidR="00F300AF" w:rsidRPr="00B96C01" w:rsidRDefault="00F300AF" w:rsidP="00F300AF">
            <w:pPr>
              <w:spacing w:after="0" w:line="240" w:lineRule="auto"/>
              <w:rPr>
                <w:rFonts w:ascii="Times New Roman" w:hAnsi="Times New Roman"/>
              </w:rPr>
            </w:pPr>
            <w:r w:rsidRPr="00B96C01">
              <w:rPr>
                <w:rFonts w:ascii="Times New Roman" w:hAnsi="Times New Roman"/>
              </w:rPr>
              <w:t>Кейс-задание</w:t>
            </w:r>
            <w:r>
              <w:rPr>
                <w:rFonts w:ascii="Times New Roman" w:hAnsi="Times New Roman"/>
              </w:rPr>
              <w:t>, тест</w:t>
            </w:r>
          </w:p>
          <w:p w14:paraId="7931BA9F" w14:textId="77777777" w:rsidR="00F300AF" w:rsidRPr="00B96C01" w:rsidRDefault="00F300AF" w:rsidP="00F300AF">
            <w:pPr>
              <w:spacing w:after="0" w:line="240" w:lineRule="auto"/>
              <w:rPr>
                <w:rFonts w:ascii="Times New Roman" w:hAnsi="Times New Roman"/>
              </w:rPr>
            </w:pPr>
          </w:p>
        </w:tc>
      </w:tr>
    </w:tbl>
    <w:p w14:paraId="14BCF569" w14:textId="77777777" w:rsidR="00F300AF" w:rsidRPr="00B96C01" w:rsidRDefault="00F300AF" w:rsidP="00F300AF">
      <w:pPr>
        <w:pStyle w:val="a4"/>
        <w:autoSpaceDE w:val="0"/>
        <w:autoSpaceDN w:val="0"/>
        <w:adjustRightInd w:val="0"/>
        <w:spacing w:after="0" w:line="240" w:lineRule="auto"/>
        <w:jc w:val="both"/>
        <w:rPr>
          <w:rFonts w:ascii="Times New Roman" w:hAnsi="Times New Roman"/>
          <w:b/>
          <w:bCs/>
          <w:sz w:val="24"/>
          <w:szCs w:val="24"/>
        </w:rPr>
      </w:pPr>
    </w:p>
    <w:p w14:paraId="4EEA4B43" w14:textId="77777777" w:rsidR="00F300AF" w:rsidRPr="00B96C01" w:rsidRDefault="00F300AF" w:rsidP="00F300AF">
      <w:pPr>
        <w:pStyle w:val="a4"/>
        <w:autoSpaceDE w:val="0"/>
        <w:autoSpaceDN w:val="0"/>
        <w:adjustRightInd w:val="0"/>
        <w:spacing w:after="0" w:line="240" w:lineRule="auto"/>
        <w:jc w:val="both"/>
        <w:rPr>
          <w:rFonts w:ascii="Times New Roman" w:hAnsi="Times New Roman"/>
          <w:b/>
          <w:bCs/>
          <w:sz w:val="24"/>
          <w:szCs w:val="24"/>
        </w:rPr>
      </w:pPr>
      <w:r w:rsidRPr="00B96C01">
        <w:rPr>
          <w:rFonts w:ascii="Times New Roman" w:hAnsi="Times New Roman"/>
          <w:b/>
          <w:bCs/>
          <w:sz w:val="24"/>
          <w:szCs w:val="24"/>
        </w:rPr>
        <w:t>5. Содержание дисциплины</w:t>
      </w:r>
    </w:p>
    <w:p w14:paraId="0D5615B2" w14:textId="77777777" w:rsidR="00F300AF" w:rsidRDefault="00F300AF" w:rsidP="00F300AF">
      <w:pPr>
        <w:pStyle w:val="a4"/>
        <w:autoSpaceDE w:val="0"/>
        <w:autoSpaceDN w:val="0"/>
        <w:adjustRightInd w:val="0"/>
        <w:spacing w:after="0" w:line="240" w:lineRule="auto"/>
        <w:jc w:val="both"/>
        <w:rPr>
          <w:rFonts w:ascii="Times New Roman" w:hAnsi="Times New Roman"/>
          <w:bCs/>
          <w:i/>
          <w:sz w:val="24"/>
          <w:szCs w:val="24"/>
        </w:rPr>
      </w:pPr>
      <w:r w:rsidRPr="00B96C01">
        <w:rPr>
          <w:rFonts w:ascii="Times New Roman" w:hAnsi="Times New Roman"/>
          <w:bCs/>
          <w:i/>
          <w:sz w:val="24"/>
          <w:szCs w:val="24"/>
        </w:rPr>
        <w:t>5.1. Тематический план</w:t>
      </w:r>
    </w:p>
    <w:p w14:paraId="3A8B04A9" w14:textId="77777777" w:rsidR="00F300AF" w:rsidRDefault="00F300AF" w:rsidP="00F300AF">
      <w:pPr>
        <w:pStyle w:val="a4"/>
        <w:autoSpaceDE w:val="0"/>
        <w:autoSpaceDN w:val="0"/>
        <w:adjustRightInd w:val="0"/>
        <w:spacing w:after="0" w:line="240" w:lineRule="auto"/>
        <w:jc w:val="both"/>
        <w:rPr>
          <w:rFonts w:ascii="Times New Roman" w:hAnsi="Times New Roman"/>
          <w:bCs/>
          <w:i/>
          <w:sz w:val="24"/>
          <w:szCs w:val="24"/>
        </w:rPr>
      </w:pPr>
    </w:p>
    <w:tbl>
      <w:tblPr>
        <w:tblW w:w="5150" w:type="pct"/>
        <w:tblLayout w:type="fixed"/>
        <w:tblLook w:val="0000" w:firstRow="0" w:lastRow="0" w:firstColumn="0" w:lastColumn="0" w:noHBand="0" w:noVBand="0"/>
      </w:tblPr>
      <w:tblGrid>
        <w:gridCol w:w="2996"/>
        <w:gridCol w:w="557"/>
        <w:gridCol w:w="695"/>
        <w:gridCol w:w="557"/>
        <w:gridCol w:w="695"/>
        <w:gridCol w:w="557"/>
        <w:gridCol w:w="698"/>
        <w:gridCol w:w="969"/>
        <w:gridCol w:w="832"/>
        <w:gridCol w:w="1072"/>
      </w:tblGrid>
      <w:tr w:rsidR="00F300AF" w:rsidRPr="006D775D" w14:paraId="5D93343B" w14:textId="77777777" w:rsidTr="00F300AF">
        <w:trPr>
          <w:trHeight w:val="203"/>
        </w:trPr>
        <w:tc>
          <w:tcPr>
            <w:tcW w:w="2996" w:type="dxa"/>
            <w:vMerge w:val="restart"/>
            <w:tcBorders>
              <w:top w:val="single" w:sz="2" w:space="0" w:color="000000"/>
              <w:left w:val="single" w:sz="2" w:space="0" w:color="000000"/>
              <w:right w:val="single" w:sz="2" w:space="0" w:color="000000"/>
            </w:tcBorders>
          </w:tcPr>
          <w:p w14:paraId="023EADAD" w14:textId="77777777" w:rsidR="00F300AF" w:rsidRPr="006D775D"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Наименование темы</w:t>
            </w:r>
          </w:p>
        </w:tc>
        <w:tc>
          <w:tcPr>
            <w:tcW w:w="4728" w:type="dxa"/>
            <w:gridSpan w:val="7"/>
            <w:tcBorders>
              <w:top w:val="single" w:sz="2" w:space="0" w:color="000000"/>
              <w:left w:val="single" w:sz="2" w:space="0" w:color="000000"/>
              <w:bottom w:val="single" w:sz="4" w:space="0" w:color="auto"/>
              <w:right w:val="single" w:sz="2" w:space="0" w:color="000000"/>
            </w:tcBorders>
          </w:tcPr>
          <w:p w14:paraId="39997700" w14:textId="77777777" w:rsidR="00F300AF" w:rsidRPr="006D775D"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Контактная работа</w:t>
            </w:r>
          </w:p>
        </w:tc>
        <w:tc>
          <w:tcPr>
            <w:tcW w:w="832" w:type="dxa"/>
            <w:vMerge w:val="restart"/>
            <w:tcBorders>
              <w:top w:val="single" w:sz="2" w:space="0" w:color="000000"/>
              <w:left w:val="single" w:sz="2" w:space="0" w:color="000000"/>
              <w:right w:val="single" w:sz="2" w:space="0" w:color="000000"/>
            </w:tcBorders>
          </w:tcPr>
          <w:p w14:paraId="4F771AD6" w14:textId="77777777" w:rsidR="00F300AF" w:rsidRPr="006D775D"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Самостоятельная работа</w:t>
            </w:r>
          </w:p>
        </w:tc>
        <w:tc>
          <w:tcPr>
            <w:tcW w:w="1072" w:type="dxa"/>
            <w:vMerge w:val="restart"/>
            <w:tcBorders>
              <w:top w:val="single" w:sz="2" w:space="0" w:color="000000"/>
              <w:left w:val="single" w:sz="2" w:space="0" w:color="000000"/>
              <w:right w:val="single" w:sz="2" w:space="0" w:color="000000"/>
            </w:tcBorders>
            <w:shd w:val="clear" w:color="000000" w:fill="FFFFFF"/>
          </w:tcPr>
          <w:p w14:paraId="274D5A70" w14:textId="77777777" w:rsidR="00F300AF" w:rsidRPr="006D775D"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Всего часов по дисциплине</w:t>
            </w:r>
          </w:p>
        </w:tc>
      </w:tr>
      <w:tr w:rsidR="00F300AF" w:rsidRPr="006D775D" w14:paraId="5F597846" w14:textId="77777777" w:rsidTr="00F300AF">
        <w:trPr>
          <w:trHeight w:val="160"/>
        </w:trPr>
        <w:tc>
          <w:tcPr>
            <w:tcW w:w="2996" w:type="dxa"/>
            <w:vMerge/>
            <w:tcBorders>
              <w:left w:val="single" w:sz="2" w:space="0" w:color="000000"/>
              <w:right w:val="single" w:sz="2" w:space="0" w:color="000000"/>
            </w:tcBorders>
          </w:tcPr>
          <w:p w14:paraId="7347A874" w14:textId="77777777" w:rsidR="00F300AF" w:rsidRPr="006D775D"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759" w:type="dxa"/>
            <w:gridSpan w:val="6"/>
            <w:tcBorders>
              <w:top w:val="single" w:sz="4" w:space="0" w:color="auto"/>
              <w:left w:val="single" w:sz="2" w:space="0" w:color="000000"/>
              <w:right w:val="single" w:sz="2" w:space="0" w:color="000000"/>
            </w:tcBorders>
          </w:tcPr>
          <w:p w14:paraId="1F164EFF" w14:textId="77777777" w:rsidR="00F300AF" w:rsidRPr="006D775D"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Аудиторная работа</w:t>
            </w:r>
          </w:p>
        </w:tc>
        <w:tc>
          <w:tcPr>
            <w:tcW w:w="969" w:type="dxa"/>
            <w:vMerge w:val="restart"/>
            <w:tcBorders>
              <w:top w:val="single" w:sz="2" w:space="0" w:color="000000"/>
              <w:left w:val="single" w:sz="2" w:space="0" w:color="000000"/>
              <w:right w:val="single" w:sz="2" w:space="0" w:color="000000"/>
            </w:tcBorders>
            <w:shd w:val="clear" w:color="000000" w:fill="FFFFFF"/>
          </w:tcPr>
          <w:p w14:paraId="35E152FF" w14:textId="77777777" w:rsidR="00F300AF" w:rsidRPr="006D775D" w:rsidRDefault="00F300AF" w:rsidP="00F300AF">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Контактная СР </w:t>
            </w:r>
          </w:p>
          <w:p w14:paraId="2039C99F" w14:textId="77777777" w:rsidR="00F300AF" w:rsidRPr="006D775D" w:rsidRDefault="00F300AF" w:rsidP="00F300AF">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(в т.ч. </w:t>
            </w:r>
          </w:p>
          <w:p w14:paraId="63F88917" w14:textId="77777777" w:rsidR="00F300AF" w:rsidRPr="006D775D"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 ЭИОС)</w:t>
            </w:r>
          </w:p>
        </w:tc>
        <w:tc>
          <w:tcPr>
            <w:tcW w:w="832" w:type="dxa"/>
            <w:vMerge/>
            <w:tcBorders>
              <w:left w:val="single" w:sz="2" w:space="0" w:color="000000"/>
              <w:right w:val="single" w:sz="2" w:space="0" w:color="000000"/>
            </w:tcBorders>
          </w:tcPr>
          <w:p w14:paraId="50B01743" w14:textId="77777777" w:rsidR="00F300AF" w:rsidRPr="006D775D"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2" w:type="dxa"/>
            <w:vMerge/>
            <w:tcBorders>
              <w:left w:val="single" w:sz="2" w:space="0" w:color="000000"/>
              <w:right w:val="single" w:sz="2" w:space="0" w:color="000000"/>
            </w:tcBorders>
            <w:shd w:val="clear" w:color="000000" w:fill="FFFFFF"/>
          </w:tcPr>
          <w:p w14:paraId="0E79525D" w14:textId="77777777" w:rsidR="00F300AF" w:rsidRPr="006D775D"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F300AF" w:rsidRPr="006D775D" w14:paraId="54D1E8B1" w14:textId="77777777" w:rsidTr="00F300AF">
        <w:trPr>
          <w:cantSplit/>
          <w:trHeight w:val="1856"/>
        </w:trPr>
        <w:tc>
          <w:tcPr>
            <w:tcW w:w="2996" w:type="dxa"/>
            <w:vMerge/>
            <w:tcBorders>
              <w:left w:val="single" w:sz="2" w:space="0" w:color="000000"/>
              <w:bottom w:val="single" w:sz="2" w:space="0" w:color="000000"/>
              <w:right w:val="single" w:sz="2" w:space="0" w:color="000000"/>
            </w:tcBorders>
            <w:vAlign w:val="center"/>
          </w:tcPr>
          <w:p w14:paraId="06680201" w14:textId="77777777" w:rsidR="00F300AF" w:rsidRPr="006D775D" w:rsidRDefault="00F300AF" w:rsidP="00F300AF">
            <w:pPr>
              <w:autoSpaceDE w:val="0"/>
              <w:autoSpaceDN w:val="0"/>
              <w:adjustRightInd w:val="0"/>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5F219B68" w14:textId="77777777" w:rsidR="00F300AF" w:rsidRPr="006D775D" w:rsidRDefault="00F300AF"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Лекции</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2753C3B8" w14:textId="77777777" w:rsidR="00F300AF" w:rsidRPr="006D775D" w:rsidRDefault="00F300AF"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538822A3" w14:textId="77777777" w:rsidR="00F300AF" w:rsidRPr="006D775D" w:rsidRDefault="00F300AF"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Семинары</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28A5BB48" w14:textId="77777777" w:rsidR="00F300AF" w:rsidRPr="006D775D" w:rsidRDefault="00F300AF"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790E7A7E" w14:textId="77777777" w:rsidR="00F300AF" w:rsidRPr="006D775D" w:rsidRDefault="00F300AF"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Лабораторные</w:t>
            </w:r>
          </w:p>
        </w:tc>
        <w:tc>
          <w:tcPr>
            <w:tcW w:w="698" w:type="dxa"/>
            <w:tcBorders>
              <w:top w:val="single" w:sz="2" w:space="0" w:color="000000"/>
              <w:left w:val="single" w:sz="2" w:space="0" w:color="000000"/>
              <w:bottom w:val="single" w:sz="2" w:space="0" w:color="000000"/>
              <w:right w:val="single" w:sz="2" w:space="0" w:color="000000"/>
            </w:tcBorders>
            <w:textDirection w:val="btLr"/>
          </w:tcPr>
          <w:p w14:paraId="3B7E1C99" w14:textId="77777777" w:rsidR="00F300AF" w:rsidRPr="006D775D" w:rsidRDefault="00F300AF" w:rsidP="00F300AF">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969" w:type="dxa"/>
            <w:vMerge/>
            <w:tcBorders>
              <w:left w:val="single" w:sz="2" w:space="0" w:color="000000"/>
              <w:bottom w:val="single" w:sz="2" w:space="0" w:color="000000"/>
              <w:right w:val="single" w:sz="2" w:space="0" w:color="000000"/>
            </w:tcBorders>
            <w:shd w:val="clear" w:color="000000" w:fill="FFFFFF"/>
          </w:tcPr>
          <w:p w14:paraId="701BF7EA" w14:textId="77777777" w:rsidR="00F300AF" w:rsidRPr="006D775D" w:rsidRDefault="00F300AF" w:rsidP="00F300AF">
            <w:pPr>
              <w:autoSpaceDE w:val="0"/>
              <w:autoSpaceDN w:val="0"/>
              <w:adjustRightInd w:val="0"/>
              <w:rPr>
                <w:rFonts w:ascii="Times New Roman" w:eastAsia="Times New Roman" w:hAnsi="Times New Roman"/>
                <w:sz w:val="24"/>
                <w:szCs w:val="24"/>
                <w:lang w:eastAsia="ru-RU"/>
              </w:rPr>
            </w:pPr>
          </w:p>
        </w:tc>
        <w:tc>
          <w:tcPr>
            <w:tcW w:w="832" w:type="dxa"/>
            <w:tcBorders>
              <w:left w:val="single" w:sz="2" w:space="0" w:color="000000"/>
              <w:bottom w:val="single" w:sz="2" w:space="0" w:color="000000"/>
              <w:right w:val="single" w:sz="2" w:space="0" w:color="000000"/>
            </w:tcBorders>
            <w:shd w:val="clear" w:color="000000" w:fill="FFFFFF"/>
            <w:vAlign w:val="center"/>
          </w:tcPr>
          <w:p w14:paraId="7C02C025" w14:textId="77777777" w:rsidR="00F300AF" w:rsidRPr="006D775D" w:rsidRDefault="00F300AF" w:rsidP="00F300AF">
            <w:pPr>
              <w:autoSpaceDE w:val="0"/>
              <w:autoSpaceDN w:val="0"/>
              <w:adjustRightInd w:val="0"/>
              <w:rPr>
                <w:rFonts w:ascii="Times New Roman" w:eastAsia="Times New Roman" w:hAnsi="Times New Roman"/>
                <w:sz w:val="24"/>
                <w:szCs w:val="24"/>
                <w:lang w:eastAsia="ru-RU"/>
              </w:rPr>
            </w:pPr>
          </w:p>
        </w:tc>
        <w:tc>
          <w:tcPr>
            <w:tcW w:w="1072" w:type="dxa"/>
            <w:tcBorders>
              <w:left w:val="single" w:sz="2" w:space="0" w:color="000000"/>
              <w:bottom w:val="single" w:sz="2" w:space="0" w:color="000000"/>
              <w:right w:val="single" w:sz="2" w:space="0" w:color="000000"/>
            </w:tcBorders>
            <w:shd w:val="clear" w:color="000000" w:fill="FFFFFF"/>
            <w:vAlign w:val="center"/>
          </w:tcPr>
          <w:p w14:paraId="10923A43" w14:textId="77777777" w:rsidR="00F300AF" w:rsidRPr="006D775D" w:rsidRDefault="00F300AF" w:rsidP="00F300AF">
            <w:pPr>
              <w:autoSpaceDE w:val="0"/>
              <w:autoSpaceDN w:val="0"/>
              <w:adjustRightInd w:val="0"/>
              <w:rPr>
                <w:rFonts w:ascii="Times New Roman" w:eastAsia="Times New Roman" w:hAnsi="Times New Roman"/>
                <w:sz w:val="24"/>
                <w:szCs w:val="24"/>
                <w:lang w:eastAsia="ru-RU"/>
              </w:rPr>
            </w:pPr>
          </w:p>
        </w:tc>
      </w:tr>
      <w:tr w:rsidR="00F300AF" w:rsidRPr="006D775D" w14:paraId="6BED84A2"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13D8ABAA" w14:textId="45BB9F88" w:rsidR="00F300AF" w:rsidRPr="006D775D" w:rsidRDefault="00F300AF" w:rsidP="00F300AF">
            <w:pPr>
              <w:autoSpaceDE w:val="0"/>
              <w:autoSpaceDN w:val="0"/>
              <w:adjustRightInd w:val="0"/>
              <w:spacing w:after="0" w:line="240" w:lineRule="auto"/>
              <w:jc w:val="both"/>
              <w:rPr>
                <w:rFonts w:ascii="Times New Roman" w:eastAsia="Times New Roman" w:hAnsi="Times New Roman"/>
                <w:sz w:val="24"/>
                <w:szCs w:val="24"/>
                <w:lang w:eastAsia="ru-RU"/>
              </w:rPr>
            </w:pPr>
            <w:r w:rsidRPr="00B96C01">
              <w:rPr>
                <w:rFonts w:ascii="Times New Roman" w:hAnsi="Times New Roman"/>
                <w:b/>
                <w:bCs/>
                <w:sz w:val="24"/>
                <w:szCs w:val="24"/>
              </w:rPr>
              <w:t xml:space="preserve">Раздел 1. </w:t>
            </w:r>
            <w:r w:rsidRPr="00F300AF">
              <w:rPr>
                <w:rFonts w:ascii="Times New Roman" w:hAnsi="Times New Roman"/>
                <w:b/>
                <w:color w:val="000000"/>
                <w:sz w:val="24"/>
                <w:szCs w:val="24"/>
              </w:rPr>
              <w:t>Гостиничный менеджмент</w:t>
            </w:r>
          </w:p>
        </w:tc>
        <w:tc>
          <w:tcPr>
            <w:tcW w:w="557" w:type="dxa"/>
            <w:tcBorders>
              <w:top w:val="single" w:sz="2" w:space="0" w:color="000000"/>
              <w:left w:val="single" w:sz="2" w:space="0" w:color="000000"/>
              <w:bottom w:val="single" w:sz="2" w:space="0" w:color="000000"/>
              <w:right w:val="single" w:sz="2" w:space="0" w:color="000000"/>
            </w:tcBorders>
            <w:vAlign w:val="center"/>
          </w:tcPr>
          <w:p w14:paraId="7A3E58AB" w14:textId="77777777" w:rsidR="00F300AF" w:rsidRPr="00A808A4" w:rsidRDefault="00F300A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44DC9600"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D735DD5"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w:t>
            </w:r>
          </w:p>
        </w:tc>
        <w:tc>
          <w:tcPr>
            <w:tcW w:w="695" w:type="dxa"/>
            <w:tcBorders>
              <w:top w:val="single" w:sz="2" w:space="0" w:color="000000"/>
              <w:left w:val="single" w:sz="2" w:space="0" w:color="000000"/>
              <w:bottom w:val="single" w:sz="2" w:space="0" w:color="000000"/>
              <w:right w:val="single" w:sz="2" w:space="0" w:color="000000"/>
            </w:tcBorders>
            <w:vAlign w:val="center"/>
          </w:tcPr>
          <w:p w14:paraId="2DE39A6F"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FA856F0"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481BFB05"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79D3BE" w14:textId="70EC082B" w:rsidR="00F300AF" w:rsidRPr="00DC5883"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BD1391" w14:textId="2DBA8582"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38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A458BF" w14:textId="2CFE47FF" w:rsidR="00F300AF" w:rsidRPr="006633B8" w:rsidRDefault="001C14C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52</w:t>
            </w:r>
          </w:p>
        </w:tc>
      </w:tr>
      <w:tr w:rsidR="00F300AF" w:rsidRPr="006D775D" w14:paraId="645D3B53"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120619CA" w14:textId="7841AAA2" w:rsidR="00F300AF" w:rsidRPr="006D775D" w:rsidRDefault="00F300AF" w:rsidP="00F300AF">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 xml:space="preserve">Тема 1.1. </w:t>
            </w:r>
            <w:r w:rsidR="001C14CF">
              <w:rPr>
                <w:rFonts w:ascii="Times New Roman" w:hAnsi="Times New Roman"/>
                <w:sz w:val="24"/>
                <w:szCs w:val="24"/>
              </w:rPr>
              <w:t>Сущность и содержание гостиничного менеджмента</w:t>
            </w:r>
          </w:p>
        </w:tc>
        <w:tc>
          <w:tcPr>
            <w:tcW w:w="557" w:type="dxa"/>
            <w:tcBorders>
              <w:top w:val="single" w:sz="2" w:space="0" w:color="000000"/>
              <w:left w:val="single" w:sz="2" w:space="0" w:color="000000"/>
              <w:bottom w:val="single" w:sz="2" w:space="0" w:color="000000"/>
              <w:right w:val="single" w:sz="2" w:space="0" w:color="000000"/>
            </w:tcBorders>
            <w:vAlign w:val="center"/>
          </w:tcPr>
          <w:p w14:paraId="0F181342"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29A77949"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8E4A2BD"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1643EF80"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747B5E0"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25192AF1"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912DDA"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98D6EA" w14:textId="5A9CE2A9"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79BD3B" w14:textId="0E3578A4"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F300AF" w:rsidRPr="006D775D" w14:paraId="738C91B6"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67B9D683" w14:textId="555FF2FE" w:rsidR="00F300AF" w:rsidRPr="006D775D" w:rsidRDefault="00F300AF" w:rsidP="001C14CF">
            <w:pPr>
              <w:shd w:val="clear" w:color="auto" w:fill="FFFFFF"/>
              <w:spacing w:after="0" w:line="240" w:lineRule="auto"/>
              <w:jc w:val="both"/>
              <w:rPr>
                <w:rFonts w:ascii="Times New Roman" w:eastAsia="Times New Roman" w:hAnsi="Times New Roman"/>
                <w:bCs/>
                <w:sz w:val="24"/>
                <w:szCs w:val="24"/>
                <w:lang w:eastAsia="ru-RU"/>
              </w:rPr>
            </w:pPr>
            <w:r w:rsidRPr="00B96C01">
              <w:rPr>
                <w:rFonts w:ascii="Times New Roman" w:hAnsi="Times New Roman"/>
                <w:sz w:val="24"/>
                <w:szCs w:val="24"/>
              </w:rPr>
              <w:t xml:space="preserve">Тема 1.2. </w:t>
            </w:r>
            <w:r w:rsidR="001C14CF" w:rsidRPr="001C14CF">
              <w:rPr>
                <w:rFonts w:ascii="Times New Roman" w:hAnsi="Times New Roman"/>
                <w:sz w:val="24"/>
                <w:szCs w:val="24"/>
              </w:rPr>
              <w:t>Эффективность управления в гостиницах и аналогичных средствах размещения</w:t>
            </w:r>
          </w:p>
        </w:tc>
        <w:tc>
          <w:tcPr>
            <w:tcW w:w="557" w:type="dxa"/>
            <w:tcBorders>
              <w:top w:val="single" w:sz="2" w:space="0" w:color="000000"/>
              <w:left w:val="single" w:sz="2" w:space="0" w:color="000000"/>
              <w:bottom w:val="single" w:sz="2" w:space="0" w:color="000000"/>
              <w:right w:val="single" w:sz="2" w:space="0" w:color="000000"/>
            </w:tcBorders>
            <w:vAlign w:val="center"/>
          </w:tcPr>
          <w:p w14:paraId="5F6746FD"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181B4B3A"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A21B873"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2AADFF73"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02DB94A"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252A35E9"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62E005" w14:textId="3D06C31F"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38F861" w14:textId="51B1FA2C"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9D95E6" w14:textId="1BC9349F"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F300AF" w:rsidRPr="006D775D" w14:paraId="258EBCB8"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72BEE861" w14:textId="09B18979" w:rsidR="00F300AF" w:rsidRPr="006D775D" w:rsidRDefault="00F300AF" w:rsidP="00F300AF">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b/>
                <w:bCs/>
                <w:sz w:val="24"/>
                <w:szCs w:val="24"/>
              </w:rPr>
              <w:t xml:space="preserve">Раздел 2. </w:t>
            </w:r>
            <w:r w:rsidRPr="00F300AF">
              <w:rPr>
                <w:rFonts w:ascii="Times New Roman" w:hAnsi="Times New Roman"/>
                <w:b/>
                <w:sz w:val="24"/>
                <w:szCs w:val="24"/>
              </w:rPr>
              <w:t>Управление человеческими ресурсами в</w:t>
            </w:r>
            <w:r>
              <w:rPr>
                <w:rFonts w:ascii="Times New Roman" w:hAnsi="Times New Roman"/>
                <w:b/>
                <w:sz w:val="24"/>
                <w:szCs w:val="24"/>
              </w:rPr>
              <w:t xml:space="preserve"> </w:t>
            </w:r>
            <w:r w:rsidRPr="00F300AF">
              <w:rPr>
                <w:rFonts w:ascii="Times New Roman" w:hAnsi="Times New Roman"/>
                <w:b/>
                <w:sz w:val="24"/>
                <w:szCs w:val="24"/>
              </w:rPr>
              <w:t>гостинице</w:t>
            </w:r>
          </w:p>
        </w:tc>
        <w:tc>
          <w:tcPr>
            <w:tcW w:w="557" w:type="dxa"/>
            <w:tcBorders>
              <w:top w:val="single" w:sz="2" w:space="0" w:color="000000"/>
              <w:left w:val="single" w:sz="2" w:space="0" w:color="000000"/>
              <w:bottom w:val="single" w:sz="2" w:space="0" w:color="000000"/>
              <w:right w:val="single" w:sz="2" w:space="0" w:color="000000"/>
            </w:tcBorders>
            <w:vAlign w:val="center"/>
          </w:tcPr>
          <w:p w14:paraId="20E5B56B"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276D9E2B"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359985C" w14:textId="3E8DB9B6" w:rsidR="00F300AF" w:rsidRPr="006633B8" w:rsidRDefault="001C14C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hAnsi="Times New Roman"/>
                <w:b/>
                <w:bCs/>
                <w:sz w:val="24"/>
                <w:szCs w:val="24"/>
              </w:rPr>
              <w:t>10</w:t>
            </w:r>
          </w:p>
        </w:tc>
        <w:tc>
          <w:tcPr>
            <w:tcW w:w="695" w:type="dxa"/>
            <w:tcBorders>
              <w:top w:val="single" w:sz="2" w:space="0" w:color="000000"/>
              <w:left w:val="single" w:sz="2" w:space="0" w:color="000000"/>
              <w:bottom w:val="single" w:sz="2" w:space="0" w:color="000000"/>
              <w:right w:val="single" w:sz="2" w:space="0" w:color="000000"/>
            </w:tcBorders>
            <w:vAlign w:val="center"/>
          </w:tcPr>
          <w:p w14:paraId="0F36D8DE"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62A6F26"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64F6EEFA"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3AD56B" w14:textId="35BB96BB" w:rsidR="00F300AF" w:rsidRPr="006633B8" w:rsidRDefault="001C14C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1A5997" w14:textId="1738410F" w:rsidR="00F300AF" w:rsidRPr="006633B8" w:rsidRDefault="001C14C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hAnsi="Times New Roman"/>
                <w:b/>
                <w:bCs/>
                <w:sz w:val="24"/>
                <w:szCs w:val="24"/>
              </w:rPr>
              <w:t>4</w:t>
            </w:r>
            <w:r w:rsidR="00F300AF">
              <w:rPr>
                <w:rFonts w:ascii="Times New Roman" w:hAnsi="Times New Roman"/>
                <w:b/>
                <w:bCs/>
                <w:sz w:val="24"/>
                <w:szCs w:val="24"/>
              </w:rPr>
              <w:t>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EBC91A" w14:textId="5F9F8E14" w:rsidR="00F300AF" w:rsidRPr="006633B8" w:rsidRDefault="001C14C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56</w:t>
            </w:r>
          </w:p>
        </w:tc>
      </w:tr>
      <w:tr w:rsidR="00F300AF" w:rsidRPr="006D775D" w14:paraId="5FFC949D"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tcPr>
          <w:p w14:paraId="6FEAA340" w14:textId="39F35C4E" w:rsidR="00F300AF" w:rsidRPr="006D775D" w:rsidRDefault="00F300AF" w:rsidP="001C14CF">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 xml:space="preserve">Тема 2.1. </w:t>
            </w:r>
            <w:r w:rsidR="001C14CF" w:rsidRPr="001C14CF">
              <w:rPr>
                <w:rFonts w:ascii="Times New Roman" w:hAnsi="Times New Roman"/>
                <w:sz w:val="24"/>
                <w:szCs w:val="24"/>
              </w:rPr>
              <w:t>Человеческие ресурсы гостиниц и аналогичных средств размещения</w:t>
            </w:r>
          </w:p>
        </w:tc>
        <w:tc>
          <w:tcPr>
            <w:tcW w:w="557" w:type="dxa"/>
            <w:tcBorders>
              <w:top w:val="single" w:sz="2" w:space="0" w:color="000000"/>
              <w:left w:val="single" w:sz="2" w:space="0" w:color="000000"/>
              <w:bottom w:val="single" w:sz="2" w:space="0" w:color="000000"/>
              <w:right w:val="single" w:sz="2" w:space="0" w:color="000000"/>
            </w:tcBorders>
            <w:vAlign w:val="center"/>
          </w:tcPr>
          <w:p w14:paraId="1785C83C"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025F748D"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306F507" w14:textId="31BE9DBF"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5CF2E309"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CFCCAC6"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38FC0D75"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D2157"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14C64A" w14:textId="6D2D60AD"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w:t>
            </w:r>
            <w:r w:rsidR="00F300AF">
              <w:rPr>
                <w:rFonts w:ascii="Times New Roman" w:hAnsi="Times New Roman"/>
                <w:sz w:val="24"/>
                <w:szCs w:val="24"/>
              </w:rPr>
              <w:t>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081438" w14:textId="092C7964"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F300AF" w:rsidRPr="006D775D" w14:paraId="45046EA4"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tcPr>
          <w:p w14:paraId="77DE36EE" w14:textId="0AF7FCCF" w:rsidR="00F300AF" w:rsidRPr="001C14CF" w:rsidRDefault="00F300AF" w:rsidP="00F300AF">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lastRenderedPageBreak/>
              <w:t>Тема 2.2.</w:t>
            </w:r>
            <w:r w:rsidRPr="00B96C01">
              <w:t xml:space="preserve"> </w:t>
            </w:r>
            <w:r w:rsidR="001C14CF">
              <w:rPr>
                <w:rFonts w:ascii="Times New Roman" w:hAnsi="Times New Roman"/>
                <w:sz w:val="24"/>
                <w:szCs w:val="24"/>
              </w:rPr>
              <w:t xml:space="preserve">Деятельность работы </w:t>
            </w:r>
            <w:r w:rsidR="001C14CF">
              <w:rPr>
                <w:rFonts w:ascii="Times New Roman" w:hAnsi="Times New Roman"/>
                <w:sz w:val="24"/>
                <w:szCs w:val="24"/>
                <w:lang w:val="en-GB"/>
              </w:rPr>
              <w:t>HR</w:t>
            </w:r>
            <w:r w:rsidR="001C14CF">
              <w:rPr>
                <w:rFonts w:ascii="Times New Roman" w:hAnsi="Times New Roman"/>
                <w:sz w:val="24"/>
                <w:szCs w:val="24"/>
              </w:rPr>
              <w:t xml:space="preserve"> в отеле</w:t>
            </w:r>
          </w:p>
        </w:tc>
        <w:tc>
          <w:tcPr>
            <w:tcW w:w="557" w:type="dxa"/>
            <w:tcBorders>
              <w:top w:val="single" w:sz="2" w:space="0" w:color="000000"/>
              <w:left w:val="single" w:sz="2" w:space="0" w:color="000000"/>
              <w:bottom w:val="single" w:sz="2" w:space="0" w:color="000000"/>
              <w:right w:val="single" w:sz="2" w:space="0" w:color="000000"/>
            </w:tcBorders>
            <w:vAlign w:val="center"/>
          </w:tcPr>
          <w:p w14:paraId="22EE37E2"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27E2907A"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9CD54B7" w14:textId="0DA5F1A0"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6</w:t>
            </w:r>
          </w:p>
        </w:tc>
        <w:tc>
          <w:tcPr>
            <w:tcW w:w="695" w:type="dxa"/>
            <w:tcBorders>
              <w:top w:val="single" w:sz="2" w:space="0" w:color="000000"/>
              <w:left w:val="single" w:sz="2" w:space="0" w:color="000000"/>
              <w:bottom w:val="single" w:sz="2" w:space="0" w:color="000000"/>
              <w:right w:val="single" w:sz="2" w:space="0" w:color="000000"/>
            </w:tcBorders>
            <w:vAlign w:val="center"/>
          </w:tcPr>
          <w:p w14:paraId="1537B365"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4E9E50A"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6C045EB6"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B26127" w14:textId="1FA34372"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460AE2" w14:textId="1615522A"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w:t>
            </w:r>
            <w:r w:rsidR="00F300AF">
              <w:rPr>
                <w:rFonts w:ascii="Times New Roman" w:hAnsi="Times New Roman"/>
                <w:sz w:val="24"/>
                <w:szCs w:val="24"/>
              </w:rPr>
              <w:t>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1C415D" w14:textId="4C01C2DE"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F300AF" w:rsidRPr="006D775D" w14:paraId="722D456C" w14:textId="77777777" w:rsidTr="00F300AF">
        <w:trPr>
          <w:trHeight w:val="1"/>
        </w:trPr>
        <w:tc>
          <w:tcPr>
            <w:tcW w:w="2996" w:type="dxa"/>
            <w:tcBorders>
              <w:top w:val="single" w:sz="2" w:space="0" w:color="000000"/>
              <w:left w:val="single" w:sz="2" w:space="0" w:color="000000"/>
              <w:bottom w:val="single" w:sz="2" w:space="0" w:color="000000"/>
              <w:right w:val="single" w:sz="2" w:space="0" w:color="000000"/>
            </w:tcBorders>
          </w:tcPr>
          <w:p w14:paraId="56156BF5" w14:textId="77777777" w:rsidR="00F300AF" w:rsidRPr="006D775D" w:rsidRDefault="00F300AF" w:rsidP="00F300AF">
            <w:pPr>
              <w:autoSpaceDE w:val="0"/>
              <w:autoSpaceDN w:val="0"/>
              <w:adjustRightInd w:val="0"/>
              <w:spacing w:after="0" w:line="240" w:lineRule="auto"/>
              <w:rPr>
                <w:rFonts w:ascii="Times New Roman" w:eastAsia="Times New Roman" w:hAnsi="Times New Roman"/>
                <w:sz w:val="24"/>
                <w:szCs w:val="24"/>
                <w:lang w:eastAsia="ru-RU"/>
              </w:rPr>
            </w:pPr>
            <w:r w:rsidRPr="006D775D">
              <w:rPr>
                <w:rFonts w:ascii="Times New Roman" w:hAnsi="Times New Roman"/>
                <w:b/>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0EDB82CE" w14:textId="77777777" w:rsidR="00F300AF" w:rsidRPr="00A808A4" w:rsidRDefault="00F300AF" w:rsidP="00F300AF">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1635C26D"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7707BCF" w14:textId="2261923C"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18</w:t>
            </w:r>
          </w:p>
        </w:tc>
        <w:tc>
          <w:tcPr>
            <w:tcW w:w="695" w:type="dxa"/>
            <w:tcBorders>
              <w:top w:val="single" w:sz="2" w:space="0" w:color="000000"/>
              <w:left w:val="single" w:sz="2" w:space="0" w:color="000000"/>
              <w:bottom w:val="single" w:sz="2" w:space="0" w:color="000000"/>
              <w:right w:val="single" w:sz="2" w:space="0" w:color="000000"/>
            </w:tcBorders>
            <w:vAlign w:val="center"/>
          </w:tcPr>
          <w:p w14:paraId="214A6E1F"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F6F5E66"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2E853F4E" w14:textId="77777777" w:rsidR="00F300AF" w:rsidRPr="006633B8" w:rsidRDefault="00F300AF" w:rsidP="00F300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DA5B6B" w14:textId="73157A5D"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1E7AB" w14:textId="28C9D3DD" w:rsidR="00F300AF" w:rsidRPr="00475DCB"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78</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51761F" w14:textId="73DBAD03" w:rsidR="00F300AF" w:rsidRPr="006633B8" w:rsidRDefault="001C14CF" w:rsidP="00F300A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108</w:t>
            </w:r>
          </w:p>
        </w:tc>
      </w:tr>
    </w:tbl>
    <w:p w14:paraId="4DCD28FC" w14:textId="77777777" w:rsidR="00F300AF" w:rsidRDefault="00F300AF" w:rsidP="00F300AF">
      <w:pPr>
        <w:pStyle w:val="a4"/>
        <w:autoSpaceDE w:val="0"/>
        <w:autoSpaceDN w:val="0"/>
        <w:adjustRightInd w:val="0"/>
        <w:spacing w:after="0" w:line="240" w:lineRule="auto"/>
        <w:jc w:val="both"/>
        <w:rPr>
          <w:rFonts w:ascii="Times New Roman" w:hAnsi="Times New Roman"/>
          <w:bCs/>
          <w:i/>
          <w:sz w:val="24"/>
          <w:szCs w:val="24"/>
        </w:rPr>
      </w:pPr>
    </w:p>
    <w:p w14:paraId="52AA22FD" w14:textId="77777777" w:rsidR="00F300AF" w:rsidRPr="00B96C01" w:rsidRDefault="00F300AF" w:rsidP="00F300AF">
      <w:pPr>
        <w:autoSpaceDE w:val="0"/>
        <w:autoSpaceDN w:val="0"/>
        <w:adjustRightInd w:val="0"/>
        <w:spacing w:after="0" w:line="240" w:lineRule="auto"/>
        <w:ind w:left="360"/>
        <w:jc w:val="both"/>
        <w:rPr>
          <w:rFonts w:ascii="Times New Roman" w:hAnsi="Times New Roman"/>
          <w:bCs/>
          <w:i/>
          <w:sz w:val="24"/>
          <w:szCs w:val="24"/>
        </w:rPr>
      </w:pPr>
      <w:r w:rsidRPr="00B96C01">
        <w:rPr>
          <w:rFonts w:ascii="Times New Roman" w:hAnsi="Times New Roman"/>
          <w:bCs/>
          <w:i/>
          <w:sz w:val="24"/>
          <w:szCs w:val="24"/>
        </w:rPr>
        <w:t>5.2. Методы обучения</w:t>
      </w:r>
    </w:p>
    <w:p w14:paraId="640D1CC6" w14:textId="77777777" w:rsidR="00F300AF" w:rsidRPr="00B96C01" w:rsidRDefault="00F300AF" w:rsidP="00F300AF">
      <w:pPr>
        <w:tabs>
          <w:tab w:val="left" w:pos="-142"/>
          <w:tab w:val="left" w:pos="709"/>
          <w:tab w:val="left" w:pos="993"/>
        </w:tabs>
        <w:ind w:left="360"/>
        <w:jc w:val="both"/>
        <w:rPr>
          <w:rFonts w:ascii="Times New Roman" w:hAnsi="Times New Roman"/>
          <w:iCs/>
          <w:sz w:val="24"/>
          <w:szCs w:val="24"/>
          <w:lang w:eastAsia="ru-RU"/>
        </w:rPr>
      </w:pPr>
      <w:r w:rsidRPr="00B96C01">
        <w:rPr>
          <w:rFonts w:ascii="Times New Roman" w:hAnsi="Times New Roman"/>
          <w:sz w:val="24"/>
          <w:szCs w:val="24"/>
        </w:rPr>
        <w:tab/>
      </w:r>
      <w:r w:rsidRPr="00B96C01">
        <w:rPr>
          <w:rFonts w:ascii="Times New Roman" w:hAnsi="Times New Roman"/>
          <w:iCs/>
          <w:sz w:val="24"/>
          <w:szCs w:val="24"/>
          <w:lang w:eastAsia="ru-RU"/>
        </w:rPr>
        <w:t>На практических занятиях используются технология проблемного обучения, интерактивные методы обучения.</w:t>
      </w:r>
    </w:p>
    <w:p w14:paraId="1FACBC3B" w14:textId="321CCCF1" w:rsidR="00F300AF" w:rsidRPr="00B96C01" w:rsidRDefault="00F300AF" w:rsidP="00F300AF">
      <w:pPr>
        <w:tabs>
          <w:tab w:val="left" w:pos="-142"/>
          <w:tab w:val="left" w:pos="709"/>
          <w:tab w:val="left" w:pos="993"/>
        </w:tabs>
        <w:spacing w:after="0" w:line="240" w:lineRule="auto"/>
        <w:ind w:left="360"/>
        <w:jc w:val="both"/>
        <w:rPr>
          <w:rFonts w:ascii="Times New Roman" w:eastAsia="Times New Roman" w:hAnsi="Times New Roman"/>
          <w:b/>
          <w:bCs/>
          <w:sz w:val="24"/>
          <w:szCs w:val="24"/>
          <w:lang w:eastAsia="ru-RU"/>
        </w:rPr>
      </w:pPr>
      <w:r w:rsidRPr="00B96C01">
        <w:rPr>
          <w:rFonts w:ascii="Times New Roman" w:eastAsia="Times New Roman" w:hAnsi="Times New Roman"/>
          <w:b/>
          <w:bCs/>
          <w:sz w:val="24"/>
          <w:szCs w:val="24"/>
          <w:lang w:eastAsia="ru-RU"/>
        </w:rPr>
        <w:t>6. Рейтинг-план</w:t>
      </w:r>
    </w:p>
    <w:p w14:paraId="40BDD988" w14:textId="77777777" w:rsidR="00F300AF" w:rsidRPr="00B96C01" w:rsidRDefault="00F300AF" w:rsidP="00F300AF">
      <w:pPr>
        <w:autoSpaceDE w:val="0"/>
        <w:autoSpaceDN w:val="0"/>
        <w:adjustRightInd w:val="0"/>
        <w:spacing w:after="0" w:line="240" w:lineRule="auto"/>
        <w:ind w:left="360"/>
        <w:jc w:val="both"/>
        <w:rPr>
          <w:rFonts w:ascii="Times New Roman" w:hAnsi="Times New Roman"/>
          <w:bCs/>
          <w:i/>
          <w:sz w:val="24"/>
          <w:szCs w:val="24"/>
        </w:rPr>
      </w:pPr>
      <w:r w:rsidRPr="00B96C01">
        <w:rPr>
          <w:rFonts w:ascii="Times New Roman" w:hAnsi="Times New Roman"/>
          <w:bCs/>
          <w:i/>
          <w:sz w:val="24"/>
          <w:szCs w:val="24"/>
        </w:rPr>
        <w:t>6.1. Рейтинг-план (по дисциплине)</w:t>
      </w:r>
    </w:p>
    <w:p w14:paraId="4E4F15CA" w14:textId="77777777" w:rsidR="00F300AF" w:rsidRPr="00B96C01" w:rsidRDefault="00F300AF" w:rsidP="00F300AF">
      <w:pPr>
        <w:autoSpaceDE w:val="0"/>
        <w:autoSpaceDN w:val="0"/>
        <w:adjustRightInd w:val="0"/>
        <w:spacing w:after="0" w:line="240" w:lineRule="auto"/>
        <w:ind w:left="360"/>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70"/>
        <w:gridCol w:w="1142"/>
        <w:gridCol w:w="607"/>
        <w:gridCol w:w="1295"/>
        <w:gridCol w:w="1819"/>
        <w:gridCol w:w="1208"/>
        <w:gridCol w:w="1078"/>
        <w:gridCol w:w="814"/>
        <w:gridCol w:w="814"/>
      </w:tblGrid>
      <w:tr w:rsidR="00F300AF" w:rsidRPr="00B96C01" w14:paraId="3A4A23CD" w14:textId="77777777" w:rsidTr="00ED28B3">
        <w:trPr>
          <w:trHeight w:val="600"/>
        </w:trPr>
        <w:tc>
          <w:tcPr>
            <w:tcW w:w="470" w:type="dxa"/>
            <w:vMerge w:val="restart"/>
            <w:tcBorders>
              <w:top w:val="single" w:sz="2" w:space="0" w:color="000000"/>
              <w:left w:val="single" w:sz="2" w:space="0" w:color="000000"/>
              <w:bottom w:val="nil"/>
              <w:right w:val="single" w:sz="2" w:space="0" w:color="000000"/>
            </w:tcBorders>
            <w:shd w:val="clear" w:color="auto" w:fill="auto"/>
          </w:tcPr>
          <w:p w14:paraId="4B03C8FD"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 п/п</w:t>
            </w:r>
          </w:p>
        </w:tc>
        <w:tc>
          <w:tcPr>
            <w:tcW w:w="1142" w:type="dxa"/>
            <w:vMerge w:val="restart"/>
            <w:tcBorders>
              <w:top w:val="single" w:sz="2" w:space="0" w:color="000000"/>
              <w:left w:val="single" w:sz="2" w:space="0" w:color="000000"/>
              <w:right w:val="single" w:sz="2" w:space="0" w:color="000000"/>
            </w:tcBorders>
            <w:shd w:val="clear" w:color="auto" w:fill="auto"/>
          </w:tcPr>
          <w:p w14:paraId="6B426D3F" w14:textId="77777777" w:rsidR="00F300AF" w:rsidRPr="00B96C01" w:rsidRDefault="00F300AF" w:rsidP="00F300AF">
            <w:pPr>
              <w:autoSpaceDE w:val="0"/>
              <w:autoSpaceDN w:val="0"/>
              <w:adjustRightInd w:val="0"/>
              <w:spacing w:after="0" w:line="240" w:lineRule="auto"/>
              <w:jc w:val="both"/>
              <w:rPr>
                <w:rFonts w:ascii="Times New Roman" w:hAnsi="Times New Roman"/>
                <w:color w:val="000000"/>
                <w:sz w:val="24"/>
                <w:szCs w:val="24"/>
              </w:rPr>
            </w:pPr>
            <w:r w:rsidRPr="00B96C01">
              <w:rPr>
                <w:rFonts w:ascii="Times New Roman" w:hAnsi="Times New Roman"/>
                <w:color w:val="000000"/>
                <w:sz w:val="24"/>
                <w:szCs w:val="24"/>
              </w:rPr>
              <w:t>Код ОР дисциплины</w:t>
            </w:r>
          </w:p>
        </w:tc>
        <w:tc>
          <w:tcPr>
            <w:tcW w:w="190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6E65F3D5" w14:textId="77777777" w:rsidR="00F300AF" w:rsidRPr="00B96C01" w:rsidRDefault="00F300AF" w:rsidP="00F300AF">
            <w:pPr>
              <w:autoSpaceDE w:val="0"/>
              <w:autoSpaceDN w:val="0"/>
              <w:adjustRightInd w:val="0"/>
              <w:spacing w:after="0" w:line="240" w:lineRule="auto"/>
              <w:rPr>
                <w:rFonts w:ascii="Times New Roman" w:hAnsi="Times New Roman"/>
                <w:sz w:val="24"/>
                <w:szCs w:val="24"/>
              </w:rPr>
            </w:pPr>
            <w:r w:rsidRPr="00B96C01">
              <w:rPr>
                <w:rFonts w:ascii="Times New Roman" w:hAnsi="Times New Roman"/>
                <w:color w:val="000000"/>
                <w:sz w:val="24"/>
                <w:szCs w:val="24"/>
              </w:rPr>
              <w:t>Виды учебной деятельности</w:t>
            </w:r>
            <w:r w:rsidRPr="00B96C01">
              <w:rPr>
                <w:rFonts w:ascii="Times New Roman" w:hAnsi="Times New Roman"/>
                <w:color w:val="000000"/>
                <w:sz w:val="24"/>
                <w:szCs w:val="24"/>
                <w:lang w:val="en-US"/>
              </w:rPr>
              <w:t xml:space="preserve"> </w:t>
            </w:r>
            <w:r w:rsidRPr="00B96C01">
              <w:rPr>
                <w:rFonts w:ascii="Times New Roman" w:hAnsi="Times New Roman"/>
                <w:color w:val="000000"/>
                <w:sz w:val="24"/>
                <w:szCs w:val="24"/>
              </w:rPr>
              <w:t>обучающегося</w:t>
            </w:r>
          </w:p>
        </w:tc>
        <w:tc>
          <w:tcPr>
            <w:tcW w:w="1819" w:type="dxa"/>
            <w:vMerge w:val="restart"/>
            <w:tcBorders>
              <w:top w:val="single" w:sz="2" w:space="0" w:color="000000"/>
              <w:left w:val="single" w:sz="2" w:space="0" w:color="000000"/>
              <w:right w:val="single" w:sz="2" w:space="0" w:color="000000"/>
            </w:tcBorders>
            <w:shd w:val="clear" w:color="auto" w:fill="auto"/>
          </w:tcPr>
          <w:p w14:paraId="58482C96"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Средства оценивания</w:t>
            </w:r>
          </w:p>
        </w:tc>
        <w:tc>
          <w:tcPr>
            <w:tcW w:w="120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3E35A38"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Балл за конкретное задание</w:t>
            </w:r>
          </w:p>
          <w:p w14:paraId="24090D7B"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w:t>
            </w:r>
            <w:r w:rsidRPr="00B96C01">
              <w:rPr>
                <w:rFonts w:ascii="Times New Roman" w:hAnsi="Times New Roman"/>
                <w:sz w:val="24"/>
                <w:szCs w:val="24"/>
                <w:lang w:val="en-US"/>
              </w:rPr>
              <w:t>min</w:t>
            </w:r>
            <w:r w:rsidRPr="00B96C01">
              <w:rPr>
                <w:rFonts w:ascii="Times New Roman" w:hAnsi="Times New Roman"/>
                <w:sz w:val="24"/>
                <w:szCs w:val="24"/>
              </w:rPr>
              <w:t>-</w:t>
            </w:r>
            <w:r w:rsidRPr="00B96C01">
              <w:rPr>
                <w:rFonts w:ascii="Times New Roman" w:hAnsi="Times New Roman"/>
                <w:sz w:val="24"/>
                <w:szCs w:val="24"/>
                <w:lang w:val="en-US"/>
              </w:rPr>
              <w:t>max</w:t>
            </w:r>
            <w:r w:rsidRPr="00B96C01">
              <w:rPr>
                <w:rFonts w:ascii="Times New Roman" w:hAnsi="Times New Roman"/>
                <w:sz w:val="24"/>
                <w:szCs w:val="24"/>
              </w:rPr>
              <w:t>)</w:t>
            </w:r>
          </w:p>
        </w:tc>
        <w:tc>
          <w:tcPr>
            <w:tcW w:w="107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A56FA2F"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Число заданий за семестр</w:t>
            </w:r>
          </w:p>
        </w:tc>
        <w:tc>
          <w:tcPr>
            <w:tcW w:w="1628" w:type="dxa"/>
            <w:gridSpan w:val="2"/>
            <w:tcBorders>
              <w:top w:val="single" w:sz="2" w:space="0" w:color="000000"/>
              <w:left w:val="nil"/>
              <w:bottom w:val="single" w:sz="2" w:space="0" w:color="000000"/>
              <w:right w:val="single" w:sz="2" w:space="0" w:color="000000"/>
            </w:tcBorders>
            <w:shd w:val="clear" w:color="auto" w:fill="auto"/>
          </w:tcPr>
          <w:p w14:paraId="45C89007"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Баллы</w:t>
            </w:r>
          </w:p>
        </w:tc>
      </w:tr>
      <w:tr w:rsidR="00F300AF" w:rsidRPr="00B96C01" w14:paraId="696CFCA0" w14:textId="77777777" w:rsidTr="00ED28B3">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14:paraId="494C3F59"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p>
        </w:tc>
        <w:tc>
          <w:tcPr>
            <w:tcW w:w="1142" w:type="dxa"/>
            <w:vMerge/>
            <w:tcBorders>
              <w:left w:val="single" w:sz="2" w:space="0" w:color="000000"/>
              <w:bottom w:val="single" w:sz="2" w:space="0" w:color="000000"/>
              <w:right w:val="single" w:sz="2" w:space="0" w:color="000000"/>
            </w:tcBorders>
            <w:shd w:val="clear" w:color="000000" w:fill="FFFFFF"/>
          </w:tcPr>
          <w:p w14:paraId="0D2704F0"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p>
        </w:tc>
        <w:tc>
          <w:tcPr>
            <w:tcW w:w="190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CF5293B" w14:textId="77777777" w:rsidR="00F300AF" w:rsidRPr="00B96C01" w:rsidRDefault="00F300AF" w:rsidP="00F300AF">
            <w:pPr>
              <w:autoSpaceDE w:val="0"/>
              <w:autoSpaceDN w:val="0"/>
              <w:adjustRightInd w:val="0"/>
              <w:spacing w:after="0" w:line="240" w:lineRule="auto"/>
              <w:rPr>
                <w:rFonts w:ascii="Times New Roman" w:hAnsi="Times New Roman"/>
                <w:sz w:val="24"/>
                <w:szCs w:val="24"/>
              </w:rPr>
            </w:pPr>
          </w:p>
        </w:tc>
        <w:tc>
          <w:tcPr>
            <w:tcW w:w="1819" w:type="dxa"/>
            <w:vMerge/>
            <w:tcBorders>
              <w:left w:val="single" w:sz="2" w:space="0" w:color="000000"/>
              <w:bottom w:val="single" w:sz="2" w:space="0" w:color="000000"/>
              <w:right w:val="single" w:sz="2" w:space="0" w:color="000000"/>
            </w:tcBorders>
            <w:shd w:val="clear" w:color="000000" w:fill="FFFFFF"/>
          </w:tcPr>
          <w:p w14:paraId="543B7F32"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p>
        </w:tc>
        <w:tc>
          <w:tcPr>
            <w:tcW w:w="120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8B74F0"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p>
        </w:tc>
        <w:tc>
          <w:tcPr>
            <w:tcW w:w="107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611D183"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p>
        </w:tc>
        <w:tc>
          <w:tcPr>
            <w:tcW w:w="814" w:type="dxa"/>
            <w:tcBorders>
              <w:top w:val="nil"/>
              <w:left w:val="nil"/>
              <w:bottom w:val="single" w:sz="2" w:space="0" w:color="000000"/>
              <w:right w:val="single" w:sz="2" w:space="0" w:color="000000"/>
            </w:tcBorders>
            <w:shd w:val="clear" w:color="auto" w:fill="auto"/>
          </w:tcPr>
          <w:p w14:paraId="349F5C84"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Минимальный</w:t>
            </w:r>
          </w:p>
        </w:tc>
        <w:tc>
          <w:tcPr>
            <w:tcW w:w="814" w:type="dxa"/>
            <w:tcBorders>
              <w:top w:val="nil"/>
              <w:left w:val="nil"/>
              <w:bottom w:val="single" w:sz="2" w:space="0" w:color="000000"/>
              <w:right w:val="single" w:sz="2" w:space="0" w:color="000000"/>
            </w:tcBorders>
            <w:shd w:val="clear" w:color="auto" w:fill="auto"/>
          </w:tcPr>
          <w:p w14:paraId="60AD0A32" w14:textId="77777777" w:rsidR="00F300AF" w:rsidRPr="00B96C01" w:rsidRDefault="00F300AF" w:rsidP="00F300AF">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Максимальный</w:t>
            </w:r>
          </w:p>
        </w:tc>
      </w:tr>
      <w:tr w:rsidR="00F300AF" w:rsidRPr="00B96C01" w14:paraId="16E0DCB8" w14:textId="77777777" w:rsidTr="00ED28B3">
        <w:trPr>
          <w:trHeight w:val="158"/>
        </w:trPr>
        <w:tc>
          <w:tcPr>
            <w:tcW w:w="470" w:type="dxa"/>
            <w:tcBorders>
              <w:top w:val="single" w:sz="2" w:space="0" w:color="000000"/>
              <w:left w:val="single" w:sz="2" w:space="0" w:color="000000"/>
              <w:right w:val="single" w:sz="2" w:space="0" w:color="000000"/>
            </w:tcBorders>
            <w:shd w:val="clear" w:color="000000" w:fill="FFFFFF"/>
          </w:tcPr>
          <w:p w14:paraId="15246583" w14:textId="77777777" w:rsidR="00F300AF" w:rsidRPr="00B96C01" w:rsidRDefault="00F300AF" w:rsidP="00F300AF">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777" w:type="dxa"/>
            <w:gridSpan w:val="8"/>
            <w:tcBorders>
              <w:top w:val="single" w:sz="2" w:space="0" w:color="000000"/>
              <w:left w:val="single" w:sz="2" w:space="0" w:color="000000"/>
              <w:right w:val="single" w:sz="2" w:space="0" w:color="000000"/>
            </w:tcBorders>
            <w:shd w:val="clear" w:color="000000" w:fill="FFFFFF"/>
          </w:tcPr>
          <w:p w14:paraId="30570ED5" w14:textId="372EDEE3" w:rsidR="00F300AF" w:rsidRPr="00B96C01" w:rsidRDefault="001C14CF" w:rsidP="00F300AF">
            <w:pPr>
              <w:autoSpaceDE w:val="0"/>
              <w:autoSpaceDN w:val="0"/>
              <w:adjustRightInd w:val="0"/>
              <w:spacing w:after="0" w:line="240" w:lineRule="auto"/>
              <w:rPr>
                <w:rFonts w:ascii="Times New Roman" w:hAnsi="Times New Roman"/>
                <w:sz w:val="24"/>
                <w:szCs w:val="24"/>
              </w:rPr>
            </w:pPr>
            <w:r w:rsidRPr="001C14CF">
              <w:rPr>
                <w:rFonts w:ascii="Times New Roman" w:hAnsi="Times New Roman"/>
                <w:b/>
                <w:bCs/>
                <w:sz w:val="24"/>
                <w:szCs w:val="24"/>
              </w:rPr>
              <w:t>Раздел 1. Гостиничный менеджмент</w:t>
            </w:r>
          </w:p>
        </w:tc>
      </w:tr>
      <w:tr w:rsidR="00ED28B3" w:rsidRPr="00B96C01" w14:paraId="76A69886" w14:textId="77777777" w:rsidTr="00ED28B3">
        <w:trPr>
          <w:trHeight w:val="522"/>
        </w:trPr>
        <w:tc>
          <w:tcPr>
            <w:tcW w:w="470" w:type="dxa"/>
            <w:tcBorders>
              <w:top w:val="single" w:sz="2" w:space="0" w:color="000000"/>
              <w:left w:val="single" w:sz="2" w:space="0" w:color="000000"/>
              <w:right w:val="single" w:sz="2" w:space="0" w:color="000000"/>
            </w:tcBorders>
            <w:shd w:val="clear" w:color="000000" w:fill="FFFFFF"/>
          </w:tcPr>
          <w:p w14:paraId="4B80426E"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128149A9" w14:textId="4F432FFD"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rPr>
              <w:t xml:space="preserve">ОР. </w:t>
            </w:r>
            <w:r>
              <w:rPr>
                <w:rFonts w:ascii="Times New Roman" w:hAnsi="Times New Roman"/>
              </w:rPr>
              <w:t>2.5.1</w:t>
            </w:r>
          </w:p>
        </w:tc>
        <w:tc>
          <w:tcPr>
            <w:tcW w:w="1902" w:type="dxa"/>
            <w:gridSpan w:val="2"/>
            <w:tcBorders>
              <w:top w:val="single" w:sz="2" w:space="0" w:color="000000"/>
              <w:left w:val="single" w:sz="2" w:space="0" w:color="000000"/>
              <w:right w:val="single" w:sz="2" w:space="0" w:color="000000"/>
            </w:tcBorders>
            <w:shd w:val="clear" w:color="000000" w:fill="FFFFFF"/>
          </w:tcPr>
          <w:p w14:paraId="04F387C1" w14:textId="77777777" w:rsidR="00ED28B3" w:rsidRPr="00B96C01" w:rsidRDefault="00ED28B3" w:rsidP="00ED28B3">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Самостоятельная работа по изучению теоретическому материала раздела 1</w:t>
            </w:r>
          </w:p>
        </w:tc>
        <w:tc>
          <w:tcPr>
            <w:tcW w:w="1819" w:type="dxa"/>
            <w:tcBorders>
              <w:top w:val="single" w:sz="2" w:space="0" w:color="000000"/>
              <w:left w:val="single" w:sz="2" w:space="0" w:color="000000"/>
              <w:right w:val="single" w:sz="2" w:space="0" w:color="000000"/>
            </w:tcBorders>
            <w:shd w:val="clear" w:color="000000" w:fill="FFFFFF"/>
          </w:tcPr>
          <w:p w14:paraId="0DABA2CD" w14:textId="77777777" w:rsidR="00ED28B3" w:rsidRPr="00B96C01" w:rsidRDefault="00ED28B3" w:rsidP="00ED28B3">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0C9141FB"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5-10</w:t>
            </w:r>
          </w:p>
        </w:tc>
        <w:tc>
          <w:tcPr>
            <w:tcW w:w="1078" w:type="dxa"/>
            <w:tcBorders>
              <w:top w:val="single" w:sz="2" w:space="0" w:color="000000"/>
              <w:left w:val="single" w:sz="2" w:space="0" w:color="000000"/>
              <w:right w:val="single" w:sz="2" w:space="0" w:color="000000"/>
            </w:tcBorders>
            <w:shd w:val="clear" w:color="000000" w:fill="FFFFFF"/>
          </w:tcPr>
          <w:p w14:paraId="3B9CF3CE"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14" w:type="dxa"/>
            <w:tcBorders>
              <w:top w:val="single" w:sz="2" w:space="0" w:color="000000"/>
              <w:left w:val="nil"/>
              <w:right w:val="single" w:sz="2" w:space="0" w:color="000000"/>
            </w:tcBorders>
          </w:tcPr>
          <w:p w14:paraId="0F41F377"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w:t>
            </w:r>
          </w:p>
        </w:tc>
        <w:tc>
          <w:tcPr>
            <w:tcW w:w="814" w:type="dxa"/>
            <w:tcBorders>
              <w:top w:val="single" w:sz="2" w:space="0" w:color="000000"/>
              <w:left w:val="nil"/>
              <w:right w:val="single" w:sz="2" w:space="0" w:color="000000"/>
            </w:tcBorders>
          </w:tcPr>
          <w:p w14:paraId="7025D699"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ED28B3" w:rsidRPr="00B96C01" w14:paraId="531F9A96" w14:textId="77777777" w:rsidTr="00ED28B3">
        <w:trPr>
          <w:trHeight w:val="652"/>
        </w:trPr>
        <w:tc>
          <w:tcPr>
            <w:tcW w:w="470" w:type="dxa"/>
            <w:tcBorders>
              <w:top w:val="single" w:sz="2" w:space="0" w:color="000000"/>
              <w:left w:val="single" w:sz="2" w:space="0" w:color="000000"/>
              <w:right w:val="single" w:sz="2" w:space="0" w:color="000000"/>
            </w:tcBorders>
            <w:shd w:val="clear" w:color="000000" w:fill="FFFFFF"/>
          </w:tcPr>
          <w:p w14:paraId="70365113"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6ED1449B" w14:textId="5F94D998"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rPr>
              <w:t xml:space="preserve">ОР. </w:t>
            </w:r>
            <w:r>
              <w:rPr>
                <w:rFonts w:ascii="Times New Roman" w:hAnsi="Times New Roman"/>
              </w:rPr>
              <w:t>2.5.1</w:t>
            </w:r>
          </w:p>
        </w:tc>
        <w:tc>
          <w:tcPr>
            <w:tcW w:w="1902" w:type="dxa"/>
            <w:gridSpan w:val="2"/>
            <w:tcBorders>
              <w:top w:val="single" w:sz="2" w:space="0" w:color="000000"/>
              <w:left w:val="single" w:sz="2" w:space="0" w:color="000000"/>
              <w:right w:val="single" w:sz="2" w:space="0" w:color="000000"/>
            </w:tcBorders>
            <w:shd w:val="clear" w:color="000000" w:fill="FFFFFF"/>
          </w:tcPr>
          <w:p w14:paraId="6D41CE24" w14:textId="77777777" w:rsidR="00ED28B3" w:rsidRPr="00B96C01" w:rsidRDefault="00ED28B3" w:rsidP="00ED28B3">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Выполнение заданий практической работы 1</w:t>
            </w:r>
          </w:p>
        </w:tc>
        <w:tc>
          <w:tcPr>
            <w:tcW w:w="1819" w:type="dxa"/>
            <w:tcBorders>
              <w:top w:val="single" w:sz="2" w:space="0" w:color="000000"/>
              <w:left w:val="single" w:sz="2" w:space="0" w:color="000000"/>
              <w:right w:val="single" w:sz="2" w:space="0" w:color="000000"/>
            </w:tcBorders>
            <w:shd w:val="clear" w:color="000000" w:fill="FFFFFF"/>
          </w:tcPr>
          <w:p w14:paraId="108E2135" w14:textId="77777777" w:rsidR="00ED28B3" w:rsidRPr="00B96C01" w:rsidRDefault="00ED28B3" w:rsidP="00ED28B3">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379CB7E9"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12482E54"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14" w:type="dxa"/>
            <w:tcBorders>
              <w:top w:val="single" w:sz="2" w:space="0" w:color="000000"/>
              <w:left w:val="nil"/>
              <w:right w:val="single" w:sz="2" w:space="0" w:color="000000"/>
            </w:tcBorders>
          </w:tcPr>
          <w:p w14:paraId="76260755"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7</w:t>
            </w:r>
          </w:p>
        </w:tc>
        <w:tc>
          <w:tcPr>
            <w:tcW w:w="814" w:type="dxa"/>
            <w:tcBorders>
              <w:top w:val="single" w:sz="2" w:space="0" w:color="000000"/>
              <w:left w:val="nil"/>
              <w:right w:val="single" w:sz="2" w:space="0" w:color="000000"/>
            </w:tcBorders>
          </w:tcPr>
          <w:p w14:paraId="2BF43846"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F300AF" w:rsidRPr="00B96C01" w14:paraId="5A52180F" w14:textId="77777777" w:rsidTr="00ED28B3">
        <w:trPr>
          <w:trHeight w:val="362"/>
        </w:trPr>
        <w:tc>
          <w:tcPr>
            <w:tcW w:w="470" w:type="dxa"/>
            <w:tcBorders>
              <w:top w:val="single" w:sz="2" w:space="0" w:color="000000"/>
              <w:left w:val="single" w:sz="2" w:space="0" w:color="000000"/>
              <w:right w:val="single" w:sz="2" w:space="0" w:color="000000"/>
            </w:tcBorders>
            <w:shd w:val="clear" w:color="000000" w:fill="FFFFFF"/>
          </w:tcPr>
          <w:p w14:paraId="7E7A5F6E" w14:textId="77777777" w:rsidR="00F300AF" w:rsidRPr="00B96C01" w:rsidRDefault="00F300AF" w:rsidP="00F300AF">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2.</w:t>
            </w:r>
          </w:p>
        </w:tc>
        <w:tc>
          <w:tcPr>
            <w:tcW w:w="8777" w:type="dxa"/>
            <w:gridSpan w:val="8"/>
            <w:tcBorders>
              <w:top w:val="single" w:sz="2" w:space="0" w:color="000000"/>
              <w:left w:val="single" w:sz="2" w:space="0" w:color="000000"/>
              <w:right w:val="single" w:sz="2" w:space="0" w:color="000000"/>
            </w:tcBorders>
            <w:shd w:val="clear" w:color="000000" w:fill="FFFFFF"/>
          </w:tcPr>
          <w:p w14:paraId="37ABF13A" w14:textId="5FE483EF" w:rsidR="00F300AF" w:rsidRPr="00B96C01" w:rsidRDefault="001C14CF" w:rsidP="00F300AF">
            <w:pPr>
              <w:spacing w:after="0" w:line="240" w:lineRule="auto"/>
              <w:rPr>
                <w:rFonts w:ascii="Times New Roman" w:hAnsi="Times New Roman"/>
                <w:sz w:val="24"/>
                <w:szCs w:val="24"/>
              </w:rPr>
            </w:pPr>
            <w:r w:rsidRPr="001C14CF">
              <w:rPr>
                <w:rFonts w:ascii="Times New Roman" w:hAnsi="Times New Roman"/>
                <w:b/>
                <w:bCs/>
                <w:sz w:val="24"/>
                <w:szCs w:val="24"/>
              </w:rPr>
              <w:t>Раздел 2. Управление человеческими ресурсами в гостинице</w:t>
            </w:r>
          </w:p>
        </w:tc>
      </w:tr>
      <w:tr w:rsidR="00ED28B3" w:rsidRPr="00B96C01" w14:paraId="24E0F279" w14:textId="77777777" w:rsidTr="00ED28B3">
        <w:trPr>
          <w:trHeight w:val="668"/>
        </w:trPr>
        <w:tc>
          <w:tcPr>
            <w:tcW w:w="470" w:type="dxa"/>
            <w:tcBorders>
              <w:top w:val="single" w:sz="2" w:space="0" w:color="000000"/>
              <w:left w:val="single" w:sz="2" w:space="0" w:color="000000"/>
              <w:right w:val="single" w:sz="2" w:space="0" w:color="000000"/>
            </w:tcBorders>
            <w:shd w:val="clear" w:color="000000" w:fill="FFFFFF"/>
          </w:tcPr>
          <w:p w14:paraId="1A71D70F"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1C542B99" w14:textId="49FE96CF"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rPr>
              <w:t xml:space="preserve">ОР. </w:t>
            </w:r>
            <w:r>
              <w:rPr>
                <w:rFonts w:ascii="Times New Roman" w:hAnsi="Times New Roman"/>
              </w:rPr>
              <w:t>2.5.1</w:t>
            </w:r>
          </w:p>
        </w:tc>
        <w:tc>
          <w:tcPr>
            <w:tcW w:w="1902" w:type="dxa"/>
            <w:gridSpan w:val="2"/>
            <w:tcBorders>
              <w:top w:val="single" w:sz="2" w:space="0" w:color="000000"/>
              <w:left w:val="single" w:sz="2" w:space="0" w:color="000000"/>
              <w:right w:val="single" w:sz="2" w:space="0" w:color="000000"/>
            </w:tcBorders>
            <w:shd w:val="clear" w:color="000000" w:fill="FFFFFF"/>
          </w:tcPr>
          <w:p w14:paraId="64195B8E"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rPr>
              <w:t>Самостоятельная работа по изучению теоретическому материала раздела 2</w:t>
            </w:r>
          </w:p>
        </w:tc>
        <w:tc>
          <w:tcPr>
            <w:tcW w:w="1819" w:type="dxa"/>
            <w:tcBorders>
              <w:top w:val="single" w:sz="2" w:space="0" w:color="000000"/>
              <w:left w:val="single" w:sz="2" w:space="0" w:color="000000"/>
              <w:right w:val="single" w:sz="2" w:space="0" w:color="000000"/>
            </w:tcBorders>
            <w:shd w:val="clear" w:color="000000" w:fill="FFFFFF"/>
          </w:tcPr>
          <w:p w14:paraId="3BDA41A9"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3F15B986"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5-10</w:t>
            </w:r>
          </w:p>
        </w:tc>
        <w:tc>
          <w:tcPr>
            <w:tcW w:w="1078" w:type="dxa"/>
            <w:tcBorders>
              <w:top w:val="single" w:sz="2" w:space="0" w:color="000000"/>
              <w:left w:val="single" w:sz="2" w:space="0" w:color="000000"/>
              <w:right w:val="single" w:sz="2" w:space="0" w:color="000000"/>
            </w:tcBorders>
            <w:shd w:val="clear" w:color="000000" w:fill="FFFFFF"/>
          </w:tcPr>
          <w:p w14:paraId="3F7B2E4F"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14" w:type="dxa"/>
            <w:tcBorders>
              <w:top w:val="single" w:sz="2" w:space="0" w:color="000000"/>
              <w:left w:val="nil"/>
              <w:right w:val="single" w:sz="2" w:space="0" w:color="000000"/>
            </w:tcBorders>
          </w:tcPr>
          <w:p w14:paraId="73AC645D"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w:t>
            </w:r>
          </w:p>
        </w:tc>
        <w:tc>
          <w:tcPr>
            <w:tcW w:w="814" w:type="dxa"/>
            <w:tcBorders>
              <w:top w:val="single" w:sz="2" w:space="0" w:color="000000"/>
              <w:left w:val="nil"/>
              <w:right w:val="single" w:sz="2" w:space="0" w:color="000000"/>
            </w:tcBorders>
          </w:tcPr>
          <w:p w14:paraId="3793318E"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ED28B3" w:rsidRPr="00B96C01" w14:paraId="234F9993" w14:textId="77777777" w:rsidTr="00ED28B3">
        <w:trPr>
          <w:trHeight w:val="668"/>
        </w:trPr>
        <w:tc>
          <w:tcPr>
            <w:tcW w:w="470" w:type="dxa"/>
            <w:tcBorders>
              <w:top w:val="single" w:sz="2" w:space="0" w:color="000000"/>
              <w:left w:val="single" w:sz="2" w:space="0" w:color="000000"/>
              <w:right w:val="single" w:sz="2" w:space="0" w:color="000000"/>
            </w:tcBorders>
            <w:shd w:val="clear" w:color="000000" w:fill="FFFFFF"/>
          </w:tcPr>
          <w:p w14:paraId="64C2D649"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21A38F8E" w14:textId="46EC6162"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rPr>
              <w:t xml:space="preserve">ОР. </w:t>
            </w:r>
            <w:r>
              <w:rPr>
                <w:rFonts w:ascii="Times New Roman" w:hAnsi="Times New Roman"/>
              </w:rPr>
              <w:t>2.5.1</w:t>
            </w:r>
          </w:p>
        </w:tc>
        <w:tc>
          <w:tcPr>
            <w:tcW w:w="1902" w:type="dxa"/>
            <w:gridSpan w:val="2"/>
            <w:tcBorders>
              <w:top w:val="single" w:sz="2" w:space="0" w:color="000000"/>
              <w:left w:val="single" w:sz="2" w:space="0" w:color="000000"/>
              <w:right w:val="single" w:sz="2" w:space="0" w:color="000000"/>
            </w:tcBorders>
            <w:shd w:val="clear" w:color="000000" w:fill="FFFFFF"/>
          </w:tcPr>
          <w:p w14:paraId="1AC6F6AE"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lang w:eastAsia="ru-RU"/>
              </w:rPr>
              <w:t>Выполнение заданий практических работ 2-3</w:t>
            </w:r>
          </w:p>
        </w:tc>
        <w:tc>
          <w:tcPr>
            <w:tcW w:w="1819" w:type="dxa"/>
            <w:tcBorders>
              <w:top w:val="single" w:sz="2" w:space="0" w:color="000000"/>
              <w:left w:val="single" w:sz="2" w:space="0" w:color="000000"/>
              <w:right w:val="single" w:sz="2" w:space="0" w:color="000000"/>
            </w:tcBorders>
            <w:shd w:val="clear" w:color="000000" w:fill="FFFFFF"/>
          </w:tcPr>
          <w:p w14:paraId="5DF23E9C"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3158D8DD"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3884693B"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4</w:t>
            </w:r>
          </w:p>
        </w:tc>
        <w:tc>
          <w:tcPr>
            <w:tcW w:w="814" w:type="dxa"/>
            <w:tcBorders>
              <w:top w:val="single" w:sz="2" w:space="0" w:color="000000"/>
              <w:left w:val="nil"/>
              <w:right w:val="single" w:sz="2" w:space="0" w:color="000000"/>
            </w:tcBorders>
          </w:tcPr>
          <w:p w14:paraId="4AC5D932"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28</w:t>
            </w:r>
          </w:p>
        </w:tc>
        <w:tc>
          <w:tcPr>
            <w:tcW w:w="814" w:type="dxa"/>
            <w:tcBorders>
              <w:top w:val="single" w:sz="2" w:space="0" w:color="000000"/>
              <w:left w:val="nil"/>
              <w:right w:val="single" w:sz="2" w:space="0" w:color="000000"/>
            </w:tcBorders>
          </w:tcPr>
          <w:p w14:paraId="232A280F"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40</w:t>
            </w:r>
          </w:p>
        </w:tc>
      </w:tr>
      <w:tr w:rsidR="00F300AF" w:rsidRPr="00B96C01" w14:paraId="0E8F2ECA" w14:textId="77777777" w:rsidTr="00ED28B3">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3FC352E0"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434F373D" w14:textId="77777777" w:rsidR="00F300AF" w:rsidRPr="00B96C01" w:rsidRDefault="00F300AF" w:rsidP="00F300AF">
            <w:pPr>
              <w:autoSpaceDE w:val="0"/>
              <w:autoSpaceDN w:val="0"/>
              <w:adjustRightInd w:val="0"/>
              <w:spacing w:after="0" w:line="240" w:lineRule="auto"/>
              <w:jc w:val="right"/>
              <w:rPr>
                <w:rFonts w:ascii="Times New Roman" w:hAnsi="Times New Roman"/>
                <w:b/>
                <w:sz w:val="24"/>
                <w:szCs w:val="24"/>
              </w:rPr>
            </w:pPr>
            <w:r w:rsidRPr="00B96C01">
              <w:rPr>
                <w:rFonts w:ascii="Times New Roman" w:hAnsi="Times New Roman"/>
                <w:b/>
                <w:sz w:val="24"/>
                <w:szCs w:val="24"/>
              </w:rPr>
              <w:t>Итого:</w:t>
            </w: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5106ED29"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11C51B1C"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51ADB326"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0FBE9891"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45</w:t>
            </w:r>
          </w:p>
        </w:tc>
        <w:tc>
          <w:tcPr>
            <w:tcW w:w="814" w:type="dxa"/>
            <w:tcBorders>
              <w:top w:val="single" w:sz="4" w:space="0" w:color="auto"/>
              <w:left w:val="nil"/>
              <w:bottom w:val="single" w:sz="2" w:space="0" w:color="000000"/>
              <w:right w:val="single" w:sz="2" w:space="0" w:color="000000"/>
            </w:tcBorders>
          </w:tcPr>
          <w:p w14:paraId="1DEFAB66"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70</w:t>
            </w:r>
          </w:p>
        </w:tc>
      </w:tr>
      <w:tr w:rsidR="00F300AF" w:rsidRPr="00B96C01" w14:paraId="54D086FF" w14:textId="77777777" w:rsidTr="00ED28B3">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2602C0D8"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52ACE08E" w14:textId="77777777" w:rsidR="00F300AF" w:rsidRPr="00B96C01" w:rsidRDefault="00F300AF" w:rsidP="00F300AF">
            <w:pPr>
              <w:autoSpaceDE w:val="0"/>
              <w:autoSpaceDN w:val="0"/>
              <w:adjustRightInd w:val="0"/>
              <w:spacing w:after="0" w:line="240" w:lineRule="auto"/>
              <w:rPr>
                <w:rFonts w:ascii="Times New Roman" w:hAnsi="Times New Roman"/>
                <w:b/>
                <w:i/>
                <w:sz w:val="24"/>
                <w:szCs w:val="24"/>
              </w:rPr>
            </w:pP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4D2F895E"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Экзамен</w:t>
            </w: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33B5B690"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5D297CDD"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1BA8203A" w14:textId="77777777" w:rsidR="00F300AF" w:rsidRPr="00B96C01" w:rsidRDefault="00F300AF" w:rsidP="00F300AF">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10</w:t>
            </w:r>
          </w:p>
        </w:tc>
        <w:tc>
          <w:tcPr>
            <w:tcW w:w="814" w:type="dxa"/>
            <w:tcBorders>
              <w:top w:val="single" w:sz="4" w:space="0" w:color="auto"/>
              <w:left w:val="nil"/>
              <w:bottom w:val="single" w:sz="2" w:space="0" w:color="000000"/>
              <w:right w:val="single" w:sz="2" w:space="0" w:color="000000"/>
            </w:tcBorders>
          </w:tcPr>
          <w:p w14:paraId="1BE900CD" w14:textId="77777777" w:rsidR="00F300AF" w:rsidRPr="00B96C01" w:rsidRDefault="00F300AF" w:rsidP="00F300AF">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30</w:t>
            </w:r>
          </w:p>
        </w:tc>
      </w:tr>
      <w:tr w:rsidR="00F300AF" w:rsidRPr="00B96C01" w14:paraId="1D9FA9F4" w14:textId="77777777" w:rsidTr="00ED28B3">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14:paraId="5ED7CC43"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174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7C40833" w14:textId="77777777" w:rsidR="00F300AF" w:rsidRPr="00B96C01" w:rsidRDefault="00F300AF" w:rsidP="00F300AF">
            <w:pPr>
              <w:autoSpaceDE w:val="0"/>
              <w:autoSpaceDN w:val="0"/>
              <w:adjustRightInd w:val="0"/>
              <w:spacing w:after="0" w:line="240" w:lineRule="auto"/>
              <w:jc w:val="center"/>
              <w:rPr>
                <w:rFonts w:ascii="Times New Roman" w:hAnsi="Times New Roman"/>
                <w:b/>
                <w:color w:val="000000"/>
                <w:sz w:val="24"/>
                <w:szCs w:val="24"/>
              </w:rPr>
            </w:pPr>
          </w:p>
        </w:tc>
        <w:tc>
          <w:tcPr>
            <w:tcW w:w="1295" w:type="dxa"/>
            <w:tcBorders>
              <w:top w:val="single" w:sz="2" w:space="0" w:color="000000"/>
              <w:left w:val="single" w:sz="2" w:space="0" w:color="000000"/>
              <w:bottom w:val="single" w:sz="2" w:space="0" w:color="000000"/>
              <w:right w:val="single" w:sz="2" w:space="0" w:color="000000"/>
            </w:tcBorders>
            <w:shd w:val="clear" w:color="000000" w:fill="FFFFFF"/>
          </w:tcPr>
          <w:p w14:paraId="567B488B" w14:textId="77777777" w:rsidR="00F300AF" w:rsidRPr="00B96C01" w:rsidRDefault="00F300AF" w:rsidP="00F300AF">
            <w:pPr>
              <w:autoSpaceDE w:val="0"/>
              <w:autoSpaceDN w:val="0"/>
              <w:adjustRightInd w:val="0"/>
              <w:spacing w:after="0" w:line="240" w:lineRule="auto"/>
              <w:rPr>
                <w:rFonts w:ascii="Times New Roman" w:hAnsi="Times New Roman"/>
                <w:b/>
                <w:sz w:val="24"/>
                <w:szCs w:val="24"/>
              </w:rPr>
            </w:pPr>
            <w:r w:rsidRPr="00B96C01">
              <w:rPr>
                <w:rFonts w:ascii="Times New Roman" w:hAnsi="Times New Roman"/>
                <w:b/>
                <w:color w:val="000000"/>
                <w:sz w:val="24"/>
                <w:szCs w:val="24"/>
              </w:rPr>
              <w:t>Итого:</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Pr>
          <w:p w14:paraId="529AE94B"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2" w:space="0" w:color="000000"/>
              <w:left w:val="single" w:sz="2" w:space="0" w:color="000000"/>
              <w:bottom w:val="single" w:sz="2" w:space="0" w:color="000000"/>
              <w:right w:val="single" w:sz="2" w:space="0" w:color="000000"/>
            </w:tcBorders>
            <w:shd w:val="clear" w:color="000000" w:fill="FFFFFF"/>
          </w:tcPr>
          <w:p w14:paraId="1BF4B232"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2" w:space="0" w:color="000000"/>
              <w:left w:val="single" w:sz="2" w:space="0" w:color="000000"/>
              <w:bottom w:val="single" w:sz="2" w:space="0" w:color="000000"/>
              <w:right w:val="single" w:sz="2" w:space="0" w:color="000000"/>
            </w:tcBorders>
            <w:shd w:val="clear" w:color="000000" w:fill="FFFFFF"/>
          </w:tcPr>
          <w:p w14:paraId="1564FABD"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2" w:space="0" w:color="000000"/>
              <w:left w:val="nil"/>
              <w:bottom w:val="single" w:sz="2" w:space="0" w:color="000000"/>
              <w:right w:val="single" w:sz="2" w:space="0" w:color="000000"/>
            </w:tcBorders>
          </w:tcPr>
          <w:p w14:paraId="5DF3DE94"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55</w:t>
            </w:r>
          </w:p>
        </w:tc>
        <w:tc>
          <w:tcPr>
            <w:tcW w:w="814" w:type="dxa"/>
            <w:tcBorders>
              <w:top w:val="single" w:sz="2" w:space="0" w:color="000000"/>
              <w:left w:val="nil"/>
              <w:bottom w:val="single" w:sz="2" w:space="0" w:color="000000"/>
              <w:right w:val="single" w:sz="2" w:space="0" w:color="000000"/>
            </w:tcBorders>
          </w:tcPr>
          <w:p w14:paraId="6FAEBD43" w14:textId="77777777" w:rsidR="00F300AF" w:rsidRPr="00B96C01" w:rsidRDefault="00F300AF" w:rsidP="00F300AF">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100</w:t>
            </w:r>
          </w:p>
        </w:tc>
      </w:tr>
    </w:tbl>
    <w:p w14:paraId="1147BDCD" w14:textId="77777777" w:rsidR="00F300AF" w:rsidRPr="00B96C01" w:rsidRDefault="00F300AF" w:rsidP="00F300AF">
      <w:pPr>
        <w:pStyle w:val="a4"/>
        <w:autoSpaceDE w:val="0"/>
        <w:autoSpaceDN w:val="0"/>
        <w:adjustRightInd w:val="0"/>
        <w:spacing w:after="0" w:line="240" w:lineRule="auto"/>
        <w:jc w:val="both"/>
        <w:rPr>
          <w:rFonts w:ascii="Times New Roman" w:hAnsi="Times New Roman"/>
          <w:bCs/>
          <w:i/>
          <w:sz w:val="24"/>
          <w:szCs w:val="24"/>
        </w:rPr>
      </w:pPr>
    </w:p>
    <w:p w14:paraId="763FA540" w14:textId="77777777" w:rsidR="00F300AF" w:rsidRPr="00B96C01" w:rsidRDefault="00F300AF" w:rsidP="00ED28B3">
      <w:pPr>
        <w:tabs>
          <w:tab w:val="left" w:pos="1134"/>
        </w:tabs>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7. Учебно-методическое и информационное обеспечение</w:t>
      </w:r>
    </w:p>
    <w:p w14:paraId="02B37127" w14:textId="77777777" w:rsidR="00F300AF" w:rsidRDefault="00F300AF" w:rsidP="00ED28B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i/>
          <w:sz w:val="24"/>
          <w:szCs w:val="24"/>
        </w:rPr>
      </w:pPr>
      <w:r w:rsidRPr="00B96C01">
        <w:rPr>
          <w:rFonts w:ascii="Times New Roman" w:hAnsi="Times New Roman"/>
          <w:i/>
          <w:sz w:val="24"/>
          <w:szCs w:val="24"/>
        </w:rPr>
        <w:t>7.1. Основная литература:</w:t>
      </w:r>
    </w:p>
    <w:p w14:paraId="1B89AFF6" w14:textId="3AAF0031" w:rsidR="00F300AF" w:rsidRPr="008B647C" w:rsidRDefault="001C14CF" w:rsidP="00ED28B3">
      <w:pPr>
        <w:pStyle w:val="a4"/>
        <w:numPr>
          <w:ilvl w:val="0"/>
          <w:numId w:val="39"/>
        </w:numPr>
        <w:tabs>
          <w:tab w:val="left" w:pos="1134"/>
        </w:tabs>
        <w:spacing w:after="0" w:line="360" w:lineRule="auto"/>
        <w:ind w:left="0" w:firstLine="709"/>
        <w:jc w:val="both"/>
        <w:rPr>
          <w:rFonts w:ascii="Times New Roman" w:hAnsi="Times New Roman"/>
          <w:sz w:val="24"/>
          <w:szCs w:val="24"/>
        </w:rPr>
      </w:pPr>
      <w:r w:rsidRPr="001C14CF">
        <w:rPr>
          <w:rFonts w:ascii="Times New Roman" w:hAnsi="Times New Roman"/>
          <w:sz w:val="24"/>
          <w:szCs w:val="24"/>
        </w:rPr>
        <w:t xml:space="preserve">Тимохина, Т. Л.  Технологии гостиничной деятельности: теория и практика : учебник для вузов / Т. Л. Тимохина. — Москва : Издательство </w:t>
      </w:r>
      <w:proofErr w:type="spellStart"/>
      <w:r w:rsidRPr="001C14CF">
        <w:rPr>
          <w:rFonts w:ascii="Times New Roman" w:hAnsi="Times New Roman"/>
          <w:sz w:val="24"/>
          <w:szCs w:val="24"/>
        </w:rPr>
        <w:t>Юрайт</w:t>
      </w:r>
      <w:proofErr w:type="spellEnd"/>
      <w:r w:rsidRPr="001C14CF">
        <w:rPr>
          <w:rFonts w:ascii="Times New Roman" w:hAnsi="Times New Roman"/>
          <w:sz w:val="24"/>
          <w:szCs w:val="24"/>
        </w:rPr>
        <w:t xml:space="preserve">, 2020. — 336 с. — (Высшее образование). — ISBN 978-5-534-08190-9. — Текст : электронный // ЭБС </w:t>
      </w:r>
      <w:proofErr w:type="spellStart"/>
      <w:r w:rsidRPr="001C14CF">
        <w:rPr>
          <w:rFonts w:ascii="Times New Roman" w:hAnsi="Times New Roman"/>
          <w:sz w:val="24"/>
          <w:szCs w:val="24"/>
        </w:rPr>
        <w:t>Юрайт</w:t>
      </w:r>
      <w:proofErr w:type="spellEnd"/>
      <w:r w:rsidRPr="001C14CF">
        <w:rPr>
          <w:rFonts w:ascii="Times New Roman" w:hAnsi="Times New Roman"/>
          <w:sz w:val="24"/>
          <w:szCs w:val="24"/>
        </w:rPr>
        <w:t xml:space="preserve"> [сайт]. — URL: https://urait.ru/bcode/450318</w:t>
      </w:r>
    </w:p>
    <w:p w14:paraId="0C302DD0" w14:textId="5CEECC79" w:rsidR="00F300AF" w:rsidRDefault="001C14CF" w:rsidP="00ED28B3">
      <w:pPr>
        <w:numPr>
          <w:ilvl w:val="0"/>
          <w:numId w:val="39"/>
        </w:numPr>
        <w:tabs>
          <w:tab w:val="left" w:pos="1134"/>
        </w:tabs>
        <w:spacing w:after="0" w:line="360" w:lineRule="auto"/>
        <w:ind w:left="0" w:firstLine="709"/>
        <w:jc w:val="both"/>
        <w:rPr>
          <w:rFonts w:ascii="Times New Roman" w:hAnsi="Times New Roman"/>
          <w:sz w:val="24"/>
          <w:szCs w:val="24"/>
        </w:rPr>
      </w:pPr>
      <w:r>
        <w:rPr>
          <w:rFonts w:ascii="Times New Roman" w:hAnsi="Times New Roman"/>
          <w:sz w:val="24"/>
          <w:szCs w:val="24"/>
        </w:rPr>
        <w:lastRenderedPageBreak/>
        <w:t>Т</w:t>
      </w:r>
      <w:r w:rsidRPr="001C14CF">
        <w:rPr>
          <w:rFonts w:ascii="Times New Roman" w:hAnsi="Times New Roman"/>
          <w:sz w:val="24"/>
          <w:szCs w:val="24"/>
        </w:rPr>
        <w:t xml:space="preserve">имохина, Т. Л.  Организация гостиничного дела : учебник для вузов / Т. Л. Тимохина. — Москва : Издательство </w:t>
      </w:r>
      <w:proofErr w:type="spellStart"/>
      <w:r w:rsidRPr="001C14CF">
        <w:rPr>
          <w:rFonts w:ascii="Times New Roman" w:hAnsi="Times New Roman"/>
          <w:sz w:val="24"/>
          <w:szCs w:val="24"/>
        </w:rPr>
        <w:t>Юрайт</w:t>
      </w:r>
      <w:proofErr w:type="spellEnd"/>
      <w:r w:rsidRPr="001C14CF">
        <w:rPr>
          <w:rFonts w:ascii="Times New Roman" w:hAnsi="Times New Roman"/>
          <w:sz w:val="24"/>
          <w:szCs w:val="24"/>
        </w:rPr>
        <w:t xml:space="preserve">, 2020. — 331 с. — (Высшее образование). — ISBN 978-5-534-08193-0. — Текст : электронный // ЭБС </w:t>
      </w:r>
      <w:proofErr w:type="spellStart"/>
      <w:r w:rsidRPr="001C14CF">
        <w:rPr>
          <w:rFonts w:ascii="Times New Roman" w:hAnsi="Times New Roman"/>
          <w:sz w:val="24"/>
          <w:szCs w:val="24"/>
        </w:rPr>
        <w:t>Юрайт</w:t>
      </w:r>
      <w:proofErr w:type="spellEnd"/>
      <w:r w:rsidRPr="001C14CF">
        <w:rPr>
          <w:rFonts w:ascii="Times New Roman" w:hAnsi="Times New Roman"/>
          <w:sz w:val="24"/>
          <w:szCs w:val="24"/>
        </w:rPr>
        <w:t xml:space="preserve"> [сайт]. — URL: https://urait.ru/bcode/450317</w:t>
      </w:r>
    </w:p>
    <w:p w14:paraId="2F5A35F1" w14:textId="671CE3CF" w:rsidR="00F300AF" w:rsidRPr="00B96C01" w:rsidRDefault="001C14CF" w:rsidP="00ED28B3">
      <w:pPr>
        <w:numPr>
          <w:ilvl w:val="0"/>
          <w:numId w:val="39"/>
        </w:numPr>
        <w:tabs>
          <w:tab w:val="left" w:pos="1134"/>
        </w:tabs>
        <w:spacing w:after="0" w:line="360" w:lineRule="auto"/>
        <w:ind w:left="0" w:firstLine="709"/>
        <w:jc w:val="both"/>
        <w:rPr>
          <w:rFonts w:ascii="Times New Roman" w:hAnsi="Times New Roman"/>
          <w:sz w:val="24"/>
          <w:szCs w:val="24"/>
        </w:rPr>
      </w:pPr>
      <w:r w:rsidRPr="001C14CF">
        <w:rPr>
          <w:rFonts w:ascii="Times New Roman" w:hAnsi="Times New Roman"/>
          <w:sz w:val="24"/>
          <w:szCs w:val="24"/>
        </w:rPr>
        <w:t xml:space="preserve">Иванова, И. А.  Менеджмент : учебник и практикум для вузов / И. А. Иванова, А. М. Сергеев. — Москва : Издательство </w:t>
      </w:r>
      <w:proofErr w:type="spellStart"/>
      <w:r w:rsidRPr="001C14CF">
        <w:rPr>
          <w:rFonts w:ascii="Times New Roman" w:hAnsi="Times New Roman"/>
          <w:sz w:val="24"/>
          <w:szCs w:val="24"/>
        </w:rPr>
        <w:t>Юрайт</w:t>
      </w:r>
      <w:proofErr w:type="spellEnd"/>
      <w:r w:rsidRPr="001C14CF">
        <w:rPr>
          <w:rFonts w:ascii="Times New Roman" w:hAnsi="Times New Roman"/>
          <w:sz w:val="24"/>
          <w:szCs w:val="24"/>
        </w:rPr>
        <w:t xml:space="preserve">, 2020. — 305 с. — (Высшее образование). — ISBN 978-5-534-04184-2. — Текст : электронный // ЭБС </w:t>
      </w:r>
      <w:proofErr w:type="spellStart"/>
      <w:r w:rsidRPr="001C14CF">
        <w:rPr>
          <w:rFonts w:ascii="Times New Roman" w:hAnsi="Times New Roman"/>
          <w:sz w:val="24"/>
          <w:szCs w:val="24"/>
        </w:rPr>
        <w:t>Юрайт</w:t>
      </w:r>
      <w:proofErr w:type="spellEnd"/>
      <w:r w:rsidRPr="001C14CF">
        <w:rPr>
          <w:rFonts w:ascii="Times New Roman" w:hAnsi="Times New Roman"/>
          <w:sz w:val="24"/>
          <w:szCs w:val="24"/>
        </w:rPr>
        <w:t xml:space="preserve"> [сайт]. — URL: https://urait.ru/bcode/450097</w:t>
      </w:r>
      <w:r w:rsidR="00F300AF" w:rsidRPr="00B96C01">
        <w:rPr>
          <w:rFonts w:ascii="Times New Roman" w:hAnsi="Times New Roman"/>
          <w:sz w:val="24"/>
          <w:szCs w:val="24"/>
        </w:rPr>
        <w:t>.</w:t>
      </w:r>
    </w:p>
    <w:p w14:paraId="32D42CED" w14:textId="77777777" w:rsidR="00F300AF" w:rsidRPr="00B96C01" w:rsidRDefault="00F300AF" w:rsidP="00ED28B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i/>
          <w:sz w:val="24"/>
          <w:szCs w:val="24"/>
        </w:rPr>
      </w:pPr>
      <w:r w:rsidRPr="00B96C01">
        <w:rPr>
          <w:rFonts w:ascii="Times New Roman" w:hAnsi="Times New Roman"/>
          <w:i/>
          <w:sz w:val="24"/>
          <w:szCs w:val="24"/>
        </w:rPr>
        <w:t>7.2. Дополнительная литература:</w:t>
      </w:r>
    </w:p>
    <w:p w14:paraId="10CC59CA" w14:textId="03FD3B21" w:rsidR="00F300AF" w:rsidRPr="006F46C0" w:rsidRDefault="006F46C0" w:rsidP="00ED28B3">
      <w:pPr>
        <w:pStyle w:val="a4"/>
        <w:numPr>
          <w:ilvl w:val="1"/>
          <w:numId w:val="39"/>
        </w:numPr>
        <w:tabs>
          <w:tab w:val="left" w:pos="1134"/>
        </w:tabs>
        <w:spacing w:after="0" w:line="360" w:lineRule="auto"/>
        <w:ind w:left="0" w:firstLine="709"/>
        <w:jc w:val="both"/>
        <w:rPr>
          <w:rFonts w:ascii="Times New Roman" w:hAnsi="Times New Roman"/>
          <w:sz w:val="24"/>
          <w:szCs w:val="24"/>
        </w:rPr>
      </w:pPr>
      <w:proofErr w:type="spellStart"/>
      <w:r w:rsidRPr="006F46C0">
        <w:rPr>
          <w:rFonts w:ascii="Times New Roman" w:hAnsi="Times New Roman"/>
          <w:sz w:val="24"/>
          <w:szCs w:val="24"/>
        </w:rPr>
        <w:t>Скобкин</w:t>
      </w:r>
      <w:proofErr w:type="spellEnd"/>
      <w:r w:rsidRPr="006F46C0">
        <w:rPr>
          <w:rFonts w:ascii="Times New Roman" w:hAnsi="Times New Roman"/>
          <w:sz w:val="24"/>
          <w:szCs w:val="24"/>
        </w:rPr>
        <w:t xml:space="preserve">, С. С.  Менеджмент в туризме : учебник и практикум для вузов / С. С. </w:t>
      </w:r>
      <w:proofErr w:type="spellStart"/>
      <w:r w:rsidRPr="006F46C0">
        <w:rPr>
          <w:rFonts w:ascii="Times New Roman" w:hAnsi="Times New Roman"/>
          <w:sz w:val="24"/>
          <w:szCs w:val="24"/>
        </w:rPr>
        <w:t>Скобкин</w:t>
      </w:r>
      <w:proofErr w:type="spellEnd"/>
      <w:r w:rsidRPr="006F46C0">
        <w:rPr>
          <w:rFonts w:ascii="Times New Roman" w:hAnsi="Times New Roman"/>
          <w:sz w:val="24"/>
          <w:szCs w:val="24"/>
        </w:rPr>
        <w:t xml:space="preserve">. — 2-е изд., </w:t>
      </w:r>
      <w:proofErr w:type="spellStart"/>
      <w:r w:rsidRPr="006F46C0">
        <w:rPr>
          <w:rFonts w:ascii="Times New Roman" w:hAnsi="Times New Roman"/>
          <w:sz w:val="24"/>
          <w:szCs w:val="24"/>
        </w:rPr>
        <w:t>испр</w:t>
      </w:r>
      <w:proofErr w:type="spellEnd"/>
      <w:r w:rsidRPr="006F46C0">
        <w:rPr>
          <w:rFonts w:ascii="Times New Roman" w:hAnsi="Times New Roman"/>
          <w:sz w:val="24"/>
          <w:szCs w:val="24"/>
        </w:rPr>
        <w:t xml:space="preserve">. и доп. — Москва : Издательство </w:t>
      </w:r>
      <w:proofErr w:type="spellStart"/>
      <w:r w:rsidRPr="006F46C0">
        <w:rPr>
          <w:rFonts w:ascii="Times New Roman" w:hAnsi="Times New Roman"/>
          <w:sz w:val="24"/>
          <w:szCs w:val="24"/>
        </w:rPr>
        <w:t>Юрайт</w:t>
      </w:r>
      <w:proofErr w:type="spellEnd"/>
      <w:r w:rsidRPr="006F46C0">
        <w:rPr>
          <w:rFonts w:ascii="Times New Roman" w:hAnsi="Times New Roman"/>
          <w:sz w:val="24"/>
          <w:szCs w:val="24"/>
        </w:rPr>
        <w:t xml:space="preserve">, 2021. — 366 с. — (Высшее образование). — ISBN 978-5-534-07713-1. — Текст : электронный // ЭБС </w:t>
      </w:r>
      <w:proofErr w:type="spellStart"/>
      <w:r w:rsidRPr="006F46C0">
        <w:rPr>
          <w:rFonts w:ascii="Times New Roman" w:hAnsi="Times New Roman"/>
          <w:sz w:val="24"/>
          <w:szCs w:val="24"/>
        </w:rPr>
        <w:t>Юрайт</w:t>
      </w:r>
      <w:proofErr w:type="spellEnd"/>
      <w:r w:rsidRPr="006F46C0">
        <w:rPr>
          <w:rFonts w:ascii="Times New Roman" w:hAnsi="Times New Roman"/>
          <w:sz w:val="24"/>
          <w:szCs w:val="24"/>
        </w:rPr>
        <w:t xml:space="preserve"> [сайт]. — URL: https://urait.ru/bcode/472711</w:t>
      </w:r>
    </w:p>
    <w:p w14:paraId="0A9D5E1F" w14:textId="5C47B8E9" w:rsidR="00F300AF" w:rsidRPr="006F46C0" w:rsidRDefault="006F46C0" w:rsidP="00ED28B3">
      <w:pPr>
        <w:pStyle w:val="a4"/>
        <w:numPr>
          <w:ilvl w:val="1"/>
          <w:numId w:val="39"/>
        </w:numPr>
        <w:tabs>
          <w:tab w:val="left" w:pos="1134"/>
        </w:tabs>
        <w:spacing w:after="0" w:line="360" w:lineRule="auto"/>
        <w:ind w:left="0" w:firstLine="709"/>
        <w:jc w:val="both"/>
        <w:rPr>
          <w:rFonts w:ascii="Times New Roman" w:hAnsi="Times New Roman"/>
          <w:sz w:val="24"/>
          <w:szCs w:val="24"/>
        </w:rPr>
      </w:pPr>
      <w:r w:rsidRPr="006F46C0">
        <w:rPr>
          <w:rFonts w:ascii="Times New Roman" w:hAnsi="Times New Roman"/>
          <w:sz w:val="24"/>
          <w:szCs w:val="24"/>
        </w:rPr>
        <w:t xml:space="preserve">Феденева, И. Н.  Менеджмент в социально-культурном сервисе и туризме : учебное пособие для вузов / И. Н. Феденева, В. П. Нехорошков, Л. К. Комарова ; ответственный редактор В. П. Нехорошков. — 2-е изд., </w:t>
      </w:r>
      <w:proofErr w:type="spellStart"/>
      <w:r w:rsidRPr="006F46C0">
        <w:rPr>
          <w:rFonts w:ascii="Times New Roman" w:hAnsi="Times New Roman"/>
          <w:sz w:val="24"/>
          <w:szCs w:val="24"/>
        </w:rPr>
        <w:t>перераб</w:t>
      </w:r>
      <w:proofErr w:type="spellEnd"/>
      <w:r w:rsidRPr="006F46C0">
        <w:rPr>
          <w:rFonts w:ascii="Times New Roman" w:hAnsi="Times New Roman"/>
          <w:sz w:val="24"/>
          <w:szCs w:val="24"/>
        </w:rPr>
        <w:t xml:space="preserve">. и доп. — Москва : Издательство </w:t>
      </w:r>
      <w:proofErr w:type="spellStart"/>
      <w:r w:rsidRPr="006F46C0">
        <w:rPr>
          <w:rFonts w:ascii="Times New Roman" w:hAnsi="Times New Roman"/>
          <w:sz w:val="24"/>
          <w:szCs w:val="24"/>
        </w:rPr>
        <w:t>Юрайт</w:t>
      </w:r>
      <w:proofErr w:type="spellEnd"/>
      <w:r w:rsidRPr="006F46C0">
        <w:rPr>
          <w:rFonts w:ascii="Times New Roman" w:hAnsi="Times New Roman"/>
          <w:sz w:val="24"/>
          <w:szCs w:val="24"/>
        </w:rPr>
        <w:t xml:space="preserve">, 2020. — 205 с. — (Высшее образование). — ISBN 978-5-534-06479-7. — Текст : электронный // ЭБС </w:t>
      </w:r>
      <w:proofErr w:type="spellStart"/>
      <w:r w:rsidRPr="006F46C0">
        <w:rPr>
          <w:rFonts w:ascii="Times New Roman" w:hAnsi="Times New Roman"/>
          <w:sz w:val="24"/>
          <w:szCs w:val="24"/>
        </w:rPr>
        <w:t>Юрайт</w:t>
      </w:r>
      <w:proofErr w:type="spellEnd"/>
      <w:r w:rsidRPr="006F46C0">
        <w:rPr>
          <w:rFonts w:ascii="Times New Roman" w:hAnsi="Times New Roman"/>
          <w:sz w:val="24"/>
          <w:szCs w:val="24"/>
        </w:rPr>
        <w:t xml:space="preserve"> [сайт]. — URL: https://urait.ru/bcode/452688</w:t>
      </w:r>
    </w:p>
    <w:p w14:paraId="52308687" w14:textId="77777777" w:rsidR="00F300AF" w:rsidRPr="00B96C01" w:rsidRDefault="00F300AF" w:rsidP="00ED28B3">
      <w:pPr>
        <w:pStyle w:val="a4"/>
        <w:tabs>
          <w:tab w:val="left" w:pos="1134"/>
        </w:tabs>
        <w:spacing w:after="0" w:line="360" w:lineRule="auto"/>
        <w:ind w:left="0" w:firstLine="709"/>
        <w:jc w:val="both"/>
        <w:rPr>
          <w:rFonts w:ascii="Times New Roman" w:hAnsi="Times New Roman" w:cs="Times New Roman"/>
          <w:bCs/>
          <w:i/>
          <w:iCs/>
          <w:sz w:val="24"/>
          <w:szCs w:val="24"/>
        </w:rPr>
      </w:pPr>
      <w:r w:rsidRPr="00B96C01">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14:paraId="2AA5DCE2" w14:textId="77777777" w:rsidR="00F300AF" w:rsidRPr="00B96C01" w:rsidRDefault="00F300AF" w:rsidP="00ED28B3">
      <w:pPr>
        <w:pStyle w:val="a4"/>
        <w:tabs>
          <w:tab w:val="left" w:pos="1134"/>
        </w:tabs>
        <w:spacing w:after="0" w:line="360" w:lineRule="auto"/>
        <w:ind w:left="0" w:firstLine="709"/>
        <w:jc w:val="both"/>
        <w:rPr>
          <w:rFonts w:ascii="Times New Roman" w:hAnsi="Times New Roman" w:cs="Times New Roman"/>
          <w:bCs/>
          <w:iCs/>
          <w:sz w:val="24"/>
          <w:szCs w:val="24"/>
        </w:rPr>
      </w:pPr>
      <w:r w:rsidRPr="00B96C01">
        <w:rPr>
          <w:rFonts w:ascii="Times New Roman" w:hAnsi="Times New Roman" w:cs="Times New Roman"/>
          <w:bCs/>
          <w:iCs/>
          <w:sz w:val="24"/>
          <w:szCs w:val="24"/>
        </w:rPr>
        <w:t xml:space="preserve">1. </w:t>
      </w:r>
      <w:proofErr w:type="spellStart"/>
      <w:r w:rsidRPr="00B96C01">
        <w:rPr>
          <w:rFonts w:ascii="Times New Roman" w:hAnsi="Times New Roman" w:cs="Times New Roman"/>
          <w:bCs/>
          <w:iCs/>
          <w:sz w:val="24"/>
          <w:szCs w:val="24"/>
        </w:rPr>
        <w:t>Хайретдинова</w:t>
      </w:r>
      <w:proofErr w:type="spellEnd"/>
      <w:r w:rsidRPr="00B96C01">
        <w:rPr>
          <w:rFonts w:ascii="Times New Roman" w:hAnsi="Times New Roman" w:cs="Times New Roman"/>
          <w:bCs/>
          <w:iCs/>
          <w:sz w:val="24"/>
          <w:szCs w:val="24"/>
        </w:rPr>
        <w:t xml:space="preserve">, Н.Э. Организация экскурсионных услуг в индустрии гостеприимства : учебное пособие / Н.Э. </w:t>
      </w:r>
      <w:proofErr w:type="spellStart"/>
      <w:r w:rsidRPr="00B96C01">
        <w:rPr>
          <w:rFonts w:ascii="Times New Roman" w:hAnsi="Times New Roman" w:cs="Times New Roman"/>
          <w:bCs/>
          <w:iCs/>
          <w:sz w:val="24"/>
          <w:szCs w:val="24"/>
        </w:rPr>
        <w:t>Хайретдинова</w:t>
      </w:r>
      <w:proofErr w:type="spellEnd"/>
      <w:r w:rsidRPr="00B96C01">
        <w:rPr>
          <w:rFonts w:ascii="Times New Roman" w:hAnsi="Times New Roman" w:cs="Times New Roman"/>
          <w:bCs/>
          <w:iCs/>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 Уфа : Уфимский государственный университет экономики и сервиса, 2015. - 176 с. : ил., табл., схем. - </w:t>
      </w:r>
      <w:proofErr w:type="spellStart"/>
      <w:r w:rsidRPr="00B96C01">
        <w:rPr>
          <w:rFonts w:ascii="Times New Roman" w:hAnsi="Times New Roman" w:cs="Times New Roman"/>
          <w:bCs/>
          <w:iCs/>
          <w:sz w:val="24"/>
          <w:szCs w:val="24"/>
        </w:rPr>
        <w:t>Библиогр</w:t>
      </w:r>
      <w:proofErr w:type="spellEnd"/>
      <w:r w:rsidRPr="00B96C01">
        <w:rPr>
          <w:rFonts w:ascii="Times New Roman" w:hAnsi="Times New Roman" w:cs="Times New Roman"/>
          <w:bCs/>
          <w:iCs/>
          <w:sz w:val="24"/>
          <w:szCs w:val="24"/>
        </w:rPr>
        <w:t xml:space="preserve">. в кн. - ISBN 978-5-88469-739-3; То же [Электронный ресурс]. - URL: </w:t>
      </w:r>
      <w:hyperlink r:id="rId27" w:history="1">
        <w:r w:rsidRPr="00B96C01">
          <w:rPr>
            <w:rStyle w:val="af5"/>
            <w:rFonts w:ascii="Times New Roman" w:hAnsi="Times New Roman" w:cs="Times New Roman"/>
            <w:bCs/>
            <w:iCs/>
            <w:sz w:val="24"/>
            <w:szCs w:val="24"/>
          </w:rPr>
          <w:t>http://biblioclub.ru/index.php?page=book&amp;id=445128</w:t>
        </w:r>
      </w:hyperlink>
    </w:p>
    <w:p w14:paraId="7CEAF260" w14:textId="77777777" w:rsidR="00F300AF" w:rsidRPr="00B96C01" w:rsidRDefault="00F300AF" w:rsidP="00ED28B3">
      <w:pPr>
        <w:pStyle w:val="a4"/>
        <w:tabs>
          <w:tab w:val="left" w:pos="1134"/>
        </w:tabs>
        <w:spacing w:after="0" w:line="360" w:lineRule="auto"/>
        <w:ind w:left="0" w:firstLine="709"/>
        <w:jc w:val="both"/>
        <w:rPr>
          <w:rFonts w:ascii="Times New Roman" w:hAnsi="Times New Roman"/>
          <w:bCs/>
          <w:i/>
          <w:iCs/>
          <w:sz w:val="24"/>
          <w:szCs w:val="24"/>
        </w:rPr>
      </w:pPr>
      <w:r w:rsidRPr="00B96C01">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5C61505F" w14:textId="6E335E56" w:rsidR="00F300AF" w:rsidRPr="00B96C01" w:rsidRDefault="006F46C0" w:rsidP="00ED28B3">
      <w:pPr>
        <w:numPr>
          <w:ilvl w:val="0"/>
          <w:numId w:val="40"/>
        </w:numPr>
        <w:tabs>
          <w:tab w:val="left" w:pos="426"/>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contextualSpacing/>
        <w:jc w:val="both"/>
        <w:rPr>
          <w:rFonts w:ascii="Times New Roman" w:eastAsia="Times New Roman" w:hAnsi="Times New Roman"/>
          <w:bCs/>
          <w:sz w:val="24"/>
          <w:szCs w:val="24"/>
          <w:lang w:eastAsia="ru-RU"/>
        </w:rPr>
      </w:pPr>
      <w:r w:rsidRPr="006F46C0">
        <w:rPr>
          <w:rFonts w:ascii="Times New Roman" w:eastAsia="Times New Roman" w:hAnsi="Times New Roman"/>
          <w:bCs/>
          <w:iCs/>
          <w:sz w:val="24"/>
          <w:szCs w:val="24"/>
          <w:lang w:eastAsia="ru-RU"/>
        </w:rPr>
        <w:t xml:space="preserve">Менеджмент. Практикум : учебное пособие для вузов / Ю. В. Кузнецов [и др.] ; под редакцией Ю. В. Кузнецова. — Москва : Издательство </w:t>
      </w:r>
      <w:proofErr w:type="spellStart"/>
      <w:r w:rsidRPr="006F46C0">
        <w:rPr>
          <w:rFonts w:ascii="Times New Roman" w:eastAsia="Times New Roman" w:hAnsi="Times New Roman"/>
          <w:bCs/>
          <w:iCs/>
          <w:sz w:val="24"/>
          <w:szCs w:val="24"/>
          <w:lang w:eastAsia="ru-RU"/>
        </w:rPr>
        <w:t>Юрайт</w:t>
      </w:r>
      <w:proofErr w:type="spellEnd"/>
      <w:r w:rsidRPr="006F46C0">
        <w:rPr>
          <w:rFonts w:ascii="Times New Roman" w:eastAsia="Times New Roman" w:hAnsi="Times New Roman"/>
          <w:bCs/>
          <w:iCs/>
          <w:sz w:val="24"/>
          <w:szCs w:val="24"/>
          <w:lang w:eastAsia="ru-RU"/>
        </w:rPr>
        <w:t xml:space="preserve">, 2020. — 246 с. — (Высшее образование). — ISBN 978-5-534-00609-4. — Текст : электронный // ЭБС </w:t>
      </w:r>
      <w:proofErr w:type="spellStart"/>
      <w:r w:rsidRPr="006F46C0">
        <w:rPr>
          <w:rFonts w:ascii="Times New Roman" w:eastAsia="Times New Roman" w:hAnsi="Times New Roman"/>
          <w:bCs/>
          <w:iCs/>
          <w:sz w:val="24"/>
          <w:szCs w:val="24"/>
          <w:lang w:eastAsia="ru-RU"/>
        </w:rPr>
        <w:t>Юрайт</w:t>
      </w:r>
      <w:proofErr w:type="spellEnd"/>
      <w:r w:rsidRPr="006F46C0">
        <w:rPr>
          <w:rFonts w:ascii="Times New Roman" w:eastAsia="Times New Roman" w:hAnsi="Times New Roman"/>
          <w:bCs/>
          <w:iCs/>
          <w:sz w:val="24"/>
          <w:szCs w:val="24"/>
          <w:lang w:eastAsia="ru-RU"/>
        </w:rPr>
        <w:t xml:space="preserve"> [сайт]. — URL: https://urait.ru/bcode/450764</w:t>
      </w:r>
    </w:p>
    <w:p w14:paraId="18074A83" w14:textId="77777777" w:rsidR="00ED28B3" w:rsidRDefault="00ED28B3" w:rsidP="00ED28B3">
      <w:pPr>
        <w:autoSpaceDE w:val="0"/>
        <w:autoSpaceDN w:val="0"/>
        <w:adjustRightInd w:val="0"/>
        <w:spacing w:after="0" w:line="360" w:lineRule="auto"/>
        <w:ind w:firstLine="709"/>
        <w:jc w:val="both"/>
        <w:rPr>
          <w:rFonts w:ascii="Times New Roman" w:hAnsi="Times New Roman"/>
          <w:b/>
          <w:bCs/>
          <w:sz w:val="24"/>
          <w:szCs w:val="24"/>
        </w:rPr>
      </w:pPr>
    </w:p>
    <w:p w14:paraId="0E2AE8A4" w14:textId="543F35FF" w:rsidR="00F300AF" w:rsidRPr="00B96C01" w:rsidRDefault="00F300AF" w:rsidP="00ED28B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lastRenderedPageBreak/>
        <w:t>8. Фонды оценочных средств</w:t>
      </w:r>
    </w:p>
    <w:p w14:paraId="1F2B8FCE" w14:textId="77777777" w:rsidR="00F300AF" w:rsidRPr="00B96C01" w:rsidRDefault="00F300AF" w:rsidP="00ED28B3">
      <w:pPr>
        <w:spacing w:after="0" w:line="360" w:lineRule="auto"/>
        <w:ind w:firstLine="709"/>
        <w:jc w:val="both"/>
        <w:rPr>
          <w:rFonts w:ascii="Times New Roman" w:hAnsi="Times New Roman"/>
          <w:spacing w:val="-4"/>
          <w:sz w:val="24"/>
          <w:szCs w:val="24"/>
        </w:rPr>
      </w:pPr>
      <w:r w:rsidRPr="00B96C01">
        <w:rPr>
          <w:rFonts w:ascii="Times New Roman" w:hAnsi="Times New Roman"/>
          <w:spacing w:val="-4"/>
          <w:sz w:val="24"/>
          <w:szCs w:val="24"/>
        </w:rPr>
        <w:t>Фонд оценочных средств представлен в Приложении 1.</w:t>
      </w:r>
    </w:p>
    <w:p w14:paraId="47D757C6" w14:textId="77777777" w:rsidR="00F300AF" w:rsidRPr="00B96C01" w:rsidRDefault="00F300AF" w:rsidP="00ED28B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9. Материально-техническое обеспечение образовательного процесса по дисциплине</w:t>
      </w:r>
    </w:p>
    <w:p w14:paraId="2B4F18E7" w14:textId="77777777" w:rsidR="00F300AF" w:rsidRPr="00B96C01" w:rsidRDefault="00F300AF" w:rsidP="00ED28B3">
      <w:pPr>
        <w:tabs>
          <w:tab w:val="left" w:pos="851"/>
          <w:tab w:val="left" w:pos="1134"/>
        </w:tabs>
        <w:autoSpaceDE w:val="0"/>
        <w:autoSpaceDN w:val="0"/>
        <w:adjustRightInd w:val="0"/>
        <w:spacing w:after="0" w:line="360" w:lineRule="auto"/>
        <w:ind w:firstLine="709"/>
        <w:jc w:val="both"/>
        <w:rPr>
          <w:rFonts w:ascii="Times New Roman" w:hAnsi="Times New Roman"/>
          <w:bCs/>
          <w:i/>
          <w:sz w:val="24"/>
          <w:szCs w:val="24"/>
        </w:rPr>
      </w:pPr>
      <w:r w:rsidRPr="00B96C01">
        <w:rPr>
          <w:rFonts w:ascii="Times New Roman" w:hAnsi="Times New Roman"/>
          <w:bCs/>
          <w:i/>
          <w:sz w:val="24"/>
          <w:szCs w:val="24"/>
        </w:rPr>
        <w:t>9.1. Описание материально-технической базы</w:t>
      </w:r>
    </w:p>
    <w:p w14:paraId="147B24D2" w14:textId="77777777" w:rsidR="00F300AF" w:rsidRPr="00B96C01" w:rsidRDefault="00F300AF" w:rsidP="00ED28B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sz w:val="24"/>
          <w:szCs w:val="24"/>
        </w:rPr>
        <w:t>Реализация дисциплины требует наличия аудитории для лекционных и практических занятий, оборудованной мультимедийным оборудованием.</w:t>
      </w:r>
    </w:p>
    <w:p w14:paraId="53404A07" w14:textId="77777777" w:rsidR="00F300AF" w:rsidRPr="00B96C01" w:rsidRDefault="00F300AF" w:rsidP="00ED28B3">
      <w:pPr>
        <w:tabs>
          <w:tab w:val="left" w:pos="851"/>
          <w:tab w:val="left" w:pos="1134"/>
        </w:tabs>
        <w:autoSpaceDE w:val="0"/>
        <w:autoSpaceDN w:val="0"/>
        <w:adjustRightInd w:val="0"/>
        <w:spacing w:after="0" w:line="360" w:lineRule="auto"/>
        <w:ind w:firstLine="709"/>
        <w:jc w:val="both"/>
        <w:rPr>
          <w:rFonts w:ascii="Times New Roman" w:hAnsi="Times New Roman"/>
          <w:bCs/>
          <w:i/>
          <w:sz w:val="24"/>
          <w:szCs w:val="24"/>
        </w:rPr>
      </w:pPr>
      <w:r w:rsidRPr="00B96C01">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464E228" w14:textId="77777777" w:rsidR="00F300AF" w:rsidRPr="00B96C01" w:rsidRDefault="00F300AF" w:rsidP="00ED28B3">
      <w:pPr>
        <w:tabs>
          <w:tab w:val="left" w:pos="851"/>
          <w:tab w:val="left" w:pos="1134"/>
        </w:tabs>
        <w:autoSpaceDE w:val="0"/>
        <w:autoSpaceDN w:val="0"/>
        <w:adjustRightInd w:val="0"/>
        <w:spacing w:after="0" w:line="360" w:lineRule="auto"/>
        <w:ind w:firstLine="709"/>
        <w:jc w:val="both"/>
        <w:rPr>
          <w:rFonts w:ascii="Times New Roman" w:hAnsi="Times New Roman"/>
          <w:bCs/>
          <w:i/>
          <w:color w:val="000000"/>
          <w:sz w:val="24"/>
          <w:szCs w:val="24"/>
        </w:rPr>
      </w:pPr>
      <w:r w:rsidRPr="00B96C01">
        <w:rPr>
          <w:rFonts w:ascii="Times New Roman" w:hAnsi="Times New Roman"/>
          <w:bCs/>
          <w:i/>
          <w:color w:val="000000"/>
          <w:sz w:val="24"/>
          <w:szCs w:val="24"/>
        </w:rPr>
        <w:t>Перечень программного обеспечения</w:t>
      </w:r>
    </w:p>
    <w:p w14:paraId="0D44FCCA" w14:textId="77777777" w:rsidR="00F300AF" w:rsidRPr="00B96C01" w:rsidRDefault="00F300AF" w:rsidP="00ED28B3">
      <w:pPr>
        <w:tabs>
          <w:tab w:val="left" w:pos="851"/>
          <w:tab w:val="left" w:pos="1134"/>
        </w:tabs>
        <w:autoSpaceDE w:val="0"/>
        <w:autoSpaceDN w:val="0"/>
        <w:adjustRightInd w:val="0"/>
        <w:spacing w:after="0" w:line="360" w:lineRule="auto"/>
        <w:ind w:firstLine="709"/>
        <w:jc w:val="both"/>
        <w:rPr>
          <w:rFonts w:ascii="Times New Roman" w:hAnsi="Times New Roman"/>
          <w:bCs/>
          <w:i/>
          <w:color w:val="000000"/>
          <w:sz w:val="24"/>
          <w:szCs w:val="24"/>
        </w:rPr>
      </w:pPr>
      <w:r w:rsidRPr="00B96C01">
        <w:rPr>
          <w:rFonts w:ascii="Times New Roman" w:hAnsi="Times New Roman"/>
          <w:color w:val="000000"/>
          <w:sz w:val="24"/>
          <w:szCs w:val="24"/>
          <w:lang w:val="en-US"/>
        </w:rPr>
        <w:t>Microsoft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Windows</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XP</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Word</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Excel</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Project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PowerPoint</w:t>
      </w:r>
      <w:r w:rsidRPr="00B96C01">
        <w:rPr>
          <w:rFonts w:ascii="Times New Roman" w:hAnsi="Times New Roman"/>
          <w:color w:val="000000"/>
          <w:sz w:val="24"/>
          <w:szCs w:val="24"/>
        </w:rPr>
        <w:t>.</w:t>
      </w:r>
    </w:p>
    <w:p w14:paraId="2AA28635" w14:textId="77777777" w:rsidR="00F300AF" w:rsidRPr="00B96C01" w:rsidRDefault="00F300AF" w:rsidP="00ED28B3">
      <w:pPr>
        <w:tabs>
          <w:tab w:val="left" w:pos="851"/>
          <w:tab w:val="left" w:pos="1134"/>
        </w:tabs>
        <w:autoSpaceDE w:val="0"/>
        <w:autoSpaceDN w:val="0"/>
        <w:adjustRightInd w:val="0"/>
        <w:spacing w:after="0" w:line="360" w:lineRule="auto"/>
        <w:ind w:firstLine="709"/>
        <w:jc w:val="both"/>
        <w:rPr>
          <w:rFonts w:ascii="Times New Roman" w:hAnsi="Times New Roman"/>
          <w:bCs/>
          <w:i/>
          <w:sz w:val="24"/>
          <w:szCs w:val="24"/>
        </w:rPr>
      </w:pPr>
      <w:r w:rsidRPr="00B96C01">
        <w:rPr>
          <w:rFonts w:ascii="Times New Roman" w:hAnsi="Times New Roman"/>
          <w:bCs/>
          <w:i/>
          <w:color w:val="000000"/>
          <w:sz w:val="24"/>
          <w:szCs w:val="24"/>
        </w:rPr>
        <w:t>Перечень информационных справочных систем</w:t>
      </w:r>
    </w:p>
    <w:p w14:paraId="38037B44" w14:textId="77777777" w:rsidR="00F300AF" w:rsidRPr="00B96C01" w:rsidRDefault="00F300AF" w:rsidP="00ED28B3">
      <w:pPr>
        <w:numPr>
          <w:ilvl w:val="0"/>
          <w:numId w:val="38"/>
        </w:numPr>
        <w:tabs>
          <w:tab w:val="left" w:pos="851"/>
          <w:tab w:val="left" w:pos="1134"/>
        </w:tabs>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Научная электронная библиотека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28" w:history="1">
        <w:r w:rsidRPr="00B96C01">
          <w:rPr>
            <w:rFonts w:ascii="Times New Roman" w:eastAsia="Times New Roman" w:hAnsi="Times New Roman"/>
            <w:sz w:val="24"/>
            <w:szCs w:val="24"/>
            <w:lang w:eastAsia="ru-RU"/>
          </w:rPr>
          <w:t>http://www.elibrary.ru/agreement.asp</w:t>
        </w:r>
      </w:hyperlink>
      <w:r w:rsidRPr="00B96C01">
        <w:rPr>
          <w:rFonts w:ascii="Times New Roman" w:eastAsia="Times New Roman" w:hAnsi="Times New Roman"/>
          <w:sz w:val="24"/>
          <w:szCs w:val="24"/>
          <w:lang w:eastAsia="ru-RU"/>
        </w:rPr>
        <w:t xml:space="preserve">Справочно-консультационная система «Консультант Плюс»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r w:rsidRPr="00B96C01">
        <w:rPr>
          <w:rFonts w:ascii="Times New Roman" w:eastAsia="Times New Roman" w:hAnsi="Times New Roman"/>
          <w:sz w:val="24"/>
          <w:szCs w:val="24"/>
          <w:lang w:eastAsia="ru-RU"/>
        </w:rPr>
        <w:t>http://www.consultant.ru/.</w:t>
      </w:r>
    </w:p>
    <w:p w14:paraId="789CBBA3" w14:textId="77777777" w:rsidR="00F300AF" w:rsidRPr="00B96C01" w:rsidRDefault="00F300AF" w:rsidP="00ED28B3">
      <w:pPr>
        <w:numPr>
          <w:ilvl w:val="0"/>
          <w:numId w:val="38"/>
        </w:numPr>
        <w:tabs>
          <w:tab w:val="left" w:pos="851"/>
          <w:tab w:val="left" w:pos="1134"/>
        </w:tabs>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Университетская информационная система РОССИЯ (УИС РОССИЯ)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29" w:history="1">
        <w:r w:rsidRPr="00B96C01">
          <w:rPr>
            <w:rFonts w:ascii="Times New Roman" w:eastAsia="Times New Roman" w:hAnsi="Times New Roman"/>
            <w:sz w:val="24"/>
            <w:szCs w:val="24"/>
            <w:lang w:eastAsia="ru-RU"/>
          </w:rPr>
          <w:t>http://uisrussia.msu.ru/docs/ips/n/access_levels.htm</w:t>
        </w:r>
      </w:hyperlink>
      <w:r w:rsidRPr="00B96C01">
        <w:rPr>
          <w:rFonts w:ascii="Times New Roman" w:eastAsia="Times New Roman" w:hAnsi="Times New Roman"/>
          <w:sz w:val="24"/>
          <w:szCs w:val="24"/>
          <w:lang w:eastAsia="ru-RU"/>
        </w:rPr>
        <w:t>.</w:t>
      </w:r>
    </w:p>
    <w:p w14:paraId="2FD7578C" w14:textId="77777777" w:rsidR="00F300AF" w:rsidRPr="00B96C01" w:rsidRDefault="00F300AF" w:rsidP="00ED28B3">
      <w:pPr>
        <w:numPr>
          <w:ilvl w:val="0"/>
          <w:numId w:val="38"/>
        </w:numPr>
        <w:tabs>
          <w:tab w:val="left" w:pos="851"/>
          <w:tab w:val="left" w:pos="1134"/>
        </w:tabs>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Все о туризме - туристическая библиотека [Электронный ресурс]. - Режим доступа: http://www.tourlib.net/</w:t>
      </w:r>
    </w:p>
    <w:p w14:paraId="73466F19" w14:textId="77777777" w:rsidR="00F300AF" w:rsidRPr="00B96C01" w:rsidRDefault="00F300AF" w:rsidP="00ED28B3">
      <w:pPr>
        <w:numPr>
          <w:ilvl w:val="0"/>
          <w:numId w:val="38"/>
        </w:numPr>
        <w:tabs>
          <w:tab w:val="left" w:pos="851"/>
          <w:tab w:val="left" w:pos="1134"/>
        </w:tabs>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Туристический еженедельник Инфо-СИТИ [Электронный ресурс]. - Режим </w:t>
      </w:r>
      <w:proofErr w:type="spellStart"/>
      <w:r w:rsidRPr="00B96C01">
        <w:rPr>
          <w:rFonts w:ascii="Times New Roman" w:eastAsia="Times New Roman" w:hAnsi="Times New Roman"/>
          <w:sz w:val="24"/>
          <w:szCs w:val="24"/>
          <w:lang w:eastAsia="ru-RU"/>
        </w:rPr>
        <w:t>доступа:www.infocity.ru</w:t>
      </w:r>
      <w:proofErr w:type="spellEnd"/>
    </w:p>
    <w:p w14:paraId="7020F8BB" w14:textId="77777777" w:rsidR="00F300AF" w:rsidRPr="00B96C01" w:rsidRDefault="00F300AF" w:rsidP="00ED28B3">
      <w:pPr>
        <w:numPr>
          <w:ilvl w:val="0"/>
          <w:numId w:val="38"/>
        </w:numPr>
        <w:tabs>
          <w:tab w:val="left" w:pos="851"/>
          <w:tab w:val="left" w:pos="1134"/>
        </w:tabs>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Туристская информационная система[Электронный ресурс]. - Режим </w:t>
      </w:r>
      <w:proofErr w:type="spellStart"/>
      <w:r w:rsidRPr="00B96C01">
        <w:rPr>
          <w:rFonts w:ascii="Times New Roman" w:eastAsia="Times New Roman" w:hAnsi="Times New Roman"/>
          <w:sz w:val="24"/>
          <w:szCs w:val="24"/>
          <w:lang w:eastAsia="ru-RU"/>
        </w:rPr>
        <w:t>доступа:www.tos.ru</w:t>
      </w:r>
      <w:proofErr w:type="spellEnd"/>
    </w:p>
    <w:p w14:paraId="3BF31871" w14:textId="77777777" w:rsidR="00F300AF" w:rsidRPr="00B96C01" w:rsidRDefault="00F300AF" w:rsidP="00ED28B3">
      <w:pPr>
        <w:numPr>
          <w:ilvl w:val="0"/>
          <w:numId w:val="38"/>
        </w:numPr>
        <w:tabs>
          <w:tab w:val="left" w:pos="851"/>
          <w:tab w:val="left" w:pos="1134"/>
        </w:tabs>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Федеральное агентство по туризму в РФ[Электронный ресурс]. - Режим </w:t>
      </w:r>
      <w:proofErr w:type="spellStart"/>
      <w:r w:rsidRPr="00B96C01">
        <w:rPr>
          <w:rFonts w:ascii="Times New Roman" w:eastAsia="Times New Roman" w:hAnsi="Times New Roman"/>
          <w:sz w:val="24"/>
          <w:szCs w:val="24"/>
          <w:lang w:eastAsia="ru-RU"/>
        </w:rPr>
        <w:t>доступа:http</w:t>
      </w:r>
      <w:proofErr w:type="spellEnd"/>
      <w:r w:rsidRPr="00B96C01">
        <w:rPr>
          <w:rFonts w:ascii="Times New Roman" w:eastAsia="Times New Roman" w:hAnsi="Times New Roman"/>
          <w:sz w:val="24"/>
          <w:szCs w:val="24"/>
          <w:lang w:eastAsia="ru-RU"/>
        </w:rPr>
        <w:t>://www.russiatourism.ru</w:t>
      </w:r>
    </w:p>
    <w:p w14:paraId="77FD804A" w14:textId="77777777" w:rsidR="00F300AF" w:rsidRPr="00B96C01" w:rsidRDefault="00F300AF" w:rsidP="00ED28B3">
      <w:pPr>
        <w:numPr>
          <w:ilvl w:val="0"/>
          <w:numId w:val="38"/>
        </w:numPr>
        <w:tabs>
          <w:tab w:val="left" w:pos="851"/>
          <w:tab w:val="left" w:pos="1134"/>
        </w:tabs>
        <w:autoSpaceDE w:val="0"/>
        <w:autoSpaceDN w:val="0"/>
        <w:adjustRightInd w:val="0"/>
        <w:spacing w:after="0" w:line="36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Федеральный портал «Российское образование»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r w:rsidRPr="00B96C01">
        <w:rPr>
          <w:rFonts w:ascii="Times New Roman" w:eastAsia="Times New Roman" w:hAnsi="Times New Roman"/>
          <w:sz w:val="24"/>
          <w:szCs w:val="24"/>
          <w:lang w:eastAsia="ru-RU"/>
        </w:rPr>
        <w:t xml:space="preserve">http://www.edu.ru/. </w:t>
      </w:r>
    </w:p>
    <w:p w14:paraId="532F7D89" w14:textId="0C621E2D" w:rsidR="00F300AF" w:rsidRDefault="00F300AF" w:rsidP="00ED28B3">
      <w:pPr>
        <w:numPr>
          <w:ilvl w:val="0"/>
          <w:numId w:val="38"/>
        </w:numPr>
        <w:tabs>
          <w:tab w:val="left" w:pos="851"/>
          <w:tab w:val="left" w:pos="1134"/>
        </w:tabs>
        <w:autoSpaceDE w:val="0"/>
        <w:autoSpaceDN w:val="0"/>
        <w:adjustRightInd w:val="0"/>
        <w:spacing w:after="0" w:line="360" w:lineRule="auto"/>
        <w:ind w:left="0" w:firstLine="709"/>
        <w:contextualSpacing/>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Электронные образовательные ресурсы (ЭОС)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30" w:history="1">
        <w:r w:rsidRPr="00B96C01">
          <w:rPr>
            <w:rFonts w:ascii="Times New Roman" w:eastAsia="Times New Roman" w:hAnsi="Times New Roman"/>
            <w:sz w:val="24"/>
            <w:szCs w:val="24"/>
            <w:lang w:val="en-US" w:eastAsia="ru-RU"/>
          </w:rPr>
          <w:t>http</w:t>
        </w:r>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vipbook</w:t>
        </w:r>
        <w:proofErr w:type="spellEnd"/>
        <w:r w:rsidRPr="00B96C01">
          <w:rPr>
            <w:rFonts w:ascii="Times New Roman" w:eastAsia="Times New Roman" w:hAnsi="Times New Roman"/>
            <w:sz w:val="24"/>
            <w:szCs w:val="24"/>
            <w:lang w:eastAsia="ru-RU"/>
          </w:rPr>
          <w:t>.</w:t>
        </w:r>
        <w:r w:rsidRPr="00B96C01">
          <w:rPr>
            <w:rFonts w:ascii="Times New Roman" w:eastAsia="Times New Roman" w:hAnsi="Times New Roman"/>
            <w:sz w:val="24"/>
            <w:szCs w:val="24"/>
            <w:lang w:val="en-US" w:eastAsia="ru-RU"/>
          </w:rPr>
          <w:t>info</w:t>
        </w:r>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nauka</w:t>
        </w:r>
        <w:proofErr w:type="spellEnd"/>
        <w:r w:rsidRPr="00B96C01">
          <w:rPr>
            <w:rFonts w:ascii="Times New Roman" w:eastAsia="Times New Roman" w:hAnsi="Times New Roman"/>
            <w:sz w:val="24"/>
            <w:szCs w:val="24"/>
            <w:lang w:eastAsia="ru-RU"/>
          </w:rPr>
          <w:t>-</w:t>
        </w:r>
        <w:r w:rsidRPr="00B96C01">
          <w:rPr>
            <w:rFonts w:ascii="Times New Roman" w:eastAsia="Times New Roman" w:hAnsi="Times New Roman"/>
            <w:sz w:val="24"/>
            <w:szCs w:val="24"/>
            <w:lang w:val="en-US" w:eastAsia="ru-RU"/>
          </w:rPr>
          <w:t>i</w:t>
        </w:r>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ucheba</w:t>
        </w:r>
        <w:proofErr w:type="spellEnd"/>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menedgment</w:t>
        </w:r>
        <w:proofErr w:type="spellEnd"/>
        <w:r w:rsidRPr="00B96C01">
          <w:rPr>
            <w:rFonts w:ascii="Times New Roman" w:eastAsia="Times New Roman" w:hAnsi="Times New Roman"/>
            <w:sz w:val="24"/>
            <w:szCs w:val="24"/>
            <w:lang w:eastAsia="ru-RU"/>
          </w:rPr>
          <w:t>/</w:t>
        </w:r>
      </w:hyperlink>
      <w:r w:rsidRPr="00B96C01">
        <w:rPr>
          <w:rFonts w:ascii="Times New Roman" w:eastAsia="Times New Roman" w:hAnsi="Times New Roman"/>
          <w:sz w:val="24"/>
          <w:szCs w:val="24"/>
          <w:lang w:eastAsia="ru-RU"/>
        </w:rPr>
        <w:t>.</w:t>
      </w:r>
    </w:p>
    <w:p w14:paraId="2B2C5DAB" w14:textId="77777777" w:rsidR="00F300AF" w:rsidRPr="00B96C01" w:rsidRDefault="00F300AF" w:rsidP="00ED28B3">
      <w:pPr>
        <w:tabs>
          <w:tab w:val="left" w:pos="851"/>
          <w:tab w:val="left" w:pos="1134"/>
        </w:tabs>
        <w:autoSpaceDE w:val="0"/>
        <w:autoSpaceDN w:val="0"/>
        <w:adjustRightInd w:val="0"/>
        <w:spacing w:after="0" w:line="360" w:lineRule="auto"/>
        <w:ind w:firstLine="709"/>
        <w:contextualSpacing/>
        <w:jc w:val="both"/>
        <w:rPr>
          <w:rFonts w:ascii="Times New Roman" w:eastAsia="Times New Roman" w:hAnsi="Times New Roman"/>
          <w:sz w:val="24"/>
          <w:szCs w:val="24"/>
          <w:lang w:eastAsia="ru-RU"/>
        </w:rPr>
      </w:pPr>
    </w:p>
    <w:p w14:paraId="54A74FF0" w14:textId="77777777" w:rsidR="005374C1" w:rsidRDefault="005374C1">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4A628F9F" w14:textId="0FD3E231" w:rsidR="00A03A16" w:rsidRPr="00B96C01" w:rsidRDefault="00A03A16" w:rsidP="00A03A16">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96C01">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6</w:t>
      </w:r>
      <w:r w:rsidRPr="00B96C01">
        <w:rPr>
          <w:rFonts w:ascii="Times New Roman" w:eastAsia="Times New Roman" w:hAnsi="Times New Roman"/>
          <w:b/>
          <w:sz w:val="24"/>
          <w:szCs w:val="24"/>
          <w:lang w:eastAsia="ru-RU"/>
        </w:rPr>
        <w:t>. ПРОГРАММА ДИСЦИПЛИНЫ</w:t>
      </w:r>
    </w:p>
    <w:p w14:paraId="422CB641" w14:textId="34F33677" w:rsidR="00A03A16" w:rsidRPr="00B96C01" w:rsidRDefault="00A03A16" w:rsidP="00A03A16">
      <w:pPr>
        <w:autoSpaceDE w:val="0"/>
        <w:autoSpaceDN w:val="0"/>
        <w:adjustRightInd w:val="0"/>
        <w:spacing w:after="0" w:line="240" w:lineRule="auto"/>
        <w:jc w:val="center"/>
        <w:rPr>
          <w:rFonts w:ascii="Times New Roman" w:hAnsi="Times New Roman"/>
          <w:b/>
          <w:bCs/>
          <w:sz w:val="24"/>
          <w:szCs w:val="24"/>
        </w:rPr>
      </w:pPr>
      <w:r w:rsidRPr="00B96C01">
        <w:rPr>
          <w:rFonts w:ascii="Times New Roman" w:hAnsi="Times New Roman"/>
          <w:b/>
          <w:bCs/>
          <w:sz w:val="24"/>
          <w:szCs w:val="24"/>
        </w:rPr>
        <w:t>«</w:t>
      </w:r>
      <w:r w:rsidRPr="005374C1">
        <w:rPr>
          <w:rFonts w:ascii="Times New Roman" w:eastAsia="Times New Roman" w:hAnsi="Times New Roman"/>
          <w:b/>
          <w:sz w:val="24"/>
          <w:szCs w:val="24"/>
          <w:lang w:eastAsia="ru-RU"/>
        </w:rPr>
        <w:t>Туристские ресурсы Нижегородской области: практикум на иностранном языке</w:t>
      </w:r>
      <w:r w:rsidRPr="00B96C01">
        <w:rPr>
          <w:rFonts w:ascii="Times New Roman" w:hAnsi="Times New Roman"/>
          <w:b/>
          <w:bCs/>
          <w:sz w:val="24"/>
          <w:szCs w:val="24"/>
        </w:rPr>
        <w:t>»</w:t>
      </w:r>
    </w:p>
    <w:p w14:paraId="2D1009E3" w14:textId="77777777" w:rsidR="00ED28B3" w:rsidRDefault="00ED28B3">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p>
    <w:p w14:paraId="47BB8A83" w14:textId="77777777" w:rsidR="007D495C" w:rsidRPr="00BF3792" w:rsidRDefault="007D495C" w:rsidP="007D495C">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F3792">
        <w:rPr>
          <w:rFonts w:ascii="Times New Roman" w:eastAsia="Times New Roman" w:hAnsi="Times New Roman"/>
          <w:b/>
          <w:bCs/>
          <w:sz w:val="24"/>
          <w:szCs w:val="24"/>
          <w:lang w:eastAsia="ru-RU"/>
        </w:rPr>
        <w:t>1. Пояснительная записка</w:t>
      </w:r>
    </w:p>
    <w:p w14:paraId="00BDA66D" w14:textId="77777777" w:rsidR="007D495C" w:rsidRPr="005A299E"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5A299E">
        <w:rPr>
          <w:rFonts w:ascii="Times New Roman" w:eastAsia="Times New Roman" w:hAnsi="Times New Roman"/>
          <w:bCs/>
          <w:sz w:val="24"/>
          <w:szCs w:val="24"/>
          <w:lang w:eastAsia="ru-RU"/>
        </w:rPr>
        <w:t>Актуальной задачей предлагаемого курса является обучение навыкам поисковой, исследовательской деятельности с целью получения новых знаний, приобретение опыта самостоятельной работы, т.е. научить студента учиться, получать информацию из разных источников, сравнивать её, анализировать, делать выводы, обсуждать, трансформировать полученные материалы. Исследовательская деятельность курса направлена на туристские ресурсы Нижегородской области, исследование уникальных черт, выявление их привлекательности для разных целевых групп. Целенаправленная работа по реализации страноведческого аспекта способствует повышению интереса к Нижегородскому региону, а также к изучению иностранных языков, создает положительную мотивацию. Включение в процесс обучения курса страноведческого и культурологического содержания на иностранном языке обеспечивает осознанное заинтересованное усвоение профессиональных компетенций и иностранных языков в тесной связи с культурой, которая включает в себя разнообразные познавательные сведения об истории, литературе, архитектуре, быте, нравах, образе жизни и традициях Нижегородского региона.</w:t>
      </w:r>
    </w:p>
    <w:p w14:paraId="06A6471E" w14:textId="77777777" w:rsidR="007D495C" w:rsidRPr="005A299E"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5A299E">
        <w:rPr>
          <w:rFonts w:ascii="Times New Roman" w:eastAsia="Times New Roman" w:hAnsi="Times New Roman"/>
          <w:b/>
          <w:bCs/>
          <w:sz w:val="24"/>
          <w:szCs w:val="24"/>
          <w:lang w:eastAsia="ru-RU"/>
        </w:rPr>
        <w:t>2. Место в структуре модуля</w:t>
      </w:r>
    </w:p>
    <w:p w14:paraId="3403011F" w14:textId="77777777" w:rsidR="007D495C" w:rsidRPr="000F326C" w:rsidRDefault="007D495C" w:rsidP="007D495C">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0F326C">
        <w:rPr>
          <w:rFonts w:ascii="Times New Roman" w:eastAsia="Times New Roman" w:hAnsi="Times New Roman"/>
          <w:sz w:val="24"/>
          <w:szCs w:val="24"/>
          <w:lang w:eastAsia="ru-RU"/>
        </w:rPr>
        <w:t>Дисциплина является дисциплиной по выбору и относится к модулю К.М.11 «Управление инфраструктурой туристской деятельности» бакалавриата по направлению подготовки 43.03.02 Туризм, профилю Туризм с углубленным изучением иностранного языка.</w:t>
      </w:r>
    </w:p>
    <w:p w14:paraId="724EE293" w14:textId="77777777" w:rsidR="007D495C" w:rsidRPr="000F326C" w:rsidRDefault="007D495C" w:rsidP="007D495C">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0F326C">
        <w:rPr>
          <w:rFonts w:ascii="Times New Roman" w:eastAsia="Times New Roman" w:hAnsi="Times New Roman"/>
          <w:sz w:val="24"/>
          <w:szCs w:val="24"/>
          <w:lang w:eastAsia="ru-RU"/>
        </w:rPr>
        <w:t>Дисциплины, на которых базируется данная дисциплина: «Иностранный язык (английский)», «Практическая грамматика», «Систематизирующий курс грамматики», «Профессиональное общение на АЯ», «Проведение экскурсии на АЯ».</w:t>
      </w:r>
    </w:p>
    <w:p w14:paraId="575719EC" w14:textId="77777777" w:rsidR="007D495C" w:rsidRPr="00BE2244"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E2244">
        <w:rPr>
          <w:rFonts w:ascii="Times New Roman" w:eastAsia="Times New Roman" w:hAnsi="Times New Roman"/>
          <w:b/>
          <w:bCs/>
          <w:sz w:val="24"/>
          <w:szCs w:val="24"/>
          <w:lang w:eastAsia="ru-RU"/>
        </w:rPr>
        <w:t>3. Цели и задачи</w:t>
      </w:r>
    </w:p>
    <w:p w14:paraId="438A6659" w14:textId="77777777" w:rsidR="007D495C" w:rsidRPr="00BE2244" w:rsidRDefault="007D495C" w:rsidP="007D495C">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BE2244">
        <w:rPr>
          <w:rFonts w:ascii="Times New Roman" w:eastAsia="Times New Roman" w:hAnsi="Times New Roman"/>
          <w:i/>
          <w:iCs/>
          <w:sz w:val="24"/>
          <w:szCs w:val="24"/>
          <w:lang w:eastAsia="ru-RU"/>
        </w:rPr>
        <w:t>Цель</w:t>
      </w:r>
      <w:r w:rsidRPr="00BE2244">
        <w:rPr>
          <w:rFonts w:ascii="Times New Roman" w:eastAsia="Times New Roman" w:hAnsi="Times New Roman"/>
          <w:b/>
          <w:bCs/>
          <w:i/>
          <w:iCs/>
          <w:sz w:val="24"/>
          <w:szCs w:val="24"/>
          <w:lang w:eastAsia="ru-RU"/>
        </w:rPr>
        <w:t xml:space="preserve"> </w:t>
      </w:r>
      <w:r w:rsidRPr="00BE2244">
        <w:rPr>
          <w:rFonts w:ascii="Times New Roman" w:eastAsia="Times New Roman" w:hAnsi="Times New Roman"/>
          <w:i/>
          <w:iCs/>
          <w:sz w:val="24"/>
          <w:szCs w:val="24"/>
          <w:lang w:eastAsia="ru-RU"/>
        </w:rPr>
        <w:t>дисциплины</w:t>
      </w:r>
      <w:r w:rsidRPr="00BE2244">
        <w:rPr>
          <w:rFonts w:ascii="Times New Roman" w:eastAsia="Times New Roman" w:hAnsi="Times New Roman"/>
          <w:sz w:val="24"/>
          <w:szCs w:val="24"/>
          <w:lang w:eastAsia="ru-RU"/>
        </w:rPr>
        <w:t xml:space="preserve"> </w:t>
      </w:r>
      <w:r w:rsidRPr="00BE2244">
        <w:rPr>
          <w:rFonts w:ascii="Times New Roman" w:eastAsia="Times New Roman" w:hAnsi="Times New Roman"/>
          <w:spacing w:val="3"/>
          <w:sz w:val="24"/>
          <w:szCs w:val="24"/>
          <w:lang w:eastAsia="ru-RU"/>
        </w:rPr>
        <w:t>- создать условия для развития у студентов социолингвистической, социокультурной, дискурсивной, стратегической</w:t>
      </w:r>
      <w:r>
        <w:rPr>
          <w:rFonts w:ascii="Times New Roman" w:eastAsia="Times New Roman" w:hAnsi="Times New Roman"/>
          <w:spacing w:val="3"/>
          <w:sz w:val="24"/>
          <w:szCs w:val="24"/>
          <w:lang w:eastAsia="ru-RU"/>
        </w:rPr>
        <w:t>,</w:t>
      </w:r>
      <w:r w:rsidRPr="00BE2244">
        <w:rPr>
          <w:rFonts w:ascii="Times New Roman" w:eastAsia="Times New Roman" w:hAnsi="Times New Roman"/>
          <w:spacing w:val="3"/>
          <w:sz w:val="24"/>
          <w:szCs w:val="24"/>
          <w:lang w:eastAsia="ru-RU"/>
        </w:rPr>
        <w:t xml:space="preserve"> речевой </w:t>
      </w:r>
      <w:r>
        <w:rPr>
          <w:rFonts w:ascii="Times New Roman" w:eastAsia="Times New Roman" w:hAnsi="Times New Roman"/>
          <w:spacing w:val="3"/>
          <w:sz w:val="24"/>
          <w:szCs w:val="24"/>
          <w:lang w:eastAsia="ru-RU"/>
        </w:rPr>
        <w:t xml:space="preserve">и информационной </w:t>
      </w:r>
      <w:r w:rsidRPr="00BE2244">
        <w:rPr>
          <w:rFonts w:ascii="Times New Roman" w:eastAsia="Times New Roman" w:hAnsi="Times New Roman"/>
          <w:spacing w:val="3"/>
          <w:sz w:val="24"/>
          <w:szCs w:val="24"/>
          <w:lang w:eastAsia="ru-RU"/>
        </w:rPr>
        <w:t xml:space="preserve">компетенций, возможность познакомиться со страноведческими реалиями, уникальными туристскими ресурсами Нижегородской области, с основными понятиями, сведениями о достижениях культуры и искусства </w:t>
      </w:r>
      <w:proofErr w:type="spellStart"/>
      <w:r w:rsidRPr="00BE2244">
        <w:rPr>
          <w:rFonts w:ascii="Times New Roman" w:eastAsia="Times New Roman" w:hAnsi="Times New Roman"/>
          <w:spacing w:val="3"/>
          <w:sz w:val="24"/>
          <w:szCs w:val="24"/>
          <w:lang w:eastAsia="ru-RU"/>
        </w:rPr>
        <w:t>ркгиона</w:t>
      </w:r>
      <w:proofErr w:type="spellEnd"/>
      <w:r w:rsidRPr="00BE2244">
        <w:rPr>
          <w:rFonts w:ascii="Times New Roman" w:eastAsia="Times New Roman" w:hAnsi="Times New Roman"/>
          <w:spacing w:val="3"/>
          <w:sz w:val="24"/>
          <w:szCs w:val="24"/>
          <w:lang w:eastAsia="ru-RU"/>
        </w:rPr>
        <w:t>. Развитие культурологической ориентации студента особенно важно при изучении иностранного языка вне сферы его естественного использования.</w:t>
      </w:r>
    </w:p>
    <w:p w14:paraId="2F854896" w14:textId="77777777" w:rsidR="007D495C" w:rsidRPr="00BE2244" w:rsidRDefault="007D495C" w:rsidP="007D495C">
      <w:pPr>
        <w:autoSpaceDE w:val="0"/>
        <w:autoSpaceDN w:val="0"/>
        <w:adjustRightInd w:val="0"/>
        <w:spacing w:after="0" w:line="360" w:lineRule="auto"/>
        <w:ind w:firstLine="709"/>
        <w:jc w:val="both"/>
        <w:rPr>
          <w:rFonts w:ascii="Times New Roman" w:eastAsia="Times New Roman" w:hAnsi="Times New Roman"/>
          <w:i/>
          <w:iCs/>
          <w:sz w:val="24"/>
          <w:szCs w:val="24"/>
          <w:lang w:eastAsia="ru-RU"/>
        </w:rPr>
      </w:pPr>
      <w:r w:rsidRPr="00BE2244">
        <w:rPr>
          <w:rFonts w:ascii="Times New Roman" w:eastAsia="Times New Roman" w:hAnsi="Times New Roman"/>
          <w:i/>
          <w:iCs/>
          <w:sz w:val="24"/>
          <w:szCs w:val="24"/>
          <w:lang w:eastAsia="ru-RU"/>
        </w:rPr>
        <w:t>Задачи дисциплины:</w:t>
      </w:r>
    </w:p>
    <w:p w14:paraId="273E7DAF" w14:textId="77777777" w:rsidR="007D495C" w:rsidRPr="00BE2244"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BE2244">
        <w:rPr>
          <w:rFonts w:ascii="Times New Roman" w:eastAsia="Times New Roman" w:hAnsi="Times New Roman"/>
          <w:bCs/>
          <w:sz w:val="24"/>
          <w:szCs w:val="24"/>
          <w:lang w:eastAsia="ru-RU"/>
        </w:rPr>
        <w:lastRenderedPageBreak/>
        <w:t>1. ознакомить студентов с самыми популярными туристскими объектами Нижнего Новгорода и области;</w:t>
      </w:r>
    </w:p>
    <w:p w14:paraId="2368583A" w14:textId="77777777" w:rsidR="007D495C" w:rsidRPr="00BE2244"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BE2244">
        <w:rPr>
          <w:rFonts w:ascii="Times New Roman" w:eastAsia="Times New Roman" w:hAnsi="Times New Roman"/>
          <w:bCs/>
          <w:sz w:val="24"/>
          <w:szCs w:val="24"/>
          <w:lang w:eastAsia="ru-RU"/>
        </w:rPr>
        <w:t>2. ознакомить студентов с рядом культурных особенностей, нац</w:t>
      </w:r>
      <w:r>
        <w:rPr>
          <w:rFonts w:ascii="Times New Roman" w:eastAsia="Times New Roman" w:hAnsi="Times New Roman"/>
          <w:bCs/>
          <w:sz w:val="24"/>
          <w:szCs w:val="24"/>
          <w:lang w:eastAsia="ru-RU"/>
        </w:rPr>
        <w:t xml:space="preserve">иональных </w:t>
      </w:r>
      <w:r w:rsidRPr="00BE2244">
        <w:rPr>
          <w:rFonts w:ascii="Times New Roman" w:eastAsia="Times New Roman" w:hAnsi="Times New Roman"/>
          <w:bCs/>
          <w:sz w:val="24"/>
          <w:szCs w:val="24"/>
          <w:lang w:eastAsia="ru-RU"/>
        </w:rPr>
        <w:t>праздников и традиций;</w:t>
      </w:r>
    </w:p>
    <w:p w14:paraId="750D5EA4" w14:textId="77777777" w:rsidR="007D495C" w:rsidRPr="00BE2244"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BE2244">
        <w:rPr>
          <w:rFonts w:ascii="Times New Roman" w:eastAsia="Times New Roman" w:hAnsi="Times New Roman"/>
          <w:bCs/>
          <w:sz w:val="24"/>
          <w:szCs w:val="24"/>
          <w:lang w:eastAsia="ru-RU"/>
        </w:rPr>
        <w:t>3. продемонстрировать студентам возможности использования обучающих он-лайн продуктов в учебном процессе.</w:t>
      </w:r>
    </w:p>
    <w:p w14:paraId="1CF4B4EA" w14:textId="77777777" w:rsidR="007D495C" w:rsidRPr="00BE2244"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E2244">
        <w:rPr>
          <w:rFonts w:ascii="Times New Roman" w:eastAsia="Times New Roman" w:hAnsi="Times New Roman"/>
          <w:b/>
          <w:bCs/>
          <w:sz w:val="24"/>
          <w:szCs w:val="24"/>
          <w:lang w:eastAsia="ru-RU"/>
        </w:rPr>
        <w:t>4. Образовательные результаты</w:t>
      </w:r>
    </w:p>
    <w:tbl>
      <w:tblPr>
        <w:tblW w:w="5098" w:type="pct"/>
        <w:tblLayout w:type="fixed"/>
        <w:tblLook w:val="0000" w:firstRow="0" w:lastRow="0" w:firstColumn="0" w:lastColumn="0" w:noHBand="0" w:noVBand="0"/>
      </w:tblPr>
      <w:tblGrid>
        <w:gridCol w:w="907"/>
        <w:gridCol w:w="2288"/>
        <w:gridCol w:w="1196"/>
        <w:gridCol w:w="1842"/>
        <w:gridCol w:w="1842"/>
        <w:gridCol w:w="1456"/>
      </w:tblGrid>
      <w:tr w:rsidR="007D495C" w:rsidRPr="00685787" w14:paraId="54DB2BC4" w14:textId="77777777" w:rsidTr="00D751E5">
        <w:trPr>
          <w:trHeight w:val="385"/>
        </w:trPr>
        <w:tc>
          <w:tcPr>
            <w:tcW w:w="908" w:type="dxa"/>
            <w:tcBorders>
              <w:top w:val="single" w:sz="2" w:space="0" w:color="000000"/>
              <w:left w:val="single" w:sz="2" w:space="0" w:color="000000"/>
              <w:bottom w:val="single" w:sz="2" w:space="0" w:color="000000"/>
              <w:right w:val="single" w:sz="2" w:space="0" w:color="000000"/>
            </w:tcBorders>
          </w:tcPr>
          <w:p w14:paraId="72CD27E2" w14:textId="77777777" w:rsidR="007D495C" w:rsidRPr="00685787" w:rsidRDefault="007D495C" w:rsidP="00D751E5">
            <w:pPr>
              <w:autoSpaceDE w:val="0"/>
              <w:autoSpaceDN w:val="0"/>
              <w:adjustRightInd w:val="0"/>
              <w:spacing w:after="0" w:line="240" w:lineRule="auto"/>
              <w:jc w:val="center"/>
              <w:rPr>
                <w:rFonts w:eastAsia="Times New Roman" w:cs="Calibri"/>
                <w:lang w:eastAsia="ru-RU"/>
              </w:rPr>
            </w:pPr>
            <w:r w:rsidRPr="00685787">
              <w:rPr>
                <w:rFonts w:ascii="Times New Roman CYR" w:eastAsia="Times New Roman" w:hAnsi="Times New Roman CYR" w:cs="Times New Roman CYR"/>
                <w:lang w:eastAsia="ru-RU"/>
              </w:rPr>
              <w:t>Код ОР модуля</w:t>
            </w:r>
          </w:p>
        </w:tc>
        <w:tc>
          <w:tcPr>
            <w:tcW w:w="2289" w:type="dxa"/>
            <w:tcBorders>
              <w:top w:val="single" w:sz="2" w:space="0" w:color="000000"/>
              <w:left w:val="single" w:sz="2" w:space="0" w:color="000000"/>
              <w:bottom w:val="single" w:sz="2" w:space="0" w:color="000000"/>
              <w:right w:val="single" w:sz="2" w:space="0" w:color="000000"/>
            </w:tcBorders>
          </w:tcPr>
          <w:p w14:paraId="437FEFC1" w14:textId="77777777" w:rsidR="007D495C" w:rsidRPr="00685787" w:rsidRDefault="007D495C" w:rsidP="00D751E5">
            <w:pPr>
              <w:suppressAutoHyphens/>
              <w:autoSpaceDE w:val="0"/>
              <w:autoSpaceDN w:val="0"/>
              <w:adjustRightInd w:val="0"/>
              <w:spacing w:after="0" w:line="240" w:lineRule="auto"/>
              <w:jc w:val="center"/>
              <w:rPr>
                <w:rFonts w:eastAsia="Times New Roman" w:cs="Calibri"/>
                <w:lang w:eastAsia="ru-RU"/>
              </w:rPr>
            </w:pPr>
            <w:r w:rsidRPr="00685787">
              <w:rPr>
                <w:rFonts w:ascii="Times New Roman CYR" w:eastAsia="Times New Roman" w:hAnsi="Times New Roman CYR" w:cs="Times New Roman CYR"/>
                <w:lang w:eastAsia="ru-RU"/>
              </w:rPr>
              <w:t>Образовательные результаты модуля</w:t>
            </w:r>
          </w:p>
        </w:tc>
        <w:tc>
          <w:tcPr>
            <w:tcW w:w="1196" w:type="dxa"/>
            <w:tcBorders>
              <w:top w:val="single" w:sz="2" w:space="0" w:color="000000"/>
              <w:left w:val="single" w:sz="2" w:space="0" w:color="000000"/>
              <w:bottom w:val="single" w:sz="2" w:space="0" w:color="000000"/>
              <w:right w:val="single" w:sz="2" w:space="0" w:color="000000"/>
            </w:tcBorders>
          </w:tcPr>
          <w:p w14:paraId="1E1D9343" w14:textId="77777777" w:rsidR="007D495C" w:rsidRPr="00685787" w:rsidRDefault="007D495C" w:rsidP="00D751E5">
            <w:pPr>
              <w:autoSpaceDE w:val="0"/>
              <w:autoSpaceDN w:val="0"/>
              <w:adjustRightInd w:val="0"/>
              <w:spacing w:after="0" w:line="240" w:lineRule="auto"/>
              <w:jc w:val="center"/>
              <w:rPr>
                <w:rFonts w:ascii="Times New Roman CYR" w:eastAsia="Times New Roman" w:hAnsi="Times New Roman CYR" w:cs="Times New Roman CYR"/>
                <w:lang w:eastAsia="ru-RU"/>
              </w:rPr>
            </w:pPr>
            <w:r w:rsidRPr="00685787">
              <w:rPr>
                <w:rFonts w:ascii="Times New Roman CYR" w:eastAsia="Times New Roman" w:hAnsi="Times New Roman CYR" w:cs="Times New Roman CYR"/>
                <w:lang w:eastAsia="ru-RU"/>
              </w:rPr>
              <w:t>Код ОР дисциплины</w:t>
            </w:r>
          </w:p>
        </w:tc>
        <w:tc>
          <w:tcPr>
            <w:tcW w:w="1842" w:type="dxa"/>
            <w:tcBorders>
              <w:top w:val="single" w:sz="2" w:space="0" w:color="000000"/>
              <w:left w:val="single" w:sz="2" w:space="0" w:color="000000"/>
              <w:bottom w:val="single" w:sz="2" w:space="0" w:color="000000"/>
              <w:right w:val="single" w:sz="2" w:space="0" w:color="000000"/>
            </w:tcBorders>
          </w:tcPr>
          <w:p w14:paraId="6FA72423" w14:textId="77777777" w:rsidR="007D495C" w:rsidRPr="00685787" w:rsidRDefault="007D495C" w:rsidP="00D751E5">
            <w:pPr>
              <w:autoSpaceDE w:val="0"/>
              <w:autoSpaceDN w:val="0"/>
              <w:adjustRightInd w:val="0"/>
              <w:spacing w:after="0" w:line="240" w:lineRule="auto"/>
              <w:jc w:val="center"/>
              <w:rPr>
                <w:rFonts w:eastAsia="Times New Roman" w:cs="Calibri"/>
                <w:lang w:eastAsia="ru-RU"/>
              </w:rPr>
            </w:pPr>
            <w:r w:rsidRPr="00685787">
              <w:rPr>
                <w:rFonts w:ascii="Times New Roman CYR" w:eastAsia="Times New Roman" w:hAnsi="Times New Roman CYR" w:cs="Times New Roman CYR"/>
                <w:lang w:eastAsia="ru-RU"/>
              </w:rPr>
              <w:t>Образовательные результаты дисциплины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A2258C2" w14:textId="77777777" w:rsidR="007D495C" w:rsidRPr="00685787" w:rsidRDefault="007D495C" w:rsidP="00D751E5">
            <w:pPr>
              <w:autoSpaceDE w:val="0"/>
              <w:autoSpaceDN w:val="0"/>
              <w:adjustRightInd w:val="0"/>
              <w:spacing w:after="0" w:line="240" w:lineRule="auto"/>
              <w:jc w:val="center"/>
              <w:rPr>
                <w:rFonts w:ascii="Times New Roman CYR" w:eastAsia="Times New Roman" w:hAnsi="Times New Roman CYR" w:cs="Times New Roman CYR"/>
                <w:lang w:eastAsia="ru-RU"/>
              </w:rPr>
            </w:pPr>
            <w:r w:rsidRPr="00685787">
              <w:rPr>
                <w:rFonts w:ascii="Times New Roman CYR" w:eastAsia="Times New Roman" w:hAnsi="Times New Roman CYR" w:cs="Times New Roman CYR"/>
                <w:lang w:eastAsia="ru-RU"/>
              </w:rPr>
              <w:t xml:space="preserve">Код </w:t>
            </w:r>
          </w:p>
          <w:p w14:paraId="12B40909" w14:textId="77777777" w:rsidR="007D495C" w:rsidRPr="00685787" w:rsidRDefault="007D495C" w:rsidP="00D751E5">
            <w:pPr>
              <w:autoSpaceDE w:val="0"/>
              <w:autoSpaceDN w:val="0"/>
              <w:adjustRightInd w:val="0"/>
              <w:spacing w:after="0" w:line="240" w:lineRule="auto"/>
              <w:jc w:val="center"/>
              <w:rPr>
                <w:rFonts w:ascii="Times New Roman CYR" w:eastAsia="Times New Roman" w:hAnsi="Times New Roman CYR" w:cs="Times New Roman CYR"/>
                <w:lang w:eastAsia="ru-RU"/>
              </w:rPr>
            </w:pPr>
            <w:r w:rsidRPr="00685787">
              <w:rPr>
                <w:rFonts w:ascii="Times New Roman CYR" w:eastAsia="Times New Roman" w:hAnsi="Times New Roman CYR" w:cs="Times New Roman CYR"/>
                <w:lang w:eastAsia="ru-RU"/>
              </w:rPr>
              <w:t xml:space="preserve">ИДК </w:t>
            </w:r>
          </w:p>
        </w:tc>
        <w:tc>
          <w:tcPr>
            <w:tcW w:w="1456" w:type="dxa"/>
            <w:tcBorders>
              <w:top w:val="single" w:sz="2" w:space="0" w:color="000000"/>
              <w:left w:val="single" w:sz="2" w:space="0" w:color="000000"/>
              <w:bottom w:val="single" w:sz="2" w:space="0" w:color="000000"/>
              <w:right w:val="single" w:sz="2" w:space="0" w:color="000000"/>
            </w:tcBorders>
            <w:shd w:val="clear" w:color="000000" w:fill="FFFFFF"/>
          </w:tcPr>
          <w:p w14:paraId="1FCB49CE" w14:textId="77777777" w:rsidR="007D495C" w:rsidRPr="00685787" w:rsidRDefault="007D495C" w:rsidP="00D751E5">
            <w:pPr>
              <w:autoSpaceDE w:val="0"/>
              <w:autoSpaceDN w:val="0"/>
              <w:adjustRightInd w:val="0"/>
              <w:spacing w:after="0" w:line="240" w:lineRule="auto"/>
              <w:jc w:val="center"/>
              <w:rPr>
                <w:rFonts w:eastAsia="Times New Roman" w:cs="Calibri"/>
                <w:lang w:eastAsia="ru-RU"/>
              </w:rPr>
            </w:pPr>
            <w:r w:rsidRPr="00685787">
              <w:rPr>
                <w:rFonts w:ascii="Times New Roman CYR" w:eastAsia="Times New Roman" w:hAnsi="Times New Roman CYR" w:cs="Times New Roman CYR"/>
                <w:lang w:eastAsia="ru-RU"/>
              </w:rPr>
              <w:t>Средства оценивания ОР</w:t>
            </w:r>
          </w:p>
        </w:tc>
      </w:tr>
      <w:tr w:rsidR="007D495C" w:rsidRPr="00685787" w14:paraId="3ABD0996" w14:textId="77777777" w:rsidTr="00D751E5">
        <w:trPr>
          <w:trHeight w:val="331"/>
        </w:trPr>
        <w:tc>
          <w:tcPr>
            <w:tcW w:w="908" w:type="dxa"/>
            <w:tcBorders>
              <w:top w:val="single" w:sz="2" w:space="0" w:color="000000"/>
              <w:left w:val="single" w:sz="2" w:space="0" w:color="000000"/>
              <w:bottom w:val="single" w:sz="2" w:space="0" w:color="000000"/>
              <w:right w:val="single" w:sz="2" w:space="0" w:color="000000"/>
            </w:tcBorders>
          </w:tcPr>
          <w:p w14:paraId="772AE66D" w14:textId="77777777" w:rsidR="007D495C" w:rsidRPr="00685787" w:rsidRDefault="007D495C" w:rsidP="00D751E5">
            <w:pPr>
              <w:spacing w:after="0" w:line="240" w:lineRule="auto"/>
              <w:jc w:val="both"/>
              <w:rPr>
                <w:rFonts w:ascii="Times New Roman" w:eastAsia="Times New Roman" w:hAnsi="Times New Roman"/>
                <w:i/>
                <w:sz w:val="24"/>
                <w:szCs w:val="24"/>
                <w:lang w:eastAsia="ru-RU"/>
              </w:rPr>
            </w:pPr>
            <w:r w:rsidRPr="00685787">
              <w:rPr>
                <w:rFonts w:ascii="Times New Roman" w:eastAsia="Times New Roman" w:hAnsi="Times New Roman"/>
                <w:i/>
                <w:sz w:val="24"/>
                <w:szCs w:val="24"/>
                <w:lang w:eastAsia="ru-RU"/>
              </w:rPr>
              <w:t>ОР.2</w:t>
            </w:r>
          </w:p>
        </w:tc>
        <w:tc>
          <w:tcPr>
            <w:tcW w:w="2289" w:type="dxa"/>
            <w:tcBorders>
              <w:top w:val="single" w:sz="2" w:space="0" w:color="000000"/>
              <w:left w:val="single" w:sz="2" w:space="0" w:color="000000"/>
              <w:bottom w:val="single" w:sz="2" w:space="0" w:color="000000"/>
              <w:right w:val="single" w:sz="2" w:space="0" w:color="000000"/>
            </w:tcBorders>
          </w:tcPr>
          <w:p w14:paraId="43D6D6D6" w14:textId="77777777" w:rsidR="007D495C" w:rsidRPr="00685787" w:rsidRDefault="007D495C" w:rsidP="00D751E5">
            <w:pPr>
              <w:tabs>
                <w:tab w:val="left" w:pos="318"/>
              </w:tabs>
              <w:spacing w:after="0" w:line="240" w:lineRule="auto"/>
              <w:rPr>
                <w:rFonts w:ascii="Times New Roman" w:eastAsia="Times New Roman" w:hAnsi="Times New Roman"/>
                <w:sz w:val="24"/>
                <w:szCs w:val="24"/>
                <w:lang w:eastAsia="ru-RU"/>
              </w:rPr>
            </w:pPr>
            <w:r w:rsidRPr="00685787">
              <w:rPr>
                <w:rFonts w:ascii="Times New Roman" w:eastAsia="Times New Roman" w:hAnsi="Times New Roman"/>
                <w:sz w:val="24"/>
                <w:szCs w:val="24"/>
                <w:lang w:eastAsia="ru-RU"/>
              </w:rPr>
              <w:t xml:space="preserve">владеет основами научного мировоззрения и демонстрирует навыки использования в профессиональной деятельности </w:t>
            </w:r>
            <w:r w:rsidRPr="00685787">
              <w:t xml:space="preserve"> </w:t>
            </w:r>
            <w:r w:rsidRPr="00685787">
              <w:rPr>
                <w:rFonts w:ascii="Times New Roman" w:eastAsia="Times New Roman" w:hAnsi="Times New Roman"/>
                <w:sz w:val="24"/>
                <w:szCs w:val="24"/>
                <w:lang w:eastAsia="ru-RU"/>
              </w:rPr>
              <w:t>основных методов научного исследования в области русского языка и иностранного языка</w:t>
            </w:r>
          </w:p>
        </w:tc>
        <w:tc>
          <w:tcPr>
            <w:tcW w:w="1196" w:type="dxa"/>
            <w:tcBorders>
              <w:top w:val="single" w:sz="2" w:space="0" w:color="000000"/>
              <w:left w:val="single" w:sz="2" w:space="0" w:color="000000"/>
              <w:bottom w:val="single" w:sz="2" w:space="0" w:color="000000"/>
              <w:right w:val="single" w:sz="2" w:space="0" w:color="000000"/>
            </w:tcBorders>
          </w:tcPr>
          <w:p w14:paraId="23FCB7AB" w14:textId="77777777" w:rsidR="007D495C" w:rsidRPr="00685787" w:rsidRDefault="007D495C" w:rsidP="00D751E5">
            <w:pPr>
              <w:tabs>
                <w:tab w:val="left" w:pos="318"/>
              </w:tabs>
              <w:spacing w:after="0" w:line="240" w:lineRule="auto"/>
              <w:rPr>
                <w:rFonts w:ascii="Times New Roman" w:eastAsia="Times New Roman" w:hAnsi="Times New Roman"/>
                <w:sz w:val="24"/>
                <w:szCs w:val="24"/>
                <w:lang w:eastAsia="ru-RU"/>
              </w:rPr>
            </w:pPr>
            <w:r w:rsidRPr="00685787">
              <w:rPr>
                <w:rFonts w:ascii="Times New Roman" w:eastAsia="Times New Roman" w:hAnsi="Times New Roman"/>
                <w:sz w:val="24"/>
                <w:szCs w:val="24"/>
                <w:lang w:eastAsia="ru-RU"/>
              </w:rPr>
              <w:t>ОР.2.1.1.</w:t>
            </w:r>
          </w:p>
        </w:tc>
        <w:tc>
          <w:tcPr>
            <w:tcW w:w="1842" w:type="dxa"/>
            <w:tcBorders>
              <w:top w:val="single" w:sz="2" w:space="0" w:color="000000"/>
              <w:left w:val="single" w:sz="2" w:space="0" w:color="000000"/>
              <w:bottom w:val="single" w:sz="2" w:space="0" w:color="000000"/>
              <w:right w:val="single" w:sz="2" w:space="0" w:color="000000"/>
            </w:tcBorders>
          </w:tcPr>
          <w:p w14:paraId="311EF27D" w14:textId="77777777" w:rsidR="007D495C" w:rsidRPr="00685787"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685787">
              <w:rPr>
                <w:rFonts w:ascii="Times New Roman" w:eastAsia="Times New Roman" w:hAnsi="Times New Roman"/>
                <w:sz w:val="24"/>
                <w:szCs w:val="24"/>
                <w:lang w:eastAsia="ru-RU"/>
              </w:rPr>
              <w:t xml:space="preserve">демонстрирует научные </w:t>
            </w:r>
          </w:p>
          <w:p w14:paraId="0B49774F" w14:textId="77777777" w:rsidR="007D495C" w:rsidRPr="00685787"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685787">
              <w:rPr>
                <w:rFonts w:ascii="Times New Roman" w:eastAsia="Times New Roman" w:hAnsi="Times New Roman"/>
                <w:sz w:val="24"/>
                <w:szCs w:val="24"/>
                <w:lang w:eastAsia="ru-RU"/>
              </w:rPr>
              <w:t>историко-</w:t>
            </w:r>
          </w:p>
          <w:p w14:paraId="1C72D9A2" w14:textId="77777777" w:rsidR="007D495C" w:rsidRPr="00685787"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685787">
              <w:rPr>
                <w:rFonts w:ascii="Times New Roman" w:eastAsia="Times New Roman" w:hAnsi="Times New Roman"/>
                <w:sz w:val="24"/>
                <w:szCs w:val="24"/>
                <w:lang w:eastAsia="ru-RU"/>
              </w:rPr>
              <w:t>социокультурные знания об</w:t>
            </w:r>
          </w:p>
          <w:p w14:paraId="7D13DDB6" w14:textId="77777777" w:rsidR="007D495C" w:rsidRPr="00685787"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685787">
              <w:rPr>
                <w:rFonts w:ascii="Times New Roman" w:eastAsia="Times New Roman" w:hAnsi="Times New Roman"/>
                <w:sz w:val="24"/>
                <w:szCs w:val="24"/>
                <w:lang w:eastAsia="ru-RU"/>
              </w:rPr>
              <w:t>историческом</w:t>
            </w:r>
          </w:p>
          <w:p w14:paraId="7E2D825A" w14:textId="77777777" w:rsidR="007D495C" w:rsidRPr="00685787"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685787">
              <w:rPr>
                <w:rFonts w:ascii="Times New Roman" w:eastAsia="Times New Roman" w:hAnsi="Times New Roman"/>
                <w:sz w:val="24"/>
                <w:szCs w:val="24"/>
                <w:lang w:eastAsia="ru-RU"/>
              </w:rPr>
              <w:t>развитии и</w:t>
            </w:r>
          </w:p>
          <w:p w14:paraId="32EEC4FC" w14:textId="77777777" w:rsidR="007D495C" w:rsidRPr="00685787"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685787">
              <w:rPr>
                <w:rFonts w:ascii="Times New Roman" w:eastAsia="Times New Roman" w:hAnsi="Times New Roman"/>
                <w:sz w:val="24"/>
                <w:szCs w:val="24"/>
                <w:lang w:eastAsia="ru-RU"/>
              </w:rPr>
              <w:t>культурном</w:t>
            </w:r>
          </w:p>
          <w:p w14:paraId="0D07CEFE" w14:textId="77777777" w:rsidR="007D495C" w:rsidRPr="00685787"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r w:rsidRPr="00685787">
              <w:rPr>
                <w:rFonts w:ascii="Times New Roman" w:eastAsia="Times New Roman" w:hAnsi="Times New Roman"/>
                <w:sz w:val="24"/>
                <w:szCs w:val="24"/>
                <w:lang w:eastAsia="ru-RU"/>
              </w:rPr>
              <w:t>наследии стран</w:t>
            </w:r>
          </w:p>
          <w:p w14:paraId="7F9C98C6" w14:textId="77777777" w:rsidR="007D495C" w:rsidRPr="00685787" w:rsidRDefault="007D495C" w:rsidP="00D751E5">
            <w:pPr>
              <w:autoSpaceDE w:val="0"/>
              <w:autoSpaceDN w:val="0"/>
              <w:adjustRightInd w:val="0"/>
              <w:spacing w:after="0" w:line="240" w:lineRule="auto"/>
              <w:rPr>
                <w:rFonts w:eastAsia="Times New Roman" w:cs="Calibri"/>
                <w:lang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359DCE1B" w14:textId="77777777" w:rsidR="007D495C" w:rsidRPr="00685787" w:rsidRDefault="007D495C" w:rsidP="00D751E5">
            <w:pPr>
              <w:autoSpaceDE w:val="0"/>
              <w:autoSpaceDN w:val="0"/>
              <w:adjustRightInd w:val="0"/>
              <w:spacing w:after="0" w:line="240" w:lineRule="auto"/>
              <w:rPr>
                <w:rFonts w:ascii="Times New Roman" w:eastAsia="Times New Roman" w:hAnsi="Times New Roman"/>
                <w:lang w:eastAsia="ru-RU"/>
              </w:rPr>
            </w:pPr>
            <w:r w:rsidRPr="00685787">
              <w:rPr>
                <w:rFonts w:ascii="Times New Roman" w:eastAsia="Times New Roman" w:hAnsi="Times New Roman"/>
                <w:sz w:val="24"/>
                <w:szCs w:val="24"/>
                <w:lang w:eastAsia="ru-RU"/>
              </w:rPr>
              <w:t>ПК-3 Способен организовать и поддержать коммуникаци</w:t>
            </w:r>
            <w:r>
              <w:rPr>
                <w:rFonts w:ascii="Times New Roman" w:eastAsia="Times New Roman" w:hAnsi="Times New Roman"/>
                <w:sz w:val="24"/>
                <w:szCs w:val="24"/>
                <w:lang w:eastAsia="ru-RU"/>
              </w:rPr>
              <w:t>ю</w:t>
            </w:r>
            <w:r w:rsidRPr="00685787">
              <w:rPr>
                <w:rFonts w:ascii="Times New Roman" w:eastAsia="Times New Roman" w:hAnsi="Times New Roman"/>
                <w:sz w:val="24"/>
                <w:szCs w:val="24"/>
                <w:lang w:eastAsia="ru-RU"/>
              </w:rPr>
              <w:t xml:space="preserve"> на иностранном языке по профессиональным темам в сфере туризма</w:t>
            </w:r>
          </w:p>
        </w:tc>
        <w:tc>
          <w:tcPr>
            <w:tcW w:w="1456" w:type="dxa"/>
            <w:tcBorders>
              <w:top w:val="single" w:sz="2" w:space="0" w:color="000000"/>
              <w:left w:val="single" w:sz="2" w:space="0" w:color="000000"/>
              <w:bottom w:val="single" w:sz="2" w:space="0" w:color="000000"/>
              <w:right w:val="single" w:sz="2" w:space="0" w:color="000000"/>
            </w:tcBorders>
            <w:shd w:val="clear" w:color="000000" w:fill="FFFFFF"/>
          </w:tcPr>
          <w:p w14:paraId="01F8A420" w14:textId="77777777" w:rsidR="007D495C" w:rsidRPr="00685787" w:rsidRDefault="007D495C" w:rsidP="00D751E5">
            <w:pPr>
              <w:autoSpaceDE w:val="0"/>
              <w:autoSpaceDN w:val="0"/>
              <w:adjustRightInd w:val="0"/>
              <w:spacing w:after="0" w:line="240" w:lineRule="auto"/>
              <w:rPr>
                <w:rFonts w:ascii="Times New Roman" w:eastAsia="Times New Roman" w:hAnsi="Times New Roman"/>
                <w:lang w:eastAsia="ru-RU"/>
              </w:rPr>
            </w:pPr>
            <w:r w:rsidRPr="00685787">
              <w:rPr>
                <w:rFonts w:ascii="Times New Roman" w:eastAsia="Times New Roman" w:hAnsi="Times New Roman"/>
                <w:lang w:eastAsia="ru-RU"/>
              </w:rPr>
              <w:t>тест, сообщение</w:t>
            </w:r>
          </w:p>
        </w:tc>
      </w:tr>
    </w:tbl>
    <w:p w14:paraId="01258E8C" w14:textId="77777777" w:rsidR="007D495C" w:rsidRPr="00BF3792" w:rsidRDefault="007D495C" w:rsidP="007D495C">
      <w:pPr>
        <w:autoSpaceDE w:val="0"/>
        <w:autoSpaceDN w:val="0"/>
        <w:adjustRightInd w:val="0"/>
        <w:spacing w:after="0" w:line="240" w:lineRule="auto"/>
        <w:jc w:val="both"/>
        <w:rPr>
          <w:rFonts w:ascii="Times New Roman" w:eastAsia="Times New Roman" w:hAnsi="Times New Roman"/>
          <w:b/>
          <w:bCs/>
          <w:sz w:val="24"/>
          <w:szCs w:val="24"/>
          <w:highlight w:val="yellow"/>
          <w:lang w:eastAsia="ru-RU"/>
        </w:rPr>
      </w:pPr>
    </w:p>
    <w:p w14:paraId="18DA4D2E" w14:textId="77777777" w:rsidR="007D495C" w:rsidRPr="00BF3792" w:rsidRDefault="007D495C" w:rsidP="007D495C">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BF3792">
        <w:rPr>
          <w:rFonts w:ascii="Times New Roman" w:eastAsia="Times New Roman" w:hAnsi="Times New Roman"/>
          <w:b/>
          <w:bCs/>
          <w:sz w:val="24"/>
          <w:szCs w:val="24"/>
          <w:lang w:eastAsia="ru-RU"/>
        </w:rPr>
        <w:t xml:space="preserve">5. </w:t>
      </w:r>
      <w:r w:rsidRPr="00BF3792">
        <w:rPr>
          <w:rFonts w:ascii="Times New Roman CYR" w:eastAsia="Times New Roman" w:hAnsi="Times New Roman CYR" w:cs="Times New Roman CYR"/>
          <w:b/>
          <w:bCs/>
          <w:sz w:val="24"/>
          <w:szCs w:val="24"/>
          <w:lang w:eastAsia="ru-RU"/>
        </w:rPr>
        <w:t>Содержание дисциплины</w:t>
      </w:r>
    </w:p>
    <w:p w14:paraId="09CF99A9" w14:textId="77777777" w:rsidR="007D495C" w:rsidRPr="00BF3792" w:rsidRDefault="007D495C" w:rsidP="007D495C">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BF3792">
        <w:rPr>
          <w:rFonts w:ascii="Times New Roman" w:eastAsia="Times New Roman" w:hAnsi="Times New Roman"/>
          <w:bCs/>
          <w:i/>
          <w:sz w:val="24"/>
          <w:szCs w:val="24"/>
          <w:lang w:eastAsia="ru-RU"/>
        </w:rPr>
        <w:t xml:space="preserve">5.1. </w:t>
      </w:r>
      <w:r w:rsidRPr="00BF3792">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4369"/>
        <w:gridCol w:w="817"/>
        <w:gridCol w:w="816"/>
        <w:gridCol w:w="1348"/>
        <w:gridCol w:w="1179"/>
        <w:gridCol w:w="819"/>
      </w:tblGrid>
      <w:tr w:rsidR="007D495C" w:rsidRPr="00BF3792" w14:paraId="657C7EF4" w14:textId="77777777" w:rsidTr="00D751E5">
        <w:trPr>
          <w:trHeight w:val="203"/>
        </w:trPr>
        <w:tc>
          <w:tcPr>
            <w:tcW w:w="4370" w:type="dxa"/>
            <w:vMerge w:val="restart"/>
            <w:tcBorders>
              <w:top w:val="single" w:sz="2" w:space="0" w:color="000000"/>
              <w:left w:val="single" w:sz="2" w:space="0" w:color="000000"/>
              <w:right w:val="single" w:sz="2" w:space="0" w:color="000000"/>
            </w:tcBorders>
          </w:tcPr>
          <w:p w14:paraId="7C468CFE" w14:textId="77777777" w:rsidR="007D495C" w:rsidRPr="00BF3792" w:rsidRDefault="007D495C" w:rsidP="00D751E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BF3792">
              <w:rPr>
                <w:rFonts w:ascii="Times New Roman CYR" w:eastAsia="Times New Roman" w:hAnsi="Times New Roman CYR" w:cs="Times New Roman CYR"/>
                <w:sz w:val="24"/>
                <w:szCs w:val="24"/>
                <w:lang w:eastAsia="ru-RU"/>
              </w:rPr>
              <w:t>Наименование темы</w:t>
            </w:r>
          </w:p>
        </w:tc>
        <w:tc>
          <w:tcPr>
            <w:tcW w:w="2981" w:type="dxa"/>
            <w:gridSpan w:val="3"/>
            <w:tcBorders>
              <w:top w:val="single" w:sz="2" w:space="0" w:color="000000"/>
              <w:left w:val="single" w:sz="2" w:space="0" w:color="000000"/>
              <w:bottom w:val="single" w:sz="2" w:space="0" w:color="000000"/>
              <w:right w:val="single" w:sz="2" w:space="0" w:color="000000"/>
            </w:tcBorders>
          </w:tcPr>
          <w:p w14:paraId="399BF55B" w14:textId="77777777" w:rsidR="007D495C" w:rsidRPr="00AC3FEB" w:rsidRDefault="007D495C" w:rsidP="00D751E5">
            <w:pPr>
              <w:autoSpaceDE w:val="0"/>
              <w:autoSpaceDN w:val="0"/>
              <w:adjustRightInd w:val="0"/>
              <w:spacing w:after="0" w:line="240" w:lineRule="auto"/>
              <w:jc w:val="center"/>
              <w:rPr>
                <w:rFonts w:ascii="Times New Roman" w:eastAsia="Times New Roman" w:hAnsi="Times New Roman"/>
                <w:sz w:val="24"/>
                <w:szCs w:val="24"/>
                <w:lang w:eastAsia="ru-RU"/>
              </w:rPr>
            </w:pPr>
            <w:r w:rsidRPr="00AC3FEB">
              <w:rPr>
                <w:rFonts w:ascii="Times New Roman" w:eastAsia="Times New Roman" w:hAnsi="Times New Roman"/>
                <w:sz w:val="24"/>
                <w:szCs w:val="24"/>
                <w:lang w:eastAsia="ru-RU"/>
              </w:rPr>
              <w:t>Контактная работа</w:t>
            </w:r>
          </w:p>
        </w:tc>
        <w:tc>
          <w:tcPr>
            <w:tcW w:w="1179" w:type="dxa"/>
            <w:vMerge w:val="restart"/>
            <w:tcBorders>
              <w:top w:val="single" w:sz="2" w:space="0" w:color="000000"/>
              <w:left w:val="single" w:sz="2" w:space="0" w:color="000000"/>
              <w:right w:val="single" w:sz="2" w:space="0" w:color="000000"/>
            </w:tcBorders>
          </w:tcPr>
          <w:p w14:paraId="2F2076B5" w14:textId="77777777" w:rsidR="007D495C" w:rsidRPr="00AC3FEB" w:rsidRDefault="007D495C" w:rsidP="00D751E5">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C3FEB">
              <w:rPr>
                <w:rFonts w:ascii="Times New Roman" w:eastAsia="Times New Roman" w:hAnsi="Times New Roman"/>
                <w:sz w:val="24"/>
                <w:szCs w:val="24"/>
                <w:lang w:eastAsia="ru-RU"/>
              </w:rPr>
              <w:t>Самостоятельная работа</w:t>
            </w:r>
          </w:p>
        </w:tc>
        <w:tc>
          <w:tcPr>
            <w:tcW w:w="819" w:type="dxa"/>
            <w:vMerge w:val="restart"/>
            <w:tcBorders>
              <w:top w:val="single" w:sz="2" w:space="0" w:color="000000"/>
              <w:left w:val="single" w:sz="2" w:space="0" w:color="000000"/>
              <w:right w:val="single" w:sz="2" w:space="0" w:color="000000"/>
            </w:tcBorders>
            <w:shd w:val="clear" w:color="000000" w:fill="FFFFFF"/>
          </w:tcPr>
          <w:p w14:paraId="0B76BEA5" w14:textId="77777777" w:rsidR="007D495C" w:rsidRPr="00AC3FEB" w:rsidRDefault="007D495C" w:rsidP="00D751E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AC3FEB">
              <w:rPr>
                <w:rFonts w:ascii="Times New Roman CYR" w:eastAsia="Times New Roman" w:hAnsi="Times New Roman CYR" w:cs="Times New Roman CYR"/>
                <w:sz w:val="24"/>
                <w:szCs w:val="24"/>
                <w:lang w:eastAsia="ru-RU"/>
              </w:rPr>
              <w:t>Всего часов по дисциплине</w:t>
            </w:r>
          </w:p>
        </w:tc>
      </w:tr>
      <w:tr w:rsidR="007D495C" w:rsidRPr="00BF3792" w14:paraId="1E9ED7EA" w14:textId="77777777" w:rsidTr="00D751E5">
        <w:trPr>
          <w:trHeight w:val="533"/>
        </w:trPr>
        <w:tc>
          <w:tcPr>
            <w:tcW w:w="4370" w:type="dxa"/>
            <w:vMerge/>
            <w:tcBorders>
              <w:left w:val="single" w:sz="2" w:space="0" w:color="000000"/>
              <w:right w:val="single" w:sz="2" w:space="0" w:color="000000"/>
            </w:tcBorders>
          </w:tcPr>
          <w:p w14:paraId="741F4DA0" w14:textId="77777777" w:rsidR="007D495C" w:rsidRPr="00BF3792" w:rsidRDefault="007D495C" w:rsidP="00D751E5">
            <w:pPr>
              <w:autoSpaceDE w:val="0"/>
              <w:autoSpaceDN w:val="0"/>
              <w:adjustRightInd w:val="0"/>
              <w:spacing w:after="0" w:line="240" w:lineRule="auto"/>
              <w:jc w:val="center"/>
              <w:rPr>
                <w:rFonts w:eastAsia="Times New Roman" w:cs="Calibri"/>
                <w:lang w:eastAsia="ru-RU"/>
              </w:rPr>
            </w:pPr>
          </w:p>
        </w:tc>
        <w:tc>
          <w:tcPr>
            <w:tcW w:w="1633" w:type="dxa"/>
            <w:gridSpan w:val="2"/>
            <w:tcBorders>
              <w:top w:val="single" w:sz="2" w:space="0" w:color="000000"/>
              <w:left w:val="single" w:sz="2" w:space="0" w:color="000000"/>
              <w:bottom w:val="single" w:sz="2" w:space="0" w:color="000000"/>
              <w:right w:val="single" w:sz="2" w:space="0" w:color="000000"/>
            </w:tcBorders>
          </w:tcPr>
          <w:p w14:paraId="6FF1DE0C" w14:textId="77777777" w:rsidR="007D495C" w:rsidRPr="00AC3FEB" w:rsidRDefault="007D495C" w:rsidP="00D751E5">
            <w:pPr>
              <w:autoSpaceDE w:val="0"/>
              <w:autoSpaceDN w:val="0"/>
              <w:adjustRightInd w:val="0"/>
              <w:spacing w:after="0" w:line="240" w:lineRule="auto"/>
              <w:jc w:val="center"/>
              <w:rPr>
                <w:rFonts w:ascii="Times New Roman" w:eastAsia="Times New Roman" w:hAnsi="Times New Roman"/>
                <w:lang w:eastAsia="ru-RU"/>
              </w:rPr>
            </w:pPr>
            <w:r w:rsidRPr="00AC3FEB">
              <w:rPr>
                <w:rFonts w:ascii="Times New Roman" w:eastAsia="Times New Roman" w:hAnsi="Times New Roman"/>
                <w:sz w:val="24"/>
                <w:szCs w:val="24"/>
                <w:lang w:eastAsia="ru-RU"/>
              </w:rPr>
              <w:t>Аудиторная работа</w:t>
            </w:r>
          </w:p>
        </w:tc>
        <w:tc>
          <w:tcPr>
            <w:tcW w:w="134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CE053FE" w14:textId="77777777" w:rsidR="007D495C" w:rsidRPr="00AC3FEB" w:rsidRDefault="007D495C" w:rsidP="00D751E5">
            <w:pPr>
              <w:tabs>
                <w:tab w:val="left" w:pos="814"/>
              </w:tabs>
              <w:spacing w:after="0" w:line="240" w:lineRule="auto"/>
              <w:jc w:val="center"/>
              <w:rPr>
                <w:rFonts w:ascii="Times New Roman" w:eastAsia="Times New Roman" w:hAnsi="Times New Roman"/>
                <w:sz w:val="24"/>
                <w:szCs w:val="24"/>
                <w:lang w:eastAsia="ru-RU"/>
              </w:rPr>
            </w:pPr>
            <w:r w:rsidRPr="00AC3FEB">
              <w:rPr>
                <w:rFonts w:ascii="Times New Roman" w:eastAsia="Times New Roman" w:hAnsi="Times New Roman"/>
                <w:sz w:val="24"/>
                <w:szCs w:val="24"/>
                <w:lang w:eastAsia="ru-RU"/>
              </w:rPr>
              <w:t>Контактная СР (в т.ч.</w:t>
            </w:r>
          </w:p>
          <w:p w14:paraId="350304D3" w14:textId="77777777" w:rsidR="007D495C" w:rsidRPr="00AC3FEB" w:rsidRDefault="007D495C" w:rsidP="00D751E5">
            <w:pPr>
              <w:autoSpaceDE w:val="0"/>
              <w:autoSpaceDN w:val="0"/>
              <w:adjustRightInd w:val="0"/>
              <w:spacing w:after="0" w:line="240" w:lineRule="auto"/>
              <w:jc w:val="center"/>
              <w:rPr>
                <w:rFonts w:ascii="Times New Roman" w:eastAsia="Times New Roman" w:hAnsi="Times New Roman"/>
                <w:lang w:eastAsia="ru-RU"/>
              </w:rPr>
            </w:pPr>
            <w:r w:rsidRPr="00AC3FEB">
              <w:rPr>
                <w:rFonts w:ascii="Times New Roman" w:eastAsia="Times New Roman" w:hAnsi="Times New Roman"/>
                <w:sz w:val="24"/>
                <w:szCs w:val="24"/>
                <w:lang w:eastAsia="ru-RU"/>
              </w:rPr>
              <w:t>в ЭИОС)</w:t>
            </w:r>
          </w:p>
        </w:tc>
        <w:tc>
          <w:tcPr>
            <w:tcW w:w="1179" w:type="dxa"/>
            <w:vMerge/>
            <w:tcBorders>
              <w:left w:val="single" w:sz="2" w:space="0" w:color="000000"/>
              <w:right w:val="single" w:sz="2" w:space="0" w:color="000000"/>
            </w:tcBorders>
          </w:tcPr>
          <w:p w14:paraId="4FDCEC6A" w14:textId="77777777" w:rsidR="007D495C" w:rsidRPr="00AC3FEB" w:rsidRDefault="007D495C" w:rsidP="00D751E5">
            <w:pPr>
              <w:autoSpaceDE w:val="0"/>
              <w:autoSpaceDN w:val="0"/>
              <w:adjustRightInd w:val="0"/>
              <w:spacing w:after="0" w:line="240" w:lineRule="auto"/>
              <w:jc w:val="center"/>
              <w:rPr>
                <w:rFonts w:ascii="Times New Roman" w:eastAsia="Times New Roman" w:hAnsi="Times New Roman"/>
                <w:highlight w:val="yellow"/>
                <w:lang w:eastAsia="ru-RU"/>
              </w:rPr>
            </w:pPr>
          </w:p>
        </w:tc>
        <w:tc>
          <w:tcPr>
            <w:tcW w:w="819" w:type="dxa"/>
            <w:vMerge/>
            <w:tcBorders>
              <w:left w:val="single" w:sz="2" w:space="0" w:color="000000"/>
              <w:right w:val="single" w:sz="2" w:space="0" w:color="000000"/>
            </w:tcBorders>
            <w:shd w:val="clear" w:color="000000" w:fill="FFFFFF"/>
          </w:tcPr>
          <w:p w14:paraId="69668F93" w14:textId="77777777" w:rsidR="007D495C" w:rsidRPr="00AC3FEB" w:rsidRDefault="007D495C" w:rsidP="00D751E5">
            <w:pPr>
              <w:autoSpaceDE w:val="0"/>
              <w:autoSpaceDN w:val="0"/>
              <w:adjustRightInd w:val="0"/>
              <w:spacing w:after="0" w:line="240" w:lineRule="auto"/>
              <w:jc w:val="center"/>
              <w:rPr>
                <w:rFonts w:eastAsia="Times New Roman" w:cs="Calibri"/>
                <w:lang w:eastAsia="ru-RU"/>
              </w:rPr>
            </w:pPr>
          </w:p>
        </w:tc>
      </w:tr>
      <w:tr w:rsidR="007D495C" w:rsidRPr="00BF3792" w14:paraId="4B76D1B9" w14:textId="77777777" w:rsidTr="00D751E5">
        <w:trPr>
          <w:trHeight w:val="1"/>
        </w:trPr>
        <w:tc>
          <w:tcPr>
            <w:tcW w:w="4370" w:type="dxa"/>
            <w:vMerge/>
            <w:tcBorders>
              <w:left w:val="single" w:sz="2" w:space="0" w:color="000000"/>
              <w:bottom w:val="single" w:sz="2" w:space="0" w:color="000000"/>
              <w:right w:val="single" w:sz="2" w:space="0" w:color="000000"/>
            </w:tcBorders>
            <w:vAlign w:val="center"/>
          </w:tcPr>
          <w:p w14:paraId="4ECDF9DC" w14:textId="77777777" w:rsidR="007D495C" w:rsidRPr="00BF3792" w:rsidRDefault="007D495C" w:rsidP="00D751E5">
            <w:pPr>
              <w:autoSpaceDE w:val="0"/>
              <w:autoSpaceDN w:val="0"/>
              <w:adjustRightInd w:val="0"/>
              <w:rPr>
                <w:rFonts w:eastAsia="Times New Roman" w:cs="Calibri"/>
                <w:lang w:eastAsia="ru-RU"/>
              </w:rPr>
            </w:pPr>
          </w:p>
        </w:tc>
        <w:tc>
          <w:tcPr>
            <w:tcW w:w="817" w:type="dxa"/>
            <w:tcBorders>
              <w:top w:val="single" w:sz="2" w:space="0" w:color="000000"/>
              <w:left w:val="single" w:sz="2" w:space="0" w:color="000000"/>
              <w:bottom w:val="single" w:sz="2" w:space="0" w:color="000000"/>
              <w:right w:val="single" w:sz="2" w:space="0" w:color="000000"/>
            </w:tcBorders>
          </w:tcPr>
          <w:p w14:paraId="4EF73C32" w14:textId="77777777" w:rsidR="007D495C" w:rsidRPr="00AC3FEB" w:rsidRDefault="007D495C" w:rsidP="00D751E5">
            <w:pPr>
              <w:autoSpaceDE w:val="0"/>
              <w:autoSpaceDN w:val="0"/>
              <w:adjustRightInd w:val="0"/>
              <w:spacing w:after="0" w:line="240" w:lineRule="auto"/>
              <w:jc w:val="center"/>
              <w:rPr>
                <w:rFonts w:eastAsia="Times New Roman" w:cs="Calibri"/>
                <w:lang w:eastAsia="ru-RU"/>
              </w:rPr>
            </w:pPr>
            <w:r w:rsidRPr="00AC3FEB">
              <w:rPr>
                <w:rFonts w:ascii="Times New Roman CYR" w:eastAsia="Times New Roman" w:hAnsi="Times New Roman CYR" w:cs="Times New Roman CYR"/>
                <w:sz w:val="24"/>
                <w:szCs w:val="24"/>
                <w:lang w:eastAsia="ru-RU"/>
              </w:rPr>
              <w:t>Лекции</w:t>
            </w:r>
          </w:p>
        </w:tc>
        <w:tc>
          <w:tcPr>
            <w:tcW w:w="816" w:type="dxa"/>
            <w:tcBorders>
              <w:top w:val="single" w:sz="2" w:space="0" w:color="000000"/>
              <w:left w:val="single" w:sz="2" w:space="0" w:color="000000"/>
              <w:bottom w:val="single" w:sz="2" w:space="0" w:color="000000"/>
              <w:right w:val="single" w:sz="2" w:space="0" w:color="000000"/>
            </w:tcBorders>
          </w:tcPr>
          <w:p w14:paraId="7DCD2ABE" w14:textId="77777777" w:rsidR="007D495C" w:rsidRPr="00AC3FEB" w:rsidRDefault="007D495C" w:rsidP="00D751E5">
            <w:pPr>
              <w:autoSpaceDE w:val="0"/>
              <w:autoSpaceDN w:val="0"/>
              <w:adjustRightInd w:val="0"/>
              <w:spacing w:after="0" w:line="240" w:lineRule="auto"/>
              <w:jc w:val="center"/>
              <w:rPr>
                <w:rFonts w:ascii="Times New Roman" w:eastAsia="Times New Roman" w:hAnsi="Times New Roman"/>
                <w:lang w:eastAsia="ru-RU"/>
              </w:rPr>
            </w:pPr>
            <w:r w:rsidRPr="00AC3FEB">
              <w:rPr>
                <w:rFonts w:ascii="Times New Roman" w:eastAsia="Times New Roman" w:hAnsi="Times New Roman"/>
                <w:sz w:val="24"/>
                <w:szCs w:val="24"/>
                <w:lang w:eastAsia="ru-RU"/>
              </w:rPr>
              <w:t>Семинары</w:t>
            </w:r>
          </w:p>
        </w:tc>
        <w:tc>
          <w:tcPr>
            <w:tcW w:w="1348" w:type="dxa"/>
            <w:vMerge/>
            <w:tcBorders>
              <w:top w:val="single" w:sz="2" w:space="0" w:color="000000"/>
              <w:left w:val="single" w:sz="2" w:space="0" w:color="000000"/>
              <w:bottom w:val="single" w:sz="2" w:space="0" w:color="000000"/>
              <w:right w:val="single" w:sz="2" w:space="0" w:color="000000"/>
            </w:tcBorders>
            <w:shd w:val="clear" w:color="000000" w:fill="FFFFFF"/>
          </w:tcPr>
          <w:p w14:paraId="42EDC065" w14:textId="77777777" w:rsidR="007D495C" w:rsidRPr="00AC3FEB" w:rsidRDefault="007D495C" w:rsidP="00D751E5">
            <w:pPr>
              <w:autoSpaceDE w:val="0"/>
              <w:autoSpaceDN w:val="0"/>
              <w:adjustRightInd w:val="0"/>
              <w:jc w:val="center"/>
              <w:rPr>
                <w:rFonts w:ascii="Times New Roman" w:eastAsia="Times New Roman" w:hAnsi="Times New Roman"/>
                <w:highlight w:val="yellow"/>
                <w:lang w:eastAsia="ru-RU"/>
              </w:rPr>
            </w:pPr>
          </w:p>
        </w:tc>
        <w:tc>
          <w:tcPr>
            <w:tcW w:w="1179" w:type="dxa"/>
            <w:vMerge/>
            <w:tcBorders>
              <w:left w:val="single" w:sz="2" w:space="0" w:color="000000"/>
              <w:bottom w:val="single" w:sz="2" w:space="0" w:color="000000"/>
              <w:right w:val="single" w:sz="2" w:space="0" w:color="000000"/>
            </w:tcBorders>
            <w:shd w:val="clear" w:color="000000" w:fill="FFFFFF"/>
            <w:vAlign w:val="center"/>
          </w:tcPr>
          <w:p w14:paraId="35FAC8D2" w14:textId="77777777" w:rsidR="007D495C" w:rsidRPr="00AC3FEB" w:rsidRDefault="007D495C" w:rsidP="00D751E5">
            <w:pPr>
              <w:autoSpaceDE w:val="0"/>
              <w:autoSpaceDN w:val="0"/>
              <w:adjustRightInd w:val="0"/>
              <w:jc w:val="center"/>
              <w:rPr>
                <w:rFonts w:ascii="Times New Roman" w:eastAsia="Times New Roman" w:hAnsi="Times New Roman"/>
                <w:highlight w:val="yellow"/>
                <w:lang w:eastAsia="ru-RU"/>
              </w:rPr>
            </w:pPr>
          </w:p>
        </w:tc>
        <w:tc>
          <w:tcPr>
            <w:tcW w:w="819" w:type="dxa"/>
            <w:vMerge/>
            <w:tcBorders>
              <w:left w:val="single" w:sz="2" w:space="0" w:color="000000"/>
              <w:bottom w:val="single" w:sz="2" w:space="0" w:color="000000"/>
              <w:right w:val="single" w:sz="2" w:space="0" w:color="000000"/>
            </w:tcBorders>
            <w:shd w:val="clear" w:color="000000" w:fill="FFFFFF"/>
            <w:vAlign w:val="center"/>
          </w:tcPr>
          <w:p w14:paraId="70F6E9DE" w14:textId="77777777" w:rsidR="007D495C" w:rsidRPr="00AC3FEB" w:rsidRDefault="007D495C" w:rsidP="00D751E5">
            <w:pPr>
              <w:autoSpaceDE w:val="0"/>
              <w:autoSpaceDN w:val="0"/>
              <w:adjustRightInd w:val="0"/>
              <w:rPr>
                <w:rFonts w:eastAsia="Times New Roman" w:cs="Calibri"/>
                <w:lang w:eastAsia="ru-RU"/>
              </w:rPr>
            </w:pPr>
          </w:p>
        </w:tc>
      </w:tr>
      <w:tr w:rsidR="007D495C" w:rsidRPr="00AC3FEB" w14:paraId="01C5B4FD"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vAlign w:val="center"/>
          </w:tcPr>
          <w:p w14:paraId="28588B96" w14:textId="77777777" w:rsidR="007D495C" w:rsidRPr="00AC3FEB" w:rsidRDefault="007D495C" w:rsidP="00D751E5">
            <w:pPr>
              <w:autoSpaceDE w:val="0"/>
              <w:autoSpaceDN w:val="0"/>
              <w:adjustRightInd w:val="0"/>
              <w:jc w:val="both"/>
              <w:rPr>
                <w:rFonts w:ascii="Times New Roman" w:hAnsi="Times New Roman"/>
                <w:b/>
                <w:sz w:val="24"/>
                <w:szCs w:val="24"/>
              </w:rPr>
            </w:pPr>
            <w:r w:rsidRPr="00AC3FEB">
              <w:rPr>
                <w:rFonts w:ascii="Times New Roman" w:hAnsi="Times New Roman"/>
                <w:b/>
                <w:bCs/>
                <w:sz w:val="24"/>
                <w:szCs w:val="24"/>
              </w:rPr>
              <w:t xml:space="preserve">Раздел 1. Нижний Новгород </w:t>
            </w:r>
          </w:p>
        </w:tc>
        <w:tc>
          <w:tcPr>
            <w:tcW w:w="817" w:type="dxa"/>
            <w:tcBorders>
              <w:top w:val="single" w:sz="2" w:space="0" w:color="000000"/>
              <w:left w:val="single" w:sz="2" w:space="0" w:color="000000"/>
              <w:bottom w:val="single" w:sz="2" w:space="0" w:color="000000"/>
              <w:right w:val="single" w:sz="2" w:space="0" w:color="000000"/>
            </w:tcBorders>
            <w:vAlign w:val="center"/>
          </w:tcPr>
          <w:p w14:paraId="67EFCA1D" w14:textId="77777777" w:rsidR="007D495C" w:rsidRPr="00AC3FEB" w:rsidRDefault="007D495C" w:rsidP="00D751E5">
            <w:pPr>
              <w:autoSpaceDE w:val="0"/>
              <w:autoSpaceDN w:val="0"/>
              <w:adjustRightInd w:val="0"/>
              <w:jc w:val="center"/>
              <w:rPr>
                <w:rFonts w:ascii="Times New Roman" w:hAnsi="Times New Roman"/>
                <w:b/>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7529A574" w14:textId="77777777" w:rsidR="007D495C" w:rsidRPr="00AC3FEB" w:rsidRDefault="007D495C" w:rsidP="00D751E5">
            <w:pPr>
              <w:autoSpaceDE w:val="0"/>
              <w:autoSpaceDN w:val="0"/>
              <w:adjustRightInd w:val="0"/>
              <w:jc w:val="center"/>
              <w:rPr>
                <w:rFonts w:ascii="Times New Roman" w:hAnsi="Times New Roman"/>
                <w:b/>
                <w:sz w:val="24"/>
                <w:szCs w:val="24"/>
              </w:rPr>
            </w:pPr>
            <w:r>
              <w:rPr>
                <w:rFonts w:ascii="Times New Roman" w:hAnsi="Times New Roman"/>
                <w:b/>
                <w:sz w:val="24"/>
                <w:szCs w:val="24"/>
              </w:rPr>
              <w:t>20</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BD5B0F" w14:textId="77777777" w:rsidR="007D495C" w:rsidRPr="00AC3FEB" w:rsidRDefault="007D495C" w:rsidP="00D751E5">
            <w:pPr>
              <w:autoSpaceDE w:val="0"/>
              <w:autoSpaceDN w:val="0"/>
              <w:adjustRightInd w:val="0"/>
              <w:jc w:val="center"/>
              <w:rPr>
                <w:rFonts w:ascii="Times New Roman" w:hAnsi="Times New Roman"/>
                <w:b/>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505B3B78" w14:textId="77777777" w:rsidR="007D495C" w:rsidRPr="00AC3FEB" w:rsidRDefault="007D495C" w:rsidP="00D751E5">
            <w:pPr>
              <w:jc w:val="center"/>
              <w:rPr>
                <w:rFonts w:ascii="Times New Roman" w:hAnsi="Times New Roman"/>
                <w:b/>
              </w:rPr>
            </w:pPr>
            <w:r>
              <w:rPr>
                <w:rFonts w:ascii="Times New Roman" w:hAnsi="Times New Roman"/>
                <w:b/>
              </w:rPr>
              <w:t>20</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054F72" w14:textId="77777777" w:rsidR="007D495C" w:rsidRPr="00AC3FEB" w:rsidRDefault="007D495C" w:rsidP="00D751E5">
            <w:pPr>
              <w:autoSpaceDE w:val="0"/>
              <w:autoSpaceDN w:val="0"/>
              <w:adjustRightInd w:val="0"/>
              <w:jc w:val="center"/>
              <w:rPr>
                <w:rFonts w:ascii="Times New Roman" w:hAnsi="Times New Roman"/>
                <w:b/>
                <w:sz w:val="24"/>
                <w:szCs w:val="24"/>
              </w:rPr>
            </w:pPr>
            <w:r>
              <w:rPr>
                <w:rFonts w:ascii="Times New Roman" w:hAnsi="Times New Roman"/>
                <w:b/>
                <w:sz w:val="24"/>
                <w:szCs w:val="24"/>
              </w:rPr>
              <w:t>40</w:t>
            </w:r>
          </w:p>
        </w:tc>
      </w:tr>
      <w:tr w:rsidR="007D495C" w:rsidRPr="00BF3792" w14:paraId="45E9B0CC"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tcPr>
          <w:p w14:paraId="18BD08F5"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Тема 1 География. Общие сведения</w:t>
            </w:r>
          </w:p>
        </w:tc>
        <w:tc>
          <w:tcPr>
            <w:tcW w:w="817" w:type="dxa"/>
            <w:tcBorders>
              <w:top w:val="single" w:sz="2" w:space="0" w:color="000000"/>
              <w:left w:val="single" w:sz="2" w:space="0" w:color="000000"/>
              <w:bottom w:val="single" w:sz="2" w:space="0" w:color="000000"/>
              <w:right w:val="single" w:sz="2" w:space="0" w:color="000000"/>
            </w:tcBorders>
            <w:vAlign w:val="center"/>
          </w:tcPr>
          <w:p w14:paraId="270D5794"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45E59890"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1AB750"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5FF73A39"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818575"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005F143E"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tcPr>
          <w:p w14:paraId="31304D0A"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 xml:space="preserve">Тема 2 История </w:t>
            </w:r>
          </w:p>
        </w:tc>
        <w:tc>
          <w:tcPr>
            <w:tcW w:w="817" w:type="dxa"/>
            <w:tcBorders>
              <w:top w:val="single" w:sz="2" w:space="0" w:color="000000"/>
              <w:left w:val="single" w:sz="2" w:space="0" w:color="000000"/>
              <w:bottom w:val="single" w:sz="2" w:space="0" w:color="000000"/>
              <w:right w:val="single" w:sz="2" w:space="0" w:color="000000"/>
            </w:tcBorders>
            <w:vAlign w:val="center"/>
          </w:tcPr>
          <w:p w14:paraId="250844B0"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493FD56D"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EB86FF"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56A6BAA7"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538696"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073790DA"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tcPr>
          <w:p w14:paraId="5A9849A4"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Тема 3 История. Советское время</w:t>
            </w:r>
          </w:p>
        </w:tc>
        <w:tc>
          <w:tcPr>
            <w:tcW w:w="817" w:type="dxa"/>
            <w:tcBorders>
              <w:top w:val="single" w:sz="2" w:space="0" w:color="000000"/>
              <w:left w:val="single" w:sz="2" w:space="0" w:color="000000"/>
              <w:bottom w:val="single" w:sz="2" w:space="0" w:color="000000"/>
              <w:right w:val="single" w:sz="2" w:space="0" w:color="000000"/>
            </w:tcBorders>
            <w:vAlign w:val="center"/>
          </w:tcPr>
          <w:p w14:paraId="1F4DFE7C"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0E289E1C"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66174"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72156B57"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C3DE65"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7CD5E813"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79BCAB99"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Тема 4 Кремль. Башни Кремля</w:t>
            </w:r>
          </w:p>
        </w:tc>
        <w:tc>
          <w:tcPr>
            <w:tcW w:w="817" w:type="dxa"/>
            <w:tcBorders>
              <w:top w:val="single" w:sz="2" w:space="0" w:color="000000"/>
              <w:left w:val="single" w:sz="2" w:space="0" w:color="000000"/>
              <w:bottom w:val="single" w:sz="2" w:space="0" w:color="000000"/>
              <w:right w:val="single" w:sz="2" w:space="0" w:color="000000"/>
            </w:tcBorders>
            <w:vAlign w:val="center"/>
          </w:tcPr>
          <w:p w14:paraId="560FF375"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3CFBB87B"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E10C85"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17AA08E2"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39346"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0A9C6C1D"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353526A6"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 xml:space="preserve">Тема 5 </w:t>
            </w:r>
            <w:r>
              <w:rPr>
                <w:rFonts w:ascii="Times New Roman" w:hAnsi="Times New Roman"/>
                <w:sz w:val="24"/>
                <w:szCs w:val="24"/>
              </w:rPr>
              <w:t>Покровка</w:t>
            </w:r>
          </w:p>
        </w:tc>
        <w:tc>
          <w:tcPr>
            <w:tcW w:w="817" w:type="dxa"/>
            <w:tcBorders>
              <w:top w:val="single" w:sz="2" w:space="0" w:color="000000"/>
              <w:left w:val="single" w:sz="2" w:space="0" w:color="000000"/>
              <w:bottom w:val="single" w:sz="2" w:space="0" w:color="000000"/>
              <w:right w:val="single" w:sz="2" w:space="0" w:color="000000"/>
            </w:tcBorders>
            <w:vAlign w:val="center"/>
          </w:tcPr>
          <w:p w14:paraId="531890FC"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707EF5DA"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AA9206"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17B0C454"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687D50"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5C2EFD24"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2DEC465D"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 xml:space="preserve">Тема 6 </w:t>
            </w:r>
            <w:r>
              <w:rPr>
                <w:rFonts w:ascii="Times New Roman" w:hAnsi="Times New Roman"/>
                <w:sz w:val="24"/>
                <w:szCs w:val="24"/>
              </w:rPr>
              <w:t>Купеческий Нижний</w:t>
            </w:r>
          </w:p>
        </w:tc>
        <w:tc>
          <w:tcPr>
            <w:tcW w:w="817" w:type="dxa"/>
            <w:tcBorders>
              <w:top w:val="single" w:sz="2" w:space="0" w:color="000000"/>
              <w:left w:val="single" w:sz="2" w:space="0" w:color="000000"/>
              <w:bottom w:val="single" w:sz="2" w:space="0" w:color="000000"/>
              <w:right w:val="single" w:sz="2" w:space="0" w:color="000000"/>
            </w:tcBorders>
            <w:vAlign w:val="center"/>
          </w:tcPr>
          <w:p w14:paraId="5C542F9B"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24B334A3"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71734"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6741CC07"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D13D7"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0F0B31F5"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11B22659"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Тема 7</w:t>
            </w:r>
            <w:r>
              <w:rPr>
                <w:rFonts w:ascii="Times New Roman" w:hAnsi="Times New Roman"/>
                <w:sz w:val="24"/>
                <w:szCs w:val="24"/>
              </w:rPr>
              <w:t xml:space="preserve"> Нижний – город на Волге</w:t>
            </w:r>
          </w:p>
        </w:tc>
        <w:tc>
          <w:tcPr>
            <w:tcW w:w="817" w:type="dxa"/>
            <w:tcBorders>
              <w:top w:val="single" w:sz="2" w:space="0" w:color="000000"/>
              <w:left w:val="single" w:sz="2" w:space="0" w:color="000000"/>
              <w:bottom w:val="single" w:sz="2" w:space="0" w:color="000000"/>
              <w:right w:val="single" w:sz="2" w:space="0" w:color="000000"/>
            </w:tcBorders>
            <w:vAlign w:val="center"/>
          </w:tcPr>
          <w:p w14:paraId="7A75D6C1"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15BCB3AF"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4606F0"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3084C7CE"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F20087"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666DC877"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3B8841AC"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lastRenderedPageBreak/>
              <w:t xml:space="preserve">Тема 8 </w:t>
            </w:r>
            <w:r>
              <w:rPr>
                <w:rFonts w:ascii="Times New Roman" w:hAnsi="Times New Roman"/>
                <w:sz w:val="24"/>
                <w:szCs w:val="24"/>
              </w:rPr>
              <w:t>Музеи города</w:t>
            </w:r>
          </w:p>
        </w:tc>
        <w:tc>
          <w:tcPr>
            <w:tcW w:w="817" w:type="dxa"/>
            <w:tcBorders>
              <w:top w:val="single" w:sz="2" w:space="0" w:color="000000"/>
              <w:left w:val="single" w:sz="2" w:space="0" w:color="000000"/>
              <w:bottom w:val="single" w:sz="2" w:space="0" w:color="000000"/>
              <w:right w:val="single" w:sz="2" w:space="0" w:color="000000"/>
            </w:tcBorders>
            <w:vAlign w:val="center"/>
          </w:tcPr>
          <w:p w14:paraId="754C29C4"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05EB2C95" w14:textId="77777777" w:rsidR="007D495C" w:rsidRPr="00AC3FEB"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1A04A8"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4331612C" w14:textId="77777777" w:rsidR="007D495C" w:rsidRPr="00AC3FEB" w:rsidRDefault="007D495C" w:rsidP="00D751E5">
            <w:pPr>
              <w:jc w:val="center"/>
              <w:rPr>
                <w:rFonts w:ascii="Times New Roman" w:hAnsi="Times New Roman"/>
              </w:rPr>
            </w:pPr>
            <w:r>
              <w:rPr>
                <w:rFonts w:ascii="Times New Roman" w:hAnsi="Times New Roman"/>
              </w:rPr>
              <w:t>6</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699B0B" w14:textId="77777777" w:rsidR="007D495C" w:rsidRPr="00AC3FEB" w:rsidRDefault="007D495C" w:rsidP="00D751E5">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r>
      <w:tr w:rsidR="007D495C" w:rsidRPr="00BF3792" w14:paraId="6891C47F"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vAlign w:val="center"/>
          </w:tcPr>
          <w:p w14:paraId="1CB06469" w14:textId="77777777" w:rsidR="007D495C" w:rsidRPr="007D495C" w:rsidRDefault="007D495C" w:rsidP="00D751E5">
            <w:pPr>
              <w:autoSpaceDE w:val="0"/>
              <w:autoSpaceDN w:val="0"/>
              <w:adjustRightInd w:val="0"/>
              <w:jc w:val="both"/>
              <w:rPr>
                <w:rFonts w:ascii="Times New Roman" w:hAnsi="Times New Roman"/>
                <w:b/>
                <w:sz w:val="24"/>
                <w:szCs w:val="24"/>
              </w:rPr>
            </w:pPr>
            <w:r>
              <w:rPr>
                <w:rFonts w:ascii="Times New Roman" w:hAnsi="Times New Roman"/>
                <w:b/>
                <w:bCs/>
                <w:sz w:val="24"/>
                <w:szCs w:val="24"/>
              </w:rPr>
              <w:t>Раздел 2</w:t>
            </w:r>
            <w:r w:rsidRPr="00BF3792">
              <w:rPr>
                <w:rFonts w:ascii="Times New Roman" w:hAnsi="Times New Roman"/>
                <w:b/>
                <w:bCs/>
                <w:sz w:val="24"/>
                <w:szCs w:val="24"/>
              </w:rPr>
              <w:t>. Ниж</w:t>
            </w:r>
            <w:r>
              <w:rPr>
                <w:rFonts w:ascii="Times New Roman" w:hAnsi="Times New Roman"/>
                <w:b/>
                <w:bCs/>
                <w:sz w:val="24"/>
                <w:szCs w:val="24"/>
              </w:rPr>
              <w:t>егородский регион – центр ремесел</w:t>
            </w:r>
          </w:p>
        </w:tc>
        <w:tc>
          <w:tcPr>
            <w:tcW w:w="817" w:type="dxa"/>
            <w:tcBorders>
              <w:top w:val="single" w:sz="2" w:space="0" w:color="000000"/>
              <w:left w:val="single" w:sz="2" w:space="0" w:color="000000"/>
              <w:bottom w:val="single" w:sz="2" w:space="0" w:color="000000"/>
              <w:right w:val="single" w:sz="2" w:space="0" w:color="000000"/>
            </w:tcBorders>
            <w:vAlign w:val="center"/>
          </w:tcPr>
          <w:p w14:paraId="3608C831" w14:textId="77777777" w:rsidR="007D495C" w:rsidRPr="00AC3FEB" w:rsidRDefault="007D495C" w:rsidP="00D751E5">
            <w:pPr>
              <w:autoSpaceDE w:val="0"/>
              <w:autoSpaceDN w:val="0"/>
              <w:adjustRightInd w:val="0"/>
              <w:jc w:val="center"/>
              <w:rPr>
                <w:rFonts w:ascii="Times New Roman" w:hAnsi="Times New Roman"/>
                <w:b/>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09F4D48C" w14:textId="77777777" w:rsidR="007D495C" w:rsidRPr="00AC3FEB" w:rsidRDefault="007D495C" w:rsidP="00D751E5">
            <w:pPr>
              <w:autoSpaceDE w:val="0"/>
              <w:autoSpaceDN w:val="0"/>
              <w:adjustRightInd w:val="0"/>
              <w:jc w:val="center"/>
              <w:rPr>
                <w:rFonts w:ascii="Times New Roman" w:hAnsi="Times New Roman"/>
                <w:b/>
                <w:sz w:val="24"/>
                <w:szCs w:val="24"/>
              </w:rPr>
            </w:pPr>
            <w:r>
              <w:rPr>
                <w:rFonts w:ascii="Times New Roman" w:hAnsi="Times New Roman"/>
                <w:b/>
                <w:sz w:val="24"/>
                <w:szCs w:val="24"/>
              </w:rPr>
              <w:t>12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8AC30C" w14:textId="77777777" w:rsidR="007D495C" w:rsidRPr="00AC3FEB" w:rsidRDefault="007D495C" w:rsidP="00D751E5">
            <w:pPr>
              <w:autoSpaceDE w:val="0"/>
              <w:autoSpaceDN w:val="0"/>
              <w:adjustRightInd w:val="0"/>
              <w:jc w:val="center"/>
              <w:rPr>
                <w:rFonts w:ascii="Times New Roman" w:hAnsi="Times New Roman"/>
                <w:b/>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36696213" w14:textId="77777777" w:rsidR="007D495C" w:rsidRPr="00AC3FEB" w:rsidRDefault="007D495C" w:rsidP="00D751E5">
            <w:pPr>
              <w:jc w:val="center"/>
              <w:rPr>
                <w:rFonts w:ascii="Times New Roman" w:hAnsi="Times New Roman"/>
                <w:b/>
              </w:rPr>
            </w:pPr>
            <w:r>
              <w:rPr>
                <w:rFonts w:ascii="Times New Roman" w:hAnsi="Times New Roman"/>
                <w:b/>
              </w:rPr>
              <w:t>12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E44E05" w14:textId="77777777" w:rsidR="007D495C" w:rsidRPr="00AC3FEB" w:rsidRDefault="007D495C" w:rsidP="00D751E5">
            <w:pPr>
              <w:autoSpaceDE w:val="0"/>
              <w:autoSpaceDN w:val="0"/>
              <w:adjustRightInd w:val="0"/>
              <w:jc w:val="center"/>
              <w:rPr>
                <w:rFonts w:ascii="Times New Roman" w:hAnsi="Times New Roman"/>
                <w:b/>
                <w:sz w:val="24"/>
                <w:szCs w:val="24"/>
              </w:rPr>
            </w:pPr>
            <w:r>
              <w:rPr>
                <w:rFonts w:ascii="Times New Roman" w:hAnsi="Times New Roman"/>
                <w:b/>
                <w:sz w:val="24"/>
                <w:szCs w:val="24"/>
              </w:rPr>
              <w:t>24</w:t>
            </w:r>
          </w:p>
        </w:tc>
      </w:tr>
      <w:tr w:rsidR="007D495C" w:rsidRPr="00BF3792" w14:paraId="4F989A8E"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tcPr>
          <w:p w14:paraId="3B2C1C32" w14:textId="77777777" w:rsidR="007D495C" w:rsidRPr="005D51C9" w:rsidRDefault="007D495C" w:rsidP="00D751E5">
            <w:pPr>
              <w:jc w:val="both"/>
              <w:rPr>
                <w:rFonts w:ascii="Times New Roman" w:hAnsi="Times New Roman"/>
                <w:sz w:val="24"/>
                <w:szCs w:val="24"/>
              </w:rPr>
            </w:pPr>
            <w:r w:rsidRPr="00BF3792">
              <w:rPr>
                <w:rFonts w:ascii="Times New Roman" w:hAnsi="Times New Roman"/>
                <w:sz w:val="24"/>
                <w:szCs w:val="24"/>
              </w:rPr>
              <w:t xml:space="preserve">Тема 1 </w:t>
            </w:r>
            <w:r>
              <w:rPr>
                <w:rFonts w:ascii="Times New Roman" w:hAnsi="Times New Roman"/>
                <w:sz w:val="24"/>
                <w:szCs w:val="24"/>
              </w:rPr>
              <w:t>Нижегородские промыслы. Музей.</w:t>
            </w:r>
          </w:p>
        </w:tc>
        <w:tc>
          <w:tcPr>
            <w:tcW w:w="817" w:type="dxa"/>
            <w:tcBorders>
              <w:top w:val="single" w:sz="2" w:space="0" w:color="000000"/>
              <w:left w:val="single" w:sz="2" w:space="0" w:color="000000"/>
              <w:bottom w:val="single" w:sz="2" w:space="0" w:color="000000"/>
              <w:right w:val="single" w:sz="2" w:space="0" w:color="000000"/>
            </w:tcBorders>
            <w:vAlign w:val="center"/>
          </w:tcPr>
          <w:p w14:paraId="26427EC3"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6005B516"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00FA50"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7E8FA96C"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6396AF"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5915837B"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tcPr>
          <w:p w14:paraId="2C6E1167"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 xml:space="preserve">Тема 2 </w:t>
            </w:r>
            <w:r>
              <w:rPr>
                <w:rFonts w:ascii="Times New Roman" w:hAnsi="Times New Roman"/>
                <w:sz w:val="24"/>
                <w:szCs w:val="24"/>
              </w:rPr>
              <w:t>Хохлома</w:t>
            </w:r>
          </w:p>
        </w:tc>
        <w:tc>
          <w:tcPr>
            <w:tcW w:w="817" w:type="dxa"/>
            <w:tcBorders>
              <w:top w:val="single" w:sz="2" w:space="0" w:color="000000"/>
              <w:left w:val="single" w:sz="2" w:space="0" w:color="000000"/>
              <w:bottom w:val="single" w:sz="2" w:space="0" w:color="000000"/>
              <w:right w:val="single" w:sz="2" w:space="0" w:color="000000"/>
            </w:tcBorders>
            <w:vAlign w:val="center"/>
          </w:tcPr>
          <w:p w14:paraId="159E71C4"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7A7F1B68"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4B4F40"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592C4ECC"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7CE64"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1B18C8B1" w14:textId="77777777" w:rsidTr="00D751E5">
        <w:trPr>
          <w:trHeight w:val="1"/>
        </w:trPr>
        <w:tc>
          <w:tcPr>
            <w:tcW w:w="4370" w:type="dxa"/>
            <w:tcBorders>
              <w:top w:val="single" w:sz="2" w:space="0" w:color="000000"/>
              <w:left w:val="single" w:sz="2" w:space="0" w:color="000000"/>
              <w:bottom w:val="single" w:sz="2" w:space="0" w:color="000000"/>
              <w:right w:val="single" w:sz="2" w:space="0" w:color="000000"/>
            </w:tcBorders>
          </w:tcPr>
          <w:p w14:paraId="2961E585"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 xml:space="preserve">Тема 3 </w:t>
            </w:r>
            <w:r>
              <w:rPr>
                <w:rFonts w:ascii="Times New Roman" w:hAnsi="Times New Roman"/>
                <w:sz w:val="24"/>
                <w:szCs w:val="24"/>
              </w:rPr>
              <w:t>Городецкая роспись</w:t>
            </w:r>
          </w:p>
        </w:tc>
        <w:tc>
          <w:tcPr>
            <w:tcW w:w="817" w:type="dxa"/>
            <w:tcBorders>
              <w:top w:val="single" w:sz="2" w:space="0" w:color="000000"/>
              <w:left w:val="single" w:sz="2" w:space="0" w:color="000000"/>
              <w:bottom w:val="single" w:sz="2" w:space="0" w:color="000000"/>
              <w:right w:val="single" w:sz="2" w:space="0" w:color="000000"/>
            </w:tcBorders>
            <w:vAlign w:val="center"/>
          </w:tcPr>
          <w:p w14:paraId="2BAEDF02"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6EAE1256"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025971"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202E029E"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273494"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41A79008"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20D7E740"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 xml:space="preserve">Тема 4 </w:t>
            </w:r>
            <w:r>
              <w:rPr>
                <w:rFonts w:ascii="Times New Roman" w:hAnsi="Times New Roman"/>
                <w:sz w:val="24"/>
                <w:szCs w:val="24"/>
              </w:rPr>
              <w:t>Балахнинское кружево</w:t>
            </w:r>
          </w:p>
        </w:tc>
        <w:tc>
          <w:tcPr>
            <w:tcW w:w="817" w:type="dxa"/>
            <w:tcBorders>
              <w:top w:val="single" w:sz="2" w:space="0" w:color="000000"/>
              <w:left w:val="single" w:sz="2" w:space="0" w:color="000000"/>
              <w:bottom w:val="single" w:sz="2" w:space="0" w:color="000000"/>
              <w:right w:val="single" w:sz="2" w:space="0" w:color="000000"/>
            </w:tcBorders>
            <w:vAlign w:val="center"/>
          </w:tcPr>
          <w:p w14:paraId="15CF3787"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4991EF23"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8FFB49"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74A81D19"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713267"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2ED62273"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544D4B10"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 xml:space="preserve">Тема 5 </w:t>
            </w:r>
            <w:r>
              <w:rPr>
                <w:rFonts w:ascii="Times New Roman" w:hAnsi="Times New Roman"/>
                <w:sz w:val="24"/>
                <w:szCs w:val="24"/>
              </w:rPr>
              <w:t>Мастер-классы</w:t>
            </w:r>
          </w:p>
        </w:tc>
        <w:tc>
          <w:tcPr>
            <w:tcW w:w="817" w:type="dxa"/>
            <w:tcBorders>
              <w:top w:val="single" w:sz="2" w:space="0" w:color="000000"/>
              <w:left w:val="single" w:sz="2" w:space="0" w:color="000000"/>
              <w:bottom w:val="single" w:sz="2" w:space="0" w:color="000000"/>
              <w:right w:val="single" w:sz="2" w:space="0" w:color="000000"/>
            </w:tcBorders>
            <w:vAlign w:val="center"/>
          </w:tcPr>
          <w:p w14:paraId="34457B95"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68A2C3A4"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38537A"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56E7548C"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A367EA"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5F81CDF5"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67F45038" w14:textId="77777777" w:rsidR="007D495C" w:rsidRPr="00BF3792" w:rsidRDefault="007D495C" w:rsidP="00D751E5">
            <w:pPr>
              <w:jc w:val="both"/>
              <w:rPr>
                <w:rFonts w:ascii="Times New Roman" w:hAnsi="Times New Roman"/>
                <w:sz w:val="24"/>
                <w:szCs w:val="24"/>
              </w:rPr>
            </w:pPr>
            <w:r w:rsidRPr="00BF3792">
              <w:rPr>
                <w:rFonts w:ascii="Times New Roman" w:hAnsi="Times New Roman"/>
                <w:sz w:val="24"/>
                <w:szCs w:val="24"/>
              </w:rPr>
              <w:t xml:space="preserve">Тема 6 </w:t>
            </w:r>
            <w:r>
              <w:rPr>
                <w:rFonts w:ascii="Times New Roman" w:hAnsi="Times New Roman"/>
                <w:sz w:val="24"/>
                <w:szCs w:val="24"/>
              </w:rPr>
              <w:t>Интерактивный подход</w:t>
            </w:r>
          </w:p>
        </w:tc>
        <w:tc>
          <w:tcPr>
            <w:tcW w:w="817" w:type="dxa"/>
            <w:tcBorders>
              <w:top w:val="single" w:sz="2" w:space="0" w:color="000000"/>
              <w:left w:val="single" w:sz="2" w:space="0" w:color="000000"/>
              <w:bottom w:val="single" w:sz="2" w:space="0" w:color="000000"/>
              <w:right w:val="single" w:sz="2" w:space="0" w:color="000000"/>
            </w:tcBorders>
            <w:vAlign w:val="center"/>
          </w:tcPr>
          <w:p w14:paraId="22B66843" w14:textId="77777777" w:rsidR="007D495C" w:rsidRPr="00AC3FEB" w:rsidRDefault="007D495C" w:rsidP="00D751E5">
            <w:pPr>
              <w:autoSpaceDE w:val="0"/>
              <w:autoSpaceDN w:val="0"/>
              <w:adjustRightInd w:val="0"/>
              <w:jc w:val="center"/>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4ACA85BE"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2</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994BA" w14:textId="77777777" w:rsidR="007D495C" w:rsidRPr="00AC3FEB" w:rsidRDefault="007D495C" w:rsidP="00D751E5">
            <w:pPr>
              <w:autoSpaceDE w:val="0"/>
              <w:autoSpaceDN w:val="0"/>
              <w:adjustRightInd w:val="0"/>
              <w:jc w:val="center"/>
              <w:rPr>
                <w:rFonts w:ascii="Times New Roman" w:hAnsi="Times New Roman"/>
                <w:sz w:val="24"/>
                <w:szCs w:val="24"/>
                <w:highlight w:val="yellow"/>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114B8116" w14:textId="77777777" w:rsidR="007D495C" w:rsidRPr="00AC3FEB" w:rsidRDefault="007D495C" w:rsidP="00D751E5">
            <w:pPr>
              <w:jc w:val="center"/>
              <w:rPr>
                <w:rFonts w:ascii="Times New Roman" w:hAnsi="Times New Roman"/>
              </w:rPr>
            </w:pPr>
            <w:r w:rsidRPr="00AC3FEB">
              <w:rPr>
                <w:rFonts w:ascii="Times New Roman" w:hAnsi="Times New Roman"/>
              </w:rPr>
              <w:t>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3D07B" w14:textId="77777777" w:rsidR="007D495C" w:rsidRPr="00AC3FEB" w:rsidRDefault="007D495C" w:rsidP="00D751E5">
            <w:pPr>
              <w:autoSpaceDE w:val="0"/>
              <w:autoSpaceDN w:val="0"/>
              <w:adjustRightInd w:val="0"/>
              <w:jc w:val="center"/>
              <w:rPr>
                <w:rFonts w:ascii="Times New Roman" w:hAnsi="Times New Roman"/>
                <w:sz w:val="24"/>
                <w:szCs w:val="24"/>
              </w:rPr>
            </w:pPr>
            <w:r w:rsidRPr="00AC3FEB">
              <w:rPr>
                <w:rFonts w:ascii="Times New Roman" w:hAnsi="Times New Roman"/>
                <w:sz w:val="24"/>
                <w:szCs w:val="24"/>
              </w:rPr>
              <w:t>4</w:t>
            </w:r>
          </w:p>
        </w:tc>
      </w:tr>
      <w:tr w:rsidR="007D495C" w:rsidRPr="00BF3792" w14:paraId="22C60C3E"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11C71097" w14:textId="77777777" w:rsidR="007D495C" w:rsidRPr="00BF3792" w:rsidRDefault="007D495C" w:rsidP="00D751E5">
            <w:pPr>
              <w:jc w:val="both"/>
              <w:rPr>
                <w:rFonts w:ascii="Times New Roman" w:hAnsi="Times New Roman"/>
                <w:b/>
                <w:sz w:val="24"/>
                <w:szCs w:val="24"/>
              </w:rPr>
            </w:pPr>
            <w:r w:rsidRPr="00BF3792">
              <w:rPr>
                <w:rFonts w:ascii="Times New Roman" w:hAnsi="Times New Roman"/>
                <w:b/>
                <w:sz w:val="24"/>
                <w:szCs w:val="24"/>
              </w:rPr>
              <w:t xml:space="preserve">Раздел </w:t>
            </w:r>
            <w:r>
              <w:rPr>
                <w:rFonts w:ascii="Times New Roman" w:hAnsi="Times New Roman"/>
                <w:b/>
                <w:sz w:val="24"/>
                <w:szCs w:val="24"/>
              </w:rPr>
              <w:t>3</w:t>
            </w:r>
            <w:r w:rsidRPr="00BF3792">
              <w:rPr>
                <w:rFonts w:ascii="Times New Roman" w:hAnsi="Times New Roman"/>
                <w:b/>
                <w:sz w:val="24"/>
                <w:szCs w:val="24"/>
              </w:rPr>
              <w:t>. Проектная работа</w:t>
            </w:r>
          </w:p>
        </w:tc>
        <w:tc>
          <w:tcPr>
            <w:tcW w:w="817" w:type="dxa"/>
            <w:tcBorders>
              <w:top w:val="single" w:sz="2" w:space="0" w:color="000000"/>
              <w:left w:val="single" w:sz="2" w:space="0" w:color="000000"/>
              <w:bottom w:val="single" w:sz="2" w:space="0" w:color="000000"/>
              <w:right w:val="single" w:sz="2" w:space="0" w:color="000000"/>
            </w:tcBorders>
            <w:vAlign w:val="center"/>
          </w:tcPr>
          <w:p w14:paraId="1CD42981" w14:textId="77777777" w:rsidR="007D495C" w:rsidRPr="00AC3FEB" w:rsidRDefault="007D495C" w:rsidP="00D751E5">
            <w:pPr>
              <w:autoSpaceDE w:val="0"/>
              <w:autoSpaceDN w:val="0"/>
              <w:adjustRightInd w:val="0"/>
              <w:jc w:val="center"/>
              <w:rPr>
                <w:rFonts w:ascii="Times New Roman" w:hAnsi="Times New Roman"/>
                <w:b/>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1248F9A1" w14:textId="77777777" w:rsidR="007D495C" w:rsidRPr="00AC3FEB" w:rsidRDefault="007D495C" w:rsidP="00D751E5">
            <w:pPr>
              <w:autoSpaceDE w:val="0"/>
              <w:autoSpaceDN w:val="0"/>
              <w:adjustRightInd w:val="0"/>
              <w:jc w:val="center"/>
              <w:rPr>
                <w:rFonts w:ascii="Times New Roman" w:hAnsi="Times New Roman"/>
                <w:b/>
                <w:sz w:val="24"/>
                <w:szCs w:val="24"/>
              </w:rPr>
            </w:pPr>
            <w:r w:rsidRPr="00AC3FEB">
              <w:rPr>
                <w:rFonts w:ascii="Times New Roman" w:hAnsi="Times New Roman"/>
                <w:b/>
                <w:sz w:val="24"/>
                <w:szCs w:val="24"/>
              </w:rPr>
              <w:t>4</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9D5F12" w14:textId="77777777" w:rsidR="007D495C" w:rsidRPr="00AC3FEB" w:rsidRDefault="007D495C" w:rsidP="00D751E5">
            <w:pPr>
              <w:autoSpaceDE w:val="0"/>
              <w:autoSpaceDN w:val="0"/>
              <w:adjustRightInd w:val="0"/>
              <w:jc w:val="center"/>
              <w:rPr>
                <w:rFonts w:ascii="Times New Roman" w:hAnsi="Times New Roman"/>
                <w:b/>
                <w:sz w:val="24"/>
                <w:szCs w:val="24"/>
                <w:highlight w:val="yellow"/>
              </w:rPr>
            </w:pPr>
            <w:r w:rsidRPr="00AC3FEB">
              <w:rPr>
                <w:rFonts w:ascii="Times New Roman" w:hAnsi="Times New Roman"/>
                <w:b/>
                <w:sz w:val="24"/>
                <w:szCs w:val="24"/>
              </w:rPr>
              <w:t>8</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14:paraId="7454F740" w14:textId="77777777" w:rsidR="007D495C" w:rsidRPr="00AC3FEB" w:rsidRDefault="007D495C" w:rsidP="00D751E5">
            <w:pPr>
              <w:jc w:val="center"/>
              <w:rPr>
                <w:rFonts w:ascii="Times New Roman" w:hAnsi="Times New Roman"/>
                <w:b/>
              </w:rPr>
            </w:pPr>
            <w:r w:rsidRPr="00AC3FEB">
              <w:rPr>
                <w:rFonts w:ascii="Times New Roman" w:hAnsi="Times New Roman"/>
                <w:b/>
              </w:rPr>
              <w:t>32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9E378D" w14:textId="77777777" w:rsidR="007D495C" w:rsidRPr="00AC3FEB" w:rsidRDefault="007D495C" w:rsidP="00D751E5">
            <w:pPr>
              <w:autoSpaceDE w:val="0"/>
              <w:autoSpaceDN w:val="0"/>
              <w:adjustRightInd w:val="0"/>
              <w:jc w:val="center"/>
              <w:rPr>
                <w:rFonts w:ascii="Times New Roman" w:hAnsi="Times New Roman"/>
                <w:b/>
                <w:sz w:val="24"/>
                <w:szCs w:val="24"/>
              </w:rPr>
            </w:pPr>
            <w:r>
              <w:rPr>
                <w:rFonts w:ascii="Times New Roman" w:hAnsi="Times New Roman"/>
                <w:b/>
                <w:sz w:val="24"/>
                <w:szCs w:val="24"/>
              </w:rPr>
              <w:t>44</w:t>
            </w:r>
          </w:p>
        </w:tc>
      </w:tr>
      <w:tr w:rsidR="007D495C" w:rsidRPr="00AC3FEB" w14:paraId="2850FE43"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22D06F48" w14:textId="77777777" w:rsidR="007D495C" w:rsidRPr="00AC3FEB" w:rsidRDefault="007D495C" w:rsidP="00D751E5">
            <w:pPr>
              <w:jc w:val="both"/>
              <w:rPr>
                <w:rFonts w:ascii="Times New Roman" w:hAnsi="Times New Roman"/>
                <w:sz w:val="24"/>
                <w:szCs w:val="24"/>
              </w:rPr>
            </w:pPr>
            <w:r w:rsidRPr="00AC3FEB">
              <w:rPr>
                <w:rFonts w:ascii="Times New Roman" w:hAnsi="Times New Roman"/>
                <w:sz w:val="24"/>
                <w:szCs w:val="24"/>
              </w:rPr>
              <w:t>Интерактивный выставочный комплекс</w:t>
            </w:r>
          </w:p>
        </w:tc>
        <w:tc>
          <w:tcPr>
            <w:tcW w:w="817" w:type="dxa"/>
            <w:tcBorders>
              <w:top w:val="single" w:sz="2" w:space="0" w:color="000000"/>
              <w:left w:val="single" w:sz="2" w:space="0" w:color="000000"/>
              <w:bottom w:val="single" w:sz="2" w:space="0" w:color="000000"/>
              <w:right w:val="single" w:sz="2" w:space="0" w:color="000000"/>
            </w:tcBorders>
            <w:vAlign w:val="center"/>
          </w:tcPr>
          <w:p w14:paraId="3149DEF2" w14:textId="77777777" w:rsidR="007D495C" w:rsidRPr="00AC3FEB" w:rsidRDefault="007D495C" w:rsidP="00D751E5">
            <w:pPr>
              <w:autoSpaceDE w:val="0"/>
              <w:autoSpaceDN w:val="0"/>
              <w:adjustRightInd w:val="0"/>
              <w:spacing w:after="0" w:line="240" w:lineRule="auto"/>
              <w:jc w:val="center"/>
              <w:rPr>
                <w:rFonts w:eastAsia="Times New Roman" w:cs="Calibri"/>
                <w:lang w:eastAsia="ru-RU"/>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79FAAFD2" w14:textId="77777777" w:rsidR="007D495C" w:rsidRPr="00AC3FEB" w:rsidRDefault="007D495C" w:rsidP="00D751E5">
            <w:pPr>
              <w:autoSpaceDE w:val="0"/>
              <w:autoSpaceDN w:val="0"/>
              <w:adjustRightInd w:val="0"/>
              <w:spacing w:after="0" w:line="240" w:lineRule="auto"/>
              <w:jc w:val="center"/>
              <w:rPr>
                <w:rFonts w:ascii="Times New Roman" w:eastAsia="Times New Roman" w:hAnsi="Times New Roman"/>
                <w:lang w:eastAsia="ru-RU"/>
              </w:rPr>
            </w:pPr>
            <w:r w:rsidRPr="00AC3FEB">
              <w:rPr>
                <w:rFonts w:ascii="Times New Roman" w:eastAsia="Times New Roman" w:hAnsi="Times New Roman"/>
                <w:lang w:eastAsia="ru-RU"/>
              </w:rPr>
              <w:t>4</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37F730" w14:textId="77777777" w:rsidR="007D495C" w:rsidRPr="00AC3FEB" w:rsidRDefault="007D495C" w:rsidP="00D751E5">
            <w:pPr>
              <w:autoSpaceDE w:val="0"/>
              <w:autoSpaceDN w:val="0"/>
              <w:adjustRightInd w:val="0"/>
              <w:spacing w:after="0" w:line="240" w:lineRule="auto"/>
              <w:jc w:val="center"/>
              <w:rPr>
                <w:rFonts w:ascii="Times New Roman" w:eastAsia="Times New Roman" w:hAnsi="Times New Roman"/>
                <w:lang w:eastAsia="ru-RU"/>
              </w:rPr>
            </w:pPr>
            <w:r w:rsidRPr="00AC3FEB">
              <w:rPr>
                <w:rFonts w:ascii="Times New Roman" w:eastAsia="Times New Roman" w:hAnsi="Times New Roman"/>
                <w:lang w:eastAsia="ru-RU"/>
              </w:rPr>
              <w:t>8</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12B57D" w14:textId="77777777" w:rsidR="007D495C" w:rsidRPr="00AC3FEB" w:rsidRDefault="007D495C" w:rsidP="00D751E5">
            <w:pPr>
              <w:autoSpaceDE w:val="0"/>
              <w:autoSpaceDN w:val="0"/>
              <w:adjustRightInd w:val="0"/>
              <w:spacing w:after="0" w:line="240" w:lineRule="auto"/>
              <w:jc w:val="center"/>
              <w:rPr>
                <w:rFonts w:ascii="Times New Roman" w:eastAsia="Times New Roman" w:hAnsi="Times New Roman"/>
                <w:lang w:eastAsia="ru-RU"/>
              </w:rPr>
            </w:pPr>
            <w:r w:rsidRPr="00AC3FEB">
              <w:rPr>
                <w:rFonts w:ascii="Times New Roman" w:eastAsia="Times New Roman" w:hAnsi="Times New Roman"/>
                <w:lang w:eastAsia="ru-RU"/>
              </w:rPr>
              <w:t>32</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C98070" w14:textId="77777777" w:rsidR="007D495C" w:rsidRPr="00AC3FEB" w:rsidRDefault="007D495C" w:rsidP="00D751E5">
            <w:pPr>
              <w:autoSpaceDE w:val="0"/>
              <w:autoSpaceDN w:val="0"/>
              <w:adjustRightInd w:val="0"/>
              <w:spacing w:after="0" w:line="240" w:lineRule="auto"/>
              <w:jc w:val="center"/>
              <w:rPr>
                <w:rFonts w:eastAsia="Times New Roman" w:cs="Calibri"/>
                <w:lang w:eastAsia="ru-RU"/>
              </w:rPr>
            </w:pPr>
            <w:r>
              <w:rPr>
                <w:rFonts w:eastAsia="Times New Roman" w:cs="Calibri"/>
                <w:lang w:eastAsia="ru-RU"/>
              </w:rPr>
              <w:t>44</w:t>
            </w:r>
          </w:p>
        </w:tc>
      </w:tr>
      <w:tr w:rsidR="007D495C" w:rsidRPr="00BF3792" w14:paraId="2B1CBCB3" w14:textId="77777777" w:rsidTr="00D751E5">
        <w:trPr>
          <w:trHeight w:val="357"/>
        </w:trPr>
        <w:tc>
          <w:tcPr>
            <w:tcW w:w="4370" w:type="dxa"/>
            <w:tcBorders>
              <w:top w:val="single" w:sz="2" w:space="0" w:color="000000"/>
              <w:left w:val="single" w:sz="2" w:space="0" w:color="000000"/>
              <w:bottom w:val="single" w:sz="2" w:space="0" w:color="000000"/>
              <w:right w:val="single" w:sz="2" w:space="0" w:color="000000"/>
            </w:tcBorders>
          </w:tcPr>
          <w:p w14:paraId="4637254F" w14:textId="77777777" w:rsidR="007D495C" w:rsidRPr="00BF3792" w:rsidRDefault="007D495C" w:rsidP="00D751E5">
            <w:pPr>
              <w:jc w:val="center"/>
              <w:rPr>
                <w:rFonts w:ascii="Times New Roman" w:hAnsi="Times New Roman"/>
                <w:b/>
                <w:sz w:val="24"/>
                <w:szCs w:val="24"/>
              </w:rPr>
            </w:pPr>
            <w:r w:rsidRPr="00BF3792">
              <w:rPr>
                <w:rFonts w:ascii="Times New Roman" w:hAnsi="Times New Roman"/>
                <w:b/>
                <w:sz w:val="24"/>
                <w:szCs w:val="24"/>
              </w:rPr>
              <w:t>Итого:</w:t>
            </w:r>
          </w:p>
        </w:tc>
        <w:tc>
          <w:tcPr>
            <w:tcW w:w="817" w:type="dxa"/>
            <w:tcBorders>
              <w:top w:val="single" w:sz="2" w:space="0" w:color="000000"/>
              <w:left w:val="single" w:sz="2" w:space="0" w:color="000000"/>
              <w:bottom w:val="single" w:sz="2" w:space="0" w:color="000000"/>
              <w:right w:val="single" w:sz="2" w:space="0" w:color="000000"/>
            </w:tcBorders>
            <w:vAlign w:val="center"/>
          </w:tcPr>
          <w:p w14:paraId="4C9F20CA" w14:textId="77777777" w:rsidR="007D495C" w:rsidRPr="00BF3792" w:rsidRDefault="007D495C" w:rsidP="00D751E5">
            <w:pPr>
              <w:jc w:val="center"/>
              <w:rPr>
                <w:rFonts w:ascii="Times New Roman" w:hAnsi="Times New Roman"/>
                <w:b/>
                <w:sz w:val="24"/>
                <w:szCs w:val="24"/>
              </w:rPr>
            </w:pPr>
          </w:p>
        </w:tc>
        <w:tc>
          <w:tcPr>
            <w:tcW w:w="816" w:type="dxa"/>
            <w:tcBorders>
              <w:top w:val="single" w:sz="2" w:space="0" w:color="000000"/>
              <w:left w:val="single" w:sz="2" w:space="0" w:color="000000"/>
              <w:bottom w:val="single" w:sz="2" w:space="0" w:color="000000"/>
              <w:right w:val="single" w:sz="2" w:space="0" w:color="000000"/>
            </w:tcBorders>
            <w:vAlign w:val="center"/>
          </w:tcPr>
          <w:p w14:paraId="0FB9BE1A" w14:textId="77777777" w:rsidR="007D495C" w:rsidRPr="00AC3FEB" w:rsidRDefault="007D495C" w:rsidP="00D751E5">
            <w:pPr>
              <w:jc w:val="center"/>
              <w:rPr>
                <w:rFonts w:ascii="Times New Roman" w:hAnsi="Times New Roman"/>
                <w:b/>
                <w:sz w:val="24"/>
                <w:szCs w:val="24"/>
              </w:rPr>
            </w:pPr>
            <w:r w:rsidRPr="00AC3FEB">
              <w:rPr>
                <w:rFonts w:ascii="Times New Roman" w:hAnsi="Times New Roman"/>
                <w:b/>
                <w:sz w:val="24"/>
                <w:szCs w:val="24"/>
              </w:rPr>
              <w:t>36</w:t>
            </w:r>
          </w:p>
        </w:tc>
        <w:tc>
          <w:tcPr>
            <w:tcW w:w="13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EA151" w14:textId="77777777" w:rsidR="007D495C" w:rsidRPr="00AC3FEB" w:rsidRDefault="007D495C" w:rsidP="00D751E5">
            <w:pPr>
              <w:jc w:val="center"/>
              <w:rPr>
                <w:rFonts w:ascii="Times New Roman" w:hAnsi="Times New Roman"/>
                <w:b/>
                <w:sz w:val="24"/>
                <w:szCs w:val="24"/>
              </w:rPr>
            </w:pPr>
            <w:r w:rsidRPr="00AC3FEB">
              <w:rPr>
                <w:rFonts w:ascii="Times New Roman" w:hAnsi="Times New Roman"/>
                <w:b/>
                <w:sz w:val="24"/>
                <w:szCs w:val="24"/>
              </w:rPr>
              <w:t>8</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3F9145" w14:textId="77777777" w:rsidR="007D495C" w:rsidRPr="00AC3FEB" w:rsidRDefault="007D495C" w:rsidP="00D751E5">
            <w:pPr>
              <w:jc w:val="center"/>
              <w:rPr>
                <w:rFonts w:ascii="Times New Roman" w:hAnsi="Times New Roman"/>
                <w:b/>
                <w:sz w:val="24"/>
                <w:szCs w:val="24"/>
              </w:rPr>
            </w:pPr>
            <w:r w:rsidRPr="00AC3FEB">
              <w:rPr>
                <w:rFonts w:ascii="Times New Roman" w:hAnsi="Times New Roman"/>
                <w:b/>
                <w:sz w:val="24"/>
                <w:szCs w:val="24"/>
              </w:rPr>
              <w:t>64</w:t>
            </w:r>
          </w:p>
        </w:tc>
        <w:tc>
          <w:tcPr>
            <w:tcW w:w="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B4CCAC" w14:textId="77777777" w:rsidR="007D495C" w:rsidRPr="00AC3FEB" w:rsidRDefault="007D495C" w:rsidP="00D751E5">
            <w:pPr>
              <w:jc w:val="center"/>
              <w:rPr>
                <w:rFonts w:ascii="Times New Roman" w:hAnsi="Times New Roman"/>
                <w:b/>
                <w:sz w:val="24"/>
                <w:szCs w:val="24"/>
                <w:lang w:val="en-US"/>
              </w:rPr>
            </w:pPr>
            <w:r w:rsidRPr="00AC3FEB">
              <w:rPr>
                <w:rFonts w:ascii="Times New Roman" w:hAnsi="Times New Roman"/>
                <w:b/>
                <w:sz w:val="24"/>
                <w:szCs w:val="24"/>
              </w:rPr>
              <w:t>108</w:t>
            </w:r>
          </w:p>
        </w:tc>
      </w:tr>
    </w:tbl>
    <w:p w14:paraId="087FED2E" w14:textId="77777777" w:rsidR="007D495C" w:rsidRPr="00BF3792" w:rsidRDefault="007D495C" w:rsidP="007D495C">
      <w:pPr>
        <w:jc w:val="both"/>
        <w:rPr>
          <w:rFonts w:ascii="Times New Roman" w:hAnsi="Times New Roman"/>
          <w:sz w:val="24"/>
          <w:szCs w:val="24"/>
          <w:highlight w:val="yellow"/>
        </w:rPr>
      </w:pPr>
    </w:p>
    <w:p w14:paraId="2EBAC27F" w14:textId="77777777" w:rsidR="007D495C" w:rsidRPr="00BE2244" w:rsidRDefault="007D495C" w:rsidP="007D495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BE2244">
        <w:rPr>
          <w:rFonts w:ascii="Times New Roman" w:eastAsia="Times New Roman" w:hAnsi="Times New Roman"/>
          <w:bCs/>
          <w:i/>
          <w:sz w:val="24"/>
          <w:szCs w:val="24"/>
          <w:lang w:eastAsia="ru-RU"/>
        </w:rPr>
        <w:t>5.2. Методы обучения</w:t>
      </w:r>
    </w:p>
    <w:p w14:paraId="4DC4523C" w14:textId="77777777" w:rsidR="007D495C" w:rsidRPr="00BE2244" w:rsidRDefault="007D495C" w:rsidP="007D495C">
      <w:pPr>
        <w:spacing w:after="0" w:line="360" w:lineRule="auto"/>
        <w:ind w:firstLine="708"/>
        <w:jc w:val="both"/>
        <w:rPr>
          <w:rFonts w:ascii="Times New Roman" w:eastAsia="Times New Roman" w:hAnsi="Times New Roman"/>
          <w:bCs/>
          <w:sz w:val="24"/>
          <w:szCs w:val="24"/>
          <w:lang w:eastAsia="ru-RU"/>
        </w:rPr>
      </w:pPr>
      <w:r w:rsidRPr="00BE2244">
        <w:rPr>
          <w:rFonts w:ascii="Times New Roman" w:eastAsia="Times New Roman" w:hAnsi="Times New Roman"/>
          <w:bCs/>
          <w:sz w:val="24"/>
          <w:szCs w:val="24"/>
          <w:lang w:eastAsia="ru-RU"/>
        </w:rPr>
        <w:t>При изучении дисциплины «Туристские ресурсы Нижегородской области: практикум на иностранном языке» используются коммуникативные и информационно-коммуникативные технологии, Интернет технологии, интерактивные формы обучения, работа с текстами по чтению и аудированию, дискуссии, проблемные задачи, ролевые игры, творческие задания, презентации результатов исследовательской деятельности, поиск и отбор значимой информации по заданной тематике, подготовка сообщений по изучаемым темам, выполнение индивидуальных / групповых проектов в том числе он-лайн.</w:t>
      </w:r>
    </w:p>
    <w:p w14:paraId="7F93A84D" w14:textId="77777777" w:rsidR="007D495C" w:rsidRPr="00BE2244" w:rsidRDefault="007D495C" w:rsidP="007D495C">
      <w:pPr>
        <w:spacing w:after="0" w:line="240" w:lineRule="auto"/>
        <w:rPr>
          <w:rFonts w:ascii="Times New Roman" w:eastAsia="Times New Roman" w:hAnsi="Times New Roman"/>
          <w:b/>
          <w:bCs/>
          <w:sz w:val="24"/>
          <w:szCs w:val="24"/>
          <w:lang w:eastAsia="ru-RU"/>
        </w:rPr>
      </w:pPr>
    </w:p>
    <w:p w14:paraId="5EAC9060" w14:textId="77777777" w:rsidR="007D495C" w:rsidRPr="00003978"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003978">
        <w:rPr>
          <w:rFonts w:ascii="Times New Roman" w:eastAsia="Times New Roman" w:hAnsi="Times New Roman"/>
          <w:b/>
          <w:bCs/>
          <w:sz w:val="24"/>
          <w:szCs w:val="24"/>
          <w:lang w:eastAsia="ru-RU"/>
        </w:rPr>
        <w:t>6. Рейтинг-план</w:t>
      </w:r>
    </w:p>
    <w:p w14:paraId="1D2B9D33" w14:textId="77777777" w:rsidR="007D495C" w:rsidRPr="00003978" w:rsidRDefault="007D495C" w:rsidP="007D495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003978">
        <w:rPr>
          <w:rFonts w:ascii="Times New Roman" w:eastAsia="Times New Roman" w:hAnsi="Times New Roman"/>
          <w:bCs/>
          <w:i/>
          <w:sz w:val="24"/>
          <w:szCs w:val="24"/>
          <w:lang w:eastAsia="ru-RU"/>
        </w:rPr>
        <w:t>6.1. Рейтинг-план (по дисциплине)</w:t>
      </w:r>
    </w:p>
    <w:tbl>
      <w:tblPr>
        <w:tblpPr w:leftFromText="180" w:rightFromText="180" w:vertAnchor="text" w:tblpY="1"/>
        <w:tblOverlap w:val="never"/>
        <w:tblW w:w="9306" w:type="dxa"/>
        <w:tblLayout w:type="fixed"/>
        <w:tblCellMar>
          <w:left w:w="10" w:type="dxa"/>
          <w:right w:w="10" w:type="dxa"/>
        </w:tblCellMar>
        <w:tblLook w:val="04A0" w:firstRow="1" w:lastRow="0" w:firstColumn="1" w:lastColumn="0" w:noHBand="0" w:noVBand="1"/>
      </w:tblPr>
      <w:tblGrid>
        <w:gridCol w:w="528"/>
        <w:gridCol w:w="1596"/>
        <w:gridCol w:w="1842"/>
        <w:gridCol w:w="1417"/>
        <w:gridCol w:w="1080"/>
        <w:gridCol w:w="1047"/>
        <w:gridCol w:w="946"/>
        <w:gridCol w:w="850"/>
      </w:tblGrid>
      <w:tr w:rsidR="007D495C" w:rsidRPr="00003978" w14:paraId="099D270A" w14:textId="77777777" w:rsidTr="00D751E5">
        <w:trPr>
          <w:trHeight w:val="600"/>
        </w:trPr>
        <w:tc>
          <w:tcPr>
            <w:tcW w:w="528" w:type="dxa"/>
            <w:vMerge w:val="restart"/>
            <w:tcBorders>
              <w:top w:val="single" w:sz="2" w:space="0" w:color="000001"/>
              <w:left w:val="single" w:sz="2" w:space="0" w:color="000001"/>
              <w:right w:val="single" w:sz="2" w:space="0" w:color="000001"/>
            </w:tcBorders>
            <w:shd w:val="clear" w:color="auto" w:fill="FFFFFF"/>
            <w:tcMar>
              <w:top w:w="0" w:type="dxa"/>
              <w:left w:w="108" w:type="dxa"/>
              <w:bottom w:w="0" w:type="dxa"/>
              <w:right w:w="108" w:type="dxa"/>
            </w:tcMar>
          </w:tcPr>
          <w:p w14:paraId="2D3A7DB4" w14:textId="77777777" w:rsidR="007D495C" w:rsidRPr="00003978" w:rsidRDefault="007D495C" w:rsidP="00D751E5">
            <w:pPr>
              <w:spacing w:after="0"/>
              <w:ind w:firstLine="709"/>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 п/п</w:t>
            </w:r>
          </w:p>
        </w:tc>
        <w:tc>
          <w:tcPr>
            <w:tcW w:w="1596" w:type="dxa"/>
            <w:vMerge w:val="restart"/>
            <w:tcBorders>
              <w:top w:val="single" w:sz="2" w:space="0" w:color="000001"/>
              <w:left w:val="single" w:sz="2" w:space="0" w:color="000001"/>
              <w:right w:val="single" w:sz="2" w:space="0" w:color="000001"/>
            </w:tcBorders>
            <w:shd w:val="clear" w:color="auto" w:fill="auto"/>
            <w:tcMar>
              <w:top w:w="0" w:type="dxa"/>
              <w:left w:w="108" w:type="dxa"/>
              <w:bottom w:w="0" w:type="dxa"/>
              <w:right w:w="108" w:type="dxa"/>
            </w:tcMar>
          </w:tcPr>
          <w:p w14:paraId="37F52381"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Код ОР дисциплины</w:t>
            </w:r>
          </w:p>
        </w:tc>
        <w:tc>
          <w:tcPr>
            <w:tcW w:w="1842" w:type="dxa"/>
            <w:vMerge w:val="restart"/>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525FDFC8"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Виды учебной деятельности обучающегося</w:t>
            </w:r>
          </w:p>
        </w:tc>
        <w:tc>
          <w:tcPr>
            <w:tcW w:w="1417" w:type="dxa"/>
            <w:vMerge w:val="restart"/>
            <w:tcBorders>
              <w:top w:val="single" w:sz="2" w:space="0" w:color="000001"/>
              <w:left w:val="single" w:sz="2" w:space="0" w:color="000001"/>
              <w:right w:val="single" w:sz="2" w:space="0" w:color="000001"/>
            </w:tcBorders>
            <w:shd w:val="clear" w:color="auto" w:fill="auto"/>
            <w:tcMar>
              <w:top w:w="0" w:type="dxa"/>
              <w:left w:w="108" w:type="dxa"/>
              <w:bottom w:w="0" w:type="dxa"/>
              <w:right w:w="108" w:type="dxa"/>
            </w:tcMar>
          </w:tcPr>
          <w:p w14:paraId="4318E648"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Средства оценивания</w:t>
            </w:r>
          </w:p>
        </w:tc>
        <w:tc>
          <w:tcPr>
            <w:tcW w:w="1080" w:type="dxa"/>
            <w:vMerge w:val="restart"/>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2D471DD7"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Балл за конкретное задание</w:t>
            </w:r>
          </w:p>
        </w:tc>
        <w:tc>
          <w:tcPr>
            <w:tcW w:w="1047" w:type="dxa"/>
            <w:vMerge w:val="restart"/>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1C50981A"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Число заданий за семестр</w:t>
            </w:r>
          </w:p>
        </w:tc>
        <w:tc>
          <w:tcPr>
            <w:tcW w:w="1796" w:type="dxa"/>
            <w:gridSpan w:val="2"/>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5AE7CC80" w14:textId="77777777" w:rsidR="007D495C" w:rsidRPr="00003978" w:rsidRDefault="007D495C" w:rsidP="00D751E5">
            <w:pPr>
              <w:spacing w:after="0"/>
              <w:ind w:firstLine="709"/>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Баллы</w:t>
            </w:r>
          </w:p>
        </w:tc>
      </w:tr>
      <w:tr w:rsidR="007D495C" w:rsidRPr="00003978" w14:paraId="7CA5C4ED" w14:textId="77777777" w:rsidTr="00D751E5">
        <w:trPr>
          <w:trHeight w:val="300"/>
        </w:trPr>
        <w:tc>
          <w:tcPr>
            <w:tcW w:w="528" w:type="dxa"/>
            <w:vMerge/>
            <w:tcBorders>
              <w:top w:val="single" w:sz="2" w:space="0" w:color="000001"/>
              <w:left w:val="single" w:sz="2" w:space="0" w:color="000001"/>
              <w:right w:val="single" w:sz="2" w:space="0" w:color="000001"/>
            </w:tcBorders>
            <w:shd w:val="clear" w:color="auto" w:fill="FFFFFF"/>
            <w:tcMar>
              <w:top w:w="0" w:type="dxa"/>
              <w:left w:w="108" w:type="dxa"/>
              <w:bottom w:w="0" w:type="dxa"/>
              <w:right w:w="108" w:type="dxa"/>
            </w:tcMar>
          </w:tcPr>
          <w:p w14:paraId="6CEF6A9F" w14:textId="77777777" w:rsidR="007D495C" w:rsidRPr="00003978" w:rsidRDefault="007D495C" w:rsidP="00D751E5">
            <w:pPr>
              <w:spacing w:after="0"/>
              <w:ind w:firstLine="709"/>
              <w:rPr>
                <w:rFonts w:ascii="Times New Roman" w:eastAsia="Times New Roman" w:hAnsi="Times New Roman"/>
                <w:sz w:val="24"/>
                <w:szCs w:val="24"/>
                <w:lang w:eastAsia="ru-RU"/>
              </w:rPr>
            </w:pPr>
          </w:p>
        </w:tc>
        <w:tc>
          <w:tcPr>
            <w:tcW w:w="1596" w:type="dxa"/>
            <w:vMerge/>
            <w:tcBorders>
              <w:top w:val="single" w:sz="2" w:space="0" w:color="000001"/>
              <w:left w:val="single" w:sz="2" w:space="0" w:color="000001"/>
              <w:right w:val="single" w:sz="2" w:space="0" w:color="000001"/>
            </w:tcBorders>
            <w:shd w:val="clear" w:color="auto" w:fill="auto"/>
            <w:tcMar>
              <w:top w:w="0" w:type="dxa"/>
              <w:left w:w="108" w:type="dxa"/>
              <w:bottom w:w="0" w:type="dxa"/>
              <w:right w:w="108" w:type="dxa"/>
            </w:tcMar>
          </w:tcPr>
          <w:p w14:paraId="37DA343F" w14:textId="77777777" w:rsidR="007D495C" w:rsidRPr="00003978" w:rsidRDefault="007D495C" w:rsidP="00D751E5">
            <w:pPr>
              <w:spacing w:after="0"/>
              <w:ind w:firstLine="709"/>
              <w:rPr>
                <w:rFonts w:ascii="Times New Roman" w:eastAsia="Times New Roman" w:hAnsi="Times New Roman"/>
                <w:sz w:val="24"/>
                <w:szCs w:val="24"/>
                <w:lang w:eastAsia="ru-RU"/>
              </w:rPr>
            </w:pPr>
          </w:p>
        </w:tc>
        <w:tc>
          <w:tcPr>
            <w:tcW w:w="1842" w:type="dxa"/>
            <w:vMerge/>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491330AC" w14:textId="77777777" w:rsidR="007D495C" w:rsidRPr="00003978" w:rsidRDefault="007D495C" w:rsidP="00D751E5">
            <w:pPr>
              <w:spacing w:after="0"/>
              <w:ind w:firstLine="709"/>
              <w:rPr>
                <w:rFonts w:ascii="Times New Roman" w:eastAsia="Times New Roman" w:hAnsi="Times New Roman"/>
                <w:sz w:val="24"/>
                <w:szCs w:val="24"/>
                <w:lang w:eastAsia="ru-RU"/>
              </w:rPr>
            </w:pPr>
          </w:p>
        </w:tc>
        <w:tc>
          <w:tcPr>
            <w:tcW w:w="1417" w:type="dxa"/>
            <w:vMerge/>
            <w:tcBorders>
              <w:top w:val="single" w:sz="2" w:space="0" w:color="000001"/>
              <w:left w:val="single" w:sz="2" w:space="0" w:color="000001"/>
              <w:right w:val="single" w:sz="2" w:space="0" w:color="000001"/>
            </w:tcBorders>
            <w:shd w:val="clear" w:color="auto" w:fill="auto"/>
            <w:tcMar>
              <w:top w:w="0" w:type="dxa"/>
              <w:left w:w="108" w:type="dxa"/>
              <w:bottom w:w="0" w:type="dxa"/>
              <w:right w:w="108" w:type="dxa"/>
            </w:tcMar>
          </w:tcPr>
          <w:p w14:paraId="003F23E2" w14:textId="77777777" w:rsidR="007D495C" w:rsidRPr="00003978" w:rsidRDefault="007D495C" w:rsidP="00D751E5">
            <w:pPr>
              <w:spacing w:after="0"/>
              <w:ind w:firstLine="709"/>
              <w:rPr>
                <w:rFonts w:ascii="Times New Roman" w:eastAsia="Times New Roman" w:hAnsi="Times New Roman"/>
                <w:sz w:val="24"/>
                <w:szCs w:val="24"/>
                <w:lang w:eastAsia="ru-RU"/>
              </w:rPr>
            </w:pPr>
          </w:p>
        </w:tc>
        <w:tc>
          <w:tcPr>
            <w:tcW w:w="1080" w:type="dxa"/>
            <w:vMerge/>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11505013" w14:textId="77777777" w:rsidR="007D495C" w:rsidRPr="00003978" w:rsidRDefault="007D495C" w:rsidP="00D751E5">
            <w:pPr>
              <w:spacing w:after="0"/>
              <w:ind w:firstLine="709"/>
              <w:rPr>
                <w:rFonts w:ascii="Times New Roman" w:eastAsia="Times New Roman" w:hAnsi="Times New Roman"/>
                <w:sz w:val="24"/>
                <w:szCs w:val="24"/>
                <w:lang w:eastAsia="ru-RU"/>
              </w:rPr>
            </w:pPr>
          </w:p>
        </w:tc>
        <w:tc>
          <w:tcPr>
            <w:tcW w:w="1047" w:type="dxa"/>
            <w:vMerge/>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511C9A81" w14:textId="77777777" w:rsidR="007D495C" w:rsidRPr="00003978" w:rsidRDefault="007D495C" w:rsidP="00D751E5">
            <w:pPr>
              <w:spacing w:after="0"/>
              <w:ind w:firstLine="709"/>
              <w:rPr>
                <w:rFonts w:ascii="Times New Roman" w:eastAsia="Times New Roman" w:hAnsi="Times New Roman"/>
                <w:sz w:val="24"/>
                <w:szCs w:val="24"/>
                <w:lang w:eastAsia="ru-RU"/>
              </w:rPr>
            </w:pPr>
          </w:p>
        </w:tc>
        <w:tc>
          <w:tcPr>
            <w:tcW w:w="946" w:type="dxa"/>
            <w:tcBorders>
              <w:bottom w:val="single" w:sz="2" w:space="0" w:color="000001"/>
              <w:right w:val="single" w:sz="2" w:space="0" w:color="000001"/>
            </w:tcBorders>
            <w:shd w:val="clear" w:color="auto" w:fill="auto"/>
            <w:tcMar>
              <w:top w:w="0" w:type="dxa"/>
              <w:left w:w="108" w:type="dxa"/>
              <w:bottom w:w="0" w:type="dxa"/>
              <w:right w:w="108" w:type="dxa"/>
            </w:tcMar>
          </w:tcPr>
          <w:p w14:paraId="51603883"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Минимальный</w:t>
            </w:r>
          </w:p>
        </w:tc>
        <w:tc>
          <w:tcPr>
            <w:tcW w:w="850" w:type="dxa"/>
            <w:tcBorders>
              <w:bottom w:val="single" w:sz="2" w:space="0" w:color="000001"/>
              <w:right w:val="single" w:sz="2" w:space="0" w:color="000001"/>
            </w:tcBorders>
          </w:tcPr>
          <w:p w14:paraId="7364C9FC"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Максимальный</w:t>
            </w:r>
          </w:p>
        </w:tc>
      </w:tr>
      <w:tr w:rsidR="007D495C" w:rsidRPr="00003978" w14:paraId="1FAD3958" w14:textId="77777777" w:rsidTr="00D751E5">
        <w:trPr>
          <w:trHeight w:val="300"/>
        </w:trPr>
        <w:tc>
          <w:tcPr>
            <w:tcW w:w="52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E80A604" w14:textId="77777777" w:rsidR="007D495C" w:rsidRPr="00003978" w:rsidRDefault="007D495C" w:rsidP="00D751E5">
            <w:pPr>
              <w:spacing w:after="0"/>
              <w:ind w:firstLine="709"/>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1</w:t>
            </w:r>
          </w:p>
          <w:p w14:paraId="286DD347"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1</w:t>
            </w:r>
          </w:p>
        </w:tc>
        <w:tc>
          <w:tcPr>
            <w:tcW w:w="159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84F0CF5"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ОР.2.1.1.</w:t>
            </w:r>
          </w:p>
        </w:tc>
        <w:tc>
          <w:tcPr>
            <w:tcW w:w="184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BB0D564"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Семинары,</w:t>
            </w:r>
          </w:p>
          <w:p w14:paraId="39F7349F"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контактная СР (в т.ч. в ЭИОС),</w:t>
            </w:r>
          </w:p>
          <w:p w14:paraId="5BAA82B0"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lastRenderedPageBreak/>
              <w:t>самостоятельная работа</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37648C5B" w14:textId="77777777" w:rsidR="007D495C" w:rsidRPr="00003978" w:rsidRDefault="007D495C" w:rsidP="00D751E5">
            <w:pPr>
              <w:spacing w:after="0"/>
            </w:pPr>
            <w:r w:rsidRPr="00003978">
              <w:rPr>
                <w:rFonts w:ascii="Times New Roman" w:eastAsia="Times New Roman" w:hAnsi="Times New Roman"/>
                <w:sz w:val="24"/>
                <w:szCs w:val="28"/>
                <w:lang w:eastAsia="ru-RU"/>
              </w:rPr>
              <w:lastRenderedPageBreak/>
              <w:t>тест</w:t>
            </w:r>
          </w:p>
          <w:p w14:paraId="2769408C" w14:textId="77777777" w:rsidR="007D495C" w:rsidRPr="00003978" w:rsidRDefault="007D495C" w:rsidP="00D751E5">
            <w:pPr>
              <w:spacing w:after="0"/>
              <w:rPr>
                <w:rFonts w:ascii="Times New Roman" w:eastAsia="Times New Roman" w:hAnsi="Times New Roman"/>
                <w:sz w:val="24"/>
                <w:szCs w:val="24"/>
                <w:lang w:eastAsia="ru-RU"/>
              </w:rPr>
            </w:pPr>
          </w:p>
        </w:tc>
        <w:tc>
          <w:tcPr>
            <w:tcW w:w="108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BDE0B43"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1-5</w:t>
            </w:r>
          </w:p>
        </w:tc>
        <w:tc>
          <w:tcPr>
            <w:tcW w:w="104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062B8FE"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8</w:t>
            </w:r>
          </w:p>
        </w:tc>
        <w:tc>
          <w:tcPr>
            <w:tcW w:w="946" w:type="dxa"/>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vAlign w:val="center"/>
          </w:tcPr>
          <w:p w14:paraId="465FD631"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30</w:t>
            </w:r>
          </w:p>
        </w:tc>
        <w:tc>
          <w:tcPr>
            <w:tcW w:w="850" w:type="dxa"/>
            <w:tcBorders>
              <w:top w:val="single" w:sz="2" w:space="0" w:color="000001"/>
              <w:bottom w:val="single" w:sz="2" w:space="0" w:color="000001"/>
              <w:right w:val="single" w:sz="2" w:space="0" w:color="000001"/>
            </w:tcBorders>
          </w:tcPr>
          <w:p w14:paraId="65A9018C"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40</w:t>
            </w:r>
          </w:p>
        </w:tc>
      </w:tr>
      <w:tr w:rsidR="007D495C" w:rsidRPr="00003978" w14:paraId="7A3711F0" w14:textId="77777777" w:rsidTr="00D751E5">
        <w:trPr>
          <w:trHeight w:val="300"/>
        </w:trPr>
        <w:tc>
          <w:tcPr>
            <w:tcW w:w="52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537DA482"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2</w:t>
            </w:r>
          </w:p>
        </w:tc>
        <w:tc>
          <w:tcPr>
            <w:tcW w:w="159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61CEA44"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ОР.2.1.1.</w:t>
            </w:r>
          </w:p>
        </w:tc>
        <w:tc>
          <w:tcPr>
            <w:tcW w:w="184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E5400C7"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семинары,</w:t>
            </w:r>
          </w:p>
          <w:p w14:paraId="27AEB679"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контактная СР (в т.ч. в ЭИОС)</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49B1440" w14:textId="77777777" w:rsidR="007D495C" w:rsidRPr="00003978" w:rsidRDefault="007D495C" w:rsidP="00D751E5">
            <w:pPr>
              <w:spacing w:after="0"/>
              <w:rPr>
                <w:rFonts w:ascii="Times New Roman" w:eastAsia="Times New Roman" w:hAnsi="Times New Roman"/>
                <w:sz w:val="24"/>
                <w:szCs w:val="28"/>
                <w:lang w:eastAsia="ru-RU"/>
              </w:rPr>
            </w:pPr>
            <w:r w:rsidRPr="00003978">
              <w:rPr>
                <w:rFonts w:ascii="Times New Roman" w:eastAsia="Times New Roman" w:hAnsi="Times New Roman"/>
                <w:sz w:val="24"/>
                <w:szCs w:val="28"/>
                <w:lang w:eastAsia="ru-RU"/>
              </w:rPr>
              <w:t>сообщение</w:t>
            </w:r>
          </w:p>
          <w:p w14:paraId="7C64C259" w14:textId="77777777" w:rsidR="007D495C" w:rsidRPr="00003978" w:rsidRDefault="007D495C" w:rsidP="00D751E5">
            <w:pPr>
              <w:spacing w:after="0"/>
              <w:rPr>
                <w:rFonts w:ascii="Times New Roman" w:eastAsia="Times New Roman" w:hAnsi="Times New Roman"/>
                <w:sz w:val="24"/>
                <w:szCs w:val="28"/>
                <w:lang w:eastAsia="ru-RU"/>
              </w:rPr>
            </w:pPr>
          </w:p>
        </w:tc>
        <w:tc>
          <w:tcPr>
            <w:tcW w:w="108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080CE23"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1-5</w:t>
            </w:r>
          </w:p>
        </w:tc>
        <w:tc>
          <w:tcPr>
            <w:tcW w:w="104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870EDA8"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8</w:t>
            </w:r>
          </w:p>
        </w:tc>
        <w:tc>
          <w:tcPr>
            <w:tcW w:w="946" w:type="dxa"/>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vAlign w:val="center"/>
          </w:tcPr>
          <w:p w14:paraId="0F5A10D0"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15</w:t>
            </w:r>
          </w:p>
        </w:tc>
        <w:tc>
          <w:tcPr>
            <w:tcW w:w="850" w:type="dxa"/>
            <w:tcBorders>
              <w:top w:val="single" w:sz="2" w:space="0" w:color="000001"/>
              <w:bottom w:val="single" w:sz="2" w:space="0" w:color="000001"/>
              <w:right w:val="single" w:sz="2" w:space="0" w:color="000001"/>
            </w:tcBorders>
          </w:tcPr>
          <w:p w14:paraId="0D43B9AE"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30</w:t>
            </w:r>
          </w:p>
        </w:tc>
      </w:tr>
      <w:tr w:rsidR="007D495C" w:rsidRPr="00003978" w14:paraId="2A079FBC" w14:textId="77777777" w:rsidTr="00D751E5">
        <w:trPr>
          <w:trHeight w:val="300"/>
        </w:trPr>
        <w:tc>
          <w:tcPr>
            <w:tcW w:w="52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2DB81A33" w14:textId="77777777" w:rsidR="007D495C" w:rsidRPr="00003978" w:rsidRDefault="007D495C" w:rsidP="00D751E5">
            <w:pPr>
              <w:spacing w:after="0"/>
              <w:rPr>
                <w:rFonts w:ascii="Times New Roman" w:eastAsia="Times New Roman" w:hAnsi="Times New Roman"/>
                <w:b/>
                <w:sz w:val="24"/>
                <w:szCs w:val="24"/>
                <w:lang w:eastAsia="ru-RU"/>
              </w:rPr>
            </w:pPr>
          </w:p>
        </w:tc>
        <w:tc>
          <w:tcPr>
            <w:tcW w:w="159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0AD1F3AB" w14:textId="77777777" w:rsidR="007D495C" w:rsidRPr="00003978" w:rsidRDefault="007D495C" w:rsidP="00D751E5">
            <w:pPr>
              <w:spacing w:after="0"/>
              <w:rPr>
                <w:rFonts w:ascii="Times New Roman" w:eastAsia="Times New Roman" w:hAnsi="Times New Roman"/>
                <w:sz w:val="24"/>
                <w:szCs w:val="24"/>
                <w:lang w:eastAsia="ru-RU"/>
              </w:rPr>
            </w:pPr>
          </w:p>
        </w:tc>
        <w:tc>
          <w:tcPr>
            <w:tcW w:w="184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37D9222" w14:textId="77777777" w:rsidR="007D495C" w:rsidRPr="00003978" w:rsidRDefault="007D495C" w:rsidP="00D751E5">
            <w:pPr>
              <w:autoSpaceDE w:val="0"/>
              <w:autoSpaceDN w:val="0"/>
              <w:adjustRightInd w:val="0"/>
              <w:spacing w:after="0" w:line="240" w:lineRule="auto"/>
              <w:rPr>
                <w:rFonts w:ascii="Times New Roman" w:eastAsia="Times New Roman" w:hAnsi="Times New Roman"/>
                <w:b/>
                <w:sz w:val="24"/>
                <w:szCs w:val="24"/>
                <w:lang w:eastAsia="ru-RU"/>
              </w:rPr>
            </w:pPr>
            <w:r w:rsidRPr="00003978">
              <w:rPr>
                <w:rFonts w:ascii="Times New Roman" w:eastAsia="Times New Roman" w:hAnsi="Times New Roman"/>
                <w:b/>
                <w:sz w:val="24"/>
                <w:szCs w:val="24"/>
                <w:lang w:eastAsia="ru-RU"/>
              </w:rPr>
              <w:t>Итоговое тестирование</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35BDFDD" w14:textId="77777777" w:rsidR="007D495C" w:rsidRPr="00003978" w:rsidRDefault="007D495C" w:rsidP="00D751E5">
            <w:pPr>
              <w:autoSpaceDE w:val="0"/>
              <w:autoSpaceDN w:val="0"/>
              <w:adjustRightInd w:val="0"/>
              <w:spacing w:after="0" w:line="240" w:lineRule="auto"/>
              <w:rPr>
                <w:rFonts w:ascii="Times New Roman" w:eastAsia="Times New Roman" w:hAnsi="Times New Roman"/>
                <w:b/>
                <w:sz w:val="24"/>
                <w:szCs w:val="24"/>
                <w:lang w:eastAsia="ru-RU"/>
              </w:rPr>
            </w:pPr>
            <w:r w:rsidRPr="00003978">
              <w:rPr>
                <w:rFonts w:ascii="Times New Roman" w:eastAsia="Times New Roman" w:hAnsi="Times New Roman"/>
                <w:b/>
                <w:sz w:val="24"/>
                <w:szCs w:val="24"/>
                <w:lang w:eastAsia="ru-RU"/>
              </w:rPr>
              <w:t>Экзамен</w:t>
            </w:r>
          </w:p>
        </w:tc>
        <w:tc>
          <w:tcPr>
            <w:tcW w:w="108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26A8265C" w14:textId="77777777" w:rsidR="007D495C" w:rsidRPr="00003978"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p>
        </w:tc>
        <w:tc>
          <w:tcPr>
            <w:tcW w:w="104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1BD461AE" w14:textId="77777777" w:rsidR="007D495C" w:rsidRPr="00003978" w:rsidRDefault="007D495C" w:rsidP="00D751E5">
            <w:pPr>
              <w:autoSpaceDE w:val="0"/>
              <w:autoSpaceDN w:val="0"/>
              <w:adjustRightInd w:val="0"/>
              <w:spacing w:after="0" w:line="240" w:lineRule="auto"/>
              <w:rPr>
                <w:rFonts w:ascii="Times New Roman" w:eastAsia="Times New Roman" w:hAnsi="Times New Roman"/>
                <w:sz w:val="24"/>
                <w:szCs w:val="24"/>
                <w:lang w:eastAsia="ru-RU"/>
              </w:rPr>
            </w:pPr>
          </w:p>
        </w:tc>
        <w:tc>
          <w:tcPr>
            <w:tcW w:w="946" w:type="dxa"/>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vAlign w:val="center"/>
          </w:tcPr>
          <w:p w14:paraId="3DB403E9" w14:textId="77777777" w:rsidR="007D495C" w:rsidRPr="00003978" w:rsidRDefault="007D495C" w:rsidP="00D751E5">
            <w:pPr>
              <w:autoSpaceDE w:val="0"/>
              <w:autoSpaceDN w:val="0"/>
              <w:adjustRightInd w:val="0"/>
              <w:spacing w:after="0" w:line="240" w:lineRule="auto"/>
              <w:rPr>
                <w:rFonts w:ascii="Times New Roman" w:eastAsia="Times New Roman" w:hAnsi="Times New Roman"/>
                <w:b/>
                <w:sz w:val="24"/>
                <w:szCs w:val="24"/>
                <w:lang w:eastAsia="ru-RU"/>
              </w:rPr>
            </w:pPr>
            <w:r w:rsidRPr="00003978">
              <w:rPr>
                <w:rFonts w:ascii="Times New Roman" w:eastAsia="Times New Roman" w:hAnsi="Times New Roman"/>
                <w:b/>
                <w:sz w:val="24"/>
                <w:szCs w:val="24"/>
                <w:lang w:eastAsia="ru-RU"/>
              </w:rPr>
              <w:t>10</w:t>
            </w:r>
          </w:p>
        </w:tc>
        <w:tc>
          <w:tcPr>
            <w:tcW w:w="850" w:type="dxa"/>
            <w:tcBorders>
              <w:top w:val="single" w:sz="2" w:space="0" w:color="000001"/>
              <w:bottom w:val="single" w:sz="2" w:space="0" w:color="000001"/>
              <w:right w:val="single" w:sz="2" w:space="0" w:color="000001"/>
            </w:tcBorders>
            <w:vAlign w:val="center"/>
          </w:tcPr>
          <w:p w14:paraId="3E06E839" w14:textId="77777777" w:rsidR="007D495C" w:rsidRPr="00003978" w:rsidRDefault="007D495C" w:rsidP="00D751E5">
            <w:pPr>
              <w:autoSpaceDE w:val="0"/>
              <w:autoSpaceDN w:val="0"/>
              <w:adjustRightInd w:val="0"/>
              <w:spacing w:after="0" w:line="240" w:lineRule="auto"/>
              <w:rPr>
                <w:rFonts w:ascii="Times New Roman" w:eastAsia="Times New Roman" w:hAnsi="Times New Roman"/>
                <w:b/>
                <w:sz w:val="24"/>
                <w:szCs w:val="24"/>
                <w:lang w:eastAsia="ru-RU"/>
              </w:rPr>
            </w:pPr>
            <w:r w:rsidRPr="00003978">
              <w:rPr>
                <w:rFonts w:ascii="Times New Roman" w:eastAsia="Times New Roman" w:hAnsi="Times New Roman"/>
                <w:b/>
                <w:sz w:val="24"/>
                <w:szCs w:val="24"/>
                <w:lang w:eastAsia="ru-RU"/>
              </w:rPr>
              <w:t>30</w:t>
            </w:r>
          </w:p>
        </w:tc>
      </w:tr>
      <w:tr w:rsidR="007D495C" w:rsidRPr="00003978" w14:paraId="49CC57D7" w14:textId="77777777" w:rsidTr="00D751E5">
        <w:trPr>
          <w:trHeight w:val="300"/>
        </w:trPr>
        <w:tc>
          <w:tcPr>
            <w:tcW w:w="52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0187BEA6" w14:textId="77777777" w:rsidR="007D495C" w:rsidRPr="00003978" w:rsidRDefault="007D495C" w:rsidP="00D751E5">
            <w:pPr>
              <w:spacing w:after="0"/>
              <w:rPr>
                <w:rFonts w:ascii="Times New Roman" w:eastAsia="Times New Roman" w:hAnsi="Times New Roman"/>
                <w:sz w:val="24"/>
                <w:szCs w:val="24"/>
                <w:lang w:eastAsia="ru-RU"/>
              </w:rPr>
            </w:pPr>
          </w:p>
        </w:tc>
        <w:tc>
          <w:tcPr>
            <w:tcW w:w="159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FA9A77E" w14:textId="77777777" w:rsidR="007D495C" w:rsidRPr="00003978" w:rsidRDefault="007D495C" w:rsidP="00D751E5">
            <w:pPr>
              <w:spacing w:after="0"/>
              <w:rPr>
                <w:rFonts w:ascii="Times New Roman" w:eastAsia="Times New Roman" w:hAnsi="Times New Roman"/>
                <w:sz w:val="24"/>
                <w:szCs w:val="24"/>
                <w:lang w:eastAsia="ru-RU"/>
              </w:rPr>
            </w:pPr>
          </w:p>
        </w:tc>
        <w:tc>
          <w:tcPr>
            <w:tcW w:w="184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A8B67AA"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Итого:</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114B05D" w14:textId="77777777" w:rsidR="007D495C" w:rsidRPr="00003978" w:rsidRDefault="007D495C" w:rsidP="00D751E5">
            <w:pPr>
              <w:spacing w:after="0"/>
              <w:rPr>
                <w:rFonts w:ascii="Times New Roman" w:eastAsia="Times New Roman" w:hAnsi="Times New Roman"/>
                <w:sz w:val="24"/>
                <w:szCs w:val="28"/>
                <w:lang w:eastAsia="ru-RU"/>
              </w:rPr>
            </w:pPr>
          </w:p>
        </w:tc>
        <w:tc>
          <w:tcPr>
            <w:tcW w:w="108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1BE9DD3" w14:textId="77777777" w:rsidR="007D495C" w:rsidRPr="00003978" w:rsidRDefault="007D495C" w:rsidP="00D751E5">
            <w:pPr>
              <w:spacing w:after="0"/>
              <w:ind w:firstLine="709"/>
              <w:rPr>
                <w:rFonts w:ascii="Times New Roman" w:eastAsia="Times New Roman" w:hAnsi="Times New Roman"/>
                <w:sz w:val="24"/>
                <w:szCs w:val="24"/>
                <w:lang w:eastAsia="ru-RU"/>
              </w:rPr>
            </w:pPr>
          </w:p>
        </w:tc>
        <w:tc>
          <w:tcPr>
            <w:tcW w:w="104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8B990C6" w14:textId="77777777" w:rsidR="007D495C" w:rsidRPr="00003978" w:rsidRDefault="007D495C" w:rsidP="00D751E5">
            <w:pPr>
              <w:spacing w:after="0"/>
              <w:ind w:firstLine="709"/>
              <w:rPr>
                <w:rFonts w:ascii="Times New Roman" w:eastAsia="Times New Roman" w:hAnsi="Times New Roman"/>
                <w:sz w:val="24"/>
                <w:szCs w:val="24"/>
                <w:lang w:eastAsia="ru-RU"/>
              </w:rPr>
            </w:pPr>
          </w:p>
        </w:tc>
        <w:tc>
          <w:tcPr>
            <w:tcW w:w="946" w:type="dxa"/>
            <w:tcBorders>
              <w:top w:val="single" w:sz="2" w:space="0" w:color="000001"/>
              <w:bottom w:val="single" w:sz="2" w:space="0" w:color="000001"/>
              <w:right w:val="single" w:sz="2" w:space="0" w:color="000001"/>
            </w:tcBorders>
            <w:shd w:val="clear" w:color="auto" w:fill="auto"/>
            <w:tcMar>
              <w:top w:w="0" w:type="dxa"/>
              <w:left w:w="108" w:type="dxa"/>
              <w:bottom w:w="0" w:type="dxa"/>
              <w:right w:w="108" w:type="dxa"/>
            </w:tcMar>
            <w:vAlign w:val="center"/>
          </w:tcPr>
          <w:p w14:paraId="31F3F610"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55</w:t>
            </w:r>
          </w:p>
        </w:tc>
        <w:tc>
          <w:tcPr>
            <w:tcW w:w="850" w:type="dxa"/>
            <w:tcBorders>
              <w:top w:val="single" w:sz="2" w:space="0" w:color="000001"/>
              <w:bottom w:val="single" w:sz="2" w:space="0" w:color="000001"/>
              <w:right w:val="single" w:sz="2" w:space="0" w:color="000001"/>
            </w:tcBorders>
          </w:tcPr>
          <w:p w14:paraId="7733A07F" w14:textId="77777777" w:rsidR="007D495C" w:rsidRPr="00003978" w:rsidRDefault="007D495C" w:rsidP="00D751E5">
            <w:pPr>
              <w:spacing w:after="0"/>
              <w:rPr>
                <w:rFonts w:ascii="Times New Roman" w:eastAsia="Times New Roman" w:hAnsi="Times New Roman"/>
                <w:sz w:val="24"/>
                <w:szCs w:val="24"/>
                <w:lang w:eastAsia="ru-RU"/>
              </w:rPr>
            </w:pPr>
          </w:p>
          <w:p w14:paraId="12A11C6E" w14:textId="77777777" w:rsidR="007D495C" w:rsidRPr="00003978" w:rsidRDefault="007D495C" w:rsidP="00D751E5">
            <w:pPr>
              <w:spacing w:after="0"/>
              <w:rPr>
                <w:rFonts w:ascii="Times New Roman" w:eastAsia="Times New Roman" w:hAnsi="Times New Roman"/>
                <w:sz w:val="24"/>
                <w:szCs w:val="24"/>
                <w:lang w:eastAsia="ru-RU"/>
              </w:rPr>
            </w:pPr>
            <w:r w:rsidRPr="00003978">
              <w:rPr>
                <w:rFonts w:ascii="Times New Roman" w:eastAsia="Times New Roman" w:hAnsi="Times New Roman"/>
                <w:sz w:val="24"/>
                <w:szCs w:val="24"/>
                <w:lang w:eastAsia="ru-RU"/>
              </w:rPr>
              <w:t>100</w:t>
            </w:r>
          </w:p>
        </w:tc>
      </w:tr>
    </w:tbl>
    <w:p w14:paraId="3F52AF91" w14:textId="77777777" w:rsidR="007D495C" w:rsidRPr="00003978" w:rsidRDefault="007D495C" w:rsidP="007D495C">
      <w:pPr>
        <w:autoSpaceDE w:val="0"/>
        <w:autoSpaceDN w:val="0"/>
        <w:adjustRightInd w:val="0"/>
        <w:spacing w:after="0" w:line="240" w:lineRule="auto"/>
        <w:jc w:val="both"/>
        <w:rPr>
          <w:rFonts w:ascii="Times New Roman" w:eastAsia="Times New Roman" w:hAnsi="Times New Roman"/>
          <w:b/>
          <w:bCs/>
          <w:sz w:val="24"/>
          <w:szCs w:val="24"/>
          <w:lang w:eastAsia="ru-RU"/>
        </w:rPr>
      </w:pPr>
    </w:p>
    <w:p w14:paraId="62262D0F" w14:textId="77777777" w:rsidR="007D495C" w:rsidRPr="001A61D0" w:rsidRDefault="007D495C" w:rsidP="007D495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1A61D0">
        <w:rPr>
          <w:rFonts w:ascii="Times New Roman" w:eastAsia="Times New Roman" w:hAnsi="Times New Roman"/>
          <w:b/>
          <w:bCs/>
          <w:sz w:val="24"/>
          <w:szCs w:val="24"/>
          <w:lang w:eastAsia="ru-RU"/>
        </w:rPr>
        <w:t>7. Учебно-методическое и информационное обеспечение</w:t>
      </w:r>
    </w:p>
    <w:p w14:paraId="6D9B7B0D" w14:textId="77777777" w:rsidR="007D495C" w:rsidRPr="001A61D0" w:rsidRDefault="007D495C" w:rsidP="007D495C">
      <w:pPr>
        <w:spacing w:after="0"/>
        <w:ind w:firstLine="709"/>
        <w:jc w:val="both"/>
        <w:rPr>
          <w:rFonts w:ascii="Times New Roman" w:eastAsia="Times New Roman" w:hAnsi="Times New Roman"/>
          <w:sz w:val="24"/>
          <w:szCs w:val="24"/>
          <w:lang w:eastAsia="ru-RU"/>
        </w:rPr>
      </w:pPr>
      <w:r w:rsidRPr="001A61D0">
        <w:rPr>
          <w:rFonts w:ascii="Times New Roman" w:eastAsia="Times New Roman" w:hAnsi="Times New Roman"/>
          <w:bCs/>
          <w:i/>
          <w:sz w:val="24"/>
          <w:szCs w:val="24"/>
          <w:lang w:eastAsia="ru-RU"/>
        </w:rPr>
        <w:t>7.1. Основная</w:t>
      </w:r>
      <w:r w:rsidRPr="001A61D0">
        <w:rPr>
          <w:rFonts w:ascii="Times New Roman" w:eastAsia="Times New Roman" w:hAnsi="Times New Roman"/>
          <w:bCs/>
          <w:i/>
          <w:iCs/>
          <w:sz w:val="24"/>
          <w:szCs w:val="24"/>
          <w:lang w:eastAsia="ru-RU"/>
        </w:rPr>
        <w:t xml:space="preserve"> литература</w:t>
      </w:r>
    </w:p>
    <w:p w14:paraId="00CCA36D" w14:textId="77777777" w:rsidR="007D495C" w:rsidRPr="001A61D0" w:rsidRDefault="007D495C" w:rsidP="007D495C">
      <w:pPr>
        <w:pStyle w:val="a4"/>
        <w:numPr>
          <w:ilvl w:val="0"/>
          <w:numId w:val="8"/>
        </w:numPr>
        <w:spacing w:after="0" w:line="360" w:lineRule="auto"/>
        <w:ind w:left="0" w:firstLine="709"/>
        <w:jc w:val="both"/>
        <w:rPr>
          <w:rStyle w:val="af5"/>
          <w:rFonts w:ascii="Times New Roman" w:eastAsia="Times New Roman" w:hAnsi="Times New Roman"/>
          <w:bCs/>
          <w:iCs/>
          <w:sz w:val="24"/>
          <w:szCs w:val="24"/>
          <w:lang w:eastAsia="ru-RU"/>
        </w:rPr>
      </w:pPr>
      <w:r w:rsidRPr="001A61D0">
        <w:rPr>
          <w:rFonts w:ascii="Times New Roman" w:eastAsia="Times New Roman" w:hAnsi="Times New Roman"/>
          <w:bCs/>
          <w:iCs/>
          <w:sz w:val="24"/>
          <w:szCs w:val="24"/>
          <w:lang w:eastAsia="ru-RU"/>
        </w:rPr>
        <w:t>Самохина</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Т</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С</w:t>
      </w:r>
      <w:r w:rsidRPr="001A61D0">
        <w:rPr>
          <w:rFonts w:ascii="Times New Roman" w:eastAsia="Times New Roman" w:hAnsi="Times New Roman"/>
          <w:bCs/>
          <w:iCs/>
          <w:sz w:val="24"/>
          <w:szCs w:val="24"/>
          <w:lang w:val="en-US" w:eastAsia="ru-RU"/>
        </w:rPr>
        <w:t xml:space="preserve">. Mind the Gap. </w:t>
      </w:r>
      <w:r w:rsidRPr="001A61D0">
        <w:rPr>
          <w:rFonts w:ascii="Times New Roman" w:eastAsia="Times New Roman" w:hAnsi="Times New Roman"/>
          <w:bCs/>
          <w:iCs/>
          <w:sz w:val="24"/>
          <w:szCs w:val="24"/>
          <w:lang w:eastAsia="ru-RU"/>
        </w:rPr>
        <w:t xml:space="preserve">От культуры к культуре: учебное пособие [Электронный ресурс] / </w:t>
      </w:r>
      <w:proofErr w:type="spellStart"/>
      <w:r w:rsidRPr="001A61D0">
        <w:rPr>
          <w:rFonts w:ascii="Times New Roman" w:eastAsia="Times New Roman" w:hAnsi="Times New Roman"/>
          <w:bCs/>
          <w:iCs/>
          <w:sz w:val="24"/>
          <w:szCs w:val="24"/>
          <w:lang w:eastAsia="ru-RU"/>
        </w:rPr>
        <w:t>Москва:МПГУ</w:t>
      </w:r>
      <w:proofErr w:type="spellEnd"/>
      <w:r w:rsidRPr="001A61D0">
        <w:rPr>
          <w:rFonts w:ascii="Times New Roman" w:eastAsia="Times New Roman" w:hAnsi="Times New Roman"/>
          <w:bCs/>
          <w:iCs/>
          <w:sz w:val="24"/>
          <w:szCs w:val="24"/>
          <w:lang w:eastAsia="ru-RU"/>
        </w:rPr>
        <w:t xml:space="preserve">, 2016. -112с. - Режим доступа: </w:t>
      </w:r>
      <w:hyperlink r:id="rId31" w:history="1">
        <w:r w:rsidRPr="001A61D0">
          <w:rPr>
            <w:rStyle w:val="af5"/>
            <w:rFonts w:ascii="Times New Roman" w:eastAsia="Times New Roman" w:hAnsi="Times New Roman"/>
            <w:bCs/>
            <w:iCs/>
            <w:sz w:val="24"/>
            <w:szCs w:val="24"/>
            <w:lang w:eastAsia="ru-RU"/>
          </w:rPr>
          <w:t>http://biblioclub.ru/index.php?page=book_red&amp;id=471218</w:t>
        </w:r>
      </w:hyperlink>
    </w:p>
    <w:p w14:paraId="45A65042" w14:textId="77777777" w:rsidR="007D495C" w:rsidRPr="001A61D0" w:rsidRDefault="007D495C" w:rsidP="007D495C">
      <w:pPr>
        <w:pStyle w:val="a4"/>
        <w:numPr>
          <w:ilvl w:val="0"/>
          <w:numId w:val="8"/>
        </w:numPr>
        <w:spacing w:after="0" w:line="360" w:lineRule="auto"/>
        <w:jc w:val="both"/>
        <w:rPr>
          <w:rFonts w:ascii="Times New Roman" w:eastAsia="Times New Roman" w:hAnsi="Times New Roman"/>
          <w:bCs/>
          <w:iCs/>
          <w:sz w:val="24"/>
          <w:szCs w:val="24"/>
          <w:lang w:eastAsia="ru-RU"/>
        </w:rPr>
      </w:pPr>
      <w:r w:rsidRPr="001A61D0">
        <w:rPr>
          <w:rFonts w:ascii="Times New Roman" w:eastAsia="Times New Roman" w:hAnsi="Times New Roman"/>
          <w:bCs/>
          <w:iCs/>
          <w:sz w:val="24"/>
          <w:szCs w:val="24"/>
          <w:lang w:eastAsia="ru-RU"/>
        </w:rPr>
        <w:t>Миньяр-</w:t>
      </w:r>
      <w:proofErr w:type="spellStart"/>
      <w:r w:rsidRPr="001A61D0">
        <w:rPr>
          <w:rFonts w:ascii="Times New Roman" w:eastAsia="Times New Roman" w:hAnsi="Times New Roman"/>
          <w:bCs/>
          <w:iCs/>
          <w:sz w:val="24"/>
          <w:szCs w:val="24"/>
          <w:lang w:eastAsia="ru-RU"/>
        </w:rPr>
        <w:t>Белоручева</w:t>
      </w:r>
      <w:proofErr w:type="spellEnd"/>
      <w:r w:rsidRPr="001A61D0">
        <w:rPr>
          <w:rFonts w:ascii="Times New Roman" w:eastAsia="Times New Roman" w:hAnsi="Times New Roman"/>
          <w:bCs/>
          <w:iCs/>
          <w:sz w:val="24"/>
          <w:szCs w:val="24"/>
          <w:lang w:eastAsia="ru-RU"/>
        </w:rPr>
        <w:t xml:space="preserve"> А. П. Английский язык для искусствоведов. Очерки всеобщей истории искусств: учебное пособие. Москва, Берлин: Директ-Медиа, 2021. 229 стр.</w:t>
      </w:r>
    </w:p>
    <w:p w14:paraId="1861CEA5" w14:textId="77777777" w:rsidR="007D495C" w:rsidRPr="001A61D0" w:rsidRDefault="007D495C" w:rsidP="007D495C">
      <w:pPr>
        <w:spacing w:after="0" w:line="360" w:lineRule="auto"/>
        <w:ind w:firstLine="709"/>
        <w:jc w:val="both"/>
        <w:rPr>
          <w:rFonts w:ascii="Times New Roman" w:eastAsia="Times New Roman" w:hAnsi="Times New Roman"/>
          <w:bCs/>
          <w:sz w:val="24"/>
          <w:szCs w:val="24"/>
          <w:lang w:eastAsia="ru-RU"/>
        </w:rPr>
      </w:pPr>
    </w:p>
    <w:p w14:paraId="7B4146A3" w14:textId="77777777" w:rsidR="007D495C" w:rsidRPr="001A61D0" w:rsidRDefault="007D495C" w:rsidP="007D495C">
      <w:pPr>
        <w:spacing w:after="0" w:line="360" w:lineRule="auto"/>
        <w:ind w:firstLine="709"/>
        <w:jc w:val="both"/>
        <w:rPr>
          <w:rFonts w:ascii="Times New Roman" w:eastAsia="Times New Roman" w:hAnsi="Times New Roman"/>
          <w:bCs/>
          <w:i/>
          <w:iCs/>
          <w:sz w:val="24"/>
          <w:szCs w:val="24"/>
          <w:lang w:eastAsia="ru-RU"/>
        </w:rPr>
      </w:pPr>
      <w:r w:rsidRPr="001A61D0">
        <w:rPr>
          <w:rFonts w:ascii="Times New Roman" w:eastAsia="Times New Roman" w:hAnsi="Times New Roman"/>
          <w:bCs/>
          <w:i/>
          <w:iCs/>
          <w:sz w:val="24"/>
          <w:szCs w:val="24"/>
          <w:lang w:eastAsia="ru-RU"/>
        </w:rPr>
        <w:t>7.2. Дополнительная литература</w:t>
      </w:r>
    </w:p>
    <w:p w14:paraId="123FCBFC" w14:textId="77777777" w:rsidR="007D495C" w:rsidRPr="001A61D0" w:rsidRDefault="007D495C" w:rsidP="007D495C">
      <w:pPr>
        <w:pStyle w:val="a4"/>
        <w:numPr>
          <w:ilvl w:val="0"/>
          <w:numId w:val="42"/>
        </w:numPr>
        <w:spacing w:after="0" w:line="360" w:lineRule="auto"/>
        <w:ind w:left="0" w:firstLine="567"/>
        <w:jc w:val="both"/>
        <w:rPr>
          <w:rFonts w:ascii="Times New Roman" w:eastAsia="Times New Roman" w:hAnsi="Times New Roman"/>
          <w:bCs/>
          <w:iCs/>
          <w:sz w:val="24"/>
          <w:szCs w:val="24"/>
          <w:lang w:eastAsia="ru-RU"/>
        </w:rPr>
      </w:pPr>
      <w:r w:rsidRPr="001A61D0">
        <w:rPr>
          <w:rFonts w:ascii="Times New Roman" w:eastAsia="Times New Roman" w:hAnsi="Times New Roman"/>
          <w:bCs/>
          <w:iCs/>
          <w:sz w:val="24"/>
          <w:szCs w:val="24"/>
          <w:lang w:eastAsia="ru-RU"/>
        </w:rPr>
        <w:t>Губина</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Г</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Г</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Краткий</w:t>
      </w:r>
      <w:r w:rsidRPr="001A61D0">
        <w:rPr>
          <w:rFonts w:ascii="Times New Roman" w:eastAsia="Times New Roman" w:hAnsi="Times New Roman"/>
          <w:bCs/>
          <w:iCs/>
          <w:sz w:val="24"/>
          <w:szCs w:val="24"/>
          <w:lang w:val="en-US" w:eastAsia="ru-RU"/>
        </w:rPr>
        <w:t xml:space="preserve"> </w:t>
      </w:r>
      <w:proofErr w:type="spellStart"/>
      <w:r w:rsidRPr="001A61D0">
        <w:rPr>
          <w:rFonts w:ascii="Times New Roman" w:eastAsia="Times New Roman" w:hAnsi="Times New Roman"/>
          <w:bCs/>
          <w:iCs/>
          <w:sz w:val="24"/>
          <w:szCs w:val="24"/>
          <w:lang w:eastAsia="ru-RU"/>
        </w:rPr>
        <w:t>англо</w:t>
      </w:r>
      <w:proofErr w:type="spellEnd"/>
      <w:r w:rsidRPr="001A61D0">
        <w:rPr>
          <w:rFonts w:ascii="Times New Roman" w:eastAsia="Times New Roman" w:hAnsi="Times New Roman"/>
          <w:bCs/>
          <w:iCs/>
          <w:sz w:val="24"/>
          <w:szCs w:val="24"/>
          <w:lang w:val="en-US" w:eastAsia="ru-RU"/>
        </w:rPr>
        <w:t>-</w:t>
      </w:r>
      <w:r w:rsidRPr="001A61D0">
        <w:rPr>
          <w:rFonts w:ascii="Times New Roman" w:eastAsia="Times New Roman" w:hAnsi="Times New Roman"/>
          <w:bCs/>
          <w:iCs/>
          <w:sz w:val="24"/>
          <w:szCs w:val="24"/>
          <w:lang w:eastAsia="ru-RU"/>
        </w:rPr>
        <w:t>русский</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словарь</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в</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области</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туризма</w:t>
      </w:r>
      <w:r w:rsidRPr="001A61D0">
        <w:rPr>
          <w:rFonts w:ascii="Times New Roman" w:eastAsia="Times New Roman" w:hAnsi="Times New Roman"/>
          <w:bCs/>
          <w:iCs/>
          <w:sz w:val="24"/>
          <w:szCs w:val="24"/>
          <w:lang w:val="en-US" w:eastAsia="ru-RU"/>
        </w:rPr>
        <w:t xml:space="preserve"> = English-Russian Concise Dictionary in the Field of Tourism: </w:t>
      </w:r>
      <w:r w:rsidRPr="001A61D0">
        <w:rPr>
          <w:rFonts w:ascii="Times New Roman" w:eastAsia="Times New Roman" w:hAnsi="Times New Roman"/>
          <w:bCs/>
          <w:iCs/>
          <w:sz w:val="24"/>
          <w:szCs w:val="24"/>
          <w:lang w:eastAsia="ru-RU"/>
        </w:rPr>
        <w:t>словарь</w:t>
      </w:r>
      <w:r w:rsidRPr="001A61D0">
        <w:rPr>
          <w:rFonts w:ascii="Times New Roman" w:eastAsia="Times New Roman" w:hAnsi="Times New Roman"/>
          <w:bCs/>
          <w:iCs/>
          <w:sz w:val="24"/>
          <w:szCs w:val="24"/>
          <w:lang w:val="en-US" w:eastAsia="ru-RU"/>
        </w:rPr>
        <w:t xml:space="preserve">. </w:t>
      </w:r>
      <w:r w:rsidRPr="001A61D0">
        <w:rPr>
          <w:rFonts w:ascii="Times New Roman" w:eastAsia="Times New Roman" w:hAnsi="Times New Roman"/>
          <w:bCs/>
          <w:iCs/>
          <w:sz w:val="24"/>
          <w:szCs w:val="24"/>
          <w:lang w:eastAsia="ru-RU"/>
        </w:rPr>
        <w:t>Москва, Берлин: Директ-Медиа, 2020. 53 стр.</w:t>
      </w:r>
    </w:p>
    <w:p w14:paraId="34814443" w14:textId="77777777" w:rsidR="007D495C" w:rsidRPr="001A61D0" w:rsidRDefault="007D495C" w:rsidP="007D495C">
      <w:pPr>
        <w:pStyle w:val="a4"/>
        <w:numPr>
          <w:ilvl w:val="0"/>
          <w:numId w:val="42"/>
        </w:numPr>
        <w:spacing w:after="0" w:line="360" w:lineRule="auto"/>
        <w:ind w:left="0" w:firstLine="567"/>
        <w:jc w:val="both"/>
        <w:rPr>
          <w:rFonts w:ascii="Times New Roman" w:eastAsia="Times New Roman" w:hAnsi="Times New Roman"/>
          <w:bCs/>
          <w:iCs/>
          <w:sz w:val="24"/>
          <w:szCs w:val="24"/>
          <w:lang w:eastAsia="ru-RU"/>
        </w:rPr>
      </w:pPr>
      <w:r w:rsidRPr="001A61D0">
        <w:rPr>
          <w:rFonts w:ascii="Times New Roman" w:eastAsia="Times New Roman" w:hAnsi="Times New Roman"/>
          <w:bCs/>
          <w:iCs/>
          <w:sz w:val="24"/>
          <w:szCs w:val="24"/>
          <w:lang w:eastAsia="ru-RU"/>
        </w:rPr>
        <w:t xml:space="preserve">Киселев </w:t>
      </w:r>
      <w:proofErr w:type="spellStart"/>
      <w:r w:rsidRPr="001A61D0">
        <w:rPr>
          <w:rFonts w:ascii="Times New Roman" w:eastAsia="Times New Roman" w:hAnsi="Times New Roman"/>
          <w:bCs/>
          <w:iCs/>
          <w:sz w:val="24"/>
          <w:szCs w:val="24"/>
          <w:lang w:eastAsia="ru-RU"/>
        </w:rPr>
        <w:t>Г.М.Информационные</w:t>
      </w:r>
      <w:proofErr w:type="spellEnd"/>
      <w:r w:rsidRPr="001A61D0">
        <w:rPr>
          <w:rFonts w:ascii="Times New Roman" w:eastAsia="Times New Roman" w:hAnsi="Times New Roman"/>
          <w:bCs/>
          <w:iCs/>
          <w:sz w:val="24"/>
          <w:szCs w:val="24"/>
          <w:lang w:eastAsia="ru-RU"/>
        </w:rPr>
        <w:t xml:space="preserve"> технологии в педагогическом образовании. М.: Дашков и К, 2016. - 304 </w:t>
      </w:r>
    </w:p>
    <w:p w14:paraId="5E247D47" w14:textId="77777777" w:rsidR="007D495C" w:rsidRPr="001A61D0" w:rsidRDefault="007D495C" w:rsidP="007D495C">
      <w:pPr>
        <w:pStyle w:val="a4"/>
        <w:numPr>
          <w:ilvl w:val="0"/>
          <w:numId w:val="42"/>
        </w:numPr>
        <w:spacing w:after="0" w:line="360" w:lineRule="auto"/>
        <w:ind w:left="0" w:firstLine="567"/>
        <w:jc w:val="both"/>
        <w:rPr>
          <w:rFonts w:ascii="Times New Roman" w:eastAsia="Times New Roman" w:hAnsi="Times New Roman"/>
          <w:bCs/>
          <w:iCs/>
          <w:sz w:val="24"/>
          <w:szCs w:val="24"/>
          <w:lang w:eastAsia="ru-RU"/>
        </w:rPr>
      </w:pPr>
      <w:r w:rsidRPr="001A61D0">
        <w:rPr>
          <w:rFonts w:ascii="Times New Roman" w:eastAsia="Times New Roman" w:hAnsi="Times New Roman"/>
          <w:bCs/>
          <w:iCs/>
          <w:sz w:val="24"/>
          <w:szCs w:val="24"/>
          <w:lang w:eastAsia="ru-RU"/>
        </w:rPr>
        <w:t xml:space="preserve">Формирование цифровой грамотности обучающихся:  Федерального проекта Цифровая образовательная среда/Авт.-сост. </w:t>
      </w:r>
      <w:proofErr w:type="spellStart"/>
      <w:r w:rsidRPr="001A61D0">
        <w:rPr>
          <w:rFonts w:ascii="Times New Roman" w:eastAsia="Times New Roman" w:hAnsi="Times New Roman"/>
          <w:bCs/>
          <w:iCs/>
          <w:sz w:val="24"/>
          <w:szCs w:val="24"/>
          <w:lang w:eastAsia="ru-RU"/>
        </w:rPr>
        <w:t>М.В.Кузьмина</w:t>
      </w:r>
      <w:proofErr w:type="spellEnd"/>
      <w:r w:rsidRPr="001A61D0">
        <w:rPr>
          <w:rFonts w:ascii="Times New Roman" w:eastAsia="Times New Roman" w:hAnsi="Times New Roman"/>
          <w:bCs/>
          <w:iCs/>
          <w:sz w:val="24"/>
          <w:szCs w:val="24"/>
          <w:lang w:eastAsia="ru-RU"/>
        </w:rPr>
        <w:t xml:space="preserve"> и др. Киров: ИРО Кировской области, 2019. - 47 с</w:t>
      </w:r>
    </w:p>
    <w:p w14:paraId="38E6FCD0" w14:textId="77777777" w:rsidR="007D495C" w:rsidRPr="001A61D0" w:rsidRDefault="007D495C" w:rsidP="007D495C">
      <w:pPr>
        <w:pStyle w:val="a4"/>
        <w:numPr>
          <w:ilvl w:val="0"/>
          <w:numId w:val="42"/>
        </w:numPr>
        <w:spacing w:after="0" w:line="360" w:lineRule="auto"/>
        <w:ind w:left="0" w:firstLine="567"/>
        <w:jc w:val="both"/>
        <w:rPr>
          <w:rFonts w:ascii="Times New Roman" w:eastAsia="Times New Roman" w:hAnsi="Times New Roman"/>
          <w:bCs/>
          <w:iCs/>
          <w:sz w:val="24"/>
          <w:szCs w:val="24"/>
          <w:lang w:eastAsia="ru-RU"/>
        </w:rPr>
      </w:pPr>
      <w:r w:rsidRPr="001A61D0">
        <w:rPr>
          <w:rFonts w:ascii="Times New Roman" w:eastAsia="Times New Roman" w:hAnsi="Times New Roman"/>
          <w:bCs/>
          <w:iCs/>
          <w:sz w:val="24"/>
          <w:szCs w:val="24"/>
          <w:lang w:eastAsia="ru-RU"/>
        </w:rPr>
        <w:t xml:space="preserve">Капустина Л.В. Анализ современных тенденций в применении цифровых технологий при обучении иностранным языкам (на материале обучающих Web- сайтов) // Научно-методический электронный журнал Концепт. - №3. - 2020. </w:t>
      </w:r>
    </w:p>
    <w:p w14:paraId="107D803F" w14:textId="77777777" w:rsidR="007D495C" w:rsidRPr="001A61D0" w:rsidRDefault="007D495C" w:rsidP="007D495C">
      <w:pPr>
        <w:pStyle w:val="a4"/>
        <w:numPr>
          <w:ilvl w:val="0"/>
          <w:numId w:val="42"/>
        </w:numPr>
        <w:spacing w:after="0" w:line="360" w:lineRule="auto"/>
        <w:ind w:left="0" w:firstLine="567"/>
        <w:jc w:val="both"/>
        <w:rPr>
          <w:rFonts w:ascii="Times New Roman" w:eastAsia="Times New Roman" w:hAnsi="Times New Roman"/>
          <w:bCs/>
          <w:iCs/>
          <w:sz w:val="24"/>
          <w:szCs w:val="24"/>
          <w:lang w:eastAsia="ru-RU"/>
        </w:rPr>
      </w:pPr>
      <w:proofErr w:type="spellStart"/>
      <w:r w:rsidRPr="001A61D0">
        <w:rPr>
          <w:rFonts w:ascii="Times New Roman" w:eastAsia="Times New Roman" w:hAnsi="Times New Roman"/>
          <w:bCs/>
          <w:iCs/>
          <w:sz w:val="24"/>
          <w:szCs w:val="24"/>
          <w:lang w:eastAsia="ru-RU"/>
        </w:rPr>
        <w:t>Халяпина</w:t>
      </w:r>
      <w:proofErr w:type="spellEnd"/>
      <w:r w:rsidRPr="001A61D0">
        <w:rPr>
          <w:rFonts w:ascii="Times New Roman" w:eastAsia="Times New Roman" w:hAnsi="Times New Roman"/>
          <w:bCs/>
          <w:iCs/>
          <w:sz w:val="24"/>
          <w:szCs w:val="24"/>
          <w:lang w:eastAsia="ru-RU"/>
        </w:rPr>
        <w:t xml:space="preserve"> Л.П. Новые информационные технологии в профессиональной педагогической деятельности: учебное пособие//</w:t>
      </w:r>
      <w:proofErr w:type="spellStart"/>
      <w:r w:rsidRPr="001A61D0">
        <w:rPr>
          <w:rFonts w:ascii="Times New Roman" w:eastAsia="Times New Roman" w:hAnsi="Times New Roman"/>
          <w:bCs/>
          <w:iCs/>
          <w:sz w:val="24"/>
          <w:szCs w:val="24"/>
          <w:lang w:eastAsia="ru-RU"/>
        </w:rPr>
        <w:t>Л.П.Халяпина</w:t>
      </w:r>
      <w:proofErr w:type="spellEnd"/>
      <w:r w:rsidRPr="001A61D0">
        <w:rPr>
          <w:rFonts w:ascii="Times New Roman" w:eastAsia="Times New Roman" w:hAnsi="Times New Roman"/>
          <w:bCs/>
          <w:iCs/>
          <w:sz w:val="24"/>
          <w:szCs w:val="24"/>
          <w:lang w:eastAsia="ru-RU"/>
        </w:rPr>
        <w:t>, Н.В. Анохина. Кемерово, 2011.-118с.</w:t>
      </w:r>
    </w:p>
    <w:p w14:paraId="39ADABB5" w14:textId="77777777" w:rsidR="007D495C" w:rsidRPr="001A61D0" w:rsidRDefault="007D495C" w:rsidP="007D495C">
      <w:pPr>
        <w:pStyle w:val="a4"/>
        <w:numPr>
          <w:ilvl w:val="0"/>
          <w:numId w:val="42"/>
        </w:numPr>
        <w:spacing w:after="0" w:line="360" w:lineRule="auto"/>
        <w:ind w:left="0" w:firstLine="567"/>
        <w:jc w:val="both"/>
        <w:rPr>
          <w:rFonts w:ascii="Times New Roman" w:eastAsia="Times New Roman" w:hAnsi="Times New Roman"/>
          <w:bCs/>
          <w:iCs/>
          <w:sz w:val="24"/>
          <w:szCs w:val="24"/>
          <w:lang w:eastAsia="ru-RU"/>
        </w:rPr>
      </w:pPr>
      <w:r w:rsidRPr="001A61D0">
        <w:rPr>
          <w:rFonts w:ascii="Times New Roman" w:eastAsia="Times New Roman" w:hAnsi="Times New Roman"/>
          <w:bCs/>
          <w:iCs/>
          <w:sz w:val="24"/>
          <w:szCs w:val="24"/>
          <w:lang w:eastAsia="ru-RU"/>
        </w:rPr>
        <w:t xml:space="preserve">Троицкая Е.А., Артюшина Л.А. </w:t>
      </w:r>
      <w:proofErr w:type="spellStart"/>
      <w:r w:rsidRPr="001A61D0">
        <w:rPr>
          <w:rFonts w:ascii="Times New Roman" w:eastAsia="Times New Roman" w:hAnsi="Times New Roman"/>
          <w:bCs/>
          <w:iCs/>
          <w:sz w:val="24"/>
          <w:szCs w:val="24"/>
          <w:lang w:eastAsia="ru-RU"/>
        </w:rPr>
        <w:t>Информационнные</w:t>
      </w:r>
      <w:proofErr w:type="spellEnd"/>
      <w:r w:rsidRPr="001A61D0">
        <w:rPr>
          <w:rFonts w:ascii="Times New Roman" w:eastAsia="Times New Roman" w:hAnsi="Times New Roman"/>
          <w:bCs/>
          <w:iCs/>
          <w:sz w:val="24"/>
          <w:szCs w:val="24"/>
          <w:lang w:eastAsia="ru-RU"/>
        </w:rPr>
        <w:t xml:space="preserve"> технологии в педагогическом образовании. КиноРус.-2021 </w:t>
      </w:r>
    </w:p>
    <w:p w14:paraId="56A108C8" w14:textId="77777777" w:rsidR="007D495C" w:rsidRPr="001A61D0" w:rsidRDefault="007D495C" w:rsidP="007D495C">
      <w:pPr>
        <w:pStyle w:val="a4"/>
        <w:numPr>
          <w:ilvl w:val="0"/>
          <w:numId w:val="42"/>
        </w:numPr>
        <w:spacing w:after="0" w:line="360" w:lineRule="auto"/>
        <w:ind w:left="0" w:firstLine="567"/>
        <w:jc w:val="both"/>
        <w:rPr>
          <w:rFonts w:ascii="Times New Roman" w:eastAsia="Times New Roman" w:hAnsi="Times New Roman"/>
          <w:bCs/>
          <w:iCs/>
          <w:sz w:val="24"/>
          <w:szCs w:val="24"/>
          <w:lang w:eastAsia="ru-RU"/>
        </w:rPr>
      </w:pPr>
      <w:proofErr w:type="spellStart"/>
      <w:r w:rsidRPr="001A61D0">
        <w:rPr>
          <w:rFonts w:ascii="Times New Roman" w:eastAsia="Times New Roman" w:hAnsi="Times New Roman"/>
          <w:bCs/>
          <w:iCs/>
          <w:sz w:val="24"/>
          <w:szCs w:val="24"/>
          <w:lang w:eastAsia="ru-RU"/>
        </w:rPr>
        <w:t>Брыксина</w:t>
      </w:r>
      <w:proofErr w:type="spellEnd"/>
      <w:r w:rsidRPr="001A61D0">
        <w:rPr>
          <w:rFonts w:ascii="Times New Roman" w:eastAsia="Times New Roman" w:hAnsi="Times New Roman"/>
          <w:bCs/>
          <w:iCs/>
          <w:sz w:val="24"/>
          <w:szCs w:val="24"/>
          <w:lang w:eastAsia="ru-RU"/>
        </w:rPr>
        <w:t xml:space="preserve"> О.Ф., Сонина М.Н., Пономарева Е.А. Информационно-коммуникационные технологии в образовании: ИНФРА -М, 2019.-549 с.</w:t>
      </w:r>
    </w:p>
    <w:p w14:paraId="7ADACC2D" w14:textId="77777777" w:rsidR="007D495C" w:rsidRPr="001A61D0" w:rsidRDefault="007D495C" w:rsidP="007D495C">
      <w:pPr>
        <w:spacing w:after="0" w:line="360" w:lineRule="auto"/>
        <w:ind w:firstLine="709"/>
        <w:jc w:val="both"/>
        <w:rPr>
          <w:rFonts w:ascii="Times New Roman" w:eastAsia="Times New Roman" w:hAnsi="Times New Roman"/>
          <w:bCs/>
          <w:iCs/>
          <w:sz w:val="24"/>
          <w:szCs w:val="24"/>
          <w:lang w:eastAsia="ru-RU"/>
        </w:rPr>
      </w:pPr>
    </w:p>
    <w:p w14:paraId="36D7CD4A" w14:textId="77777777" w:rsidR="007D495C" w:rsidRPr="001A61D0" w:rsidRDefault="007D495C" w:rsidP="007D495C">
      <w:pPr>
        <w:spacing w:after="0" w:line="360" w:lineRule="auto"/>
        <w:ind w:firstLine="709"/>
        <w:jc w:val="both"/>
        <w:rPr>
          <w:rFonts w:ascii="Times New Roman" w:eastAsia="Times New Roman" w:hAnsi="Times New Roman"/>
          <w:bCs/>
          <w:i/>
          <w:iCs/>
          <w:sz w:val="24"/>
          <w:szCs w:val="24"/>
          <w:lang w:eastAsia="ru-RU"/>
        </w:rPr>
      </w:pPr>
      <w:r w:rsidRPr="001A61D0">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14:paraId="0FEB5BF0" w14:textId="77777777" w:rsidR="007D495C" w:rsidRPr="001A61D0" w:rsidRDefault="007D495C" w:rsidP="007D495C">
      <w:pPr>
        <w:pStyle w:val="a4"/>
        <w:numPr>
          <w:ilvl w:val="0"/>
          <w:numId w:val="8"/>
        </w:numPr>
        <w:spacing w:after="0" w:line="360" w:lineRule="auto"/>
        <w:ind w:left="0" w:firstLine="709"/>
        <w:jc w:val="both"/>
        <w:rPr>
          <w:rFonts w:ascii="Times New Roman" w:eastAsia="Times New Roman" w:hAnsi="Times New Roman"/>
          <w:bCs/>
          <w:iCs/>
          <w:sz w:val="24"/>
          <w:szCs w:val="24"/>
          <w:lang w:eastAsia="ru-RU"/>
        </w:rPr>
      </w:pPr>
      <w:r w:rsidRPr="001A61D0">
        <w:rPr>
          <w:rFonts w:ascii="Times New Roman" w:eastAsia="Times New Roman" w:hAnsi="Times New Roman"/>
          <w:bCs/>
          <w:iCs/>
          <w:sz w:val="24"/>
          <w:szCs w:val="24"/>
          <w:lang w:eastAsia="ru-RU"/>
        </w:rPr>
        <w:t xml:space="preserve">Архипова, М.В. </w:t>
      </w:r>
      <w:proofErr w:type="spellStart"/>
      <w:r w:rsidRPr="001A61D0">
        <w:rPr>
          <w:rFonts w:ascii="Times New Roman" w:eastAsia="Times New Roman" w:hAnsi="Times New Roman"/>
          <w:bCs/>
          <w:iCs/>
          <w:sz w:val="24"/>
          <w:szCs w:val="24"/>
          <w:lang w:eastAsia="ru-RU"/>
        </w:rPr>
        <w:t>Britain</w:t>
      </w:r>
      <w:proofErr w:type="spellEnd"/>
      <w:r w:rsidRPr="001A61D0">
        <w:rPr>
          <w:rFonts w:ascii="Times New Roman" w:eastAsia="Times New Roman" w:hAnsi="Times New Roman"/>
          <w:bCs/>
          <w:iCs/>
          <w:sz w:val="24"/>
          <w:szCs w:val="24"/>
          <w:lang w:eastAsia="ru-RU"/>
        </w:rPr>
        <w:t xml:space="preserve">. The </w:t>
      </w:r>
      <w:proofErr w:type="spellStart"/>
      <w:r w:rsidRPr="001A61D0">
        <w:rPr>
          <w:rFonts w:ascii="Times New Roman" w:eastAsia="Times New Roman" w:hAnsi="Times New Roman"/>
          <w:bCs/>
          <w:iCs/>
          <w:sz w:val="24"/>
          <w:szCs w:val="24"/>
          <w:lang w:eastAsia="ru-RU"/>
        </w:rPr>
        <w:t>country</w:t>
      </w:r>
      <w:proofErr w:type="spellEnd"/>
      <w:r w:rsidRPr="001A61D0">
        <w:rPr>
          <w:rFonts w:ascii="Times New Roman" w:eastAsia="Times New Roman" w:hAnsi="Times New Roman"/>
          <w:bCs/>
          <w:iCs/>
          <w:sz w:val="24"/>
          <w:szCs w:val="24"/>
          <w:lang w:eastAsia="ru-RU"/>
        </w:rPr>
        <w:t xml:space="preserve"> </w:t>
      </w:r>
      <w:proofErr w:type="spellStart"/>
      <w:r w:rsidRPr="001A61D0">
        <w:rPr>
          <w:rFonts w:ascii="Times New Roman" w:eastAsia="Times New Roman" w:hAnsi="Times New Roman"/>
          <w:bCs/>
          <w:iCs/>
          <w:sz w:val="24"/>
          <w:szCs w:val="24"/>
          <w:lang w:eastAsia="ru-RU"/>
        </w:rPr>
        <w:t>and</w:t>
      </w:r>
      <w:proofErr w:type="spellEnd"/>
      <w:r w:rsidRPr="001A61D0">
        <w:rPr>
          <w:rFonts w:ascii="Times New Roman" w:eastAsia="Times New Roman" w:hAnsi="Times New Roman"/>
          <w:bCs/>
          <w:iCs/>
          <w:sz w:val="24"/>
          <w:szCs w:val="24"/>
          <w:lang w:eastAsia="ru-RU"/>
        </w:rPr>
        <w:t xml:space="preserve"> </w:t>
      </w:r>
      <w:proofErr w:type="spellStart"/>
      <w:r w:rsidRPr="001A61D0">
        <w:rPr>
          <w:rFonts w:ascii="Times New Roman" w:eastAsia="Times New Roman" w:hAnsi="Times New Roman"/>
          <w:bCs/>
          <w:iCs/>
          <w:sz w:val="24"/>
          <w:szCs w:val="24"/>
          <w:lang w:eastAsia="ru-RU"/>
        </w:rPr>
        <w:t>its</w:t>
      </w:r>
      <w:proofErr w:type="spellEnd"/>
      <w:r w:rsidRPr="001A61D0">
        <w:rPr>
          <w:rFonts w:ascii="Times New Roman" w:eastAsia="Times New Roman" w:hAnsi="Times New Roman"/>
          <w:bCs/>
          <w:iCs/>
          <w:sz w:val="24"/>
          <w:szCs w:val="24"/>
          <w:lang w:eastAsia="ru-RU"/>
        </w:rPr>
        <w:t xml:space="preserve"> </w:t>
      </w:r>
      <w:proofErr w:type="spellStart"/>
      <w:r w:rsidRPr="001A61D0">
        <w:rPr>
          <w:rFonts w:ascii="Times New Roman" w:eastAsia="Times New Roman" w:hAnsi="Times New Roman"/>
          <w:bCs/>
          <w:iCs/>
          <w:sz w:val="24"/>
          <w:szCs w:val="24"/>
          <w:lang w:eastAsia="ru-RU"/>
        </w:rPr>
        <w:t>history</w:t>
      </w:r>
      <w:proofErr w:type="spellEnd"/>
      <w:r w:rsidRPr="001A61D0">
        <w:rPr>
          <w:rFonts w:ascii="Times New Roman" w:eastAsia="Times New Roman" w:hAnsi="Times New Roman"/>
          <w:bCs/>
          <w:iCs/>
          <w:sz w:val="24"/>
          <w:szCs w:val="24"/>
          <w:lang w:eastAsia="ru-RU"/>
        </w:rPr>
        <w:t xml:space="preserve"> [Текст] : Учеб.-</w:t>
      </w:r>
      <w:proofErr w:type="spellStart"/>
      <w:r w:rsidRPr="001A61D0">
        <w:rPr>
          <w:rFonts w:ascii="Times New Roman" w:eastAsia="Times New Roman" w:hAnsi="Times New Roman"/>
          <w:bCs/>
          <w:iCs/>
          <w:sz w:val="24"/>
          <w:szCs w:val="24"/>
          <w:lang w:eastAsia="ru-RU"/>
        </w:rPr>
        <w:t>метод.пособие</w:t>
      </w:r>
      <w:proofErr w:type="spellEnd"/>
      <w:r w:rsidRPr="001A61D0">
        <w:rPr>
          <w:rFonts w:ascii="Times New Roman" w:eastAsia="Times New Roman" w:hAnsi="Times New Roman"/>
          <w:bCs/>
          <w:iCs/>
          <w:sz w:val="24"/>
          <w:szCs w:val="24"/>
          <w:lang w:eastAsia="ru-RU"/>
        </w:rPr>
        <w:t xml:space="preserve"> / </w:t>
      </w:r>
      <w:proofErr w:type="spellStart"/>
      <w:r w:rsidRPr="001A61D0">
        <w:rPr>
          <w:rFonts w:ascii="Times New Roman" w:eastAsia="Times New Roman" w:hAnsi="Times New Roman"/>
          <w:bCs/>
          <w:iCs/>
          <w:sz w:val="24"/>
          <w:szCs w:val="24"/>
          <w:lang w:eastAsia="ru-RU"/>
        </w:rPr>
        <w:t>Нижегор.гос.пед.ун</w:t>
      </w:r>
      <w:proofErr w:type="spellEnd"/>
      <w:r w:rsidRPr="001A61D0">
        <w:rPr>
          <w:rFonts w:ascii="Times New Roman" w:eastAsia="Times New Roman" w:hAnsi="Times New Roman"/>
          <w:bCs/>
          <w:iCs/>
          <w:sz w:val="24"/>
          <w:szCs w:val="24"/>
          <w:lang w:eastAsia="ru-RU"/>
        </w:rPr>
        <w:t>-т им. К. Минина (Мининский ун-т). - Нижний Новгород : Мининский ун-т, 2017. - 76 с.</w:t>
      </w:r>
    </w:p>
    <w:p w14:paraId="5332C7AD" w14:textId="77777777" w:rsidR="007D495C" w:rsidRPr="001A61D0" w:rsidRDefault="007D495C" w:rsidP="007D495C">
      <w:pPr>
        <w:spacing w:after="0" w:line="360" w:lineRule="auto"/>
        <w:ind w:firstLine="709"/>
        <w:jc w:val="both"/>
        <w:rPr>
          <w:rFonts w:ascii="Times New Roman" w:eastAsia="Times New Roman" w:hAnsi="Times New Roman"/>
          <w:bCs/>
          <w:sz w:val="24"/>
          <w:szCs w:val="24"/>
          <w:lang w:eastAsia="ru-RU"/>
        </w:rPr>
      </w:pPr>
    </w:p>
    <w:p w14:paraId="5E23083F" w14:textId="77777777" w:rsidR="007D495C" w:rsidRPr="001A61D0" w:rsidRDefault="007D495C" w:rsidP="007D495C">
      <w:pPr>
        <w:spacing w:after="0" w:line="360" w:lineRule="auto"/>
        <w:ind w:firstLine="709"/>
        <w:jc w:val="both"/>
        <w:rPr>
          <w:rFonts w:ascii="Times New Roman" w:eastAsia="Times New Roman" w:hAnsi="Times New Roman"/>
          <w:bCs/>
          <w:i/>
          <w:iCs/>
          <w:sz w:val="24"/>
          <w:szCs w:val="24"/>
          <w:lang w:eastAsia="ru-RU"/>
        </w:rPr>
      </w:pPr>
      <w:r w:rsidRPr="001A61D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1002EE9" w14:textId="77777777" w:rsidR="007D495C" w:rsidRPr="001A61D0" w:rsidRDefault="007D495C" w:rsidP="007D495C">
      <w:pPr>
        <w:spacing w:after="0" w:line="360" w:lineRule="auto"/>
        <w:ind w:firstLine="709"/>
        <w:jc w:val="both"/>
        <w:rPr>
          <w:rFonts w:ascii="Times New Roman" w:eastAsia="Times New Roman" w:hAnsi="Times New Roman"/>
          <w:bCs/>
          <w:sz w:val="24"/>
          <w:szCs w:val="24"/>
          <w:lang w:eastAsia="ru-RU"/>
        </w:rPr>
      </w:pPr>
      <w:r w:rsidRPr="001A61D0">
        <w:rPr>
          <w:rFonts w:ascii="Times New Roman" w:eastAsia="Times New Roman" w:hAnsi="Times New Roman"/>
          <w:bCs/>
          <w:sz w:val="24"/>
          <w:szCs w:val="24"/>
          <w:lang w:val="en-US" w:eastAsia="ru-RU"/>
        </w:rPr>
        <w:t>www</w:t>
      </w:r>
      <w:r w:rsidRPr="001A61D0">
        <w:rPr>
          <w:rFonts w:ascii="Times New Roman" w:eastAsia="Times New Roman" w:hAnsi="Times New Roman"/>
          <w:bCs/>
          <w:sz w:val="24"/>
          <w:szCs w:val="24"/>
          <w:lang w:eastAsia="ru-RU"/>
        </w:rPr>
        <w:t>.</w:t>
      </w:r>
      <w:proofErr w:type="spellStart"/>
      <w:r w:rsidRPr="001A61D0">
        <w:rPr>
          <w:rFonts w:ascii="Times New Roman" w:eastAsia="Times New Roman" w:hAnsi="Times New Roman"/>
          <w:bCs/>
          <w:sz w:val="24"/>
          <w:szCs w:val="24"/>
          <w:lang w:val="en-US" w:eastAsia="ru-RU"/>
        </w:rPr>
        <w:t>biblioclub</w:t>
      </w:r>
      <w:proofErr w:type="spellEnd"/>
      <w:r w:rsidRPr="001A61D0">
        <w:rPr>
          <w:rFonts w:ascii="Times New Roman" w:eastAsia="Times New Roman" w:hAnsi="Times New Roman"/>
          <w:bCs/>
          <w:sz w:val="24"/>
          <w:szCs w:val="24"/>
          <w:lang w:eastAsia="ru-RU"/>
        </w:rPr>
        <w:t>.</w:t>
      </w:r>
      <w:proofErr w:type="spellStart"/>
      <w:r w:rsidRPr="001A61D0">
        <w:rPr>
          <w:rFonts w:ascii="Times New Roman" w:eastAsia="Times New Roman" w:hAnsi="Times New Roman"/>
          <w:bCs/>
          <w:sz w:val="24"/>
          <w:szCs w:val="24"/>
          <w:lang w:val="en-US" w:eastAsia="ru-RU"/>
        </w:rPr>
        <w:t>ru</w:t>
      </w:r>
      <w:proofErr w:type="spellEnd"/>
      <w:r w:rsidRPr="001A61D0">
        <w:rPr>
          <w:rFonts w:ascii="Times New Roman" w:eastAsia="Times New Roman" w:hAnsi="Times New Roman"/>
          <w:bCs/>
          <w:sz w:val="24"/>
          <w:szCs w:val="24"/>
          <w:lang w:eastAsia="ru-RU"/>
        </w:rPr>
        <w:t>/</w:t>
      </w:r>
      <w:r w:rsidRPr="001A61D0">
        <w:rPr>
          <w:rFonts w:ascii="Times New Roman" w:eastAsia="Times New Roman" w:hAnsi="Times New Roman"/>
          <w:bCs/>
          <w:sz w:val="24"/>
          <w:szCs w:val="24"/>
          <w:lang w:val="en-US" w:eastAsia="ru-RU"/>
        </w:rPr>
        <w:t>catalog</w:t>
      </w:r>
      <w:r w:rsidRPr="001A61D0">
        <w:rPr>
          <w:rFonts w:ascii="Times New Roman" w:eastAsia="Times New Roman" w:hAnsi="Times New Roman"/>
          <w:bCs/>
          <w:sz w:val="24"/>
          <w:szCs w:val="24"/>
          <w:lang w:eastAsia="ru-RU"/>
        </w:rPr>
        <w:t>/120/</w:t>
      </w:r>
    </w:p>
    <w:p w14:paraId="7F1441D6" w14:textId="77777777" w:rsidR="007D495C" w:rsidRPr="001A61D0" w:rsidRDefault="007D495C" w:rsidP="007D495C">
      <w:pPr>
        <w:spacing w:after="0" w:line="360" w:lineRule="auto"/>
        <w:ind w:firstLine="709"/>
        <w:jc w:val="both"/>
        <w:rPr>
          <w:rFonts w:ascii="Times New Roman" w:eastAsia="Times New Roman" w:hAnsi="Times New Roman"/>
          <w:bCs/>
          <w:sz w:val="24"/>
          <w:szCs w:val="24"/>
          <w:lang w:eastAsia="ru-RU"/>
        </w:rPr>
      </w:pPr>
      <w:r w:rsidRPr="001A61D0">
        <w:rPr>
          <w:rFonts w:ascii="Times New Roman" w:eastAsia="Times New Roman" w:hAnsi="Times New Roman"/>
          <w:bCs/>
          <w:sz w:val="24"/>
          <w:szCs w:val="24"/>
          <w:lang w:eastAsia="ru-RU"/>
        </w:rPr>
        <w:t>ЭБС «Университетская библиотека онлайн»</w:t>
      </w:r>
    </w:p>
    <w:p w14:paraId="472E9A7D" w14:textId="77777777" w:rsidR="007D495C" w:rsidRPr="00D74415" w:rsidRDefault="007D495C" w:rsidP="007D495C">
      <w:pPr>
        <w:spacing w:after="0" w:line="360" w:lineRule="auto"/>
        <w:ind w:firstLine="709"/>
        <w:jc w:val="both"/>
        <w:rPr>
          <w:rFonts w:ascii="Times New Roman" w:eastAsia="Times New Roman" w:hAnsi="Times New Roman"/>
          <w:bCs/>
          <w:sz w:val="24"/>
          <w:szCs w:val="24"/>
          <w:lang w:eastAsia="ru-RU"/>
        </w:rPr>
      </w:pPr>
      <w:r w:rsidRPr="00D74415">
        <w:rPr>
          <w:rFonts w:ascii="Times New Roman" w:eastAsia="Times New Roman" w:hAnsi="Times New Roman"/>
          <w:bCs/>
          <w:sz w:val="24"/>
          <w:szCs w:val="24"/>
          <w:lang w:eastAsia="ru-RU"/>
        </w:rPr>
        <w:t>Интернет-ресурсы и программные продукты (</w:t>
      </w:r>
      <w:r w:rsidRPr="001A61D0">
        <w:rPr>
          <w:rFonts w:ascii="Times New Roman" w:eastAsia="Times New Roman" w:hAnsi="Times New Roman"/>
          <w:bCs/>
          <w:sz w:val="24"/>
          <w:szCs w:val="24"/>
          <w:lang w:val="en-US" w:eastAsia="ru-RU"/>
        </w:rPr>
        <w:t>Padlet</w:t>
      </w:r>
      <w:r w:rsidRPr="00D74415">
        <w:rPr>
          <w:rFonts w:ascii="Times New Roman" w:eastAsia="Times New Roman" w:hAnsi="Times New Roman"/>
          <w:bCs/>
          <w:sz w:val="24"/>
          <w:szCs w:val="24"/>
          <w:lang w:eastAsia="ru-RU"/>
        </w:rPr>
        <w:t xml:space="preserve">, </w:t>
      </w:r>
      <w:r w:rsidRPr="001A61D0">
        <w:rPr>
          <w:rFonts w:ascii="Times New Roman" w:eastAsia="Times New Roman" w:hAnsi="Times New Roman"/>
          <w:bCs/>
          <w:sz w:val="24"/>
          <w:szCs w:val="24"/>
          <w:lang w:val="en-US" w:eastAsia="ru-RU"/>
        </w:rPr>
        <w:t>Google</w:t>
      </w:r>
      <w:r w:rsidRPr="00D74415">
        <w:rPr>
          <w:rFonts w:ascii="Times New Roman" w:eastAsia="Times New Roman" w:hAnsi="Times New Roman"/>
          <w:bCs/>
          <w:sz w:val="24"/>
          <w:szCs w:val="24"/>
          <w:lang w:eastAsia="ru-RU"/>
        </w:rPr>
        <w:t xml:space="preserve"> </w:t>
      </w:r>
      <w:r w:rsidRPr="001A61D0">
        <w:rPr>
          <w:rFonts w:ascii="Times New Roman" w:eastAsia="Times New Roman" w:hAnsi="Times New Roman"/>
          <w:bCs/>
          <w:sz w:val="24"/>
          <w:szCs w:val="24"/>
          <w:lang w:val="en-US" w:eastAsia="ru-RU"/>
        </w:rPr>
        <w:t>Doc</w:t>
      </w:r>
      <w:r w:rsidRPr="00D74415">
        <w:rPr>
          <w:rFonts w:ascii="Times New Roman" w:eastAsia="Times New Roman" w:hAnsi="Times New Roman"/>
          <w:bCs/>
          <w:sz w:val="24"/>
          <w:szCs w:val="24"/>
          <w:lang w:eastAsia="ru-RU"/>
        </w:rPr>
        <w:t>,</w:t>
      </w:r>
      <w:r w:rsidRPr="001A61D0">
        <w:rPr>
          <w:rFonts w:ascii="Times New Roman" w:eastAsia="Times New Roman" w:hAnsi="Times New Roman"/>
          <w:bCs/>
          <w:sz w:val="24"/>
          <w:szCs w:val="24"/>
          <w:lang w:val="en-US" w:eastAsia="ru-RU"/>
        </w:rPr>
        <w:t>Google</w:t>
      </w:r>
      <w:r w:rsidRPr="00D74415">
        <w:rPr>
          <w:rFonts w:ascii="Times New Roman" w:eastAsia="Times New Roman" w:hAnsi="Times New Roman"/>
          <w:bCs/>
          <w:sz w:val="24"/>
          <w:szCs w:val="24"/>
          <w:lang w:eastAsia="ru-RU"/>
        </w:rPr>
        <w:t xml:space="preserve"> </w:t>
      </w:r>
      <w:r w:rsidRPr="001A61D0">
        <w:rPr>
          <w:rFonts w:ascii="Times New Roman" w:eastAsia="Times New Roman" w:hAnsi="Times New Roman"/>
          <w:bCs/>
          <w:sz w:val="24"/>
          <w:szCs w:val="24"/>
          <w:lang w:val="en-US" w:eastAsia="ru-RU"/>
        </w:rPr>
        <w:t>Maps</w:t>
      </w:r>
      <w:r w:rsidRPr="00D74415">
        <w:rPr>
          <w:rFonts w:ascii="Times New Roman" w:eastAsia="Times New Roman" w:hAnsi="Times New Roman"/>
          <w:bCs/>
          <w:sz w:val="24"/>
          <w:szCs w:val="24"/>
          <w:lang w:eastAsia="ru-RU"/>
        </w:rPr>
        <w:t xml:space="preserve">, </w:t>
      </w:r>
      <w:proofErr w:type="spellStart"/>
      <w:r w:rsidRPr="001A61D0">
        <w:rPr>
          <w:rFonts w:ascii="Times New Roman" w:eastAsia="Times New Roman" w:hAnsi="Times New Roman"/>
          <w:bCs/>
          <w:sz w:val="24"/>
          <w:szCs w:val="24"/>
          <w:lang w:val="en-US" w:eastAsia="ru-RU"/>
        </w:rPr>
        <w:t>Mentimetr</w:t>
      </w:r>
      <w:proofErr w:type="spellEnd"/>
      <w:r w:rsidRPr="00D74415">
        <w:rPr>
          <w:rFonts w:ascii="Times New Roman" w:eastAsia="Times New Roman" w:hAnsi="Times New Roman"/>
          <w:bCs/>
          <w:sz w:val="24"/>
          <w:szCs w:val="24"/>
          <w:lang w:eastAsia="ru-RU"/>
        </w:rPr>
        <w:t xml:space="preserve">, </w:t>
      </w:r>
      <w:proofErr w:type="spellStart"/>
      <w:r w:rsidRPr="001A61D0">
        <w:rPr>
          <w:rFonts w:ascii="Times New Roman" w:eastAsia="Times New Roman" w:hAnsi="Times New Roman"/>
          <w:bCs/>
          <w:sz w:val="24"/>
          <w:szCs w:val="24"/>
          <w:lang w:val="en-US" w:eastAsia="ru-RU"/>
        </w:rPr>
        <w:t>Kahhot</w:t>
      </w:r>
      <w:proofErr w:type="spellEnd"/>
      <w:r w:rsidRPr="00D74415">
        <w:rPr>
          <w:rFonts w:ascii="Times New Roman" w:eastAsia="Times New Roman" w:hAnsi="Times New Roman"/>
          <w:bCs/>
          <w:sz w:val="24"/>
          <w:szCs w:val="24"/>
          <w:lang w:eastAsia="ru-RU"/>
        </w:rPr>
        <w:t>)</w:t>
      </w:r>
    </w:p>
    <w:p w14:paraId="61E99A6E" w14:textId="77777777" w:rsidR="007D495C" w:rsidRPr="001A61D0" w:rsidRDefault="007D495C" w:rsidP="007D495C">
      <w:pPr>
        <w:spacing w:after="0" w:line="360" w:lineRule="auto"/>
        <w:ind w:firstLine="709"/>
        <w:jc w:val="both"/>
        <w:rPr>
          <w:rFonts w:ascii="Times New Roman" w:eastAsia="Times New Roman" w:hAnsi="Times New Roman"/>
          <w:b/>
          <w:bCs/>
          <w:sz w:val="24"/>
          <w:szCs w:val="24"/>
          <w:lang w:eastAsia="ru-RU"/>
        </w:rPr>
      </w:pPr>
      <w:r w:rsidRPr="001A61D0">
        <w:rPr>
          <w:rFonts w:ascii="Times New Roman" w:eastAsia="Times New Roman" w:hAnsi="Times New Roman"/>
          <w:b/>
          <w:bCs/>
          <w:sz w:val="24"/>
          <w:szCs w:val="24"/>
          <w:lang w:eastAsia="ru-RU"/>
        </w:rPr>
        <w:t>8. Фонды оценочных средств</w:t>
      </w:r>
    </w:p>
    <w:p w14:paraId="59D652D0" w14:textId="77777777" w:rsidR="007D495C" w:rsidRPr="002131D6" w:rsidRDefault="007D495C" w:rsidP="007D495C">
      <w:pPr>
        <w:spacing w:after="0" w:line="360" w:lineRule="auto"/>
        <w:ind w:firstLine="709"/>
        <w:jc w:val="both"/>
        <w:rPr>
          <w:rFonts w:ascii="Times New Roman" w:eastAsia="Times New Roman" w:hAnsi="Times New Roman"/>
          <w:sz w:val="24"/>
          <w:szCs w:val="24"/>
          <w:lang w:eastAsia="ru-RU"/>
        </w:rPr>
      </w:pPr>
      <w:r w:rsidRPr="001A61D0">
        <w:rPr>
          <w:rFonts w:ascii="Times New Roman" w:eastAsia="Times New Roman" w:hAnsi="Times New Roman"/>
          <w:sz w:val="24"/>
          <w:szCs w:val="24"/>
          <w:lang w:eastAsia="ru-RU"/>
        </w:rPr>
        <w:t>Фонд оценочных средств представлен в Приложении 1.</w:t>
      </w:r>
    </w:p>
    <w:p w14:paraId="0E33E223" w14:textId="77777777" w:rsidR="007D495C" w:rsidRPr="002131D6" w:rsidRDefault="007D495C" w:rsidP="007D495C">
      <w:pPr>
        <w:spacing w:after="0" w:line="360" w:lineRule="auto"/>
        <w:ind w:firstLine="709"/>
        <w:jc w:val="both"/>
        <w:rPr>
          <w:rFonts w:ascii="Times New Roman" w:eastAsia="Times New Roman" w:hAnsi="Times New Roman"/>
          <w:b/>
          <w:bCs/>
          <w:sz w:val="24"/>
          <w:szCs w:val="24"/>
          <w:lang w:eastAsia="ru-RU"/>
        </w:rPr>
      </w:pPr>
    </w:p>
    <w:p w14:paraId="777713C1" w14:textId="77777777" w:rsidR="007D495C" w:rsidRPr="002131D6" w:rsidRDefault="007D495C" w:rsidP="007D495C">
      <w:pPr>
        <w:spacing w:after="0" w:line="360" w:lineRule="auto"/>
        <w:ind w:firstLine="709"/>
        <w:jc w:val="both"/>
        <w:rPr>
          <w:rFonts w:ascii="Times New Roman" w:eastAsia="Times New Roman" w:hAnsi="Times New Roman"/>
          <w:b/>
          <w:bCs/>
          <w:sz w:val="24"/>
          <w:szCs w:val="24"/>
          <w:lang w:eastAsia="ru-RU"/>
        </w:rPr>
      </w:pPr>
      <w:r w:rsidRPr="002131D6">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2E3DD86A" w14:textId="77777777" w:rsidR="007D495C" w:rsidRPr="002131D6" w:rsidRDefault="007D495C" w:rsidP="007D495C">
      <w:pPr>
        <w:numPr>
          <w:ilvl w:val="1"/>
          <w:numId w:val="6"/>
        </w:numPr>
        <w:spacing w:after="0" w:line="360" w:lineRule="auto"/>
        <w:ind w:left="709"/>
        <w:jc w:val="both"/>
        <w:rPr>
          <w:rFonts w:ascii="Times New Roman" w:eastAsia="Times New Roman" w:hAnsi="Times New Roman"/>
          <w:bCs/>
          <w:i/>
          <w:sz w:val="24"/>
          <w:szCs w:val="24"/>
          <w:lang w:eastAsia="ru-RU"/>
        </w:rPr>
      </w:pPr>
      <w:r w:rsidRPr="002131D6">
        <w:rPr>
          <w:rFonts w:ascii="Times New Roman" w:eastAsia="Times New Roman" w:hAnsi="Times New Roman"/>
          <w:bCs/>
          <w:i/>
          <w:sz w:val="24"/>
          <w:szCs w:val="24"/>
          <w:lang w:eastAsia="ru-RU"/>
        </w:rPr>
        <w:t>Описание материально-технической базы</w:t>
      </w:r>
    </w:p>
    <w:p w14:paraId="15A41362" w14:textId="77777777" w:rsidR="007D495C" w:rsidRPr="002131D6"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2131D6">
        <w:rPr>
          <w:rFonts w:ascii="Times New Roman" w:eastAsia="Times New Roman" w:hAnsi="Times New Roman"/>
          <w:bCs/>
          <w:sz w:val="24"/>
          <w:szCs w:val="24"/>
          <w:lang w:eastAsia="ru-RU"/>
        </w:rPr>
        <w:t>Реализация дисциплины требует наличия учебной аудитории.</w:t>
      </w:r>
    </w:p>
    <w:p w14:paraId="528844E8" w14:textId="77777777" w:rsidR="007D495C" w:rsidRPr="002131D6"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2131D6">
        <w:rPr>
          <w:rFonts w:ascii="Times New Roman" w:eastAsia="Times New Roman" w:hAnsi="Times New Roman"/>
          <w:bCs/>
          <w:sz w:val="24"/>
          <w:szCs w:val="24"/>
          <w:lang w:eastAsia="ru-RU"/>
        </w:rPr>
        <w:t xml:space="preserve">Для проведения занятия возможно использование мультимедийного оборудования.  </w:t>
      </w:r>
    </w:p>
    <w:p w14:paraId="50C85BDC" w14:textId="77777777" w:rsidR="007D495C" w:rsidRPr="002131D6" w:rsidRDefault="007D495C" w:rsidP="007D495C">
      <w:pPr>
        <w:spacing w:after="0" w:line="360" w:lineRule="auto"/>
        <w:ind w:firstLine="709"/>
        <w:jc w:val="both"/>
        <w:rPr>
          <w:rFonts w:ascii="Times New Roman" w:eastAsia="Times New Roman" w:hAnsi="Times New Roman"/>
          <w:sz w:val="24"/>
          <w:szCs w:val="24"/>
          <w:lang w:eastAsia="ru-RU"/>
        </w:rPr>
      </w:pPr>
    </w:p>
    <w:p w14:paraId="3178F01F" w14:textId="77777777" w:rsidR="007D495C" w:rsidRPr="002131D6" w:rsidRDefault="007D495C" w:rsidP="007D495C">
      <w:pPr>
        <w:numPr>
          <w:ilvl w:val="1"/>
          <w:numId w:val="7"/>
        </w:numPr>
        <w:spacing w:after="0" w:line="360" w:lineRule="auto"/>
        <w:ind w:firstLine="709"/>
        <w:jc w:val="both"/>
        <w:rPr>
          <w:rFonts w:ascii="Times New Roman" w:eastAsia="Times New Roman" w:hAnsi="Times New Roman"/>
          <w:bCs/>
          <w:i/>
          <w:sz w:val="24"/>
          <w:szCs w:val="24"/>
          <w:lang w:eastAsia="ru-RU"/>
        </w:rPr>
      </w:pPr>
      <w:r w:rsidRPr="002131D6">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7A0B001" w14:textId="77777777" w:rsidR="007D495C" w:rsidRPr="002131D6" w:rsidRDefault="007D495C" w:rsidP="007D495C">
      <w:pPr>
        <w:spacing w:after="0" w:line="360" w:lineRule="auto"/>
        <w:ind w:firstLine="709"/>
        <w:jc w:val="both"/>
        <w:rPr>
          <w:rFonts w:ascii="Times New Roman" w:eastAsia="Times New Roman" w:hAnsi="Times New Roman"/>
          <w:bCs/>
          <w:sz w:val="24"/>
          <w:szCs w:val="24"/>
          <w:lang w:eastAsia="ru-RU"/>
        </w:rPr>
      </w:pPr>
      <w:r w:rsidRPr="002131D6">
        <w:rPr>
          <w:rFonts w:ascii="Times New Roman" w:eastAsia="Times New Roman" w:hAnsi="Times New Roman"/>
          <w:bCs/>
          <w:sz w:val="24"/>
          <w:szCs w:val="24"/>
          <w:lang w:eastAsia="ru-RU"/>
        </w:rPr>
        <w:t>1. Информационно-телекоммуникационная сеть «Интернет»;</w:t>
      </w:r>
    </w:p>
    <w:p w14:paraId="3A8CC891" w14:textId="77777777" w:rsidR="007D495C" w:rsidRPr="008548E8" w:rsidRDefault="007D495C" w:rsidP="007D495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2131D6">
        <w:rPr>
          <w:rFonts w:ascii="Times New Roman" w:eastAsia="Times New Roman" w:hAnsi="Times New Roman"/>
          <w:bCs/>
          <w:sz w:val="24"/>
          <w:szCs w:val="24"/>
          <w:lang w:eastAsia="ru-RU"/>
        </w:rPr>
        <w:t xml:space="preserve">2. Единая информационная компьютерная сеть </w:t>
      </w:r>
      <w:r w:rsidRPr="002131D6">
        <w:rPr>
          <w:rFonts w:ascii="Times New Roman" w:eastAsia="Times New Roman" w:hAnsi="Times New Roman"/>
          <w:bCs/>
          <w:sz w:val="24"/>
          <w:szCs w:val="24"/>
          <w:lang w:val="en-US" w:eastAsia="ru-RU"/>
        </w:rPr>
        <w:t>Moodle</w:t>
      </w:r>
      <w:r w:rsidRPr="002131D6">
        <w:rPr>
          <w:rFonts w:ascii="Times New Roman" w:eastAsia="Times New Roman" w:hAnsi="Times New Roman"/>
          <w:bCs/>
          <w:sz w:val="24"/>
          <w:szCs w:val="24"/>
          <w:lang w:eastAsia="ru-RU"/>
        </w:rPr>
        <w:t>.</w:t>
      </w:r>
    </w:p>
    <w:p w14:paraId="32CA8929" w14:textId="77777777" w:rsidR="005374C1" w:rsidRDefault="005374C1">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717D34B7" w14:textId="1FCCDB00" w:rsidR="00A03A16" w:rsidRPr="00B96C01" w:rsidRDefault="00A03A16" w:rsidP="00A03A16">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96C01">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7</w:t>
      </w:r>
      <w:r w:rsidRPr="00B96C01">
        <w:rPr>
          <w:rFonts w:ascii="Times New Roman" w:eastAsia="Times New Roman" w:hAnsi="Times New Roman"/>
          <w:b/>
          <w:sz w:val="24"/>
          <w:szCs w:val="24"/>
          <w:lang w:eastAsia="ru-RU"/>
        </w:rPr>
        <w:t>. ПРОГРАММА ДИСЦИПЛИНЫ</w:t>
      </w:r>
    </w:p>
    <w:p w14:paraId="4451BAA7" w14:textId="55B27340" w:rsidR="00500E18" w:rsidRDefault="00A03A16" w:rsidP="00A03A16">
      <w:pPr>
        <w:autoSpaceDE w:val="0"/>
        <w:autoSpaceDN w:val="0"/>
        <w:adjustRightInd w:val="0"/>
        <w:spacing w:after="0" w:line="240" w:lineRule="auto"/>
        <w:jc w:val="center"/>
        <w:rPr>
          <w:rFonts w:ascii="Times New Roman" w:eastAsia="Times New Roman" w:hAnsi="Times New Roman"/>
          <w:b/>
          <w:sz w:val="24"/>
          <w:szCs w:val="24"/>
          <w:lang w:eastAsia="ru-RU"/>
        </w:rPr>
      </w:pPr>
      <w:r w:rsidRPr="00B96C01">
        <w:rPr>
          <w:rFonts w:ascii="Times New Roman" w:hAnsi="Times New Roman"/>
          <w:b/>
          <w:bCs/>
          <w:sz w:val="24"/>
          <w:szCs w:val="24"/>
        </w:rPr>
        <w:t>«</w:t>
      </w:r>
      <w:r w:rsidR="005374C1" w:rsidRPr="005374C1">
        <w:rPr>
          <w:rFonts w:ascii="Times New Roman" w:eastAsia="Times New Roman" w:hAnsi="Times New Roman"/>
          <w:b/>
          <w:sz w:val="24"/>
          <w:szCs w:val="24"/>
          <w:lang w:eastAsia="ru-RU"/>
        </w:rPr>
        <w:t>Анимационные программы в туризме</w:t>
      </w:r>
      <w:r>
        <w:rPr>
          <w:rFonts w:ascii="Times New Roman" w:eastAsia="Times New Roman" w:hAnsi="Times New Roman"/>
          <w:b/>
          <w:sz w:val="24"/>
          <w:szCs w:val="24"/>
          <w:lang w:eastAsia="ru-RU"/>
        </w:rPr>
        <w:t>»</w:t>
      </w:r>
    </w:p>
    <w:p w14:paraId="527FA8C3" w14:textId="77777777" w:rsidR="00A03A16" w:rsidRPr="00B96C01" w:rsidRDefault="00A03A16" w:rsidP="00ED28B3">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1. Пояснительная записка</w:t>
      </w:r>
    </w:p>
    <w:p w14:paraId="067A10DE" w14:textId="4F494976" w:rsidR="00A03A16" w:rsidRDefault="00A03A16" w:rsidP="00ED28B3">
      <w:pPr>
        <w:spacing w:after="0" w:line="360" w:lineRule="auto"/>
        <w:ind w:firstLine="708"/>
        <w:jc w:val="both"/>
        <w:rPr>
          <w:rFonts w:ascii="Times New Roman" w:hAnsi="Times New Roman"/>
          <w:sz w:val="24"/>
          <w:szCs w:val="24"/>
        </w:rPr>
      </w:pPr>
      <w:r w:rsidRPr="00B96C01">
        <w:rPr>
          <w:rFonts w:ascii="Times New Roman" w:hAnsi="Times New Roman"/>
          <w:sz w:val="24"/>
          <w:szCs w:val="24"/>
        </w:rPr>
        <w:t>Освоение дисциплины «</w:t>
      </w:r>
      <w:bookmarkStart w:id="12" w:name="_Hlk66135509"/>
      <w:r w:rsidRPr="00A03A16">
        <w:rPr>
          <w:rFonts w:ascii="Times New Roman" w:hAnsi="Times New Roman"/>
          <w:sz w:val="24"/>
          <w:szCs w:val="24"/>
        </w:rPr>
        <w:t>Анимационные программы в туризме</w:t>
      </w:r>
      <w:bookmarkEnd w:id="12"/>
      <w:r w:rsidRPr="00B96C01">
        <w:rPr>
          <w:rFonts w:ascii="Times New Roman" w:hAnsi="Times New Roman"/>
          <w:sz w:val="24"/>
          <w:szCs w:val="24"/>
        </w:rPr>
        <w:t xml:space="preserve">» позволяет сформировать у обучающихся умения, связанные с </w:t>
      </w:r>
      <w:r>
        <w:rPr>
          <w:rFonts w:ascii="Times New Roman" w:hAnsi="Times New Roman"/>
          <w:sz w:val="24"/>
          <w:szCs w:val="24"/>
        </w:rPr>
        <w:t>формированием и реализацией анимационных программ в рамках турпродукта, гостиницы и т.п.</w:t>
      </w:r>
    </w:p>
    <w:p w14:paraId="13E5C7D4" w14:textId="77777777" w:rsidR="00A03A16" w:rsidRPr="00B96C01" w:rsidRDefault="00A03A16" w:rsidP="00ED28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4"/>
          <w:szCs w:val="24"/>
        </w:rPr>
      </w:pPr>
      <w:r w:rsidRPr="00B96C01">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712FC5D0" w14:textId="492861F2" w:rsidR="00A03A16" w:rsidRDefault="002176E1" w:rsidP="00ED28B3">
      <w:pPr>
        <w:autoSpaceDE w:val="0"/>
        <w:autoSpaceDN w:val="0"/>
        <w:adjustRightInd w:val="0"/>
        <w:spacing w:after="0" w:line="360" w:lineRule="auto"/>
        <w:ind w:firstLine="709"/>
        <w:jc w:val="both"/>
        <w:rPr>
          <w:rFonts w:ascii="Times New Roman" w:hAnsi="Times New Roman"/>
          <w:sz w:val="24"/>
          <w:szCs w:val="24"/>
        </w:rPr>
      </w:pPr>
      <w:r w:rsidRPr="002176E1">
        <w:rPr>
          <w:rFonts w:ascii="Times New Roman" w:hAnsi="Times New Roman"/>
          <w:sz w:val="24"/>
          <w:szCs w:val="24"/>
        </w:rPr>
        <w:t>ПК-2. Способен разрабатывать туристские продукты, в том числе инновационные</w:t>
      </w:r>
    </w:p>
    <w:p w14:paraId="2D424C38" w14:textId="77777777" w:rsidR="002176E1" w:rsidRPr="00B96C01" w:rsidRDefault="002176E1" w:rsidP="00ED28B3">
      <w:pPr>
        <w:autoSpaceDE w:val="0"/>
        <w:autoSpaceDN w:val="0"/>
        <w:adjustRightInd w:val="0"/>
        <w:spacing w:after="0" w:line="360" w:lineRule="auto"/>
        <w:ind w:firstLine="709"/>
        <w:jc w:val="both"/>
        <w:rPr>
          <w:rFonts w:ascii="Times New Roman" w:hAnsi="Times New Roman"/>
          <w:sz w:val="24"/>
          <w:szCs w:val="24"/>
        </w:rPr>
      </w:pPr>
    </w:p>
    <w:p w14:paraId="50C4A66F" w14:textId="77777777" w:rsidR="00A03A16" w:rsidRPr="00B96C01" w:rsidRDefault="00A03A16" w:rsidP="00ED28B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2. Место в структуре модуля</w:t>
      </w:r>
    </w:p>
    <w:p w14:paraId="2331E37E" w14:textId="730C18AD" w:rsidR="00A03A16" w:rsidRPr="00B96C01" w:rsidRDefault="00A03A16" w:rsidP="00ED28B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sz w:val="24"/>
          <w:szCs w:val="24"/>
        </w:rPr>
        <w:t>Дисциплина «</w:t>
      </w:r>
      <w:r w:rsidR="002176E1" w:rsidRPr="002176E1">
        <w:rPr>
          <w:rFonts w:ascii="Times New Roman" w:hAnsi="Times New Roman"/>
          <w:sz w:val="24"/>
          <w:szCs w:val="24"/>
        </w:rPr>
        <w:t>Анимационные программы в туризме</w:t>
      </w:r>
      <w:r w:rsidRPr="00B96C01">
        <w:rPr>
          <w:rFonts w:ascii="Times New Roman" w:hAnsi="Times New Roman"/>
          <w:sz w:val="24"/>
          <w:szCs w:val="24"/>
        </w:rPr>
        <w:t xml:space="preserve">» относится к: </w:t>
      </w:r>
      <w:r w:rsidRPr="00B96C01">
        <w:rPr>
          <w:rFonts w:ascii="Times New Roman" w:hAnsi="Times New Roman"/>
          <w:bCs/>
          <w:iCs/>
          <w:sz w:val="24"/>
          <w:szCs w:val="24"/>
        </w:rPr>
        <w:t>модулю «</w:t>
      </w:r>
      <w:r>
        <w:rPr>
          <w:rFonts w:ascii="Times New Roman" w:hAnsi="Times New Roman"/>
          <w:sz w:val="24"/>
          <w:szCs w:val="24"/>
        </w:rPr>
        <w:t>Управление инфраструктурой туристской деятельности</w:t>
      </w:r>
      <w:r w:rsidRPr="00B96C01">
        <w:rPr>
          <w:rFonts w:ascii="Times New Roman" w:hAnsi="Times New Roman"/>
          <w:bCs/>
          <w:iCs/>
          <w:sz w:val="24"/>
          <w:szCs w:val="24"/>
        </w:rPr>
        <w:t>»</w:t>
      </w:r>
      <w:r w:rsidR="002176E1">
        <w:rPr>
          <w:rFonts w:ascii="Times New Roman" w:hAnsi="Times New Roman"/>
          <w:bCs/>
          <w:iCs/>
          <w:sz w:val="24"/>
          <w:szCs w:val="24"/>
        </w:rPr>
        <w:t xml:space="preserve"> и является одной из дисциплин по выбору.</w:t>
      </w:r>
    </w:p>
    <w:p w14:paraId="4BF11338" w14:textId="6744C779" w:rsidR="00A03A16" w:rsidRDefault="00A03A16" w:rsidP="00ED28B3">
      <w:pPr>
        <w:autoSpaceDE w:val="0"/>
        <w:autoSpaceDN w:val="0"/>
        <w:adjustRightInd w:val="0"/>
        <w:spacing w:after="0" w:line="360" w:lineRule="auto"/>
        <w:ind w:firstLine="709"/>
        <w:jc w:val="both"/>
        <w:rPr>
          <w:rFonts w:ascii="Times New Roman" w:hAnsi="Times New Roman"/>
          <w:bCs/>
          <w:iCs/>
          <w:sz w:val="24"/>
          <w:szCs w:val="24"/>
        </w:rPr>
      </w:pPr>
      <w:r w:rsidRPr="00B96C01">
        <w:rPr>
          <w:rFonts w:ascii="Times New Roman" w:hAnsi="Times New Roman"/>
          <w:sz w:val="24"/>
          <w:szCs w:val="24"/>
        </w:rPr>
        <w:t>Дисциплины, на которой базируется «</w:t>
      </w:r>
      <w:r w:rsidR="002176E1" w:rsidRPr="002176E1">
        <w:rPr>
          <w:rFonts w:ascii="Times New Roman" w:hAnsi="Times New Roman"/>
          <w:sz w:val="24"/>
          <w:szCs w:val="24"/>
        </w:rPr>
        <w:t>Анимационные программы в туризме</w:t>
      </w:r>
      <w:r w:rsidRPr="00B96C01">
        <w:rPr>
          <w:rFonts w:ascii="Times New Roman" w:hAnsi="Times New Roman"/>
          <w:sz w:val="24"/>
          <w:szCs w:val="24"/>
        </w:rPr>
        <w:t xml:space="preserve">» относятся к </w:t>
      </w:r>
      <w:r w:rsidR="002176E1">
        <w:rPr>
          <w:rFonts w:ascii="Times New Roman" w:hAnsi="Times New Roman"/>
          <w:sz w:val="24"/>
          <w:szCs w:val="24"/>
        </w:rPr>
        <w:t>профессиональным модулям</w:t>
      </w:r>
      <w:r w:rsidRPr="00B96C01">
        <w:rPr>
          <w:rFonts w:ascii="Times New Roman" w:hAnsi="Times New Roman"/>
          <w:bCs/>
          <w:iCs/>
          <w:sz w:val="24"/>
          <w:szCs w:val="24"/>
        </w:rPr>
        <w:t xml:space="preserve">. </w:t>
      </w:r>
      <w:r>
        <w:rPr>
          <w:rFonts w:ascii="Times New Roman" w:hAnsi="Times New Roman"/>
          <w:bCs/>
          <w:iCs/>
          <w:sz w:val="24"/>
          <w:szCs w:val="24"/>
        </w:rPr>
        <w:t>Данная дисциплина предшествует преддипломной практике.</w:t>
      </w:r>
    </w:p>
    <w:p w14:paraId="7A7B18E4" w14:textId="77777777" w:rsidR="00A03A16" w:rsidRPr="00B96C01" w:rsidRDefault="00A03A16" w:rsidP="00ED28B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3. Цели и задачи</w:t>
      </w:r>
    </w:p>
    <w:p w14:paraId="5F76E2F4" w14:textId="1DE8B92C" w:rsidR="00A03A16" w:rsidRPr="00B96C01" w:rsidRDefault="00A03A16" w:rsidP="00ED28B3">
      <w:pPr>
        <w:autoSpaceDE w:val="0"/>
        <w:autoSpaceDN w:val="0"/>
        <w:adjustRightInd w:val="0"/>
        <w:spacing w:after="0" w:line="360" w:lineRule="auto"/>
        <w:ind w:firstLine="709"/>
        <w:jc w:val="both"/>
        <w:rPr>
          <w:rFonts w:ascii="Times New Roman" w:hAnsi="Times New Roman"/>
          <w:sz w:val="24"/>
          <w:szCs w:val="24"/>
        </w:rPr>
      </w:pPr>
      <w:r w:rsidRPr="00B96C01">
        <w:rPr>
          <w:rFonts w:ascii="Times New Roman" w:hAnsi="Times New Roman"/>
          <w:iCs/>
          <w:sz w:val="24"/>
          <w:szCs w:val="24"/>
        </w:rPr>
        <w:t>Цель</w:t>
      </w:r>
      <w:r w:rsidRPr="00B96C01">
        <w:rPr>
          <w:rFonts w:ascii="Times New Roman" w:hAnsi="Times New Roman"/>
          <w:b/>
          <w:bCs/>
          <w:iCs/>
          <w:sz w:val="24"/>
          <w:szCs w:val="24"/>
        </w:rPr>
        <w:t xml:space="preserve"> </w:t>
      </w:r>
      <w:r w:rsidRPr="00B96C01">
        <w:rPr>
          <w:rFonts w:ascii="Times New Roman" w:hAnsi="Times New Roman"/>
          <w:iCs/>
          <w:sz w:val="24"/>
          <w:szCs w:val="24"/>
        </w:rPr>
        <w:t>дисциплины</w:t>
      </w:r>
      <w:r w:rsidRPr="00B96C01">
        <w:rPr>
          <w:rFonts w:ascii="Times New Roman" w:hAnsi="Times New Roman"/>
          <w:sz w:val="24"/>
          <w:szCs w:val="24"/>
        </w:rPr>
        <w:t xml:space="preserve"> </w:t>
      </w:r>
      <w:r w:rsidRPr="00B96C01">
        <w:rPr>
          <w:rFonts w:ascii="Times New Roman" w:hAnsi="Times New Roman"/>
          <w:spacing w:val="3"/>
          <w:sz w:val="24"/>
          <w:szCs w:val="24"/>
        </w:rPr>
        <w:t xml:space="preserve">– </w:t>
      </w:r>
      <w:r w:rsidR="002176E1" w:rsidRPr="002176E1">
        <w:rPr>
          <w:rFonts w:ascii="Times New Roman" w:hAnsi="Times New Roman"/>
          <w:sz w:val="24"/>
          <w:szCs w:val="24"/>
          <w:shd w:val="clear" w:color="auto" w:fill="FFFFFF"/>
        </w:rPr>
        <w:t>основами анимационного</w:t>
      </w:r>
      <w:r w:rsidR="002176E1">
        <w:rPr>
          <w:rFonts w:ascii="Times New Roman" w:hAnsi="Times New Roman"/>
          <w:sz w:val="24"/>
          <w:szCs w:val="24"/>
          <w:shd w:val="clear" w:color="auto" w:fill="FFFFFF"/>
        </w:rPr>
        <w:t xml:space="preserve"> </w:t>
      </w:r>
      <w:r w:rsidR="002176E1" w:rsidRPr="002176E1">
        <w:rPr>
          <w:rFonts w:ascii="Times New Roman" w:hAnsi="Times New Roman"/>
          <w:sz w:val="24"/>
          <w:szCs w:val="24"/>
          <w:shd w:val="clear" w:color="auto" w:fill="FFFFFF"/>
        </w:rPr>
        <w:t>планирования, технологии создания и реализации анимационных программ в</w:t>
      </w:r>
      <w:r w:rsidR="002176E1">
        <w:rPr>
          <w:rFonts w:ascii="Times New Roman" w:hAnsi="Times New Roman"/>
          <w:sz w:val="24"/>
          <w:szCs w:val="24"/>
          <w:shd w:val="clear" w:color="auto" w:fill="FFFFFF"/>
        </w:rPr>
        <w:t xml:space="preserve"> </w:t>
      </w:r>
      <w:r w:rsidR="002176E1" w:rsidRPr="002176E1">
        <w:rPr>
          <w:rFonts w:ascii="Times New Roman" w:hAnsi="Times New Roman"/>
          <w:sz w:val="24"/>
          <w:szCs w:val="24"/>
          <w:shd w:val="clear" w:color="auto" w:fill="FFFFFF"/>
        </w:rPr>
        <w:t>сфере услуг, создания материальной базы для эффективной работы</w:t>
      </w:r>
      <w:r w:rsidR="002176E1">
        <w:rPr>
          <w:rFonts w:ascii="Times New Roman" w:hAnsi="Times New Roman"/>
          <w:sz w:val="24"/>
          <w:szCs w:val="24"/>
          <w:shd w:val="clear" w:color="auto" w:fill="FFFFFF"/>
        </w:rPr>
        <w:t xml:space="preserve"> </w:t>
      </w:r>
      <w:r w:rsidR="002176E1" w:rsidRPr="002176E1">
        <w:rPr>
          <w:rFonts w:ascii="Times New Roman" w:hAnsi="Times New Roman"/>
          <w:sz w:val="24"/>
          <w:szCs w:val="24"/>
          <w:shd w:val="clear" w:color="auto" w:fill="FFFFFF"/>
        </w:rPr>
        <w:t>аниматоров.</w:t>
      </w:r>
    </w:p>
    <w:p w14:paraId="6EED9BDB" w14:textId="77777777" w:rsidR="00A03A16" w:rsidRPr="00B96C01" w:rsidRDefault="00A03A16" w:rsidP="00ED28B3">
      <w:pPr>
        <w:spacing w:after="0" w:line="360" w:lineRule="auto"/>
        <w:ind w:firstLine="709"/>
        <w:jc w:val="both"/>
        <w:rPr>
          <w:rFonts w:ascii="Times New Roman" w:hAnsi="Times New Roman"/>
          <w:sz w:val="24"/>
          <w:szCs w:val="24"/>
        </w:rPr>
      </w:pPr>
      <w:r w:rsidRPr="00B96C01">
        <w:rPr>
          <w:rFonts w:ascii="Times New Roman" w:hAnsi="Times New Roman"/>
          <w:sz w:val="24"/>
          <w:szCs w:val="24"/>
        </w:rPr>
        <w:t>Задачи:</w:t>
      </w:r>
    </w:p>
    <w:p w14:paraId="2C810C02" w14:textId="0B604159" w:rsidR="00A03A16" w:rsidRDefault="00A03A16" w:rsidP="00ED28B3">
      <w:pPr>
        <w:pStyle w:val="a4"/>
        <w:numPr>
          <w:ilvl w:val="0"/>
          <w:numId w:val="30"/>
        </w:numPr>
        <w:tabs>
          <w:tab w:val="left" w:pos="993"/>
        </w:tabs>
        <w:autoSpaceDE w:val="0"/>
        <w:autoSpaceDN w:val="0"/>
        <w:adjustRightInd w:val="0"/>
        <w:spacing w:after="0" w:line="360" w:lineRule="auto"/>
        <w:ind w:left="0" w:firstLine="709"/>
        <w:jc w:val="both"/>
        <w:rPr>
          <w:rFonts w:ascii="Times New Roman" w:hAnsi="Times New Roman" w:cs="Times New Roman"/>
          <w:sz w:val="24"/>
          <w:szCs w:val="24"/>
        </w:rPr>
      </w:pPr>
      <w:r w:rsidRPr="00B96C01">
        <w:rPr>
          <w:rFonts w:ascii="Times New Roman" w:eastAsia="Times New Roman" w:hAnsi="Times New Roman"/>
          <w:sz w:val="24"/>
          <w:szCs w:val="24"/>
          <w:lang w:eastAsia="ru-RU"/>
        </w:rPr>
        <w:t xml:space="preserve">способствовать формированию у обучающихся </w:t>
      </w:r>
      <w:r w:rsidRPr="00B96C01">
        <w:rPr>
          <w:rFonts w:ascii="Times New Roman" w:hAnsi="Times New Roman" w:cs="Times New Roman"/>
          <w:sz w:val="24"/>
          <w:szCs w:val="24"/>
        </w:rPr>
        <w:t xml:space="preserve">представлений о </w:t>
      </w:r>
      <w:r w:rsidR="002176E1">
        <w:rPr>
          <w:rFonts w:ascii="Times New Roman" w:hAnsi="Times New Roman" w:cs="Times New Roman"/>
          <w:sz w:val="24"/>
          <w:szCs w:val="24"/>
        </w:rPr>
        <w:t>анимационной деятельности</w:t>
      </w:r>
      <w:r>
        <w:rPr>
          <w:rFonts w:ascii="Times New Roman" w:hAnsi="Times New Roman" w:cs="Times New Roman"/>
          <w:sz w:val="24"/>
          <w:szCs w:val="24"/>
        </w:rPr>
        <w:t>,</w:t>
      </w:r>
    </w:p>
    <w:p w14:paraId="62E091F2" w14:textId="6512DB8D" w:rsidR="002176E1" w:rsidRPr="002176E1" w:rsidRDefault="00A03A16" w:rsidP="00ED28B3">
      <w:pPr>
        <w:numPr>
          <w:ilvl w:val="0"/>
          <w:numId w:val="11"/>
        </w:numPr>
        <w:tabs>
          <w:tab w:val="left" w:pos="993"/>
        </w:tabs>
        <w:autoSpaceDE w:val="0"/>
        <w:autoSpaceDN w:val="0"/>
        <w:adjustRightInd w:val="0"/>
        <w:spacing w:after="0" w:line="360" w:lineRule="auto"/>
        <w:ind w:left="0" w:firstLine="709"/>
        <w:contextualSpacing/>
        <w:jc w:val="both"/>
        <w:rPr>
          <w:rFonts w:ascii="Times New Roman" w:hAnsi="Times New Roman"/>
          <w:b/>
          <w:bCs/>
          <w:sz w:val="24"/>
          <w:szCs w:val="24"/>
        </w:rPr>
      </w:pPr>
      <w:r w:rsidRPr="00F300AF">
        <w:rPr>
          <w:rFonts w:ascii="Times New Roman" w:eastAsia="Times New Roman" w:hAnsi="Times New Roman"/>
          <w:sz w:val="24"/>
          <w:szCs w:val="24"/>
          <w:lang w:eastAsia="ru-RU"/>
        </w:rPr>
        <w:t xml:space="preserve">способствовать формированию у обучающихся умений по </w:t>
      </w:r>
      <w:r w:rsidR="002176E1">
        <w:rPr>
          <w:rFonts w:ascii="Times New Roman" w:eastAsia="Times New Roman" w:hAnsi="Times New Roman"/>
          <w:sz w:val="24"/>
          <w:szCs w:val="24"/>
          <w:lang w:eastAsia="ru-RU"/>
        </w:rPr>
        <w:t>организации и экономической оценки анимационных программ</w:t>
      </w:r>
    </w:p>
    <w:p w14:paraId="6DB66E7B" w14:textId="0F9E3ADB" w:rsidR="00A03A16" w:rsidRPr="00F300AF" w:rsidRDefault="002176E1" w:rsidP="00ED28B3">
      <w:pPr>
        <w:numPr>
          <w:ilvl w:val="0"/>
          <w:numId w:val="11"/>
        </w:numPr>
        <w:tabs>
          <w:tab w:val="left" w:pos="993"/>
        </w:tabs>
        <w:autoSpaceDE w:val="0"/>
        <w:autoSpaceDN w:val="0"/>
        <w:adjustRightInd w:val="0"/>
        <w:spacing w:after="0" w:line="360" w:lineRule="auto"/>
        <w:ind w:left="0" w:firstLine="709"/>
        <w:contextualSpacing/>
        <w:jc w:val="both"/>
        <w:rPr>
          <w:rFonts w:ascii="Times New Roman" w:hAnsi="Times New Roman"/>
          <w:b/>
          <w:bCs/>
          <w:sz w:val="24"/>
          <w:szCs w:val="24"/>
        </w:rPr>
      </w:pPr>
      <w:r w:rsidRPr="00F300AF">
        <w:rPr>
          <w:rFonts w:ascii="Times New Roman" w:eastAsia="Times New Roman" w:hAnsi="Times New Roman"/>
          <w:sz w:val="24"/>
          <w:szCs w:val="24"/>
          <w:lang w:eastAsia="ru-RU"/>
        </w:rPr>
        <w:t>способствовать формированию у обучающихся умений</w:t>
      </w:r>
      <w:r>
        <w:rPr>
          <w:rFonts w:ascii="Times New Roman" w:eastAsia="Times New Roman" w:hAnsi="Times New Roman"/>
          <w:sz w:val="24"/>
          <w:szCs w:val="24"/>
          <w:lang w:eastAsia="ru-RU"/>
        </w:rPr>
        <w:t xml:space="preserve"> разрабатывать анимационные программы</w:t>
      </w:r>
      <w:r w:rsidR="00A03A16" w:rsidRPr="00F300AF">
        <w:rPr>
          <w:rFonts w:ascii="Times New Roman" w:eastAsia="Times New Roman" w:hAnsi="Times New Roman"/>
          <w:sz w:val="24"/>
          <w:szCs w:val="24"/>
          <w:lang w:eastAsia="ru-RU"/>
        </w:rPr>
        <w:t>.</w:t>
      </w:r>
    </w:p>
    <w:p w14:paraId="0EEA71A6" w14:textId="5029412C" w:rsidR="00A03A16" w:rsidRDefault="00A03A16" w:rsidP="00ED28B3">
      <w:pPr>
        <w:spacing w:after="0" w:line="360" w:lineRule="auto"/>
        <w:ind w:firstLine="709"/>
        <w:jc w:val="both"/>
        <w:rPr>
          <w:rFonts w:ascii="Times New Roman" w:hAnsi="Times New Roman"/>
          <w:b/>
          <w:sz w:val="24"/>
          <w:szCs w:val="24"/>
        </w:rPr>
      </w:pPr>
    </w:p>
    <w:p w14:paraId="7DB8155C" w14:textId="77777777" w:rsidR="00ED28B3" w:rsidRDefault="00ED28B3">
      <w:pPr>
        <w:rPr>
          <w:rFonts w:ascii="Times New Roman" w:eastAsiaTheme="minorHAnsi" w:hAnsi="Times New Roman" w:cstheme="minorBidi"/>
          <w:b/>
          <w:bCs/>
          <w:sz w:val="24"/>
          <w:szCs w:val="24"/>
        </w:rPr>
      </w:pPr>
      <w:r>
        <w:rPr>
          <w:rFonts w:ascii="Times New Roman" w:hAnsi="Times New Roman"/>
          <w:b/>
          <w:bCs/>
          <w:sz w:val="24"/>
          <w:szCs w:val="24"/>
        </w:rPr>
        <w:br w:type="page"/>
      </w:r>
    </w:p>
    <w:p w14:paraId="39254D45" w14:textId="7A5A8548" w:rsidR="00A03A16" w:rsidRPr="00B96C01" w:rsidRDefault="00A03A16" w:rsidP="00ED28B3">
      <w:pPr>
        <w:pStyle w:val="a4"/>
        <w:autoSpaceDE w:val="0"/>
        <w:autoSpaceDN w:val="0"/>
        <w:adjustRightInd w:val="0"/>
        <w:spacing w:after="0" w:line="360" w:lineRule="auto"/>
        <w:jc w:val="both"/>
        <w:rPr>
          <w:rFonts w:ascii="Times New Roman" w:hAnsi="Times New Roman"/>
          <w:b/>
          <w:bCs/>
          <w:sz w:val="24"/>
          <w:szCs w:val="24"/>
        </w:rPr>
      </w:pPr>
      <w:r w:rsidRPr="00B96C01">
        <w:rPr>
          <w:rFonts w:ascii="Times New Roman" w:hAnsi="Times New Roman"/>
          <w:b/>
          <w:bCs/>
          <w:sz w:val="24"/>
          <w:szCs w:val="24"/>
        </w:rPr>
        <w:lastRenderedPageBreak/>
        <w:t xml:space="preserve">4. Образовательные результаты </w:t>
      </w:r>
    </w:p>
    <w:p w14:paraId="671234EB" w14:textId="77777777" w:rsidR="00A03A16" w:rsidRPr="00B96C01" w:rsidRDefault="00A03A16" w:rsidP="00ED28B3">
      <w:pPr>
        <w:pStyle w:val="a4"/>
        <w:autoSpaceDE w:val="0"/>
        <w:autoSpaceDN w:val="0"/>
        <w:adjustRightInd w:val="0"/>
        <w:spacing w:after="0" w:line="360" w:lineRule="auto"/>
        <w:jc w:val="both"/>
        <w:rPr>
          <w:rFonts w:ascii="Times New Roman" w:hAnsi="Times New Roman"/>
          <w:b/>
          <w:bCs/>
          <w:sz w:val="24"/>
          <w:szCs w:val="24"/>
        </w:rPr>
      </w:pPr>
    </w:p>
    <w:tbl>
      <w:tblPr>
        <w:tblW w:w="5000" w:type="pct"/>
        <w:tblInd w:w="-3" w:type="dxa"/>
        <w:tblLayout w:type="fixed"/>
        <w:tblLook w:val="0000" w:firstRow="0" w:lastRow="0" w:firstColumn="0" w:lastColumn="0" w:noHBand="0" w:noVBand="0"/>
      </w:tblPr>
      <w:tblGrid>
        <w:gridCol w:w="948"/>
        <w:gridCol w:w="1885"/>
        <w:gridCol w:w="1136"/>
        <w:gridCol w:w="1871"/>
        <w:gridCol w:w="2043"/>
        <w:gridCol w:w="1465"/>
      </w:tblGrid>
      <w:tr w:rsidR="00A03A16" w:rsidRPr="00B96C01" w14:paraId="1F5C8123" w14:textId="77777777" w:rsidTr="00A95B5C">
        <w:trPr>
          <w:trHeight w:val="385"/>
        </w:trPr>
        <w:tc>
          <w:tcPr>
            <w:tcW w:w="948" w:type="dxa"/>
            <w:tcBorders>
              <w:top w:val="single" w:sz="2" w:space="0" w:color="000000"/>
              <w:left w:val="single" w:sz="2" w:space="0" w:color="000000"/>
              <w:bottom w:val="single" w:sz="2" w:space="0" w:color="000000"/>
              <w:right w:val="single" w:sz="2" w:space="0" w:color="000000"/>
            </w:tcBorders>
          </w:tcPr>
          <w:p w14:paraId="408507F1" w14:textId="77777777" w:rsidR="00A03A16" w:rsidRPr="00B96C01" w:rsidRDefault="00A03A16" w:rsidP="00A95B5C">
            <w:pPr>
              <w:autoSpaceDE w:val="0"/>
              <w:autoSpaceDN w:val="0"/>
              <w:adjustRightInd w:val="0"/>
              <w:spacing w:after="0" w:line="240" w:lineRule="auto"/>
              <w:jc w:val="both"/>
              <w:rPr>
                <w:rFonts w:ascii="Times New Roman" w:hAnsi="Times New Roman"/>
              </w:rPr>
            </w:pPr>
            <w:r w:rsidRPr="00B96C01">
              <w:rPr>
                <w:rFonts w:ascii="Times New Roman" w:hAnsi="Times New Roman"/>
              </w:rPr>
              <w:t>Код ОР модуля</w:t>
            </w:r>
          </w:p>
        </w:tc>
        <w:tc>
          <w:tcPr>
            <w:tcW w:w="1885" w:type="dxa"/>
            <w:tcBorders>
              <w:top w:val="single" w:sz="2" w:space="0" w:color="000000"/>
              <w:left w:val="single" w:sz="2" w:space="0" w:color="000000"/>
              <w:bottom w:val="single" w:sz="2" w:space="0" w:color="000000"/>
              <w:right w:val="single" w:sz="2" w:space="0" w:color="000000"/>
            </w:tcBorders>
          </w:tcPr>
          <w:p w14:paraId="4A8E89F5" w14:textId="77777777" w:rsidR="00A03A16" w:rsidRPr="00B96C01" w:rsidRDefault="00A03A16" w:rsidP="00A95B5C">
            <w:pPr>
              <w:suppressAutoHyphens/>
              <w:autoSpaceDE w:val="0"/>
              <w:autoSpaceDN w:val="0"/>
              <w:adjustRightInd w:val="0"/>
              <w:spacing w:after="0" w:line="240" w:lineRule="auto"/>
              <w:jc w:val="both"/>
              <w:rPr>
                <w:rFonts w:ascii="Times New Roman" w:hAnsi="Times New Roman"/>
              </w:rPr>
            </w:pPr>
            <w:r w:rsidRPr="00B96C01">
              <w:rPr>
                <w:rFonts w:ascii="Times New Roman" w:hAnsi="Times New Roman"/>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594F5AF0" w14:textId="77777777" w:rsidR="00A03A16" w:rsidRPr="00B96C01" w:rsidRDefault="00A03A16" w:rsidP="00A95B5C">
            <w:pPr>
              <w:autoSpaceDE w:val="0"/>
              <w:autoSpaceDN w:val="0"/>
              <w:adjustRightInd w:val="0"/>
              <w:spacing w:after="0" w:line="240" w:lineRule="auto"/>
              <w:rPr>
                <w:rFonts w:ascii="Times New Roman" w:hAnsi="Times New Roman"/>
              </w:rPr>
            </w:pPr>
            <w:r w:rsidRPr="00B96C01">
              <w:rPr>
                <w:rFonts w:ascii="Times New Roman" w:hAnsi="Times New Roman"/>
              </w:rPr>
              <w:t>Код ОР дисциплины</w:t>
            </w:r>
          </w:p>
        </w:tc>
        <w:tc>
          <w:tcPr>
            <w:tcW w:w="1871" w:type="dxa"/>
            <w:tcBorders>
              <w:top w:val="single" w:sz="2" w:space="0" w:color="000000"/>
              <w:left w:val="single" w:sz="2" w:space="0" w:color="000000"/>
              <w:bottom w:val="single" w:sz="2" w:space="0" w:color="000000"/>
              <w:right w:val="single" w:sz="2" w:space="0" w:color="000000"/>
            </w:tcBorders>
          </w:tcPr>
          <w:p w14:paraId="54608858" w14:textId="77777777" w:rsidR="00A03A16" w:rsidRPr="00B96C01" w:rsidRDefault="00A03A16" w:rsidP="00A95B5C">
            <w:pPr>
              <w:autoSpaceDE w:val="0"/>
              <w:autoSpaceDN w:val="0"/>
              <w:adjustRightInd w:val="0"/>
              <w:spacing w:after="0" w:line="240" w:lineRule="auto"/>
              <w:rPr>
                <w:rFonts w:ascii="Times New Roman" w:hAnsi="Times New Roman"/>
              </w:rPr>
            </w:pPr>
            <w:r w:rsidRPr="00B96C01">
              <w:rPr>
                <w:rFonts w:ascii="Times New Roman" w:hAnsi="Times New Roman"/>
              </w:rPr>
              <w:t>Образовательные результаты дисциплины</w:t>
            </w:r>
          </w:p>
        </w:tc>
        <w:tc>
          <w:tcPr>
            <w:tcW w:w="2043" w:type="dxa"/>
            <w:tcBorders>
              <w:top w:val="single" w:sz="2" w:space="0" w:color="000000"/>
              <w:left w:val="single" w:sz="2" w:space="0" w:color="000000"/>
              <w:bottom w:val="single" w:sz="2" w:space="0" w:color="000000"/>
              <w:right w:val="single" w:sz="2" w:space="0" w:color="000000"/>
            </w:tcBorders>
            <w:shd w:val="clear" w:color="000000" w:fill="FFFFFF"/>
          </w:tcPr>
          <w:p w14:paraId="165B8C09" w14:textId="77777777" w:rsidR="00A03A16" w:rsidRPr="00B96C01" w:rsidRDefault="00A03A16" w:rsidP="00A95B5C">
            <w:pPr>
              <w:autoSpaceDE w:val="0"/>
              <w:autoSpaceDN w:val="0"/>
              <w:adjustRightInd w:val="0"/>
              <w:spacing w:after="0" w:line="240" w:lineRule="auto"/>
              <w:jc w:val="both"/>
              <w:rPr>
                <w:rFonts w:ascii="Times New Roman" w:hAnsi="Times New Roman"/>
              </w:rPr>
            </w:pPr>
            <w:r w:rsidRPr="00B96C01">
              <w:rPr>
                <w:rFonts w:ascii="Times New Roman" w:hAnsi="Times New Roman"/>
              </w:rPr>
              <w:t>Код компетенций ОПОП</w:t>
            </w: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14:paraId="5117F69B" w14:textId="77777777" w:rsidR="00A03A16" w:rsidRPr="00B96C01" w:rsidRDefault="00A03A16" w:rsidP="00A95B5C">
            <w:pPr>
              <w:autoSpaceDE w:val="0"/>
              <w:autoSpaceDN w:val="0"/>
              <w:adjustRightInd w:val="0"/>
              <w:spacing w:after="0" w:line="240" w:lineRule="auto"/>
              <w:jc w:val="both"/>
              <w:rPr>
                <w:rFonts w:ascii="Times New Roman" w:hAnsi="Times New Roman"/>
              </w:rPr>
            </w:pPr>
            <w:r w:rsidRPr="00B96C01">
              <w:rPr>
                <w:rFonts w:ascii="Times New Roman" w:hAnsi="Times New Roman"/>
              </w:rPr>
              <w:t>Средства оценивания ОР</w:t>
            </w:r>
          </w:p>
        </w:tc>
      </w:tr>
      <w:tr w:rsidR="002176E1" w:rsidRPr="00B96C01" w14:paraId="1E535CC0" w14:textId="77777777" w:rsidTr="00A95B5C">
        <w:trPr>
          <w:trHeight w:val="3478"/>
        </w:trPr>
        <w:tc>
          <w:tcPr>
            <w:tcW w:w="948" w:type="dxa"/>
            <w:tcBorders>
              <w:top w:val="single" w:sz="2" w:space="0" w:color="000000"/>
              <w:left w:val="single" w:sz="2" w:space="0" w:color="000000"/>
              <w:bottom w:val="single" w:sz="2" w:space="0" w:color="000000"/>
              <w:right w:val="single" w:sz="2" w:space="0" w:color="000000"/>
            </w:tcBorders>
          </w:tcPr>
          <w:p w14:paraId="6B45D4D2" w14:textId="77777777" w:rsidR="002176E1" w:rsidRPr="00741E33" w:rsidRDefault="002176E1" w:rsidP="002176E1">
            <w:pPr>
              <w:spacing w:after="0" w:line="240" w:lineRule="auto"/>
              <w:jc w:val="both"/>
              <w:rPr>
                <w:rFonts w:ascii="Times New Roman" w:eastAsia="Times New Roman" w:hAnsi="Times New Roman"/>
                <w:sz w:val="24"/>
                <w:szCs w:val="24"/>
                <w:lang w:eastAsia="ru-RU"/>
              </w:rPr>
            </w:pPr>
            <w:r w:rsidRPr="00741E33">
              <w:rPr>
                <w:rFonts w:ascii="Times New Roman" w:eastAsia="Times New Roman" w:hAnsi="Times New Roman"/>
                <w:sz w:val="24"/>
                <w:szCs w:val="24"/>
                <w:lang w:eastAsia="ru-RU"/>
              </w:rPr>
              <w:t>ОР.1</w:t>
            </w:r>
          </w:p>
          <w:p w14:paraId="450CF4D8" w14:textId="77777777" w:rsidR="002176E1" w:rsidRPr="00B96C01" w:rsidRDefault="002176E1" w:rsidP="002176E1">
            <w:pPr>
              <w:spacing w:after="0" w:line="240" w:lineRule="auto"/>
              <w:rPr>
                <w:rFonts w:ascii="Times New Roman" w:hAnsi="Times New Roman"/>
              </w:rPr>
            </w:pPr>
          </w:p>
        </w:tc>
        <w:tc>
          <w:tcPr>
            <w:tcW w:w="1885" w:type="dxa"/>
            <w:tcBorders>
              <w:top w:val="single" w:sz="2" w:space="0" w:color="000000"/>
              <w:left w:val="single" w:sz="2" w:space="0" w:color="000000"/>
              <w:bottom w:val="single" w:sz="2" w:space="0" w:color="000000"/>
              <w:right w:val="single" w:sz="2" w:space="0" w:color="000000"/>
            </w:tcBorders>
          </w:tcPr>
          <w:p w14:paraId="1D19CEE6" w14:textId="06270E44" w:rsidR="002176E1" w:rsidRPr="00B96C01" w:rsidRDefault="002176E1" w:rsidP="002176E1">
            <w:pPr>
              <w:pStyle w:val="a4"/>
              <w:spacing w:after="0" w:line="240" w:lineRule="auto"/>
              <w:ind w:left="0"/>
              <w:rPr>
                <w:rFonts w:ascii="Times New Roman" w:eastAsia="Times New Roman" w:hAnsi="Times New Roman" w:cs="Times New Roman"/>
                <w:sz w:val="24"/>
                <w:szCs w:val="24"/>
                <w:lang w:eastAsia="ru-RU"/>
              </w:rPr>
            </w:pPr>
            <w:r w:rsidRPr="00741E33">
              <w:rPr>
                <w:rFonts w:ascii="Times New Roman" w:eastAsia="Times New Roman" w:hAnsi="Times New Roman"/>
                <w:sz w:val="24"/>
                <w:szCs w:val="24"/>
                <w:lang w:eastAsia="ru-RU"/>
              </w:rPr>
              <w:t xml:space="preserve">Демонстрирует умения </w:t>
            </w:r>
            <w:r>
              <w:rPr>
                <w:rFonts w:ascii="Times New Roman" w:eastAsia="Times New Roman" w:hAnsi="Times New Roman"/>
                <w:sz w:val="24"/>
                <w:szCs w:val="24"/>
                <w:lang w:eastAsia="ru-RU"/>
              </w:rPr>
              <w:t>разрабатывать туристские продукты и осуществлять оценку их качества с учетом целевой аудитории</w:t>
            </w:r>
            <w:r w:rsidRPr="00741E3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условиях ограниченности ресурсов</w:t>
            </w:r>
          </w:p>
        </w:tc>
        <w:tc>
          <w:tcPr>
            <w:tcW w:w="1136" w:type="dxa"/>
            <w:tcBorders>
              <w:top w:val="single" w:sz="2" w:space="0" w:color="000000"/>
              <w:left w:val="single" w:sz="2" w:space="0" w:color="000000"/>
              <w:bottom w:val="single" w:sz="2" w:space="0" w:color="000000"/>
              <w:right w:val="single" w:sz="2" w:space="0" w:color="000000"/>
            </w:tcBorders>
          </w:tcPr>
          <w:p w14:paraId="02230B86" w14:textId="3DF2FD49" w:rsidR="002176E1" w:rsidRPr="00B96C01" w:rsidRDefault="002176E1" w:rsidP="002176E1">
            <w:pPr>
              <w:spacing w:after="0" w:line="240" w:lineRule="auto"/>
              <w:rPr>
                <w:rFonts w:ascii="Times New Roman" w:hAnsi="Times New Roman"/>
                <w:bCs/>
                <w:color w:val="000000"/>
              </w:rPr>
            </w:pPr>
            <w:r w:rsidRPr="00B96C01">
              <w:rPr>
                <w:rFonts w:ascii="Times New Roman" w:hAnsi="Times New Roman"/>
              </w:rPr>
              <w:t>ОР.1</w:t>
            </w:r>
            <w:r w:rsidR="00ED28B3">
              <w:rPr>
                <w:rFonts w:ascii="Times New Roman" w:hAnsi="Times New Roman"/>
              </w:rPr>
              <w:t>.7.1</w:t>
            </w:r>
          </w:p>
        </w:tc>
        <w:tc>
          <w:tcPr>
            <w:tcW w:w="1871" w:type="dxa"/>
            <w:tcBorders>
              <w:top w:val="single" w:sz="2" w:space="0" w:color="000000"/>
              <w:left w:val="single" w:sz="2" w:space="0" w:color="000000"/>
              <w:bottom w:val="single" w:sz="2" w:space="0" w:color="000000"/>
              <w:right w:val="single" w:sz="2" w:space="0" w:color="000000"/>
            </w:tcBorders>
          </w:tcPr>
          <w:p w14:paraId="157DCF7A" w14:textId="4DA4B84C" w:rsidR="002176E1" w:rsidRPr="00B96C01" w:rsidRDefault="002176E1" w:rsidP="002176E1">
            <w:pPr>
              <w:autoSpaceDE w:val="0"/>
              <w:autoSpaceDN w:val="0"/>
              <w:adjustRightInd w:val="0"/>
              <w:spacing w:after="0" w:line="240" w:lineRule="auto"/>
              <w:rPr>
                <w:rFonts w:ascii="Times New Roman" w:hAnsi="Times New Roman"/>
              </w:rPr>
            </w:pPr>
            <w:r w:rsidRPr="00B96C01">
              <w:rPr>
                <w:rFonts w:ascii="Times New Roman" w:hAnsi="Times New Roman"/>
              </w:rPr>
              <w:t xml:space="preserve">Демонстрирует навыки </w:t>
            </w:r>
            <w:r>
              <w:rPr>
                <w:rFonts w:ascii="Times New Roman" w:hAnsi="Times New Roman"/>
              </w:rPr>
              <w:t>оценки и формирования анимационных программ</w:t>
            </w:r>
          </w:p>
        </w:tc>
        <w:tc>
          <w:tcPr>
            <w:tcW w:w="2043" w:type="dxa"/>
            <w:tcBorders>
              <w:top w:val="single" w:sz="2" w:space="0" w:color="000000"/>
              <w:left w:val="single" w:sz="2" w:space="0" w:color="000000"/>
              <w:bottom w:val="single" w:sz="2" w:space="0" w:color="000000"/>
              <w:right w:val="single" w:sz="2" w:space="0" w:color="000000"/>
            </w:tcBorders>
            <w:shd w:val="clear" w:color="auto" w:fill="auto"/>
          </w:tcPr>
          <w:p w14:paraId="168D2CDA" w14:textId="026BD3FB" w:rsidR="002176E1" w:rsidRPr="00B96C01" w:rsidRDefault="002176E1" w:rsidP="002176E1">
            <w:pPr>
              <w:spacing w:after="0" w:line="240" w:lineRule="auto"/>
              <w:rPr>
                <w:rFonts w:ascii="Times New Roman" w:hAnsi="Times New Roman"/>
              </w:rPr>
            </w:pPr>
            <w:r w:rsidRPr="002176E1">
              <w:rPr>
                <w:rFonts w:ascii="Times New Roman" w:hAnsi="Times New Roman"/>
                <w:sz w:val="24"/>
                <w:szCs w:val="24"/>
              </w:rPr>
              <w:t>ПК-2.2 Оценивает эффективность разработанных туристских продуктов</w:t>
            </w: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14:paraId="40FE7426" w14:textId="77777777" w:rsidR="002176E1" w:rsidRPr="00B96C01" w:rsidRDefault="002176E1" w:rsidP="002176E1">
            <w:pPr>
              <w:spacing w:after="0" w:line="240" w:lineRule="auto"/>
              <w:rPr>
                <w:rFonts w:ascii="Times New Roman" w:hAnsi="Times New Roman"/>
              </w:rPr>
            </w:pPr>
            <w:r w:rsidRPr="00B96C01">
              <w:rPr>
                <w:rFonts w:ascii="Times New Roman" w:hAnsi="Times New Roman"/>
              </w:rPr>
              <w:t>Кейс-задание</w:t>
            </w:r>
            <w:r>
              <w:rPr>
                <w:rFonts w:ascii="Times New Roman" w:hAnsi="Times New Roman"/>
              </w:rPr>
              <w:t>, тест</w:t>
            </w:r>
          </w:p>
          <w:p w14:paraId="7CBA9E2F" w14:textId="77777777" w:rsidR="002176E1" w:rsidRPr="00B96C01" w:rsidRDefault="002176E1" w:rsidP="002176E1">
            <w:pPr>
              <w:spacing w:after="0" w:line="240" w:lineRule="auto"/>
              <w:rPr>
                <w:rFonts w:ascii="Times New Roman" w:hAnsi="Times New Roman"/>
              </w:rPr>
            </w:pPr>
          </w:p>
        </w:tc>
      </w:tr>
    </w:tbl>
    <w:p w14:paraId="548D27C2" w14:textId="77777777" w:rsidR="00A03A16" w:rsidRPr="00B96C01" w:rsidRDefault="00A03A16" w:rsidP="00A03A16">
      <w:pPr>
        <w:pStyle w:val="a4"/>
        <w:autoSpaceDE w:val="0"/>
        <w:autoSpaceDN w:val="0"/>
        <w:adjustRightInd w:val="0"/>
        <w:spacing w:after="0" w:line="240" w:lineRule="auto"/>
        <w:jc w:val="both"/>
        <w:rPr>
          <w:rFonts w:ascii="Times New Roman" w:hAnsi="Times New Roman"/>
          <w:b/>
          <w:bCs/>
          <w:sz w:val="24"/>
          <w:szCs w:val="24"/>
        </w:rPr>
      </w:pPr>
      <w:r w:rsidRPr="00B96C01">
        <w:rPr>
          <w:rFonts w:ascii="Times New Roman" w:hAnsi="Times New Roman"/>
          <w:b/>
          <w:bCs/>
          <w:sz w:val="24"/>
          <w:szCs w:val="24"/>
        </w:rPr>
        <w:t>5. Содержание дисциплины</w:t>
      </w:r>
    </w:p>
    <w:p w14:paraId="463B32BD" w14:textId="77777777" w:rsidR="00A03A16" w:rsidRDefault="00A03A16" w:rsidP="00A03A16">
      <w:pPr>
        <w:pStyle w:val="a4"/>
        <w:autoSpaceDE w:val="0"/>
        <w:autoSpaceDN w:val="0"/>
        <w:adjustRightInd w:val="0"/>
        <w:spacing w:after="0" w:line="240" w:lineRule="auto"/>
        <w:jc w:val="both"/>
        <w:rPr>
          <w:rFonts w:ascii="Times New Roman" w:hAnsi="Times New Roman"/>
          <w:bCs/>
          <w:i/>
          <w:sz w:val="24"/>
          <w:szCs w:val="24"/>
        </w:rPr>
      </w:pPr>
      <w:r w:rsidRPr="00B96C01">
        <w:rPr>
          <w:rFonts w:ascii="Times New Roman" w:hAnsi="Times New Roman"/>
          <w:bCs/>
          <w:i/>
          <w:sz w:val="24"/>
          <w:szCs w:val="24"/>
        </w:rPr>
        <w:t>5.1. Тематический план</w:t>
      </w:r>
    </w:p>
    <w:p w14:paraId="681660C3" w14:textId="77777777" w:rsidR="00A03A16" w:rsidRDefault="00A03A16" w:rsidP="00A03A16">
      <w:pPr>
        <w:pStyle w:val="a4"/>
        <w:autoSpaceDE w:val="0"/>
        <w:autoSpaceDN w:val="0"/>
        <w:adjustRightInd w:val="0"/>
        <w:spacing w:after="0" w:line="240" w:lineRule="auto"/>
        <w:jc w:val="both"/>
        <w:rPr>
          <w:rFonts w:ascii="Times New Roman" w:hAnsi="Times New Roman"/>
          <w:bCs/>
          <w:i/>
          <w:sz w:val="24"/>
          <w:szCs w:val="24"/>
        </w:rPr>
      </w:pPr>
    </w:p>
    <w:tbl>
      <w:tblPr>
        <w:tblW w:w="5150" w:type="pct"/>
        <w:tblLayout w:type="fixed"/>
        <w:tblLook w:val="0000" w:firstRow="0" w:lastRow="0" w:firstColumn="0" w:lastColumn="0" w:noHBand="0" w:noVBand="0"/>
      </w:tblPr>
      <w:tblGrid>
        <w:gridCol w:w="2996"/>
        <w:gridCol w:w="557"/>
        <w:gridCol w:w="695"/>
        <w:gridCol w:w="557"/>
        <w:gridCol w:w="695"/>
        <w:gridCol w:w="557"/>
        <w:gridCol w:w="698"/>
        <w:gridCol w:w="969"/>
        <w:gridCol w:w="832"/>
        <w:gridCol w:w="1072"/>
      </w:tblGrid>
      <w:tr w:rsidR="00A03A16" w:rsidRPr="006D775D" w14:paraId="2B49D7B0" w14:textId="77777777" w:rsidTr="00A95B5C">
        <w:trPr>
          <w:trHeight w:val="203"/>
        </w:trPr>
        <w:tc>
          <w:tcPr>
            <w:tcW w:w="2996" w:type="dxa"/>
            <w:vMerge w:val="restart"/>
            <w:tcBorders>
              <w:top w:val="single" w:sz="2" w:space="0" w:color="000000"/>
              <w:left w:val="single" w:sz="2" w:space="0" w:color="000000"/>
              <w:right w:val="single" w:sz="2" w:space="0" w:color="000000"/>
            </w:tcBorders>
          </w:tcPr>
          <w:p w14:paraId="3D8B0C74" w14:textId="77777777" w:rsidR="00A03A16" w:rsidRPr="006D775D"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Наименование темы</w:t>
            </w:r>
          </w:p>
        </w:tc>
        <w:tc>
          <w:tcPr>
            <w:tcW w:w="4728" w:type="dxa"/>
            <w:gridSpan w:val="7"/>
            <w:tcBorders>
              <w:top w:val="single" w:sz="2" w:space="0" w:color="000000"/>
              <w:left w:val="single" w:sz="2" w:space="0" w:color="000000"/>
              <w:bottom w:val="single" w:sz="4" w:space="0" w:color="auto"/>
              <w:right w:val="single" w:sz="2" w:space="0" w:color="000000"/>
            </w:tcBorders>
          </w:tcPr>
          <w:p w14:paraId="1A69A266" w14:textId="77777777" w:rsidR="00A03A16" w:rsidRPr="006D775D"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Контактная работа</w:t>
            </w:r>
          </w:p>
        </w:tc>
        <w:tc>
          <w:tcPr>
            <w:tcW w:w="832" w:type="dxa"/>
            <w:vMerge w:val="restart"/>
            <w:tcBorders>
              <w:top w:val="single" w:sz="2" w:space="0" w:color="000000"/>
              <w:left w:val="single" w:sz="2" w:space="0" w:color="000000"/>
              <w:right w:val="single" w:sz="2" w:space="0" w:color="000000"/>
            </w:tcBorders>
          </w:tcPr>
          <w:p w14:paraId="6187D7E1" w14:textId="77777777" w:rsidR="00A03A16" w:rsidRPr="006D775D"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Самостоятельная работа</w:t>
            </w:r>
          </w:p>
        </w:tc>
        <w:tc>
          <w:tcPr>
            <w:tcW w:w="1072" w:type="dxa"/>
            <w:vMerge w:val="restart"/>
            <w:tcBorders>
              <w:top w:val="single" w:sz="2" w:space="0" w:color="000000"/>
              <w:left w:val="single" w:sz="2" w:space="0" w:color="000000"/>
              <w:right w:val="single" w:sz="2" w:space="0" w:color="000000"/>
            </w:tcBorders>
            <w:shd w:val="clear" w:color="000000" w:fill="FFFFFF"/>
          </w:tcPr>
          <w:p w14:paraId="3371AEC0" w14:textId="77777777" w:rsidR="00A03A16" w:rsidRPr="006D775D"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Всего часов по дисциплине</w:t>
            </w:r>
          </w:p>
        </w:tc>
      </w:tr>
      <w:tr w:rsidR="00A03A16" w:rsidRPr="006D775D" w14:paraId="2859A2BB" w14:textId="77777777" w:rsidTr="00A95B5C">
        <w:trPr>
          <w:trHeight w:val="160"/>
        </w:trPr>
        <w:tc>
          <w:tcPr>
            <w:tcW w:w="2996" w:type="dxa"/>
            <w:vMerge/>
            <w:tcBorders>
              <w:left w:val="single" w:sz="2" w:space="0" w:color="000000"/>
              <w:right w:val="single" w:sz="2" w:space="0" w:color="000000"/>
            </w:tcBorders>
          </w:tcPr>
          <w:p w14:paraId="4AE44FE8" w14:textId="77777777" w:rsidR="00A03A16" w:rsidRPr="006D775D"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759" w:type="dxa"/>
            <w:gridSpan w:val="6"/>
            <w:tcBorders>
              <w:top w:val="single" w:sz="4" w:space="0" w:color="auto"/>
              <w:left w:val="single" w:sz="2" w:space="0" w:color="000000"/>
              <w:right w:val="single" w:sz="2" w:space="0" w:color="000000"/>
            </w:tcBorders>
          </w:tcPr>
          <w:p w14:paraId="33DA505F" w14:textId="77777777" w:rsidR="00A03A16" w:rsidRPr="006D775D"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Аудиторная работа</w:t>
            </w:r>
          </w:p>
        </w:tc>
        <w:tc>
          <w:tcPr>
            <w:tcW w:w="969" w:type="dxa"/>
            <w:vMerge w:val="restart"/>
            <w:tcBorders>
              <w:top w:val="single" w:sz="2" w:space="0" w:color="000000"/>
              <w:left w:val="single" w:sz="2" w:space="0" w:color="000000"/>
              <w:right w:val="single" w:sz="2" w:space="0" w:color="000000"/>
            </w:tcBorders>
            <w:shd w:val="clear" w:color="000000" w:fill="FFFFFF"/>
          </w:tcPr>
          <w:p w14:paraId="594A253A" w14:textId="77777777" w:rsidR="00A03A16" w:rsidRPr="006D775D" w:rsidRDefault="00A03A16" w:rsidP="00A95B5C">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Контактная СР </w:t>
            </w:r>
          </w:p>
          <w:p w14:paraId="0C82FE4F" w14:textId="77777777" w:rsidR="00A03A16" w:rsidRPr="006D775D" w:rsidRDefault="00A03A16" w:rsidP="00A95B5C">
            <w:pPr>
              <w:tabs>
                <w:tab w:val="left" w:pos="814"/>
              </w:tabs>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 xml:space="preserve">(в т.ч. </w:t>
            </w:r>
          </w:p>
          <w:p w14:paraId="1862E72E" w14:textId="77777777" w:rsidR="00A03A16" w:rsidRPr="006D775D"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в ЭИОС)</w:t>
            </w:r>
          </w:p>
        </w:tc>
        <w:tc>
          <w:tcPr>
            <w:tcW w:w="832" w:type="dxa"/>
            <w:vMerge/>
            <w:tcBorders>
              <w:left w:val="single" w:sz="2" w:space="0" w:color="000000"/>
              <w:right w:val="single" w:sz="2" w:space="0" w:color="000000"/>
            </w:tcBorders>
          </w:tcPr>
          <w:p w14:paraId="254B9852" w14:textId="77777777" w:rsidR="00A03A16" w:rsidRPr="006D775D"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2" w:type="dxa"/>
            <w:vMerge/>
            <w:tcBorders>
              <w:left w:val="single" w:sz="2" w:space="0" w:color="000000"/>
              <w:right w:val="single" w:sz="2" w:space="0" w:color="000000"/>
            </w:tcBorders>
            <w:shd w:val="clear" w:color="000000" w:fill="FFFFFF"/>
          </w:tcPr>
          <w:p w14:paraId="601F35A3" w14:textId="77777777" w:rsidR="00A03A16" w:rsidRPr="006D775D"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A03A16" w:rsidRPr="006D775D" w14:paraId="2DF27CA1" w14:textId="77777777" w:rsidTr="00A95B5C">
        <w:trPr>
          <w:cantSplit/>
          <w:trHeight w:val="1856"/>
        </w:trPr>
        <w:tc>
          <w:tcPr>
            <w:tcW w:w="2996" w:type="dxa"/>
            <w:vMerge/>
            <w:tcBorders>
              <w:left w:val="single" w:sz="2" w:space="0" w:color="000000"/>
              <w:bottom w:val="single" w:sz="2" w:space="0" w:color="000000"/>
              <w:right w:val="single" w:sz="2" w:space="0" w:color="000000"/>
            </w:tcBorders>
            <w:vAlign w:val="center"/>
          </w:tcPr>
          <w:p w14:paraId="11C4A4B9" w14:textId="77777777" w:rsidR="00A03A16" w:rsidRPr="006D775D" w:rsidRDefault="00A03A16" w:rsidP="00A95B5C">
            <w:pPr>
              <w:autoSpaceDE w:val="0"/>
              <w:autoSpaceDN w:val="0"/>
              <w:adjustRightInd w:val="0"/>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3FEFF6F1" w14:textId="77777777" w:rsidR="00A03A16" w:rsidRPr="006D775D" w:rsidRDefault="00A03A16" w:rsidP="00A95B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Лекции</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73E15C0E" w14:textId="77777777" w:rsidR="00A03A16" w:rsidRPr="006D775D" w:rsidRDefault="00A03A16" w:rsidP="00A95B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2795837E" w14:textId="77777777" w:rsidR="00A03A16" w:rsidRPr="006D775D" w:rsidRDefault="00A03A16" w:rsidP="00A95B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Семинары</w:t>
            </w:r>
          </w:p>
        </w:tc>
        <w:tc>
          <w:tcPr>
            <w:tcW w:w="695" w:type="dxa"/>
            <w:tcBorders>
              <w:top w:val="single" w:sz="2" w:space="0" w:color="000000"/>
              <w:left w:val="single" w:sz="2" w:space="0" w:color="000000"/>
              <w:bottom w:val="single" w:sz="2" w:space="0" w:color="000000"/>
              <w:right w:val="single" w:sz="2" w:space="0" w:color="000000"/>
            </w:tcBorders>
            <w:textDirection w:val="btLr"/>
          </w:tcPr>
          <w:p w14:paraId="2DE23CBC" w14:textId="77777777" w:rsidR="00A03A16" w:rsidRPr="006D775D" w:rsidRDefault="00A03A16" w:rsidP="00A95B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5B40C878" w14:textId="77777777" w:rsidR="00A03A16" w:rsidRPr="006D775D" w:rsidRDefault="00A03A16" w:rsidP="00A95B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Лабораторные</w:t>
            </w:r>
          </w:p>
        </w:tc>
        <w:tc>
          <w:tcPr>
            <w:tcW w:w="698" w:type="dxa"/>
            <w:tcBorders>
              <w:top w:val="single" w:sz="2" w:space="0" w:color="000000"/>
              <w:left w:val="single" w:sz="2" w:space="0" w:color="000000"/>
              <w:bottom w:val="single" w:sz="2" w:space="0" w:color="000000"/>
              <w:right w:val="single" w:sz="2" w:space="0" w:color="000000"/>
            </w:tcBorders>
            <w:textDirection w:val="btLr"/>
          </w:tcPr>
          <w:p w14:paraId="5F578B11" w14:textId="77777777" w:rsidR="00A03A16" w:rsidRPr="006D775D" w:rsidRDefault="00A03A16" w:rsidP="00A95B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D775D">
              <w:rPr>
                <w:rFonts w:ascii="Times New Roman" w:eastAsia="Times New Roman" w:hAnsi="Times New Roman"/>
                <w:sz w:val="24"/>
                <w:szCs w:val="24"/>
                <w:lang w:eastAsia="ru-RU"/>
              </w:rPr>
              <w:t>Практическая подготовка</w:t>
            </w:r>
          </w:p>
        </w:tc>
        <w:tc>
          <w:tcPr>
            <w:tcW w:w="969" w:type="dxa"/>
            <w:vMerge/>
            <w:tcBorders>
              <w:left w:val="single" w:sz="2" w:space="0" w:color="000000"/>
              <w:bottom w:val="single" w:sz="2" w:space="0" w:color="000000"/>
              <w:right w:val="single" w:sz="2" w:space="0" w:color="000000"/>
            </w:tcBorders>
            <w:shd w:val="clear" w:color="000000" w:fill="FFFFFF"/>
          </w:tcPr>
          <w:p w14:paraId="3C7F0576" w14:textId="77777777" w:rsidR="00A03A16" w:rsidRPr="006D775D" w:rsidRDefault="00A03A16" w:rsidP="00A95B5C">
            <w:pPr>
              <w:autoSpaceDE w:val="0"/>
              <w:autoSpaceDN w:val="0"/>
              <w:adjustRightInd w:val="0"/>
              <w:rPr>
                <w:rFonts w:ascii="Times New Roman" w:eastAsia="Times New Roman" w:hAnsi="Times New Roman"/>
                <w:sz w:val="24"/>
                <w:szCs w:val="24"/>
                <w:lang w:eastAsia="ru-RU"/>
              </w:rPr>
            </w:pPr>
          </w:p>
        </w:tc>
        <w:tc>
          <w:tcPr>
            <w:tcW w:w="832" w:type="dxa"/>
            <w:tcBorders>
              <w:left w:val="single" w:sz="2" w:space="0" w:color="000000"/>
              <w:bottom w:val="single" w:sz="2" w:space="0" w:color="000000"/>
              <w:right w:val="single" w:sz="2" w:space="0" w:color="000000"/>
            </w:tcBorders>
            <w:shd w:val="clear" w:color="000000" w:fill="FFFFFF"/>
            <w:vAlign w:val="center"/>
          </w:tcPr>
          <w:p w14:paraId="70014420" w14:textId="77777777" w:rsidR="00A03A16" w:rsidRPr="006D775D" w:rsidRDefault="00A03A16" w:rsidP="00A95B5C">
            <w:pPr>
              <w:autoSpaceDE w:val="0"/>
              <w:autoSpaceDN w:val="0"/>
              <w:adjustRightInd w:val="0"/>
              <w:rPr>
                <w:rFonts w:ascii="Times New Roman" w:eastAsia="Times New Roman" w:hAnsi="Times New Roman"/>
                <w:sz w:val="24"/>
                <w:szCs w:val="24"/>
                <w:lang w:eastAsia="ru-RU"/>
              </w:rPr>
            </w:pPr>
          </w:p>
        </w:tc>
        <w:tc>
          <w:tcPr>
            <w:tcW w:w="1072" w:type="dxa"/>
            <w:tcBorders>
              <w:left w:val="single" w:sz="2" w:space="0" w:color="000000"/>
              <w:bottom w:val="single" w:sz="2" w:space="0" w:color="000000"/>
              <w:right w:val="single" w:sz="2" w:space="0" w:color="000000"/>
            </w:tcBorders>
            <w:shd w:val="clear" w:color="000000" w:fill="FFFFFF"/>
            <w:vAlign w:val="center"/>
          </w:tcPr>
          <w:p w14:paraId="7B9F6BAB" w14:textId="77777777" w:rsidR="00A03A16" w:rsidRPr="006D775D" w:rsidRDefault="00A03A16" w:rsidP="00A95B5C">
            <w:pPr>
              <w:autoSpaceDE w:val="0"/>
              <w:autoSpaceDN w:val="0"/>
              <w:adjustRightInd w:val="0"/>
              <w:rPr>
                <w:rFonts w:ascii="Times New Roman" w:eastAsia="Times New Roman" w:hAnsi="Times New Roman"/>
                <w:sz w:val="24"/>
                <w:szCs w:val="24"/>
                <w:lang w:eastAsia="ru-RU"/>
              </w:rPr>
            </w:pPr>
          </w:p>
        </w:tc>
      </w:tr>
      <w:tr w:rsidR="00A03A16" w:rsidRPr="006D775D" w14:paraId="3D541BF3" w14:textId="77777777" w:rsidTr="00A95B5C">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4AA3E98E" w14:textId="24A80221" w:rsidR="00A03A16" w:rsidRPr="006D775D" w:rsidRDefault="00A03A16" w:rsidP="00A95B5C">
            <w:pPr>
              <w:autoSpaceDE w:val="0"/>
              <w:autoSpaceDN w:val="0"/>
              <w:adjustRightInd w:val="0"/>
              <w:spacing w:after="0" w:line="240" w:lineRule="auto"/>
              <w:jc w:val="both"/>
              <w:rPr>
                <w:rFonts w:ascii="Times New Roman" w:eastAsia="Times New Roman" w:hAnsi="Times New Roman"/>
                <w:sz w:val="24"/>
                <w:szCs w:val="24"/>
                <w:lang w:eastAsia="ru-RU"/>
              </w:rPr>
            </w:pPr>
            <w:r w:rsidRPr="00B96C01">
              <w:rPr>
                <w:rFonts w:ascii="Times New Roman" w:hAnsi="Times New Roman"/>
                <w:b/>
                <w:bCs/>
                <w:sz w:val="24"/>
                <w:szCs w:val="24"/>
              </w:rPr>
              <w:t xml:space="preserve">Раздел 1. </w:t>
            </w:r>
            <w:r w:rsidR="002176E1">
              <w:rPr>
                <w:rFonts w:ascii="Times New Roman" w:hAnsi="Times New Roman"/>
                <w:b/>
                <w:color w:val="000000"/>
                <w:sz w:val="24"/>
                <w:szCs w:val="24"/>
              </w:rPr>
              <w:t>Введение в анимационную деятельность</w:t>
            </w:r>
          </w:p>
        </w:tc>
        <w:tc>
          <w:tcPr>
            <w:tcW w:w="557" w:type="dxa"/>
            <w:tcBorders>
              <w:top w:val="single" w:sz="2" w:space="0" w:color="000000"/>
              <w:left w:val="single" w:sz="2" w:space="0" w:color="000000"/>
              <w:bottom w:val="single" w:sz="2" w:space="0" w:color="000000"/>
              <w:right w:val="single" w:sz="2" w:space="0" w:color="000000"/>
            </w:tcBorders>
            <w:vAlign w:val="center"/>
          </w:tcPr>
          <w:p w14:paraId="0D43C7DA" w14:textId="77777777" w:rsidR="00A03A16" w:rsidRPr="00A808A4"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7C56B2CF"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516AD61"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w:t>
            </w:r>
          </w:p>
        </w:tc>
        <w:tc>
          <w:tcPr>
            <w:tcW w:w="695" w:type="dxa"/>
            <w:tcBorders>
              <w:top w:val="single" w:sz="2" w:space="0" w:color="000000"/>
              <w:left w:val="single" w:sz="2" w:space="0" w:color="000000"/>
              <w:bottom w:val="single" w:sz="2" w:space="0" w:color="000000"/>
              <w:right w:val="single" w:sz="2" w:space="0" w:color="000000"/>
            </w:tcBorders>
            <w:vAlign w:val="center"/>
          </w:tcPr>
          <w:p w14:paraId="72063794"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38F24B2"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557FAB49"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DAFBA5" w14:textId="13AD9A92" w:rsidR="00A03A16" w:rsidRPr="00DC5883" w:rsidRDefault="002176E1"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F4A089" w14:textId="166F70F4" w:rsidR="00A03A16" w:rsidRPr="006633B8" w:rsidRDefault="002176E1"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40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BF9F6E"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52</w:t>
            </w:r>
          </w:p>
        </w:tc>
      </w:tr>
      <w:tr w:rsidR="00A03A16" w:rsidRPr="006D775D" w14:paraId="086947B7" w14:textId="77777777" w:rsidTr="00A95B5C">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5EC0FCB6" w14:textId="78FBA72A" w:rsidR="00A03A16" w:rsidRPr="006D775D" w:rsidRDefault="00A03A16" w:rsidP="002176E1">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 xml:space="preserve">Тема 1.1. </w:t>
            </w:r>
            <w:r w:rsidR="002176E1">
              <w:rPr>
                <w:rFonts w:ascii="Times New Roman" w:hAnsi="Times New Roman"/>
                <w:sz w:val="24"/>
                <w:szCs w:val="24"/>
              </w:rPr>
              <w:t>О</w:t>
            </w:r>
            <w:r w:rsidR="002176E1" w:rsidRPr="002176E1">
              <w:rPr>
                <w:rFonts w:ascii="Times New Roman" w:hAnsi="Times New Roman"/>
                <w:sz w:val="24"/>
                <w:szCs w:val="24"/>
              </w:rPr>
              <w:t>сновы</w:t>
            </w:r>
            <w:r w:rsidR="002176E1">
              <w:rPr>
                <w:rFonts w:ascii="Times New Roman" w:hAnsi="Times New Roman"/>
                <w:sz w:val="24"/>
                <w:szCs w:val="24"/>
              </w:rPr>
              <w:t xml:space="preserve"> </w:t>
            </w:r>
            <w:r w:rsidR="002176E1" w:rsidRPr="002176E1">
              <w:rPr>
                <w:rFonts w:ascii="Times New Roman" w:hAnsi="Times New Roman"/>
                <w:sz w:val="24"/>
                <w:szCs w:val="24"/>
              </w:rPr>
              <w:t>анимации и анимационной</w:t>
            </w:r>
            <w:r w:rsidR="002176E1">
              <w:rPr>
                <w:rFonts w:ascii="Times New Roman" w:hAnsi="Times New Roman"/>
                <w:sz w:val="24"/>
                <w:szCs w:val="24"/>
              </w:rPr>
              <w:t xml:space="preserve"> </w:t>
            </w:r>
            <w:r w:rsidR="002176E1" w:rsidRPr="002176E1">
              <w:rPr>
                <w:rFonts w:ascii="Times New Roman" w:hAnsi="Times New Roman"/>
                <w:sz w:val="24"/>
                <w:szCs w:val="24"/>
              </w:rPr>
              <w:t>деятельности</w:t>
            </w:r>
          </w:p>
        </w:tc>
        <w:tc>
          <w:tcPr>
            <w:tcW w:w="557" w:type="dxa"/>
            <w:tcBorders>
              <w:top w:val="single" w:sz="2" w:space="0" w:color="000000"/>
              <w:left w:val="single" w:sz="2" w:space="0" w:color="000000"/>
              <w:bottom w:val="single" w:sz="2" w:space="0" w:color="000000"/>
              <w:right w:val="single" w:sz="2" w:space="0" w:color="000000"/>
            </w:tcBorders>
            <w:vAlign w:val="center"/>
          </w:tcPr>
          <w:p w14:paraId="2CABBE3D"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53AE081F"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67A5E8F"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2F8A70DD"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D188AC0"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618FD7FE"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5E0902"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8C747B" w14:textId="33036748" w:rsidR="00A03A16" w:rsidRPr="006633B8" w:rsidRDefault="002176E1"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5D7BF5" w14:textId="1B807A0D"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2176E1">
              <w:rPr>
                <w:rFonts w:ascii="Times New Roman" w:eastAsia="Times New Roman" w:hAnsi="Times New Roman"/>
                <w:sz w:val="24"/>
                <w:szCs w:val="24"/>
                <w:lang w:eastAsia="ru-RU"/>
              </w:rPr>
              <w:t>6</w:t>
            </w:r>
          </w:p>
        </w:tc>
      </w:tr>
      <w:tr w:rsidR="00A03A16" w:rsidRPr="006D775D" w14:paraId="7D812FE1" w14:textId="77777777" w:rsidTr="00A95B5C">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49F0E590" w14:textId="40D3C3CA" w:rsidR="00A03A16" w:rsidRPr="006D775D" w:rsidRDefault="00A03A16" w:rsidP="002176E1">
            <w:pPr>
              <w:shd w:val="clear" w:color="auto" w:fill="FFFFFF"/>
              <w:spacing w:after="0" w:line="240" w:lineRule="auto"/>
              <w:jc w:val="both"/>
              <w:rPr>
                <w:rFonts w:ascii="Times New Roman" w:eastAsia="Times New Roman" w:hAnsi="Times New Roman"/>
                <w:bCs/>
                <w:sz w:val="24"/>
                <w:szCs w:val="24"/>
                <w:lang w:eastAsia="ru-RU"/>
              </w:rPr>
            </w:pPr>
            <w:r w:rsidRPr="00B96C01">
              <w:rPr>
                <w:rFonts w:ascii="Times New Roman" w:hAnsi="Times New Roman"/>
                <w:sz w:val="24"/>
                <w:szCs w:val="24"/>
              </w:rPr>
              <w:t xml:space="preserve">Тема 1.2. </w:t>
            </w:r>
            <w:r w:rsidR="002176E1" w:rsidRPr="002176E1">
              <w:rPr>
                <w:rFonts w:ascii="Times New Roman" w:hAnsi="Times New Roman"/>
                <w:sz w:val="24"/>
                <w:szCs w:val="24"/>
              </w:rPr>
              <w:t>Индустрия развлечений и</w:t>
            </w:r>
            <w:r w:rsidR="002176E1">
              <w:rPr>
                <w:rFonts w:ascii="Times New Roman" w:hAnsi="Times New Roman"/>
                <w:sz w:val="24"/>
                <w:szCs w:val="24"/>
              </w:rPr>
              <w:t xml:space="preserve"> </w:t>
            </w:r>
            <w:r w:rsidR="002176E1" w:rsidRPr="002176E1">
              <w:rPr>
                <w:rFonts w:ascii="Times New Roman" w:hAnsi="Times New Roman"/>
                <w:sz w:val="24"/>
                <w:szCs w:val="24"/>
              </w:rPr>
              <w:t>отдыха в гостиницах,</w:t>
            </w:r>
            <w:r w:rsidR="002176E1">
              <w:rPr>
                <w:rFonts w:ascii="Times New Roman" w:hAnsi="Times New Roman"/>
                <w:sz w:val="24"/>
                <w:szCs w:val="24"/>
              </w:rPr>
              <w:t xml:space="preserve"> </w:t>
            </w:r>
            <w:r w:rsidR="002176E1" w:rsidRPr="002176E1">
              <w:rPr>
                <w:rFonts w:ascii="Times New Roman" w:hAnsi="Times New Roman"/>
                <w:sz w:val="24"/>
                <w:szCs w:val="24"/>
              </w:rPr>
              <w:t>ресторанах, на транспорте.</w:t>
            </w:r>
          </w:p>
        </w:tc>
        <w:tc>
          <w:tcPr>
            <w:tcW w:w="557" w:type="dxa"/>
            <w:tcBorders>
              <w:top w:val="single" w:sz="2" w:space="0" w:color="000000"/>
              <w:left w:val="single" w:sz="2" w:space="0" w:color="000000"/>
              <w:bottom w:val="single" w:sz="2" w:space="0" w:color="000000"/>
              <w:right w:val="single" w:sz="2" w:space="0" w:color="000000"/>
            </w:tcBorders>
            <w:vAlign w:val="center"/>
          </w:tcPr>
          <w:p w14:paraId="39A393FD"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5371201C"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5E9ABC9"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60702126"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8B4948F"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52B3FF0D"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4C6C0A" w14:textId="13CC80A6" w:rsidR="00A03A16" w:rsidRPr="006633B8" w:rsidRDefault="002176E1"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D99F10"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B80414" w14:textId="788776D5" w:rsidR="00A03A16" w:rsidRPr="006633B8" w:rsidRDefault="002176E1"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A03A16" w:rsidRPr="006D775D" w14:paraId="12F09EC3" w14:textId="77777777" w:rsidTr="00A95B5C">
        <w:trPr>
          <w:trHeight w:val="1"/>
        </w:trPr>
        <w:tc>
          <w:tcPr>
            <w:tcW w:w="2996" w:type="dxa"/>
            <w:tcBorders>
              <w:top w:val="single" w:sz="2" w:space="0" w:color="000000"/>
              <w:left w:val="single" w:sz="2" w:space="0" w:color="000000"/>
              <w:bottom w:val="single" w:sz="2" w:space="0" w:color="000000"/>
              <w:right w:val="single" w:sz="2" w:space="0" w:color="000000"/>
            </w:tcBorders>
            <w:vAlign w:val="center"/>
          </w:tcPr>
          <w:p w14:paraId="6016C8EA" w14:textId="1DD4E0F1" w:rsidR="00A03A16" w:rsidRPr="006D775D" w:rsidRDefault="00A03A16" w:rsidP="00A95B5C">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b/>
                <w:bCs/>
                <w:sz w:val="24"/>
                <w:szCs w:val="24"/>
              </w:rPr>
              <w:t xml:space="preserve">Раздел 2. </w:t>
            </w:r>
            <w:r w:rsidR="002176E1">
              <w:rPr>
                <w:rFonts w:ascii="Times New Roman" w:hAnsi="Times New Roman"/>
                <w:b/>
                <w:sz w:val="24"/>
                <w:szCs w:val="24"/>
              </w:rPr>
              <w:t>Анимационные программы и их экономическое обоснование</w:t>
            </w:r>
          </w:p>
        </w:tc>
        <w:tc>
          <w:tcPr>
            <w:tcW w:w="557" w:type="dxa"/>
            <w:tcBorders>
              <w:top w:val="single" w:sz="2" w:space="0" w:color="000000"/>
              <w:left w:val="single" w:sz="2" w:space="0" w:color="000000"/>
              <w:bottom w:val="single" w:sz="2" w:space="0" w:color="000000"/>
              <w:right w:val="single" w:sz="2" w:space="0" w:color="000000"/>
            </w:tcBorders>
            <w:vAlign w:val="center"/>
          </w:tcPr>
          <w:p w14:paraId="6526B4B6"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18EFA60D"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CC204D5"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hAnsi="Times New Roman"/>
                <w:b/>
                <w:bCs/>
                <w:sz w:val="24"/>
                <w:szCs w:val="24"/>
              </w:rPr>
              <w:t>10</w:t>
            </w:r>
          </w:p>
        </w:tc>
        <w:tc>
          <w:tcPr>
            <w:tcW w:w="695" w:type="dxa"/>
            <w:tcBorders>
              <w:top w:val="single" w:sz="2" w:space="0" w:color="000000"/>
              <w:left w:val="single" w:sz="2" w:space="0" w:color="000000"/>
              <w:bottom w:val="single" w:sz="2" w:space="0" w:color="000000"/>
              <w:right w:val="single" w:sz="2" w:space="0" w:color="000000"/>
            </w:tcBorders>
            <w:vAlign w:val="center"/>
          </w:tcPr>
          <w:p w14:paraId="7A403D7C"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D83C3A6"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12F565B0"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4AD51F"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DEEB57"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hAnsi="Times New Roman"/>
                <w:b/>
                <w:bCs/>
                <w:sz w:val="24"/>
                <w:szCs w:val="24"/>
              </w:rPr>
              <w:t>40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F743CA"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56</w:t>
            </w:r>
          </w:p>
        </w:tc>
      </w:tr>
      <w:tr w:rsidR="00A03A16" w:rsidRPr="006D775D" w14:paraId="377CAD62" w14:textId="77777777" w:rsidTr="00A95B5C">
        <w:trPr>
          <w:trHeight w:val="1"/>
        </w:trPr>
        <w:tc>
          <w:tcPr>
            <w:tcW w:w="2996" w:type="dxa"/>
            <w:tcBorders>
              <w:top w:val="single" w:sz="2" w:space="0" w:color="000000"/>
              <w:left w:val="single" w:sz="2" w:space="0" w:color="000000"/>
              <w:bottom w:val="single" w:sz="2" w:space="0" w:color="000000"/>
              <w:right w:val="single" w:sz="2" w:space="0" w:color="000000"/>
            </w:tcBorders>
          </w:tcPr>
          <w:p w14:paraId="3407546A" w14:textId="3328E9F1" w:rsidR="00A03A16" w:rsidRPr="006D775D" w:rsidRDefault="00A03A16" w:rsidP="002176E1">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 xml:space="preserve">Тема 2.1. </w:t>
            </w:r>
            <w:r w:rsidR="002176E1" w:rsidRPr="002176E1">
              <w:rPr>
                <w:rFonts w:ascii="Times New Roman" w:hAnsi="Times New Roman"/>
                <w:sz w:val="24"/>
                <w:szCs w:val="24"/>
              </w:rPr>
              <w:t>Внедрение анимации в</w:t>
            </w:r>
            <w:r w:rsidR="002176E1">
              <w:rPr>
                <w:rFonts w:ascii="Times New Roman" w:hAnsi="Times New Roman"/>
                <w:sz w:val="24"/>
                <w:szCs w:val="24"/>
              </w:rPr>
              <w:t xml:space="preserve"> </w:t>
            </w:r>
            <w:r w:rsidR="002176E1" w:rsidRPr="002176E1">
              <w:rPr>
                <w:rFonts w:ascii="Times New Roman" w:hAnsi="Times New Roman"/>
                <w:sz w:val="24"/>
                <w:szCs w:val="24"/>
              </w:rPr>
              <w:t>организационную</w:t>
            </w:r>
            <w:r w:rsidR="002176E1">
              <w:rPr>
                <w:rFonts w:ascii="Times New Roman" w:hAnsi="Times New Roman"/>
                <w:sz w:val="24"/>
                <w:szCs w:val="24"/>
              </w:rPr>
              <w:t xml:space="preserve"> </w:t>
            </w:r>
            <w:r w:rsidR="002176E1" w:rsidRPr="002176E1">
              <w:rPr>
                <w:rFonts w:ascii="Times New Roman" w:hAnsi="Times New Roman"/>
                <w:sz w:val="24"/>
                <w:szCs w:val="24"/>
              </w:rPr>
              <w:lastRenderedPageBreak/>
              <w:t>структуру туристского</w:t>
            </w:r>
            <w:r w:rsidR="002176E1">
              <w:rPr>
                <w:rFonts w:ascii="Times New Roman" w:hAnsi="Times New Roman"/>
                <w:sz w:val="24"/>
                <w:szCs w:val="24"/>
              </w:rPr>
              <w:t xml:space="preserve"> </w:t>
            </w:r>
            <w:r w:rsidR="002176E1" w:rsidRPr="002176E1">
              <w:rPr>
                <w:rFonts w:ascii="Times New Roman" w:hAnsi="Times New Roman"/>
                <w:sz w:val="24"/>
                <w:szCs w:val="24"/>
              </w:rPr>
              <w:t>объекта</w:t>
            </w:r>
          </w:p>
        </w:tc>
        <w:tc>
          <w:tcPr>
            <w:tcW w:w="557" w:type="dxa"/>
            <w:tcBorders>
              <w:top w:val="single" w:sz="2" w:space="0" w:color="000000"/>
              <w:left w:val="single" w:sz="2" w:space="0" w:color="000000"/>
              <w:bottom w:val="single" w:sz="2" w:space="0" w:color="000000"/>
              <w:right w:val="single" w:sz="2" w:space="0" w:color="000000"/>
            </w:tcBorders>
            <w:vAlign w:val="center"/>
          </w:tcPr>
          <w:p w14:paraId="183E3B7B"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267C9069"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3BCE4DD"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w:t>
            </w:r>
          </w:p>
        </w:tc>
        <w:tc>
          <w:tcPr>
            <w:tcW w:w="695" w:type="dxa"/>
            <w:tcBorders>
              <w:top w:val="single" w:sz="2" w:space="0" w:color="000000"/>
              <w:left w:val="single" w:sz="2" w:space="0" w:color="000000"/>
              <w:bottom w:val="single" w:sz="2" w:space="0" w:color="000000"/>
              <w:right w:val="single" w:sz="2" w:space="0" w:color="000000"/>
            </w:tcBorders>
            <w:vAlign w:val="center"/>
          </w:tcPr>
          <w:p w14:paraId="50A4A828"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7D3F75F"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79C5E67A"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27D6E6"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6C03B4"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D6FB8A"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A03A16" w:rsidRPr="006D775D" w14:paraId="0BCC0D9F" w14:textId="77777777" w:rsidTr="00A95B5C">
        <w:trPr>
          <w:trHeight w:val="1"/>
        </w:trPr>
        <w:tc>
          <w:tcPr>
            <w:tcW w:w="2996" w:type="dxa"/>
            <w:tcBorders>
              <w:top w:val="single" w:sz="2" w:space="0" w:color="000000"/>
              <w:left w:val="single" w:sz="2" w:space="0" w:color="000000"/>
              <w:bottom w:val="single" w:sz="2" w:space="0" w:color="000000"/>
              <w:right w:val="single" w:sz="2" w:space="0" w:color="000000"/>
            </w:tcBorders>
          </w:tcPr>
          <w:p w14:paraId="451450AF" w14:textId="2ADBF811" w:rsidR="00A03A16" w:rsidRPr="001C14CF" w:rsidRDefault="00A03A16" w:rsidP="002176E1">
            <w:pPr>
              <w:autoSpaceDE w:val="0"/>
              <w:autoSpaceDN w:val="0"/>
              <w:adjustRightInd w:val="0"/>
              <w:spacing w:after="0" w:line="240" w:lineRule="auto"/>
              <w:rPr>
                <w:rFonts w:ascii="Times New Roman" w:eastAsia="Times New Roman" w:hAnsi="Times New Roman"/>
                <w:sz w:val="24"/>
                <w:szCs w:val="24"/>
                <w:lang w:eastAsia="ru-RU"/>
              </w:rPr>
            </w:pPr>
            <w:r w:rsidRPr="00B96C01">
              <w:rPr>
                <w:rFonts w:ascii="Times New Roman" w:hAnsi="Times New Roman"/>
                <w:sz w:val="24"/>
                <w:szCs w:val="24"/>
              </w:rPr>
              <w:t>Тема 2.2.</w:t>
            </w:r>
            <w:r w:rsidRPr="00B96C01">
              <w:t xml:space="preserve"> </w:t>
            </w:r>
            <w:r w:rsidR="002176E1" w:rsidRPr="002176E1">
              <w:rPr>
                <w:rFonts w:ascii="Times New Roman" w:hAnsi="Times New Roman"/>
                <w:sz w:val="24"/>
                <w:szCs w:val="24"/>
              </w:rPr>
              <w:t>Экономическое</w:t>
            </w:r>
            <w:r w:rsidR="002176E1">
              <w:rPr>
                <w:rFonts w:ascii="Times New Roman" w:hAnsi="Times New Roman"/>
                <w:sz w:val="24"/>
                <w:szCs w:val="24"/>
              </w:rPr>
              <w:t xml:space="preserve"> о</w:t>
            </w:r>
            <w:r w:rsidR="002176E1" w:rsidRPr="002176E1">
              <w:rPr>
                <w:rFonts w:ascii="Times New Roman" w:hAnsi="Times New Roman"/>
                <w:sz w:val="24"/>
                <w:szCs w:val="24"/>
              </w:rPr>
              <w:t>боснование</w:t>
            </w:r>
            <w:r w:rsidR="002176E1">
              <w:rPr>
                <w:rFonts w:ascii="Times New Roman" w:hAnsi="Times New Roman"/>
                <w:sz w:val="24"/>
                <w:szCs w:val="24"/>
              </w:rPr>
              <w:t xml:space="preserve"> </w:t>
            </w:r>
            <w:r w:rsidR="002176E1" w:rsidRPr="002176E1">
              <w:rPr>
                <w:rFonts w:ascii="Times New Roman" w:hAnsi="Times New Roman"/>
                <w:sz w:val="24"/>
                <w:szCs w:val="24"/>
              </w:rPr>
              <w:t>анимационных проектов</w:t>
            </w:r>
          </w:p>
        </w:tc>
        <w:tc>
          <w:tcPr>
            <w:tcW w:w="557" w:type="dxa"/>
            <w:tcBorders>
              <w:top w:val="single" w:sz="2" w:space="0" w:color="000000"/>
              <w:left w:val="single" w:sz="2" w:space="0" w:color="000000"/>
              <w:bottom w:val="single" w:sz="2" w:space="0" w:color="000000"/>
              <w:right w:val="single" w:sz="2" w:space="0" w:color="000000"/>
            </w:tcBorders>
            <w:vAlign w:val="center"/>
          </w:tcPr>
          <w:p w14:paraId="37681960"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2FA23C83"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DF82FC0"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6</w:t>
            </w:r>
          </w:p>
        </w:tc>
        <w:tc>
          <w:tcPr>
            <w:tcW w:w="695" w:type="dxa"/>
            <w:tcBorders>
              <w:top w:val="single" w:sz="2" w:space="0" w:color="000000"/>
              <w:left w:val="single" w:sz="2" w:space="0" w:color="000000"/>
              <w:bottom w:val="single" w:sz="2" w:space="0" w:color="000000"/>
              <w:right w:val="single" w:sz="2" w:space="0" w:color="000000"/>
            </w:tcBorders>
            <w:vAlign w:val="center"/>
          </w:tcPr>
          <w:p w14:paraId="354CC180"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CA822F1"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3951506B"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86DCAD"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CCE7CF"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E5DFEC"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A03A16" w:rsidRPr="006D775D" w14:paraId="3D986D3C" w14:textId="77777777" w:rsidTr="00A95B5C">
        <w:trPr>
          <w:trHeight w:val="1"/>
        </w:trPr>
        <w:tc>
          <w:tcPr>
            <w:tcW w:w="2996" w:type="dxa"/>
            <w:tcBorders>
              <w:top w:val="single" w:sz="2" w:space="0" w:color="000000"/>
              <w:left w:val="single" w:sz="2" w:space="0" w:color="000000"/>
              <w:bottom w:val="single" w:sz="2" w:space="0" w:color="000000"/>
              <w:right w:val="single" w:sz="2" w:space="0" w:color="000000"/>
            </w:tcBorders>
          </w:tcPr>
          <w:p w14:paraId="2E3338AC" w14:textId="77777777" w:rsidR="00A03A16" w:rsidRPr="006D775D" w:rsidRDefault="00A03A16" w:rsidP="00A95B5C">
            <w:pPr>
              <w:autoSpaceDE w:val="0"/>
              <w:autoSpaceDN w:val="0"/>
              <w:adjustRightInd w:val="0"/>
              <w:spacing w:after="0" w:line="240" w:lineRule="auto"/>
              <w:rPr>
                <w:rFonts w:ascii="Times New Roman" w:eastAsia="Times New Roman" w:hAnsi="Times New Roman"/>
                <w:sz w:val="24"/>
                <w:szCs w:val="24"/>
                <w:lang w:eastAsia="ru-RU"/>
              </w:rPr>
            </w:pPr>
            <w:r w:rsidRPr="006D775D">
              <w:rPr>
                <w:rFonts w:ascii="Times New Roman" w:hAnsi="Times New Roman"/>
                <w:b/>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7E11E2E4" w14:textId="77777777" w:rsidR="00A03A16" w:rsidRPr="00A808A4" w:rsidRDefault="00A03A16" w:rsidP="00A95B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5" w:type="dxa"/>
            <w:tcBorders>
              <w:top w:val="single" w:sz="2" w:space="0" w:color="000000"/>
              <w:left w:val="single" w:sz="2" w:space="0" w:color="000000"/>
              <w:bottom w:val="single" w:sz="2" w:space="0" w:color="000000"/>
              <w:right w:val="single" w:sz="2" w:space="0" w:color="000000"/>
            </w:tcBorders>
            <w:vAlign w:val="center"/>
          </w:tcPr>
          <w:p w14:paraId="0F3A3ED1"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8888050"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18</w:t>
            </w:r>
          </w:p>
        </w:tc>
        <w:tc>
          <w:tcPr>
            <w:tcW w:w="695" w:type="dxa"/>
            <w:tcBorders>
              <w:top w:val="single" w:sz="2" w:space="0" w:color="000000"/>
              <w:left w:val="single" w:sz="2" w:space="0" w:color="000000"/>
              <w:bottom w:val="single" w:sz="2" w:space="0" w:color="000000"/>
              <w:right w:val="single" w:sz="2" w:space="0" w:color="000000"/>
            </w:tcBorders>
            <w:vAlign w:val="center"/>
          </w:tcPr>
          <w:p w14:paraId="37AF533B"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C18D3ED"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8" w:type="dxa"/>
            <w:tcBorders>
              <w:top w:val="single" w:sz="2" w:space="0" w:color="000000"/>
              <w:left w:val="single" w:sz="2" w:space="0" w:color="000000"/>
              <w:bottom w:val="single" w:sz="2" w:space="0" w:color="000000"/>
              <w:right w:val="single" w:sz="2" w:space="0" w:color="000000"/>
            </w:tcBorders>
            <w:vAlign w:val="center"/>
          </w:tcPr>
          <w:p w14:paraId="3F870E9A"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480C2D" w14:textId="4CA5BBFD"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w:t>
            </w:r>
            <w:r w:rsidR="002176E1">
              <w:rPr>
                <w:rFonts w:ascii="Times New Roman" w:hAnsi="Times New Roman"/>
                <w:b/>
                <w:sz w:val="24"/>
                <w:szCs w:val="24"/>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07F935" w14:textId="165DFDED" w:rsidR="00A03A16" w:rsidRPr="00475DCB" w:rsidRDefault="002176E1"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80</w:t>
            </w:r>
          </w:p>
        </w:tc>
        <w:tc>
          <w:tcPr>
            <w:tcW w:w="10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F03E73" w14:textId="77777777" w:rsidR="00A03A16" w:rsidRPr="006633B8" w:rsidRDefault="00A03A16" w:rsidP="00A95B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sz w:val="24"/>
                <w:szCs w:val="24"/>
              </w:rPr>
              <w:t>108</w:t>
            </w:r>
          </w:p>
        </w:tc>
      </w:tr>
    </w:tbl>
    <w:p w14:paraId="1BA37E20" w14:textId="77777777" w:rsidR="00A03A16" w:rsidRDefault="00A03A16" w:rsidP="00A03A16">
      <w:pPr>
        <w:pStyle w:val="a4"/>
        <w:autoSpaceDE w:val="0"/>
        <w:autoSpaceDN w:val="0"/>
        <w:adjustRightInd w:val="0"/>
        <w:spacing w:after="0" w:line="240" w:lineRule="auto"/>
        <w:jc w:val="both"/>
        <w:rPr>
          <w:rFonts w:ascii="Times New Roman" w:hAnsi="Times New Roman"/>
          <w:bCs/>
          <w:i/>
          <w:sz w:val="24"/>
          <w:szCs w:val="24"/>
        </w:rPr>
      </w:pPr>
    </w:p>
    <w:p w14:paraId="6A2A579B" w14:textId="77777777" w:rsidR="00A03A16" w:rsidRPr="00B96C01" w:rsidRDefault="00A03A16" w:rsidP="00A03A16">
      <w:pPr>
        <w:autoSpaceDE w:val="0"/>
        <w:autoSpaceDN w:val="0"/>
        <w:adjustRightInd w:val="0"/>
        <w:spacing w:after="0" w:line="240" w:lineRule="auto"/>
        <w:ind w:left="360"/>
        <w:jc w:val="both"/>
        <w:rPr>
          <w:rFonts w:ascii="Times New Roman" w:hAnsi="Times New Roman"/>
          <w:bCs/>
          <w:i/>
          <w:sz w:val="24"/>
          <w:szCs w:val="24"/>
        </w:rPr>
      </w:pPr>
      <w:r w:rsidRPr="00B96C01">
        <w:rPr>
          <w:rFonts w:ascii="Times New Roman" w:hAnsi="Times New Roman"/>
          <w:bCs/>
          <w:i/>
          <w:sz w:val="24"/>
          <w:szCs w:val="24"/>
        </w:rPr>
        <w:t>5.2. Методы обучения</w:t>
      </w:r>
    </w:p>
    <w:p w14:paraId="756FC82C" w14:textId="77777777" w:rsidR="00A03A16" w:rsidRPr="00B96C01" w:rsidRDefault="00A03A16" w:rsidP="00A03A16">
      <w:pPr>
        <w:tabs>
          <w:tab w:val="left" w:pos="-142"/>
          <w:tab w:val="left" w:pos="709"/>
          <w:tab w:val="left" w:pos="993"/>
        </w:tabs>
        <w:ind w:left="360"/>
        <w:jc w:val="both"/>
        <w:rPr>
          <w:rFonts w:ascii="Times New Roman" w:hAnsi="Times New Roman"/>
          <w:iCs/>
          <w:sz w:val="24"/>
          <w:szCs w:val="24"/>
          <w:lang w:eastAsia="ru-RU"/>
        </w:rPr>
      </w:pPr>
      <w:r w:rsidRPr="00B96C01">
        <w:rPr>
          <w:rFonts w:ascii="Times New Roman" w:hAnsi="Times New Roman"/>
          <w:sz w:val="24"/>
          <w:szCs w:val="24"/>
        </w:rPr>
        <w:tab/>
      </w:r>
      <w:r w:rsidRPr="00B96C01">
        <w:rPr>
          <w:rFonts w:ascii="Times New Roman" w:hAnsi="Times New Roman"/>
          <w:iCs/>
          <w:sz w:val="24"/>
          <w:szCs w:val="24"/>
          <w:lang w:eastAsia="ru-RU"/>
        </w:rPr>
        <w:t>На практических занятиях используются технология проблемного обучения, интерактивные методы обучения.</w:t>
      </w:r>
    </w:p>
    <w:p w14:paraId="5413FB11" w14:textId="77777777" w:rsidR="00A03A16" w:rsidRPr="00B96C01" w:rsidRDefault="00A03A16" w:rsidP="00A03A16">
      <w:pPr>
        <w:tabs>
          <w:tab w:val="left" w:pos="-142"/>
          <w:tab w:val="left" w:pos="709"/>
          <w:tab w:val="left" w:pos="993"/>
        </w:tabs>
        <w:spacing w:after="0" w:line="240" w:lineRule="auto"/>
        <w:ind w:left="360"/>
        <w:jc w:val="both"/>
        <w:rPr>
          <w:rFonts w:ascii="Times New Roman" w:eastAsia="Times New Roman" w:hAnsi="Times New Roman"/>
          <w:b/>
          <w:bCs/>
          <w:sz w:val="24"/>
          <w:szCs w:val="24"/>
          <w:lang w:eastAsia="ru-RU"/>
        </w:rPr>
      </w:pPr>
      <w:r w:rsidRPr="00B96C01">
        <w:rPr>
          <w:rFonts w:ascii="Times New Roman" w:eastAsia="Times New Roman" w:hAnsi="Times New Roman"/>
          <w:b/>
          <w:bCs/>
          <w:sz w:val="24"/>
          <w:szCs w:val="24"/>
          <w:lang w:eastAsia="ru-RU"/>
        </w:rPr>
        <w:t>6. Рейтинг-план</w:t>
      </w:r>
    </w:p>
    <w:p w14:paraId="1D9393F8" w14:textId="77777777" w:rsidR="00A03A16" w:rsidRPr="00B96C01" w:rsidRDefault="00A03A16" w:rsidP="00A03A16">
      <w:pPr>
        <w:autoSpaceDE w:val="0"/>
        <w:autoSpaceDN w:val="0"/>
        <w:adjustRightInd w:val="0"/>
        <w:spacing w:after="0" w:line="240" w:lineRule="auto"/>
        <w:ind w:left="360"/>
        <w:jc w:val="both"/>
        <w:rPr>
          <w:rFonts w:ascii="Times New Roman" w:hAnsi="Times New Roman"/>
          <w:bCs/>
          <w:i/>
          <w:sz w:val="24"/>
          <w:szCs w:val="24"/>
        </w:rPr>
      </w:pPr>
      <w:r w:rsidRPr="00B96C01">
        <w:rPr>
          <w:rFonts w:ascii="Times New Roman" w:hAnsi="Times New Roman"/>
          <w:bCs/>
          <w:i/>
          <w:sz w:val="24"/>
          <w:szCs w:val="24"/>
        </w:rPr>
        <w:t>6.1. Рейтинг-план (по дисциплине)</w:t>
      </w:r>
    </w:p>
    <w:p w14:paraId="41A04DF0" w14:textId="77777777" w:rsidR="00A03A16" w:rsidRPr="00B96C01" w:rsidRDefault="00A03A16" w:rsidP="00A03A16">
      <w:pPr>
        <w:autoSpaceDE w:val="0"/>
        <w:autoSpaceDN w:val="0"/>
        <w:adjustRightInd w:val="0"/>
        <w:spacing w:after="0" w:line="240" w:lineRule="auto"/>
        <w:ind w:left="360"/>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70"/>
        <w:gridCol w:w="1142"/>
        <w:gridCol w:w="607"/>
        <w:gridCol w:w="1295"/>
        <w:gridCol w:w="1819"/>
        <w:gridCol w:w="1208"/>
        <w:gridCol w:w="1078"/>
        <w:gridCol w:w="814"/>
        <w:gridCol w:w="814"/>
      </w:tblGrid>
      <w:tr w:rsidR="00A03A16" w:rsidRPr="00B96C01" w14:paraId="497BA799" w14:textId="77777777" w:rsidTr="00ED28B3">
        <w:trPr>
          <w:trHeight w:val="600"/>
        </w:trPr>
        <w:tc>
          <w:tcPr>
            <w:tcW w:w="470" w:type="dxa"/>
            <w:vMerge w:val="restart"/>
            <w:tcBorders>
              <w:top w:val="single" w:sz="2" w:space="0" w:color="000000"/>
              <w:left w:val="single" w:sz="2" w:space="0" w:color="000000"/>
              <w:bottom w:val="nil"/>
              <w:right w:val="single" w:sz="2" w:space="0" w:color="000000"/>
            </w:tcBorders>
            <w:shd w:val="clear" w:color="auto" w:fill="auto"/>
          </w:tcPr>
          <w:p w14:paraId="3DDAB68C"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 п/п</w:t>
            </w:r>
          </w:p>
        </w:tc>
        <w:tc>
          <w:tcPr>
            <w:tcW w:w="1142" w:type="dxa"/>
            <w:vMerge w:val="restart"/>
            <w:tcBorders>
              <w:top w:val="single" w:sz="2" w:space="0" w:color="000000"/>
              <w:left w:val="single" w:sz="2" w:space="0" w:color="000000"/>
              <w:right w:val="single" w:sz="2" w:space="0" w:color="000000"/>
            </w:tcBorders>
            <w:shd w:val="clear" w:color="auto" w:fill="auto"/>
          </w:tcPr>
          <w:p w14:paraId="0A99E1D8" w14:textId="77777777" w:rsidR="00A03A16" w:rsidRPr="00B96C01" w:rsidRDefault="00A03A16" w:rsidP="00A95B5C">
            <w:pPr>
              <w:autoSpaceDE w:val="0"/>
              <w:autoSpaceDN w:val="0"/>
              <w:adjustRightInd w:val="0"/>
              <w:spacing w:after="0" w:line="240" w:lineRule="auto"/>
              <w:jc w:val="both"/>
              <w:rPr>
                <w:rFonts w:ascii="Times New Roman" w:hAnsi="Times New Roman"/>
                <w:color w:val="000000"/>
                <w:sz w:val="24"/>
                <w:szCs w:val="24"/>
              </w:rPr>
            </w:pPr>
            <w:r w:rsidRPr="00B96C01">
              <w:rPr>
                <w:rFonts w:ascii="Times New Roman" w:hAnsi="Times New Roman"/>
                <w:color w:val="000000"/>
                <w:sz w:val="24"/>
                <w:szCs w:val="24"/>
              </w:rPr>
              <w:t>Код ОР дисциплины</w:t>
            </w:r>
          </w:p>
        </w:tc>
        <w:tc>
          <w:tcPr>
            <w:tcW w:w="190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4C79CBCC" w14:textId="77777777" w:rsidR="00A03A16" w:rsidRPr="00B96C01" w:rsidRDefault="00A03A16" w:rsidP="00A95B5C">
            <w:pPr>
              <w:autoSpaceDE w:val="0"/>
              <w:autoSpaceDN w:val="0"/>
              <w:adjustRightInd w:val="0"/>
              <w:spacing w:after="0" w:line="240" w:lineRule="auto"/>
              <w:rPr>
                <w:rFonts w:ascii="Times New Roman" w:hAnsi="Times New Roman"/>
                <w:sz w:val="24"/>
                <w:szCs w:val="24"/>
              </w:rPr>
            </w:pPr>
            <w:r w:rsidRPr="00B96C01">
              <w:rPr>
                <w:rFonts w:ascii="Times New Roman" w:hAnsi="Times New Roman"/>
                <w:color w:val="000000"/>
                <w:sz w:val="24"/>
                <w:szCs w:val="24"/>
              </w:rPr>
              <w:t>Виды учебной деятельности</w:t>
            </w:r>
            <w:r w:rsidRPr="00B96C01">
              <w:rPr>
                <w:rFonts w:ascii="Times New Roman" w:hAnsi="Times New Roman"/>
                <w:color w:val="000000"/>
                <w:sz w:val="24"/>
                <w:szCs w:val="24"/>
                <w:lang w:val="en-US"/>
              </w:rPr>
              <w:t xml:space="preserve"> </w:t>
            </w:r>
            <w:r w:rsidRPr="00B96C01">
              <w:rPr>
                <w:rFonts w:ascii="Times New Roman" w:hAnsi="Times New Roman"/>
                <w:color w:val="000000"/>
                <w:sz w:val="24"/>
                <w:szCs w:val="24"/>
              </w:rPr>
              <w:t>обучающегося</w:t>
            </w:r>
          </w:p>
        </w:tc>
        <w:tc>
          <w:tcPr>
            <w:tcW w:w="1819" w:type="dxa"/>
            <w:vMerge w:val="restart"/>
            <w:tcBorders>
              <w:top w:val="single" w:sz="2" w:space="0" w:color="000000"/>
              <w:left w:val="single" w:sz="2" w:space="0" w:color="000000"/>
              <w:right w:val="single" w:sz="2" w:space="0" w:color="000000"/>
            </w:tcBorders>
            <w:shd w:val="clear" w:color="auto" w:fill="auto"/>
          </w:tcPr>
          <w:p w14:paraId="778C3104"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Средства оценивания</w:t>
            </w:r>
          </w:p>
        </w:tc>
        <w:tc>
          <w:tcPr>
            <w:tcW w:w="120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8415379"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Балл за конкретное задание</w:t>
            </w:r>
          </w:p>
          <w:p w14:paraId="5D2C2DE2"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sz w:val="24"/>
                <w:szCs w:val="24"/>
              </w:rPr>
              <w:t>(</w:t>
            </w:r>
            <w:r w:rsidRPr="00B96C01">
              <w:rPr>
                <w:rFonts w:ascii="Times New Roman" w:hAnsi="Times New Roman"/>
                <w:sz w:val="24"/>
                <w:szCs w:val="24"/>
                <w:lang w:val="en-US"/>
              </w:rPr>
              <w:t>min</w:t>
            </w:r>
            <w:r w:rsidRPr="00B96C01">
              <w:rPr>
                <w:rFonts w:ascii="Times New Roman" w:hAnsi="Times New Roman"/>
                <w:sz w:val="24"/>
                <w:szCs w:val="24"/>
              </w:rPr>
              <w:t>-</w:t>
            </w:r>
            <w:r w:rsidRPr="00B96C01">
              <w:rPr>
                <w:rFonts w:ascii="Times New Roman" w:hAnsi="Times New Roman"/>
                <w:sz w:val="24"/>
                <w:szCs w:val="24"/>
                <w:lang w:val="en-US"/>
              </w:rPr>
              <w:t>max</w:t>
            </w:r>
            <w:r w:rsidRPr="00B96C01">
              <w:rPr>
                <w:rFonts w:ascii="Times New Roman" w:hAnsi="Times New Roman"/>
                <w:sz w:val="24"/>
                <w:szCs w:val="24"/>
              </w:rPr>
              <w:t>)</w:t>
            </w:r>
          </w:p>
        </w:tc>
        <w:tc>
          <w:tcPr>
            <w:tcW w:w="107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2E92AA5"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Число заданий за семестр</w:t>
            </w:r>
          </w:p>
        </w:tc>
        <w:tc>
          <w:tcPr>
            <w:tcW w:w="1628" w:type="dxa"/>
            <w:gridSpan w:val="2"/>
            <w:tcBorders>
              <w:top w:val="single" w:sz="2" w:space="0" w:color="000000"/>
              <w:left w:val="nil"/>
              <w:bottom w:val="single" w:sz="2" w:space="0" w:color="000000"/>
              <w:right w:val="single" w:sz="2" w:space="0" w:color="000000"/>
            </w:tcBorders>
            <w:shd w:val="clear" w:color="auto" w:fill="auto"/>
          </w:tcPr>
          <w:p w14:paraId="4615B2DD"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Баллы</w:t>
            </w:r>
          </w:p>
        </w:tc>
      </w:tr>
      <w:tr w:rsidR="00A03A16" w:rsidRPr="00B96C01" w14:paraId="183460F1" w14:textId="77777777" w:rsidTr="00ED28B3">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14:paraId="27D964DC"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p>
        </w:tc>
        <w:tc>
          <w:tcPr>
            <w:tcW w:w="1142" w:type="dxa"/>
            <w:vMerge/>
            <w:tcBorders>
              <w:left w:val="single" w:sz="2" w:space="0" w:color="000000"/>
              <w:bottom w:val="single" w:sz="2" w:space="0" w:color="000000"/>
              <w:right w:val="single" w:sz="2" w:space="0" w:color="000000"/>
            </w:tcBorders>
            <w:shd w:val="clear" w:color="000000" w:fill="FFFFFF"/>
          </w:tcPr>
          <w:p w14:paraId="59FF2250"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p>
        </w:tc>
        <w:tc>
          <w:tcPr>
            <w:tcW w:w="190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BD44176" w14:textId="77777777" w:rsidR="00A03A16" w:rsidRPr="00B96C01" w:rsidRDefault="00A03A16" w:rsidP="00A95B5C">
            <w:pPr>
              <w:autoSpaceDE w:val="0"/>
              <w:autoSpaceDN w:val="0"/>
              <w:adjustRightInd w:val="0"/>
              <w:spacing w:after="0" w:line="240" w:lineRule="auto"/>
              <w:rPr>
                <w:rFonts w:ascii="Times New Roman" w:hAnsi="Times New Roman"/>
                <w:sz w:val="24"/>
                <w:szCs w:val="24"/>
              </w:rPr>
            </w:pPr>
          </w:p>
        </w:tc>
        <w:tc>
          <w:tcPr>
            <w:tcW w:w="1819" w:type="dxa"/>
            <w:vMerge/>
            <w:tcBorders>
              <w:left w:val="single" w:sz="2" w:space="0" w:color="000000"/>
              <w:bottom w:val="single" w:sz="2" w:space="0" w:color="000000"/>
              <w:right w:val="single" w:sz="2" w:space="0" w:color="000000"/>
            </w:tcBorders>
            <w:shd w:val="clear" w:color="000000" w:fill="FFFFFF"/>
          </w:tcPr>
          <w:p w14:paraId="08E02303"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p>
        </w:tc>
        <w:tc>
          <w:tcPr>
            <w:tcW w:w="120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9ABE716"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p>
        </w:tc>
        <w:tc>
          <w:tcPr>
            <w:tcW w:w="107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2CCE4EC"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p>
        </w:tc>
        <w:tc>
          <w:tcPr>
            <w:tcW w:w="814" w:type="dxa"/>
            <w:tcBorders>
              <w:top w:val="nil"/>
              <w:left w:val="nil"/>
              <w:bottom w:val="single" w:sz="2" w:space="0" w:color="000000"/>
              <w:right w:val="single" w:sz="2" w:space="0" w:color="000000"/>
            </w:tcBorders>
            <w:shd w:val="clear" w:color="auto" w:fill="auto"/>
          </w:tcPr>
          <w:p w14:paraId="397718D6"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Минимальный</w:t>
            </w:r>
          </w:p>
        </w:tc>
        <w:tc>
          <w:tcPr>
            <w:tcW w:w="814" w:type="dxa"/>
            <w:tcBorders>
              <w:top w:val="nil"/>
              <w:left w:val="nil"/>
              <w:bottom w:val="single" w:sz="2" w:space="0" w:color="000000"/>
              <w:right w:val="single" w:sz="2" w:space="0" w:color="000000"/>
            </w:tcBorders>
            <w:shd w:val="clear" w:color="auto" w:fill="auto"/>
          </w:tcPr>
          <w:p w14:paraId="2900A12F" w14:textId="77777777" w:rsidR="00A03A16" w:rsidRPr="00B96C01" w:rsidRDefault="00A03A16" w:rsidP="00A95B5C">
            <w:pPr>
              <w:autoSpaceDE w:val="0"/>
              <w:autoSpaceDN w:val="0"/>
              <w:adjustRightInd w:val="0"/>
              <w:spacing w:after="0" w:line="240" w:lineRule="auto"/>
              <w:jc w:val="both"/>
              <w:rPr>
                <w:rFonts w:ascii="Times New Roman" w:hAnsi="Times New Roman"/>
                <w:sz w:val="24"/>
                <w:szCs w:val="24"/>
              </w:rPr>
            </w:pPr>
            <w:r w:rsidRPr="00B96C01">
              <w:rPr>
                <w:rFonts w:ascii="Times New Roman" w:hAnsi="Times New Roman"/>
                <w:color w:val="000000"/>
                <w:sz w:val="24"/>
                <w:szCs w:val="24"/>
              </w:rPr>
              <w:t>Максимальный</w:t>
            </w:r>
          </w:p>
        </w:tc>
      </w:tr>
      <w:tr w:rsidR="00A03A16" w:rsidRPr="00B96C01" w14:paraId="3CAFE289" w14:textId="77777777" w:rsidTr="00ED28B3">
        <w:trPr>
          <w:trHeight w:val="158"/>
        </w:trPr>
        <w:tc>
          <w:tcPr>
            <w:tcW w:w="470" w:type="dxa"/>
            <w:tcBorders>
              <w:top w:val="single" w:sz="2" w:space="0" w:color="000000"/>
              <w:left w:val="single" w:sz="2" w:space="0" w:color="000000"/>
              <w:right w:val="single" w:sz="2" w:space="0" w:color="000000"/>
            </w:tcBorders>
            <w:shd w:val="clear" w:color="000000" w:fill="FFFFFF"/>
          </w:tcPr>
          <w:p w14:paraId="2C77C15D" w14:textId="77777777" w:rsidR="00A03A16" w:rsidRPr="00B96C01" w:rsidRDefault="00A03A16" w:rsidP="00A95B5C">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777" w:type="dxa"/>
            <w:gridSpan w:val="8"/>
            <w:tcBorders>
              <w:top w:val="single" w:sz="2" w:space="0" w:color="000000"/>
              <w:left w:val="single" w:sz="2" w:space="0" w:color="000000"/>
              <w:right w:val="single" w:sz="2" w:space="0" w:color="000000"/>
            </w:tcBorders>
            <w:shd w:val="clear" w:color="000000" w:fill="FFFFFF"/>
          </w:tcPr>
          <w:p w14:paraId="0941CF07" w14:textId="28246526" w:rsidR="00A03A16" w:rsidRPr="00B96C01" w:rsidRDefault="00B1326A" w:rsidP="00A95B5C">
            <w:pPr>
              <w:autoSpaceDE w:val="0"/>
              <w:autoSpaceDN w:val="0"/>
              <w:adjustRightInd w:val="0"/>
              <w:spacing w:after="0" w:line="240" w:lineRule="auto"/>
              <w:rPr>
                <w:rFonts w:ascii="Times New Roman" w:hAnsi="Times New Roman"/>
                <w:sz w:val="24"/>
                <w:szCs w:val="24"/>
              </w:rPr>
            </w:pPr>
            <w:r w:rsidRPr="00B1326A">
              <w:rPr>
                <w:rFonts w:ascii="Times New Roman" w:hAnsi="Times New Roman"/>
                <w:b/>
                <w:bCs/>
                <w:sz w:val="24"/>
                <w:szCs w:val="24"/>
              </w:rPr>
              <w:t>Раздел 1. Введение в анимационную деятельность</w:t>
            </w:r>
          </w:p>
        </w:tc>
      </w:tr>
      <w:tr w:rsidR="00ED28B3" w:rsidRPr="00B96C01" w14:paraId="37ACA76B" w14:textId="77777777" w:rsidTr="00ED28B3">
        <w:trPr>
          <w:trHeight w:val="522"/>
        </w:trPr>
        <w:tc>
          <w:tcPr>
            <w:tcW w:w="470" w:type="dxa"/>
            <w:tcBorders>
              <w:top w:val="single" w:sz="2" w:space="0" w:color="000000"/>
              <w:left w:val="single" w:sz="2" w:space="0" w:color="000000"/>
              <w:right w:val="single" w:sz="2" w:space="0" w:color="000000"/>
            </w:tcBorders>
            <w:shd w:val="clear" w:color="000000" w:fill="FFFFFF"/>
          </w:tcPr>
          <w:p w14:paraId="429274F1"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079D0CDC" w14:textId="77576EA1"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rPr>
              <w:t>ОР.1</w:t>
            </w:r>
            <w:r>
              <w:rPr>
                <w:rFonts w:ascii="Times New Roman" w:hAnsi="Times New Roman"/>
              </w:rPr>
              <w:t>.7.1</w:t>
            </w:r>
          </w:p>
        </w:tc>
        <w:tc>
          <w:tcPr>
            <w:tcW w:w="1902" w:type="dxa"/>
            <w:gridSpan w:val="2"/>
            <w:tcBorders>
              <w:top w:val="single" w:sz="2" w:space="0" w:color="000000"/>
              <w:left w:val="single" w:sz="2" w:space="0" w:color="000000"/>
              <w:right w:val="single" w:sz="2" w:space="0" w:color="000000"/>
            </w:tcBorders>
            <w:shd w:val="clear" w:color="000000" w:fill="FFFFFF"/>
          </w:tcPr>
          <w:p w14:paraId="2F02F617" w14:textId="77777777" w:rsidR="00ED28B3" w:rsidRPr="00B96C01" w:rsidRDefault="00ED28B3" w:rsidP="00ED28B3">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Самостоятельная работа по изучению теоретическому материала раздела 1</w:t>
            </w:r>
          </w:p>
        </w:tc>
        <w:tc>
          <w:tcPr>
            <w:tcW w:w="1819" w:type="dxa"/>
            <w:tcBorders>
              <w:top w:val="single" w:sz="2" w:space="0" w:color="000000"/>
              <w:left w:val="single" w:sz="2" w:space="0" w:color="000000"/>
              <w:right w:val="single" w:sz="2" w:space="0" w:color="000000"/>
            </w:tcBorders>
            <w:shd w:val="clear" w:color="000000" w:fill="FFFFFF"/>
          </w:tcPr>
          <w:p w14:paraId="1FA7A39A" w14:textId="77777777" w:rsidR="00ED28B3" w:rsidRPr="00B96C01" w:rsidRDefault="00ED28B3" w:rsidP="00ED28B3">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7D3C1D37"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5-10</w:t>
            </w:r>
          </w:p>
        </w:tc>
        <w:tc>
          <w:tcPr>
            <w:tcW w:w="1078" w:type="dxa"/>
            <w:tcBorders>
              <w:top w:val="single" w:sz="2" w:space="0" w:color="000000"/>
              <w:left w:val="single" w:sz="2" w:space="0" w:color="000000"/>
              <w:right w:val="single" w:sz="2" w:space="0" w:color="000000"/>
            </w:tcBorders>
            <w:shd w:val="clear" w:color="000000" w:fill="FFFFFF"/>
          </w:tcPr>
          <w:p w14:paraId="0639B1C2"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14" w:type="dxa"/>
            <w:tcBorders>
              <w:top w:val="single" w:sz="2" w:space="0" w:color="000000"/>
              <w:left w:val="nil"/>
              <w:right w:val="single" w:sz="2" w:space="0" w:color="000000"/>
            </w:tcBorders>
          </w:tcPr>
          <w:p w14:paraId="6E650CCE"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w:t>
            </w:r>
          </w:p>
        </w:tc>
        <w:tc>
          <w:tcPr>
            <w:tcW w:w="814" w:type="dxa"/>
            <w:tcBorders>
              <w:top w:val="single" w:sz="2" w:space="0" w:color="000000"/>
              <w:left w:val="nil"/>
              <w:right w:val="single" w:sz="2" w:space="0" w:color="000000"/>
            </w:tcBorders>
          </w:tcPr>
          <w:p w14:paraId="35A936EB"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ED28B3" w:rsidRPr="00B96C01" w14:paraId="4865B0C6" w14:textId="77777777" w:rsidTr="00ED28B3">
        <w:trPr>
          <w:trHeight w:val="652"/>
        </w:trPr>
        <w:tc>
          <w:tcPr>
            <w:tcW w:w="470" w:type="dxa"/>
            <w:tcBorders>
              <w:top w:val="single" w:sz="2" w:space="0" w:color="000000"/>
              <w:left w:val="single" w:sz="2" w:space="0" w:color="000000"/>
              <w:right w:val="single" w:sz="2" w:space="0" w:color="000000"/>
            </w:tcBorders>
            <w:shd w:val="clear" w:color="000000" w:fill="FFFFFF"/>
          </w:tcPr>
          <w:p w14:paraId="759F89BC"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0473F7A6" w14:textId="703C000F"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rPr>
              <w:t>ОР.1</w:t>
            </w:r>
            <w:r>
              <w:rPr>
                <w:rFonts w:ascii="Times New Roman" w:hAnsi="Times New Roman"/>
              </w:rPr>
              <w:t>.7.1</w:t>
            </w:r>
          </w:p>
        </w:tc>
        <w:tc>
          <w:tcPr>
            <w:tcW w:w="1902" w:type="dxa"/>
            <w:gridSpan w:val="2"/>
            <w:tcBorders>
              <w:top w:val="single" w:sz="2" w:space="0" w:color="000000"/>
              <w:left w:val="single" w:sz="2" w:space="0" w:color="000000"/>
              <w:right w:val="single" w:sz="2" w:space="0" w:color="000000"/>
            </w:tcBorders>
            <w:shd w:val="clear" w:color="000000" w:fill="FFFFFF"/>
          </w:tcPr>
          <w:p w14:paraId="6FF042A4" w14:textId="77777777" w:rsidR="00ED28B3" w:rsidRPr="00B96C01" w:rsidRDefault="00ED28B3" w:rsidP="00ED28B3">
            <w:pPr>
              <w:spacing w:after="0" w:line="240" w:lineRule="auto"/>
              <w:rPr>
                <w:rFonts w:ascii="Times New Roman" w:eastAsia="Times New Roman" w:hAnsi="Times New Roman"/>
                <w:sz w:val="24"/>
                <w:szCs w:val="24"/>
                <w:lang w:eastAsia="ru-RU"/>
              </w:rPr>
            </w:pPr>
            <w:r w:rsidRPr="00B96C01">
              <w:rPr>
                <w:rFonts w:ascii="Times New Roman" w:hAnsi="Times New Roman"/>
                <w:sz w:val="24"/>
                <w:szCs w:val="24"/>
                <w:lang w:eastAsia="ru-RU"/>
              </w:rPr>
              <w:t>Выполнение заданий практической работы 1</w:t>
            </w:r>
          </w:p>
        </w:tc>
        <w:tc>
          <w:tcPr>
            <w:tcW w:w="1819" w:type="dxa"/>
            <w:tcBorders>
              <w:top w:val="single" w:sz="2" w:space="0" w:color="000000"/>
              <w:left w:val="single" w:sz="2" w:space="0" w:color="000000"/>
              <w:right w:val="single" w:sz="2" w:space="0" w:color="000000"/>
            </w:tcBorders>
            <w:shd w:val="clear" w:color="000000" w:fill="FFFFFF"/>
          </w:tcPr>
          <w:p w14:paraId="6F397547" w14:textId="77777777" w:rsidR="00ED28B3" w:rsidRPr="00B96C01" w:rsidRDefault="00ED28B3" w:rsidP="00ED28B3">
            <w:pPr>
              <w:autoSpaceDE w:val="0"/>
              <w:autoSpaceDN w:val="0"/>
              <w:adjustRightInd w:val="0"/>
              <w:spacing w:after="0" w:line="240" w:lineRule="auto"/>
              <w:rPr>
                <w:rFonts w:ascii="Times New Roman" w:hAnsi="Times New Roman"/>
                <w:sz w:val="24"/>
                <w:szCs w:val="24"/>
              </w:rPr>
            </w:pPr>
            <w:r w:rsidRPr="00B96C01">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0A550D9F"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7BF844BB" w14:textId="50552E1A" w:rsidR="00ED28B3" w:rsidRPr="00B96C01" w:rsidRDefault="00ED28B3" w:rsidP="00ED28B3">
            <w:pPr>
              <w:spacing w:after="0" w:line="240" w:lineRule="auto"/>
              <w:jc w:val="center"/>
              <w:rPr>
                <w:rFonts w:ascii="Times New Roman" w:hAnsi="Times New Roman"/>
                <w:sz w:val="24"/>
                <w:szCs w:val="24"/>
              </w:rPr>
            </w:pPr>
            <w:r>
              <w:rPr>
                <w:rFonts w:ascii="Times New Roman" w:hAnsi="Times New Roman"/>
                <w:sz w:val="24"/>
                <w:szCs w:val="24"/>
              </w:rPr>
              <w:t>2</w:t>
            </w:r>
          </w:p>
        </w:tc>
        <w:tc>
          <w:tcPr>
            <w:tcW w:w="814" w:type="dxa"/>
            <w:tcBorders>
              <w:top w:val="single" w:sz="2" w:space="0" w:color="000000"/>
              <w:left w:val="nil"/>
              <w:right w:val="single" w:sz="2" w:space="0" w:color="000000"/>
            </w:tcBorders>
          </w:tcPr>
          <w:p w14:paraId="7E71AE12" w14:textId="042C365C" w:rsidR="00ED28B3" w:rsidRPr="00B96C01" w:rsidRDefault="00ED28B3" w:rsidP="00ED28B3">
            <w:pPr>
              <w:spacing w:after="0" w:line="240" w:lineRule="auto"/>
              <w:jc w:val="center"/>
              <w:rPr>
                <w:rFonts w:ascii="Times New Roman" w:hAnsi="Times New Roman"/>
                <w:sz w:val="24"/>
                <w:szCs w:val="24"/>
              </w:rPr>
            </w:pPr>
            <w:r>
              <w:rPr>
                <w:rFonts w:ascii="Times New Roman" w:hAnsi="Times New Roman"/>
                <w:sz w:val="24"/>
                <w:szCs w:val="24"/>
              </w:rPr>
              <w:t>14</w:t>
            </w:r>
          </w:p>
        </w:tc>
        <w:tc>
          <w:tcPr>
            <w:tcW w:w="814" w:type="dxa"/>
            <w:tcBorders>
              <w:top w:val="single" w:sz="2" w:space="0" w:color="000000"/>
              <w:left w:val="nil"/>
              <w:right w:val="single" w:sz="2" w:space="0" w:color="000000"/>
            </w:tcBorders>
          </w:tcPr>
          <w:p w14:paraId="6A2FD75B" w14:textId="17F88DA6" w:rsidR="00ED28B3" w:rsidRPr="00B96C01" w:rsidRDefault="00ED28B3" w:rsidP="00ED28B3">
            <w:pPr>
              <w:spacing w:after="0" w:line="240" w:lineRule="auto"/>
              <w:jc w:val="center"/>
              <w:rPr>
                <w:rFonts w:ascii="Times New Roman" w:hAnsi="Times New Roman"/>
                <w:sz w:val="24"/>
                <w:szCs w:val="24"/>
              </w:rPr>
            </w:pPr>
            <w:r>
              <w:rPr>
                <w:rFonts w:ascii="Times New Roman" w:hAnsi="Times New Roman"/>
                <w:sz w:val="24"/>
                <w:szCs w:val="24"/>
              </w:rPr>
              <w:t>2</w:t>
            </w:r>
            <w:r w:rsidRPr="00B96C01">
              <w:rPr>
                <w:rFonts w:ascii="Times New Roman" w:hAnsi="Times New Roman"/>
                <w:sz w:val="24"/>
                <w:szCs w:val="24"/>
              </w:rPr>
              <w:t>0</w:t>
            </w:r>
          </w:p>
        </w:tc>
      </w:tr>
      <w:tr w:rsidR="00A03A16" w:rsidRPr="00B96C01" w14:paraId="605EE669" w14:textId="77777777" w:rsidTr="00ED28B3">
        <w:trPr>
          <w:trHeight w:val="362"/>
        </w:trPr>
        <w:tc>
          <w:tcPr>
            <w:tcW w:w="470" w:type="dxa"/>
            <w:tcBorders>
              <w:top w:val="single" w:sz="2" w:space="0" w:color="000000"/>
              <w:left w:val="single" w:sz="2" w:space="0" w:color="000000"/>
              <w:right w:val="single" w:sz="2" w:space="0" w:color="000000"/>
            </w:tcBorders>
            <w:shd w:val="clear" w:color="000000" w:fill="FFFFFF"/>
          </w:tcPr>
          <w:p w14:paraId="003B794B" w14:textId="77777777" w:rsidR="00A03A16" w:rsidRPr="00B96C01" w:rsidRDefault="00A03A16" w:rsidP="00A95B5C">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2.</w:t>
            </w:r>
          </w:p>
        </w:tc>
        <w:tc>
          <w:tcPr>
            <w:tcW w:w="8777" w:type="dxa"/>
            <w:gridSpan w:val="8"/>
            <w:tcBorders>
              <w:top w:val="single" w:sz="2" w:space="0" w:color="000000"/>
              <w:left w:val="single" w:sz="2" w:space="0" w:color="000000"/>
              <w:right w:val="single" w:sz="2" w:space="0" w:color="000000"/>
            </w:tcBorders>
            <w:shd w:val="clear" w:color="000000" w:fill="FFFFFF"/>
          </w:tcPr>
          <w:p w14:paraId="04A8F22A" w14:textId="2442A26D" w:rsidR="00A03A16" w:rsidRPr="00B96C01" w:rsidRDefault="00B1326A" w:rsidP="00A95B5C">
            <w:pPr>
              <w:spacing w:after="0" w:line="240" w:lineRule="auto"/>
              <w:rPr>
                <w:rFonts w:ascii="Times New Roman" w:hAnsi="Times New Roman"/>
                <w:sz w:val="24"/>
                <w:szCs w:val="24"/>
              </w:rPr>
            </w:pPr>
            <w:r w:rsidRPr="00B1326A">
              <w:rPr>
                <w:rFonts w:ascii="Times New Roman" w:hAnsi="Times New Roman"/>
                <w:b/>
                <w:bCs/>
                <w:sz w:val="24"/>
                <w:szCs w:val="24"/>
              </w:rPr>
              <w:t>Раздел 2. Анимационные программы и их экономическое обоснование</w:t>
            </w:r>
          </w:p>
        </w:tc>
      </w:tr>
      <w:tr w:rsidR="00ED28B3" w:rsidRPr="00B96C01" w14:paraId="220D9F7D" w14:textId="77777777" w:rsidTr="00ED28B3">
        <w:trPr>
          <w:trHeight w:val="668"/>
        </w:trPr>
        <w:tc>
          <w:tcPr>
            <w:tcW w:w="470" w:type="dxa"/>
            <w:tcBorders>
              <w:top w:val="single" w:sz="2" w:space="0" w:color="000000"/>
              <w:left w:val="single" w:sz="2" w:space="0" w:color="000000"/>
              <w:right w:val="single" w:sz="2" w:space="0" w:color="000000"/>
            </w:tcBorders>
            <w:shd w:val="clear" w:color="000000" w:fill="FFFFFF"/>
          </w:tcPr>
          <w:p w14:paraId="33BA385A"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0A109F1A" w14:textId="66A29229"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rPr>
              <w:t>ОР.1</w:t>
            </w:r>
            <w:r>
              <w:rPr>
                <w:rFonts w:ascii="Times New Roman" w:hAnsi="Times New Roman"/>
              </w:rPr>
              <w:t>.7.1</w:t>
            </w:r>
          </w:p>
        </w:tc>
        <w:tc>
          <w:tcPr>
            <w:tcW w:w="1902" w:type="dxa"/>
            <w:gridSpan w:val="2"/>
            <w:tcBorders>
              <w:top w:val="single" w:sz="2" w:space="0" w:color="000000"/>
              <w:left w:val="single" w:sz="2" w:space="0" w:color="000000"/>
              <w:right w:val="single" w:sz="2" w:space="0" w:color="000000"/>
            </w:tcBorders>
            <w:shd w:val="clear" w:color="000000" w:fill="FFFFFF"/>
          </w:tcPr>
          <w:p w14:paraId="3AB46A15"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rPr>
              <w:t>Самостоятельная работа по изучению теоретическому материала раздела 2</w:t>
            </w:r>
          </w:p>
        </w:tc>
        <w:tc>
          <w:tcPr>
            <w:tcW w:w="1819" w:type="dxa"/>
            <w:tcBorders>
              <w:top w:val="single" w:sz="2" w:space="0" w:color="000000"/>
              <w:left w:val="single" w:sz="2" w:space="0" w:color="000000"/>
              <w:right w:val="single" w:sz="2" w:space="0" w:color="000000"/>
            </w:tcBorders>
            <w:shd w:val="clear" w:color="000000" w:fill="FFFFFF"/>
          </w:tcPr>
          <w:p w14:paraId="365685F7"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305E2282"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5-10</w:t>
            </w:r>
          </w:p>
        </w:tc>
        <w:tc>
          <w:tcPr>
            <w:tcW w:w="1078" w:type="dxa"/>
            <w:tcBorders>
              <w:top w:val="single" w:sz="2" w:space="0" w:color="000000"/>
              <w:left w:val="single" w:sz="2" w:space="0" w:color="000000"/>
              <w:right w:val="single" w:sz="2" w:space="0" w:color="000000"/>
            </w:tcBorders>
            <w:shd w:val="clear" w:color="000000" w:fill="FFFFFF"/>
          </w:tcPr>
          <w:p w14:paraId="265E9D89"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w:t>
            </w:r>
          </w:p>
        </w:tc>
        <w:tc>
          <w:tcPr>
            <w:tcW w:w="814" w:type="dxa"/>
            <w:tcBorders>
              <w:top w:val="single" w:sz="2" w:space="0" w:color="000000"/>
              <w:left w:val="nil"/>
              <w:right w:val="single" w:sz="2" w:space="0" w:color="000000"/>
            </w:tcBorders>
          </w:tcPr>
          <w:p w14:paraId="16CE4F1D"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5</w:t>
            </w:r>
          </w:p>
        </w:tc>
        <w:tc>
          <w:tcPr>
            <w:tcW w:w="814" w:type="dxa"/>
            <w:tcBorders>
              <w:top w:val="single" w:sz="2" w:space="0" w:color="000000"/>
              <w:left w:val="nil"/>
              <w:right w:val="single" w:sz="2" w:space="0" w:color="000000"/>
            </w:tcBorders>
          </w:tcPr>
          <w:p w14:paraId="03BDC3CF"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10</w:t>
            </w:r>
          </w:p>
        </w:tc>
      </w:tr>
      <w:tr w:rsidR="00ED28B3" w:rsidRPr="00B96C01" w14:paraId="5D679C54" w14:textId="77777777" w:rsidTr="00ED28B3">
        <w:trPr>
          <w:trHeight w:val="668"/>
        </w:trPr>
        <w:tc>
          <w:tcPr>
            <w:tcW w:w="470" w:type="dxa"/>
            <w:tcBorders>
              <w:top w:val="single" w:sz="2" w:space="0" w:color="000000"/>
              <w:left w:val="single" w:sz="2" w:space="0" w:color="000000"/>
              <w:right w:val="single" w:sz="2" w:space="0" w:color="000000"/>
            </w:tcBorders>
            <w:shd w:val="clear" w:color="000000" w:fill="FFFFFF"/>
          </w:tcPr>
          <w:p w14:paraId="7FAC363A" w14:textId="77777777" w:rsidR="00ED28B3" w:rsidRPr="00B96C01" w:rsidRDefault="00ED28B3" w:rsidP="00ED28B3">
            <w:pPr>
              <w:autoSpaceDE w:val="0"/>
              <w:autoSpaceDN w:val="0"/>
              <w:adjustRightInd w:val="0"/>
              <w:spacing w:after="0" w:line="240" w:lineRule="auto"/>
              <w:jc w:val="center"/>
              <w:rPr>
                <w:rFonts w:ascii="Times New Roman" w:hAnsi="Times New Roman"/>
                <w:sz w:val="24"/>
                <w:szCs w:val="24"/>
              </w:rPr>
            </w:pPr>
          </w:p>
        </w:tc>
        <w:tc>
          <w:tcPr>
            <w:tcW w:w="1142" w:type="dxa"/>
            <w:tcBorders>
              <w:top w:val="single" w:sz="2" w:space="0" w:color="000000"/>
              <w:left w:val="single" w:sz="2" w:space="0" w:color="000000"/>
              <w:right w:val="single" w:sz="2" w:space="0" w:color="000000"/>
            </w:tcBorders>
            <w:shd w:val="clear" w:color="000000" w:fill="FFFFFF"/>
          </w:tcPr>
          <w:p w14:paraId="0CA95BA4" w14:textId="05CE2583" w:rsidR="00ED28B3" w:rsidRPr="00B96C01" w:rsidRDefault="00ED28B3" w:rsidP="00ED28B3">
            <w:pPr>
              <w:spacing w:after="0" w:line="240" w:lineRule="auto"/>
              <w:jc w:val="both"/>
              <w:rPr>
                <w:rFonts w:ascii="Times New Roman" w:hAnsi="Times New Roman"/>
                <w:sz w:val="24"/>
                <w:szCs w:val="24"/>
              </w:rPr>
            </w:pPr>
            <w:r w:rsidRPr="00B96C01">
              <w:rPr>
                <w:rFonts w:ascii="Times New Roman" w:hAnsi="Times New Roman"/>
              </w:rPr>
              <w:t>ОР.1</w:t>
            </w:r>
            <w:r>
              <w:rPr>
                <w:rFonts w:ascii="Times New Roman" w:hAnsi="Times New Roman"/>
              </w:rPr>
              <w:t>.7.1</w:t>
            </w:r>
          </w:p>
        </w:tc>
        <w:tc>
          <w:tcPr>
            <w:tcW w:w="1902" w:type="dxa"/>
            <w:gridSpan w:val="2"/>
            <w:tcBorders>
              <w:top w:val="single" w:sz="2" w:space="0" w:color="000000"/>
              <w:left w:val="single" w:sz="2" w:space="0" w:color="000000"/>
              <w:right w:val="single" w:sz="2" w:space="0" w:color="000000"/>
            </w:tcBorders>
            <w:shd w:val="clear" w:color="000000" w:fill="FFFFFF"/>
          </w:tcPr>
          <w:p w14:paraId="582D4CC3"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lang w:eastAsia="ru-RU"/>
              </w:rPr>
              <w:t>Выполнение заданий практических работ 2-3</w:t>
            </w:r>
          </w:p>
        </w:tc>
        <w:tc>
          <w:tcPr>
            <w:tcW w:w="1819" w:type="dxa"/>
            <w:tcBorders>
              <w:top w:val="single" w:sz="2" w:space="0" w:color="000000"/>
              <w:left w:val="single" w:sz="2" w:space="0" w:color="000000"/>
              <w:right w:val="single" w:sz="2" w:space="0" w:color="000000"/>
            </w:tcBorders>
            <w:shd w:val="clear" w:color="000000" w:fill="FFFFFF"/>
          </w:tcPr>
          <w:p w14:paraId="5CE6B8CB" w14:textId="77777777" w:rsidR="00ED28B3" w:rsidRPr="00B96C01" w:rsidRDefault="00ED28B3" w:rsidP="00ED28B3">
            <w:pPr>
              <w:spacing w:after="0" w:line="240" w:lineRule="auto"/>
              <w:rPr>
                <w:rFonts w:ascii="Times New Roman" w:hAnsi="Times New Roman"/>
                <w:sz w:val="24"/>
                <w:szCs w:val="24"/>
              </w:rPr>
            </w:pPr>
            <w:r w:rsidRPr="00B96C01">
              <w:rPr>
                <w:rFonts w:ascii="Times New Roman" w:hAnsi="Times New Roman"/>
                <w:sz w:val="24"/>
                <w:szCs w:val="24"/>
              </w:rPr>
              <w:t>Кейс-задание</w:t>
            </w:r>
          </w:p>
        </w:tc>
        <w:tc>
          <w:tcPr>
            <w:tcW w:w="1208" w:type="dxa"/>
            <w:tcBorders>
              <w:top w:val="single" w:sz="2" w:space="0" w:color="000000"/>
              <w:left w:val="single" w:sz="2" w:space="0" w:color="000000"/>
              <w:right w:val="single" w:sz="2" w:space="0" w:color="000000"/>
            </w:tcBorders>
            <w:shd w:val="clear" w:color="000000" w:fill="FFFFFF"/>
          </w:tcPr>
          <w:p w14:paraId="1A4C296D" w14:textId="77777777" w:rsidR="00ED28B3" w:rsidRPr="00B96C01" w:rsidRDefault="00ED28B3" w:rsidP="00ED28B3">
            <w:pPr>
              <w:spacing w:after="0" w:line="240" w:lineRule="auto"/>
              <w:jc w:val="center"/>
              <w:rPr>
                <w:rFonts w:ascii="Times New Roman" w:hAnsi="Times New Roman"/>
                <w:sz w:val="24"/>
                <w:szCs w:val="24"/>
              </w:rPr>
            </w:pPr>
            <w:r w:rsidRPr="00B96C01">
              <w:rPr>
                <w:rFonts w:ascii="Times New Roman" w:hAnsi="Times New Roman"/>
                <w:sz w:val="24"/>
                <w:szCs w:val="24"/>
              </w:rPr>
              <w:t>7-10</w:t>
            </w:r>
          </w:p>
        </w:tc>
        <w:tc>
          <w:tcPr>
            <w:tcW w:w="1078" w:type="dxa"/>
            <w:tcBorders>
              <w:top w:val="single" w:sz="2" w:space="0" w:color="000000"/>
              <w:left w:val="single" w:sz="2" w:space="0" w:color="000000"/>
              <w:right w:val="single" w:sz="2" w:space="0" w:color="000000"/>
            </w:tcBorders>
            <w:shd w:val="clear" w:color="000000" w:fill="FFFFFF"/>
          </w:tcPr>
          <w:p w14:paraId="76DE00BA" w14:textId="35B733AC" w:rsidR="00ED28B3" w:rsidRPr="00B96C01" w:rsidRDefault="00ED28B3" w:rsidP="00ED28B3">
            <w:pPr>
              <w:spacing w:after="0" w:line="240" w:lineRule="auto"/>
              <w:jc w:val="center"/>
              <w:rPr>
                <w:rFonts w:ascii="Times New Roman" w:hAnsi="Times New Roman"/>
                <w:sz w:val="24"/>
                <w:szCs w:val="24"/>
              </w:rPr>
            </w:pPr>
            <w:r>
              <w:rPr>
                <w:rFonts w:ascii="Times New Roman" w:hAnsi="Times New Roman"/>
                <w:sz w:val="24"/>
                <w:szCs w:val="24"/>
              </w:rPr>
              <w:t>3</w:t>
            </w:r>
          </w:p>
        </w:tc>
        <w:tc>
          <w:tcPr>
            <w:tcW w:w="814" w:type="dxa"/>
            <w:tcBorders>
              <w:top w:val="single" w:sz="2" w:space="0" w:color="000000"/>
              <w:left w:val="nil"/>
              <w:right w:val="single" w:sz="2" w:space="0" w:color="000000"/>
            </w:tcBorders>
          </w:tcPr>
          <w:p w14:paraId="3DCEE05F" w14:textId="49832437" w:rsidR="00ED28B3" w:rsidRPr="00B96C01" w:rsidRDefault="00ED28B3" w:rsidP="00ED28B3">
            <w:pPr>
              <w:spacing w:after="0" w:line="240" w:lineRule="auto"/>
              <w:jc w:val="center"/>
              <w:rPr>
                <w:rFonts w:ascii="Times New Roman" w:hAnsi="Times New Roman"/>
                <w:sz w:val="24"/>
                <w:szCs w:val="24"/>
              </w:rPr>
            </w:pPr>
            <w:r>
              <w:rPr>
                <w:rFonts w:ascii="Times New Roman" w:hAnsi="Times New Roman"/>
                <w:sz w:val="24"/>
                <w:szCs w:val="24"/>
              </w:rPr>
              <w:t>21</w:t>
            </w:r>
          </w:p>
        </w:tc>
        <w:tc>
          <w:tcPr>
            <w:tcW w:w="814" w:type="dxa"/>
            <w:tcBorders>
              <w:top w:val="single" w:sz="2" w:space="0" w:color="000000"/>
              <w:left w:val="nil"/>
              <w:right w:val="single" w:sz="2" w:space="0" w:color="000000"/>
            </w:tcBorders>
          </w:tcPr>
          <w:p w14:paraId="44827FA4" w14:textId="7A2F58EC" w:rsidR="00ED28B3" w:rsidRPr="00B96C01" w:rsidRDefault="00ED28B3" w:rsidP="00ED28B3">
            <w:pPr>
              <w:spacing w:after="0" w:line="240" w:lineRule="auto"/>
              <w:jc w:val="center"/>
              <w:rPr>
                <w:rFonts w:ascii="Times New Roman" w:hAnsi="Times New Roman"/>
                <w:sz w:val="24"/>
                <w:szCs w:val="24"/>
              </w:rPr>
            </w:pPr>
            <w:r>
              <w:rPr>
                <w:rFonts w:ascii="Times New Roman" w:hAnsi="Times New Roman"/>
                <w:sz w:val="24"/>
                <w:szCs w:val="24"/>
              </w:rPr>
              <w:t>3</w:t>
            </w:r>
            <w:r w:rsidRPr="00B96C01">
              <w:rPr>
                <w:rFonts w:ascii="Times New Roman" w:hAnsi="Times New Roman"/>
                <w:sz w:val="24"/>
                <w:szCs w:val="24"/>
              </w:rPr>
              <w:t>0</w:t>
            </w:r>
          </w:p>
        </w:tc>
      </w:tr>
      <w:tr w:rsidR="00A03A16" w:rsidRPr="00B96C01" w14:paraId="3D1A44B9" w14:textId="77777777" w:rsidTr="00ED28B3">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6AE535FA"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7654B47F" w14:textId="77777777" w:rsidR="00A03A16" w:rsidRPr="00B96C01" w:rsidRDefault="00A03A16" w:rsidP="00A95B5C">
            <w:pPr>
              <w:autoSpaceDE w:val="0"/>
              <w:autoSpaceDN w:val="0"/>
              <w:adjustRightInd w:val="0"/>
              <w:spacing w:after="0" w:line="240" w:lineRule="auto"/>
              <w:jc w:val="right"/>
              <w:rPr>
                <w:rFonts w:ascii="Times New Roman" w:hAnsi="Times New Roman"/>
                <w:b/>
                <w:sz w:val="24"/>
                <w:szCs w:val="24"/>
              </w:rPr>
            </w:pPr>
            <w:r w:rsidRPr="00B96C01">
              <w:rPr>
                <w:rFonts w:ascii="Times New Roman" w:hAnsi="Times New Roman"/>
                <w:b/>
                <w:sz w:val="24"/>
                <w:szCs w:val="24"/>
              </w:rPr>
              <w:t>Итого:</w:t>
            </w: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2A9D75EE"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75C206CC"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2F8BAA0F"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1C07D54C"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45</w:t>
            </w:r>
          </w:p>
        </w:tc>
        <w:tc>
          <w:tcPr>
            <w:tcW w:w="814" w:type="dxa"/>
            <w:tcBorders>
              <w:top w:val="single" w:sz="4" w:space="0" w:color="auto"/>
              <w:left w:val="nil"/>
              <w:bottom w:val="single" w:sz="2" w:space="0" w:color="000000"/>
              <w:right w:val="single" w:sz="2" w:space="0" w:color="000000"/>
            </w:tcBorders>
          </w:tcPr>
          <w:p w14:paraId="738E81E6"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70</w:t>
            </w:r>
          </w:p>
        </w:tc>
      </w:tr>
      <w:tr w:rsidR="00A03A16" w:rsidRPr="00B96C01" w14:paraId="75F7569E" w14:textId="77777777" w:rsidTr="00ED28B3">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33CB43E6"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3044" w:type="dxa"/>
            <w:gridSpan w:val="3"/>
            <w:tcBorders>
              <w:top w:val="single" w:sz="4" w:space="0" w:color="auto"/>
              <w:left w:val="single" w:sz="2" w:space="0" w:color="000000"/>
              <w:bottom w:val="single" w:sz="2" w:space="0" w:color="000000"/>
              <w:right w:val="single" w:sz="2" w:space="0" w:color="000000"/>
            </w:tcBorders>
            <w:shd w:val="clear" w:color="000000" w:fill="FFFFFF"/>
          </w:tcPr>
          <w:p w14:paraId="17F8AE77" w14:textId="77777777" w:rsidR="00A03A16" w:rsidRPr="00B96C01" w:rsidRDefault="00A03A16" w:rsidP="00A95B5C">
            <w:pPr>
              <w:autoSpaceDE w:val="0"/>
              <w:autoSpaceDN w:val="0"/>
              <w:adjustRightInd w:val="0"/>
              <w:spacing w:after="0" w:line="240" w:lineRule="auto"/>
              <w:rPr>
                <w:rFonts w:ascii="Times New Roman" w:hAnsi="Times New Roman"/>
                <w:b/>
                <w:i/>
                <w:sz w:val="24"/>
                <w:szCs w:val="24"/>
              </w:rPr>
            </w:pPr>
          </w:p>
        </w:tc>
        <w:tc>
          <w:tcPr>
            <w:tcW w:w="1819" w:type="dxa"/>
            <w:tcBorders>
              <w:top w:val="single" w:sz="4" w:space="0" w:color="auto"/>
              <w:left w:val="single" w:sz="2" w:space="0" w:color="000000"/>
              <w:bottom w:val="single" w:sz="2" w:space="0" w:color="000000"/>
              <w:right w:val="single" w:sz="2" w:space="0" w:color="000000"/>
            </w:tcBorders>
            <w:shd w:val="clear" w:color="000000" w:fill="FFFFFF"/>
          </w:tcPr>
          <w:p w14:paraId="3A49D1E3" w14:textId="42E89282" w:rsidR="00A03A16" w:rsidRPr="00B96C01" w:rsidRDefault="00B1326A" w:rsidP="00A95B5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Зачет с оценкой</w:t>
            </w: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3D05D652"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23FBCE00"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4" w:space="0" w:color="auto"/>
              <w:left w:val="nil"/>
              <w:bottom w:val="single" w:sz="2" w:space="0" w:color="000000"/>
              <w:right w:val="single" w:sz="2" w:space="0" w:color="000000"/>
            </w:tcBorders>
          </w:tcPr>
          <w:p w14:paraId="0E1A910C" w14:textId="77777777" w:rsidR="00A03A16" w:rsidRPr="00B96C01" w:rsidRDefault="00A03A16" w:rsidP="00A95B5C">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10</w:t>
            </w:r>
          </w:p>
        </w:tc>
        <w:tc>
          <w:tcPr>
            <w:tcW w:w="814" w:type="dxa"/>
            <w:tcBorders>
              <w:top w:val="single" w:sz="4" w:space="0" w:color="auto"/>
              <w:left w:val="nil"/>
              <w:bottom w:val="single" w:sz="2" w:space="0" w:color="000000"/>
              <w:right w:val="single" w:sz="2" w:space="0" w:color="000000"/>
            </w:tcBorders>
          </w:tcPr>
          <w:p w14:paraId="2C3B31EF" w14:textId="77777777" w:rsidR="00A03A16" w:rsidRPr="00B96C01" w:rsidRDefault="00A03A16" w:rsidP="00A95B5C">
            <w:pPr>
              <w:autoSpaceDE w:val="0"/>
              <w:autoSpaceDN w:val="0"/>
              <w:adjustRightInd w:val="0"/>
              <w:spacing w:after="0" w:line="240" w:lineRule="auto"/>
              <w:jc w:val="center"/>
              <w:rPr>
                <w:rFonts w:ascii="Times New Roman" w:hAnsi="Times New Roman"/>
                <w:sz w:val="24"/>
                <w:szCs w:val="24"/>
              </w:rPr>
            </w:pPr>
            <w:r w:rsidRPr="00B96C01">
              <w:rPr>
                <w:rFonts w:ascii="Times New Roman" w:hAnsi="Times New Roman"/>
                <w:sz w:val="24"/>
                <w:szCs w:val="24"/>
              </w:rPr>
              <w:t>30</w:t>
            </w:r>
          </w:p>
        </w:tc>
      </w:tr>
      <w:tr w:rsidR="00A03A16" w:rsidRPr="00B96C01" w14:paraId="7A3B2206" w14:textId="77777777" w:rsidTr="00ED28B3">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14:paraId="2CC2DF77"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174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B0399A4" w14:textId="77777777" w:rsidR="00A03A16" w:rsidRPr="00B96C01" w:rsidRDefault="00A03A16" w:rsidP="00A95B5C">
            <w:pPr>
              <w:autoSpaceDE w:val="0"/>
              <w:autoSpaceDN w:val="0"/>
              <w:adjustRightInd w:val="0"/>
              <w:spacing w:after="0" w:line="240" w:lineRule="auto"/>
              <w:jc w:val="center"/>
              <w:rPr>
                <w:rFonts w:ascii="Times New Roman" w:hAnsi="Times New Roman"/>
                <w:b/>
                <w:color w:val="000000"/>
                <w:sz w:val="24"/>
                <w:szCs w:val="24"/>
              </w:rPr>
            </w:pPr>
          </w:p>
        </w:tc>
        <w:tc>
          <w:tcPr>
            <w:tcW w:w="1295" w:type="dxa"/>
            <w:tcBorders>
              <w:top w:val="single" w:sz="2" w:space="0" w:color="000000"/>
              <w:left w:val="single" w:sz="2" w:space="0" w:color="000000"/>
              <w:bottom w:val="single" w:sz="2" w:space="0" w:color="000000"/>
              <w:right w:val="single" w:sz="2" w:space="0" w:color="000000"/>
            </w:tcBorders>
            <w:shd w:val="clear" w:color="000000" w:fill="FFFFFF"/>
          </w:tcPr>
          <w:p w14:paraId="642A185F" w14:textId="77777777" w:rsidR="00A03A16" w:rsidRPr="00B96C01" w:rsidRDefault="00A03A16" w:rsidP="00A95B5C">
            <w:pPr>
              <w:autoSpaceDE w:val="0"/>
              <w:autoSpaceDN w:val="0"/>
              <w:adjustRightInd w:val="0"/>
              <w:spacing w:after="0" w:line="240" w:lineRule="auto"/>
              <w:rPr>
                <w:rFonts w:ascii="Times New Roman" w:hAnsi="Times New Roman"/>
                <w:b/>
                <w:sz w:val="24"/>
                <w:szCs w:val="24"/>
              </w:rPr>
            </w:pPr>
            <w:r w:rsidRPr="00B96C01">
              <w:rPr>
                <w:rFonts w:ascii="Times New Roman" w:hAnsi="Times New Roman"/>
                <w:b/>
                <w:color w:val="000000"/>
                <w:sz w:val="24"/>
                <w:szCs w:val="24"/>
              </w:rPr>
              <w:t>Итого:</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Pr>
          <w:p w14:paraId="3DF5CEA7"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1208" w:type="dxa"/>
            <w:tcBorders>
              <w:top w:val="single" w:sz="2" w:space="0" w:color="000000"/>
              <w:left w:val="single" w:sz="2" w:space="0" w:color="000000"/>
              <w:bottom w:val="single" w:sz="2" w:space="0" w:color="000000"/>
              <w:right w:val="single" w:sz="2" w:space="0" w:color="000000"/>
            </w:tcBorders>
            <w:shd w:val="clear" w:color="000000" w:fill="FFFFFF"/>
          </w:tcPr>
          <w:p w14:paraId="1A05A3DA"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1078" w:type="dxa"/>
            <w:tcBorders>
              <w:top w:val="single" w:sz="2" w:space="0" w:color="000000"/>
              <w:left w:val="single" w:sz="2" w:space="0" w:color="000000"/>
              <w:bottom w:val="single" w:sz="2" w:space="0" w:color="000000"/>
              <w:right w:val="single" w:sz="2" w:space="0" w:color="000000"/>
            </w:tcBorders>
            <w:shd w:val="clear" w:color="000000" w:fill="FFFFFF"/>
          </w:tcPr>
          <w:p w14:paraId="656BAB19"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p>
        </w:tc>
        <w:tc>
          <w:tcPr>
            <w:tcW w:w="814" w:type="dxa"/>
            <w:tcBorders>
              <w:top w:val="single" w:sz="2" w:space="0" w:color="000000"/>
              <w:left w:val="nil"/>
              <w:bottom w:val="single" w:sz="2" w:space="0" w:color="000000"/>
              <w:right w:val="single" w:sz="2" w:space="0" w:color="000000"/>
            </w:tcBorders>
          </w:tcPr>
          <w:p w14:paraId="6E8FD42B"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55</w:t>
            </w:r>
          </w:p>
        </w:tc>
        <w:tc>
          <w:tcPr>
            <w:tcW w:w="814" w:type="dxa"/>
            <w:tcBorders>
              <w:top w:val="single" w:sz="2" w:space="0" w:color="000000"/>
              <w:left w:val="nil"/>
              <w:bottom w:val="single" w:sz="2" w:space="0" w:color="000000"/>
              <w:right w:val="single" w:sz="2" w:space="0" w:color="000000"/>
            </w:tcBorders>
          </w:tcPr>
          <w:p w14:paraId="1ECB59A7" w14:textId="77777777" w:rsidR="00A03A16" w:rsidRPr="00B96C01" w:rsidRDefault="00A03A16" w:rsidP="00A95B5C">
            <w:pPr>
              <w:autoSpaceDE w:val="0"/>
              <w:autoSpaceDN w:val="0"/>
              <w:adjustRightInd w:val="0"/>
              <w:spacing w:after="0" w:line="240" w:lineRule="auto"/>
              <w:jc w:val="center"/>
              <w:rPr>
                <w:rFonts w:ascii="Times New Roman" w:hAnsi="Times New Roman"/>
                <w:b/>
                <w:sz w:val="24"/>
                <w:szCs w:val="24"/>
              </w:rPr>
            </w:pPr>
            <w:r w:rsidRPr="00B96C01">
              <w:rPr>
                <w:rFonts w:ascii="Times New Roman" w:hAnsi="Times New Roman"/>
                <w:b/>
                <w:sz w:val="24"/>
                <w:szCs w:val="24"/>
              </w:rPr>
              <w:t>100</w:t>
            </w:r>
          </w:p>
        </w:tc>
      </w:tr>
    </w:tbl>
    <w:p w14:paraId="49952F86" w14:textId="77777777" w:rsidR="00A03A16" w:rsidRPr="00B96C01" w:rsidRDefault="00A03A16" w:rsidP="00A03A16">
      <w:pPr>
        <w:pStyle w:val="a4"/>
        <w:autoSpaceDE w:val="0"/>
        <w:autoSpaceDN w:val="0"/>
        <w:adjustRightInd w:val="0"/>
        <w:spacing w:after="0" w:line="240" w:lineRule="auto"/>
        <w:jc w:val="both"/>
        <w:rPr>
          <w:rFonts w:ascii="Times New Roman" w:hAnsi="Times New Roman"/>
          <w:bCs/>
          <w:i/>
          <w:sz w:val="24"/>
          <w:szCs w:val="24"/>
        </w:rPr>
      </w:pPr>
    </w:p>
    <w:p w14:paraId="53CD2229" w14:textId="77777777" w:rsidR="00A03A16" w:rsidRPr="00B96C01" w:rsidRDefault="00A03A16" w:rsidP="00ED28B3">
      <w:pPr>
        <w:tabs>
          <w:tab w:val="left" w:pos="1134"/>
        </w:tabs>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7. Учебно-методическое и информационное обеспечение</w:t>
      </w:r>
    </w:p>
    <w:p w14:paraId="7FA463D2" w14:textId="77777777" w:rsidR="00A03A16" w:rsidRDefault="00A03A16" w:rsidP="00ED28B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i/>
          <w:sz w:val="24"/>
          <w:szCs w:val="24"/>
        </w:rPr>
      </w:pPr>
      <w:r w:rsidRPr="00B96C01">
        <w:rPr>
          <w:rFonts w:ascii="Times New Roman" w:hAnsi="Times New Roman"/>
          <w:i/>
          <w:sz w:val="24"/>
          <w:szCs w:val="24"/>
        </w:rPr>
        <w:t>7.1. Основная литература:</w:t>
      </w:r>
    </w:p>
    <w:p w14:paraId="3B4F5AA6" w14:textId="77777777" w:rsidR="00B1326A" w:rsidRPr="00B96C01" w:rsidRDefault="00B1326A" w:rsidP="00ED2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B96C01">
        <w:rPr>
          <w:rFonts w:ascii="Times New Roman" w:eastAsia="Times New Roman" w:hAnsi="Times New Roman"/>
          <w:bCs/>
          <w:sz w:val="24"/>
          <w:szCs w:val="24"/>
          <w:lang w:eastAsia="ru-RU"/>
        </w:rPr>
        <w:lastRenderedPageBreak/>
        <w:t xml:space="preserve">1. Кулагина, Е.В. Технологии рекреации и анимации : учебное пособие / Е.В. Кулагина, Ю.В. </w:t>
      </w:r>
      <w:proofErr w:type="spellStart"/>
      <w:r w:rsidRPr="00B96C01">
        <w:rPr>
          <w:rFonts w:ascii="Times New Roman" w:eastAsia="Times New Roman" w:hAnsi="Times New Roman"/>
          <w:bCs/>
          <w:sz w:val="24"/>
          <w:szCs w:val="24"/>
          <w:lang w:eastAsia="ru-RU"/>
        </w:rPr>
        <w:t>Сливкова</w:t>
      </w:r>
      <w:proofErr w:type="spellEnd"/>
      <w:r w:rsidRPr="00B96C01">
        <w:rPr>
          <w:rFonts w:ascii="Times New Roman" w:eastAsia="Times New Roman" w:hAnsi="Times New Roman"/>
          <w:bCs/>
          <w:sz w:val="24"/>
          <w:szCs w:val="24"/>
          <w:lang w:eastAsia="ru-RU"/>
        </w:rPr>
        <w:t xml:space="preserve"> ; Минобрнауки России, Омский государственный технический университет. - Омск : Издательство </w:t>
      </w:r>
      <w:proofErr w:type="spellStart"/>
      <w:r w:rsidRPr="00B96C01">
        <w:rPr>
          <w:rFonts w:ascii="Times New Roman" w:eastAsia="Times New Roman" w:hAnsi="Times New Roman"/>
          <w:bCs/>
          <w:sz w:val="24"/>
          <w:szCs w:val="24"/>
          <w:lang w:eastAsia="ru-RU"/>
        </w:rPr>
        <w:t>ОмГТУ</w:t>
      </w:r>
      <w:proofErr w:type="spellEnd"/>
      <w:r w:rsidRPr="00B96C01">
        <w:rPr>
          <w:rFonts w:ascii="Times New Roman" w:eastAsia="Times New Roman" w:hAnsi="Times New Roman"/>
          <w:bCs/>
          <w:sz w:val="24"/>
          <w:szCs w:val="24"/>
          <w:lang w:eastAsia="ru-RU"/>
        </w:rPr>
        <w:t xml:space="preserve">, 2017. - 96 с. : табл., граф., схем. - </w:t>
      </w:r>
      <w:proofErr w:type="spellStart"/>
      <w:r w:rsidRPr="00B96C01">
        <w:rPr>
          <w:rFonts w:ascii="Times New Roman" w:eastAsia="Times New Roman" w:hAnsi="Times New Roman"/>
          <w:bCs/>
          <w:sz w:val="24"/>
          <w:szCs w:val="24"/>
          <w:lang w:eastAsia="ru-RU"/>
        </w:rPr>
        <w:t>Библиогр</w:t>
      </w:r>
      <w:proofErr w:type="spellEnd"/>
      <w:r w:rsidRPr="00B96C01">
        <w:rPr>
          <w:rFonts w:ascii="Times New Roman" w:eastAsia="Times New Roman" w:hAnsi="Times New Roman"/>
          <w:bCs/>
          <w:sz w:val="24"/>
          <w:szCs w:val="24"/>
          <w:lang w:eastAsia="ru-RU"/>
        </w:rPr>
        <w:t xml:space="preserve">.: с. 86 - ISBN 978-5-8149-2422-3 ; То же [Электронный ресурс]. - URL: </w:t>
      </w:r>
      <w:hyperlink r:id="rId32" w:history="1">
        <w:r w:rsidRPr="00B96C01">
          <w:rPr>
            <w:rStyle w:val="af5"/>
            <w:rFonts w:ascii="Times New Roman" w:eastAsia="Times New Roman" w:hAnsi="Times New Roman"/>
            <w:bCs/>
            <w:sz w:val="24"/>
            <w:szCs w:val="24"/>
            <w:lang w:eastAsia="ru-RU"/>
          </w:rPr>
          <w:t>http://biblioclub.ru/index.php?page=book&amp;id=493340</w:t>
        </w:r>
      </w:hyperlink>
    </w:p>
    <w:p w14:paraId="6E5570C9" w14:textId="77777777" w:rsidR="00B1326A" w:rsidRPr="00B96C01" w:rsidRDefault="00B1326A" w:rsidP="00ED2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B96C01">
        <w:rPr>
          <w:rFonts w:ascii="Times New Roman" w:eastAsia="Times New Roman" w:hAnsi="Times New Roman"/>
          <w:bCs/>
          <w:sz w:val="24"/>
          <w:szCs w:val="24"/>
          <w:lang w:eastAsia="ru-RU"/>
        </w:rPr>
        <w:t xml:space="preserve">2. </w:t>
      </w:r>
      <w:proofErr w:type="spellStart"/>
      <w:r w:rsidRPr="00B96C01">
        <w:rPr>
          <w:rFonts w:ascii="Times New Roman" w:eastAsia="Times New Roman" w:hAnsi="Times New Roman"/>
          <w:bCs/>
          <w:sz w:val="24"/>
          <w:szCs w:val="24"/>
          <w:lang w:eastAsia="ru-RU"/>
        </w:rPr>
        <w:t>Восколович</w:t>
      </w:r>
      <w:proofErr w:type="spellEnd"/>
      <w:r w:rsidRPr="00B96C01">
        <w:rPr>
          <w:rFonts w:ascii="Times New Roman" w:eastAsia="Times New Roman" w:hAnsi="Times New Roman"/>
          <w:bCs/>
          <w:sz w:val="24"/>
          <w:szCs w:val="24"/>
          <w:lang w:eastAsia="ru-RU"/>
        </w:rPr>
        <w:t xml:space="preserve">, Н.А. Маркетинг туристских услуг : учебник / Н.А. </w:t>
      </w:r>
      <w:proofErr w:type="spellStart"/>
      <w:r w:rsidRPr="00B96C01">
        <w:rPr>
          <w:rFonts w:ascii="Times New Roman" w:eastAsia="Times New Roman" w:hAnsi="Times New Roman"/>
          <w:bCs/>
          <w:sz w:val="24"/>
          <w:szCs w:val="24"/>
          <w:lang w:eastAsia="ru-RU"/>
        </w:rPr>
        <w:t>Восколович</w:t>
      </w:r>
      <w:proofErr w:type="spellEnd"/>
      <w:r w:rsidRPr="00B96C01">
        <w:rPr>
          <w:rFonts w:ascii="Times New Roman" w:eastAsia="Times New Roman" w:hAnsi="Times New Roman"/>
          <w:bCs/>
          <w:sz w:val="24"/>
          <w:szCs w:val="24"/>
          <w:lang w:eastAsia="ru-RU"/>
        </w:rPr>
        <w:t xml:space="preserve">. - 2-е изд., </w:t>
      </w:r>
      <w:proofErr w:type="spellStart"/>
      <w:r w:rsidRPr="00B96C01">
        <w:rPr>
          <w:rFonts w:ascii="Times New Roman" w:eastAsia="Times New Roman" w:hAnsi="Times New Roman"/>
          <w:bCs/>
          <w:sz w:val="24"/>
          <w:szCs w:val="24"/>
          <w:lang w:eastAsia="ru-RU"/>
        </w:rPr>
        <w:t>перераб</w:t>
      </w:r>
      <w:proofErr w:type="spellEnd"/>
      <w:r w:rsidRPr="00B96C01">
        <w:rPr>
          <w:rFonts w:ascii="Times New Roman" w:eastAsia="Times New Roman" w:hAnsi="Times New Roman"/>
          <w:bCs/>
          <w:sz w:val="24"/>
          <w:szCs w:val="24"/>
          <w:lang w:eastAsia="ru-RU"/>
        </w:rPr>
        <w:t xml:space="preserve">. и доп. - Москва : Юнити-Дана, 2015. - 207 с. : табл., схемы - ISBN 978-5-238-01519-4 ; То же [Электронный ресурс]. - URL: http://biblioclub.ru/index.php?page=book&amp;id=114712 </w:t>
      </w:r>
    </w:p>
    <w:p w14:paraId="5ED4D118" w14:textId="77777777" w:rsidR="00B1326A" w:rsidRPr="00B96C01" w:rsidRDefault="00B1326A" w:rsidP="00ED2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B96C01">
        <w:rPr>
          <w:rFonts w:ascii="Times New Roman" w:eastAsia="Times New Roman" w:hAnsi="Times New Roman"/>
          <w:bCs/>
          <w:sz w:val="24"/>
          <w:szCs w:val="24"/>
          <w:lang w:eastAsia="ru-RU"/>
        </w:rPr>
        <w:t xml:space="preserve">3. </w:t>
      </w:r>
      <w:r w:rsidRPr="00B96C01">
        <w:rPr>
          <w:rFonts w:ascii="Times New Roman" w:eastAsia="Times New Roman" w:hAnsi="Times New Roman"/>
          <w:bCs/>
          <w:sz w:val="24"/>
          <w:szCs w:val="24"/>
          <w:lang w:eastAsia="ru-RU"/>
        </w:rPr>
        <w:tab/>
        <w:t xml:space="preserve">Маркетинг в отраслях и сферах деятельности : учебник / ред. Ю.В. Морозов, В.Т. Гришина. - 9-е изд. - Москва : Издательско-торговая корпорация «Дашков и К°», 2016. - 446 с. : табл., схемы, граф. - </w:t>
      </w:r>
      <w:proofErr w:type="spellStart"/>
      <w:r w:rsidRPr="00B96C01">
        <w:rPr>
          <w:rFonts w:ascii="Times New Roman" w:eastAsia="Times New Roman" w:hAnsi="Times New Roman"/>
          <w:bCs/>
          <w:sz w:val="24"/>
          <w:szCs w:val="24"/>
          <w:lang w:eastAsia="ru-RU"/>
        </w:rPr>
        <w:t>Библиогр</w:t>
      </w:r>
      <w:proofErr w:type="spellEnd"/>
      <w:r w:rsidRPr="00B96C01">
        <w:rPr>
          <w:rFonts w:ascii="Times New Roman" w:eastAsia="Times New Roman" w:hAnsi="Times New Roman"/>
          <w:bCs/>
          <w:sz w:val="24"/>
          <w:szCs w:val="24"/>
          <w:lang w:eastAsia="ru-RU"/>
        </w:rPr>
        <w:t xml:space="preserve">. в кн. - ISBN 978-5-394-02263-0 ; То же [Электронный ресурс]. - URL: </w:t>
      </w:r>
      <w:hyperlink r:id="rId33" w:history="1">
        <w:r w:rsidRPr="00B96C01">
          <w:rPr>
            <w:rStyle w:val="af5"/>
            <w:rFonts w:ascii="Times New Roman" w:eastAsia="Times New Roman" w:hAnsi="Times New Roman"/>
            <w:bCs/>
            <w:sz w:val="24"/>
            <w:szCs w:val="24"/>
            <w:lang w:eastAsia="ru-RU"/>
          </w:rPr>
          <w:t>http://biblioclub.ru/index.php?page=book&amp;id=418086</w:t>
        </w:r>
      </w:hyperlink>
    </w:p>
    <w:p w14:paraId="25666C26" w14:textId="77777777" w:rsidR="00B1326A" w:rsidRPr="00B96C01" w:rsidRDefault="00B1326A" w:rsidP="00ED28B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p>
    <w:p w14:paraId="654FACE4" w14:textId="77777777" w:rsidR="00B1326A" w:rsidRPr="00B96C01" w:rsidRDefault="00B1326A" w:rsidP="00ED28B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96C01">
        <w:rPr>
          <w:rFonts w:ascii="Times New Roman" w:eastAsia="Times New Roman" w:hAnsi="Times New Roman"/>
          <w:bCs/>
          <w:i/>
          <w:iCs/>
          <w:sz w:val="24"/>
          <w:szCs w:val="24"/>
          <w:lang w:eastAsia="ru-RU"/>
        </w:rPr>
        <w:t>7.2. Дополнительная литература</w:t>
      </w:r>
    </w:p>
    <w:p w14:paraId="3CA8A4C8" w14:textId="77777777" w:rsidR="00B1326A" w:rsidRDefault="00B1326A" w:rsidP="00ED28B3">
      <w:pPr>
        <w:numPr>
          <w:ilvl w:val="0"/>
          <w:numId w:val="20"/>
        </w:numPr>
        <w:tabs>
          <w:tab w:val="left" w:pos="1134"/>
        </w:tabs>
        <w:spacing w:after="0" w:line="360" w:lineRule="auto"/>
        <w:ind w:left="0" w:firstLine="709"/>
        <w:jc w:val="both"/>
        <w:rPr>
          <w:rFonts w:ascii="Times New Roman" w:hAnsi="Times New Roman" w:cs="Calibri"/>
          <w:bCs/>
          <w:sz w:val="24"/>
          <w:szCs w:val="24"/>
        </w:rPr>
      </w:pPr>
      <w:proofErr w:type="spellStart"/>
      <w:r w:rsidRPr="009E35DA">
        <w:rPr>
          <w:rFonts w:ascii="Times New Roman" w:hAnsi="Times New Roman" w:cs="Calibri"/>
          <w:bCs/>
          <w:sz w:val="24"/>
          <w:szCs w:val="24"/>
        </w:rPr>
        <w:t>Хайретдинова</w:t>
      </w:r>
      <w:proofErr w:type="spellEnd"/>
      <w:r w:rsidRPr="009E35DA">
        <w:rPr>
          <w:rFonts w:ascii="Times New Roman" w:hAnsi="Times New Roman" w:cs="Calibri"/>
          <w:bCs/>
          <w:sz w:val="24"/>
          <w:szCs w:val="24"/>
        </w:rPr>
        <w:t xml:space="preserve">, О.А. Организация досуга туристов : учебное пособие / О.А. </w:t>
      </w:r>
      <w:proofErr w:type="spellStart"/>
      <w:r w:rsidRPr="009E35DA">
        <w:rPr>
          <w:rFonts w:ascii="Times New Roman" w:hAnsi="Times New Roman" w:cs="Calibri"/>
          <w:bCs/>
          <w:sz w:val="24"/>
          <w:szCs w:val="24"/>
        </w:rPr>
        <w:t>Хайретдинова</w:t>
      </w:r>
      <w:proofErr w:type="spellEnd"/>
      <w:r w:rsidRPr="009E35DA">
        <w:rPr>
          <w:rFonts w:ascii="Times New Roman" w:hAnsi="Times New Roman" w:cs="Calibri"/>
          <w:bCs/>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Уфа : Уфимский государственный университет экономики и сервиса, 2015. - 55 с. : табл., схем. - </w:t>
      </w:r>
      <w:proofErr w:type="spellStart"/>
      <w:r w:rsidRPr="009E35DA">
        <w:rPr>
          <w:rFonts w:ascii="Times New Roman" w:hAnsi="Times New Roman" w:cs="Calibri"/>
          <w:bCs/>
          <w:sz w:val="24"/>
          <w:szCs w:val="24"/>
        </w:rPr>
        <w:t>Библиогр</w:t>
      </w:r>
      <w:proofErr w:type="spellEnd"/>
      <w:r w:rsidRPr="009E35DA">
        <w:rPr>
          <w:rFonts w:ascii="Times New Roman" w:hAnsi="Times New Roman" w:cs="Calibri"/>
          <w:bCs/>
          <w:sz w:val="24"/>
          <w:szCs w:val="24"/>
        </w:rPr>
        <w:t>. в кн. - ISBN 978-5-88469-745-4 ; То же [Электронный ресурс]. - URL: http://biblioclub.ru/index.php?page=book&amp;id=445127</w:t>
      </w:r>
    </w:p>
    <w:p w14:paraId="2CC67376" w14:textId="77777777" w:rsidR="00B1326A" w:rsidRPr="00B96C01" w:rsidRDefault="00B1326A" w:rsidP="00ED28B3">
      <w:pPr>
        <w:numPr>
          <w:ilvl w:val="0"/>
          <w:numId w:val="20"/>
        </w:numPr>
        <w:tabs>
          <w:tab w:val="left" w:pos="1134"/>
        </w:tabs>
        <w:spacing w:after="0" w:line="360" w:lineRule="auto"/>
        <w:ind w:left="0" w:firstLine="709"/>
        <w:jc w:val="both"/>
        <w:rPr>
          <w:rFonts w:ascii="Times New Roman" w:hAnsi="Times New Roman" w:cs="Calibri"/>
          <w:bCs/>
          <w:sz w:val="24"/>
          <w:szCs w:val="24"/>
        </w:rPr>
      </w:pPr>
      <w:r w:rsidRPr="00B96C01">
        <w:rPr>
          <w:rFonts w:ascii="Times New Roman" w:hAnsi="Times New Roman" w:cs="Calibri"/>
          <w:bCs/>
          <w:sz w:val="24"/>
          <w:szCs w:val="24"/>
        </w:rPr>
        <w:t xml:space="preserve">Экономика и управление социальной сферой : учебник / Е.Н. Жильцов, Т.В. Науменко, Е.В. Егоров и др. ; под ред. Е.Н. </w:t>
      </w:r>
      <w:proofErr w:type="spellStart"/>
      <w:r w:rsidRPr="00B96C01">
        <w:rPr>
          <w:rFonts w:ascii="Times New Roman" w:hAnsi="Times New Roman" w:cs="Calibri"/>
          <w:bCs/>
          <w:sz w:val="24"/>
          <w:szCs w:val="24"/>
        </w:rPr>
        <w:t>Жильцова</w:t>
      </w:r>
      <w:proofErr w:type="spellEnd"/>
      <w:r w:rsidRPr="00B96C01">
        <w:rPr>
          <w:rFonts w:ascii="Times New Roman" w:hAnsi="Times New Roman" w:cs="Calibri"/>
          <w:bCs/>
          <w:sz w:val="24"/>
          <w:szCs w:val="24"/>
        </w:rPr>
        <w:t xml:space="preserve">,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w:t>
      </w:r>
      <w:proofErr w:type="spellStart"/>
      <w:r w:rsidRPr="00B96C01">
        <w:rPr>
          <w:rFonts w:ascii="Times New Roman" w:hAnsi="Times New Roman" w:cs="Calibri"/>
          <w:bCs/>
          <w:sz w:val="24"/>
          <w:szCs w:val="24"/>
        </w:rPr>
        <w:t>Библиогр</w:t>
      </w:r>
      <w:proofErr w:type="spellEnd"/>
      <w:r w:rsidRPr="00B96C01">
        <w:rPr>
          <w:rFonts w:ascii="Times New Roman" w:hAnsi="Times New Roman" w:cs="Calibri"/>
          <w:bCs/>
          <w:sz w:val="24"/>
          <w:szCs w:val="24"/>
        </w:rPr>
        <w:t>. в кн. - ISBN 978-5-394-02423-8 ; То же [Электронный ресурс]. - URL: http://biblioclub.ru/index.php?page=book&amp;id=375813</w:t>
      </w:r>
    </w:p>
    <w:p w14:paraId="5448316F" w14:textId="77777777" w:rsidR="00B1326A" w:rsidRPr="00B96C01" w:rsidRDefault="00B1326A" w:rsidP="00ED28B3">
      <w:pPr>
        <w:numPr>
          <w:ilvl w:val="0"/>
          <w:numId w:val="20"/>
        </w:numPr>
        <w:tabs>
          <w:tab w:val="left" w:pos="1134"/>
        </w:tabs>
        <w:spacing w:after="0" w:line="360" w:lineRule="auto"/>
        <w:ind w:left="0" w:firstLine="709"/>
        <w:jc w:val="both"/>
        <w:rPr>
          <w:rFonts w:ascii="Times New Roman" w:hAnsi="Times New Roman" w:cs="Calibri"/>
          <w:bCs/>
          <w:sz w:val="24"/>
          <w:szCs w:val="24"/>
        </w:rPr>
      </w:pPr>
      <w:proofErr w:type="spellStart"/>
      <w:r w:rsidRPr="00B96C01">
        <w:rPr>
          <w:rFonts w:ascii="Times New Roman" w:hAnsi="Times New Roman" w:cs="Calibri"/>
          <w:bCs/>
          <w:sz w:val="24"/>
          <w:szCs w:val="24"/>
        </w:rPr>
        <w:t>Хайретдинова</w:t>
      </w:r>
      <w:proofErr w:type="spellEnd"/>
      <w:r w:rsidRPr="00B96C01">
        <w:rPr>
          <w:rFonts w:ascii="Times New Roman" w:hAnsi="Times New Roman" w:cs="Calibri"/>
          <w:bCs/>
          <w:sz w:val="24"/>
          <w:szCs w:val="24"/>
        </w:rPr>
        <w:t xml:space="preserve">, О.А. Технология и организация туроператорской деятельности : учебное пособие / О.А. </w:t>
      </w:r>
      <w:proofErr w:type="spellStart"/>
      <w:r w:rsidRPr="00B96C01">
        <w:rPr>
          <w:rFonts w:ascii="Times New Roman" w:hAnsi="Times New Roman" w:cs="Calibri"/>
          <w:bCs/>
          <w:sz w:val="24"/>
          <w:szCs w:val="24"/>
        </w:rPr>
        <w:t>Хайретдинова</w:t>
      </w:r>
      <w:proofErr w:type="spellEnd"/>
      <w:r w:rsidRPr="00B96C01">
        <w:rPr>
          <w:rFonts w:ascii="Times New Roman" w:hAnsi="Times New Roman" w:cs="Calibri"/>
          <w:bCs/>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Уфа : Уфимский государственный университет экономики и сервиса, 2015. - 107 с. : табл., схем. - </w:t>
      </w:r>
      <w:proofErr w:type="spellStart"/>
      <w:r w:rsidRPr="00B96C01">
        <w:rPr>
          <w:rFonts w:ascii="Times New Roman" w:hAnsi="Times New Roman" w:cs="Calibri"/>
          <w:bCs/>
          <w:sz w:val="24"/>
          <w:szCs w:val="24"/>
        </w:rPr>
        <w:t>Библиогр</w:t>
      </w:r>
      <w:proofErr w:type="spellEnd"/>
      <w:r w:rsidRPr="00B96C01">
        <w:rPr>
          <w:rFonts w:ascii="Times New Roman" w:hAnsi="Times New Roman" w:cs="Calibri"/>
          <w:bCs/>
          <w:sz w:val="24"/>
          <w:szCs w:val="24"/>
        </w:rPr>
        <w:t>. в кн. - ISBN 978-5-88469-747-8 ; То же [Электронный ресурс]. - URL: http://biblioclub.ru/index.php?page=book&amp;id=445129</w:t>
      </w:r>
    </w:p>
    <w:p w14:paraId="709D58AC" w14:textId="77777777" w:rsidR="00B1326A" w:rsidRPr="00B96C01" w:rsidRDefault="00B1326A" w:rsidP="00ED28B3">
      <w:pPr>
        <w:numPr>
          <w:ilvl w:val="0"/>
          <w:numId w:val="20"/>
        </w:numPr>
        <w:tabs>
          <w:tab w:val="left" w:pos="1134"/>
        </w:tabs>
        <w:spacing w:after="0" w:line="360" w:lineRule="auto"/>
        <w:ind w:left="0" w:firstLine="709"/>
        <w:jc w:val="both"/>
        <w:rPr>
          <w:rFonts w:ascii="Times New Roman" w:hAnsi="Times New Roman" w:cs="Calibri"/>
          <w:sz w:val="24"/>
          <w:szCs w:val="24"/>
        </w:rPr>
      </w:pPr>
      <w:r w:rsidRPr="00B96C01">
        <w:rPr>
          <w:rFonts w:ascii="Times New Roman" w:hAnsi="Times New Roman" w:cs="Calibri"/>
          <w:bCs/>
          <w:sz w:val="24"/>
          <w:szCs w:val="24"/>
        </w:rPr>
        <w:lastRenderedPageBreak/>
        <w:t xml:space="preserve">Казначеева, С.Н. </w:t>
      </w:r>
      <w:r w:rsidRPr="00B96C01">
        <w:rPr>
          <w:rFonts w:ascii="Times New Roman" w:hAnsi="Times New Roman" w:cs="Calibri"/>
          <w:sz w:val="24"/>
          <w:szCs w:val="24"/>
        </w:rPr>
        <w:t xml:space="preserve">   Маркетинг - менеджмент: теория и практика [Текст] : </w:t>
      </w:r>
      <w:proofErr w:type="spellStart"/>
      <w:r w:rsidRPr="00B96C01">
        <w:rPr>
          <w:rFonts w:ascii="Times New Roman" w:hAnsi="Times New Roman" w:cs="Calibri"/>
          <w:sz w:val="24"/>
          <w:szCs w:val="24"/>
        </w:rPr>
        <w:t>Учеб.пособие</w:t>
      </w:r>
      <w:proofErr w:type="spellEnd"/>
      <w:r w:rsidRPr="00B96C01">
        <w:rPr>
          <w:rFonts w:ascii="Times New Roman" w:hAnsi="Times New Roman" w:cs="Calibri"/>
          <w:sz w:val="24"/>
          <w:szCs w:val="24"/>
        </w:rPr>
        <w:t xml:space="preserve"> / Казначеева Светлана Николаевна ; </w:t>
      </w:r>
      <w:proofErr w:type="spellStart"/>
      <w:r w:rsidRPr="00B96C01">
        <w:rPr>
          <w:rFonts w:ascii="Times New Roman" w:hAnsi="Times New Roman" w:cs="Calibri"/>
          <w:sz w:val="24"/>
          <w:szCs w:val="24"/>
        </w:rPr>
        <w:t>Нижегор.гос.пед.ун</w:t>
      </w:r>
      <w:proofErr w:type="spellEnd"/>
      <w:r w:rsidRPr="00B96C01">
        <w:rPr>
          <w:rFonts w:ascii="Times New Roman" w:hAnsi="Times New Roman" w:cs="Calibri"/>
          <w:sz w:val="24"/>
          <w:szCs w:val="24"/>
        </w:rPr>
        <w:t>-т. - Нижний Новгород : НГПУ, 2013. - 209 с. - Библиогр.:с.194. - 230-56.</w:t>
      </w:r>
    </w:p>
    <w:p w14:paraId="5F5FA728" w14:textId="77777777" w:rsidR="00B1326A" w:rsidRPr="00B96C01" w:rsidRDefault="00B1326A" w:rsidP="00ED28B3">
      <w:pPr>
        <w:numPr>
          <w:ilvl w:val="0"/>
          <w:numId w:val="20"/>
        </w:numPr>
        <w:tabs>
          <w:tab w:val="left" w:pos="1134"/>
        </w:tabs>
        <w:spacing w:after="0" w:line="360" w:lineRule="auto"/>
        <w:ind w:left="0" w:firstLine="709"/>
        <w:jc w:val="both"/>
        <w:rPr>
          <w:rFonts w:cs="Calibri"/>
          <w:bCs/>
          <w:i/>
          <w:iCs/>
          <w:sz w:val="24"/>
          <w:szCs w:val="24"/>
        </w:rPr>
      </w:pPr>
      <w:r w:rsidRPr="00B96C01">
        <w:rPr>
          <w:rFonts w:ascii="Times New Roman" w:hAnsi="Times New Roman" w:cs="Calibri"/>
          <w:bCs/>
          <w:sz w:val="24"/>
          <w:szCs w:val="24"/>
        </w:rPr>
        <w:t xml:space="preserve">Секерин, В.Д. </w:t>
      </w:r>
      <w:r w:rsidRPr="00B96C01">
        <w:rPr>
          <w:rFonts w:ascii="Times New Roman" w:hAnsi="Times New Roman" w:cs="Calibri"/>
          <w:sz w:val="24"/>
          <w:szCs w:val="24"/>
        </w:rPr>
        <w:t xml:space="preserve"> Инновационный маркетинг [Текст] : </w:t>
      </w:r>
      <w:proofErr w:type="spellStart"/>
      <w:r w:rsidRPr="00B96C01">
        <w:rPr>
          <w:rFonts w:ascii="Times New Roman" w:hAnsi="Times New Roman" w:cs="Calibri"/>
          <w:sz w:val="24"/>
          <w:szCs w:val="24"/>
        </w:rPr>
        <w:t>учеб.пособие</w:t>
      </w:r>
      <w:proofErr w:type="spellEnd"/>
      <w:r w:rsidRPr="00B96C01">
        <w:rPr>
          <w:rFonts w:ascii="Times New Roman" w:hAnsi="Times New Roman" w:cs="Calibri"/>
          <w:sz w:val="24"/>
          <w:szCs w:val="24"/>
        </w:rPr>
        <w:t xml:space="preserve"> для студентов </w:t>
      </w:r>
      <w:proofErr w:type="spellStart"/>
      <w:r w:rsidRPr="00B96C01">
        <w:rPr>
          <w:rFonts w:ascii="Times New Roman" w:hAnsi="Times New Roman" w:cs="Calibri"/>
          <w:sz w:val="24"/>
          <w:szCs w:val="24"/>
        </w:rPr>
        <w:t>вузов,обуч-ся</w:t>
      </w:r>
      <w:proofErr w:type="spellEnd"/>
      <w:r w:rsidRPr="00B96C01">
        <w:rPr>
          <w:rFonts w:ascii="Times New Roman" w:hAnsi="Times New Roman" w:cs="Calibri"/>
          <w:sz w:val="24"/>
          <w:szCs w:val="24"/>
        </w:rPr>
        <w:t xml:space="preserve"> по напр.080200 "Менеджмент" / Секерин Владимир Дмитриевич. - Москва : ИНФРА-М, 2014. - 238 с. - (Высшее образование). - Библиогр.:с.223-235. - ISBN 978-5-16-004681-5 : 300-00.2. </w:t>
      </w:r>
      <w:r w:rsidRPr="00B96C01">
        <w:rPr>
          <w:rFonts w:ascii="Times New Roman" w:hAnsi="Times New Roman" w:cs="Calibri"/>
          <w:bCs/>
          <w:sz w:val="24"/>
          <w:szCs w:val="24"/>
        </w:rPr>
        <w:t xml:space="preserve">Булганина, С.В. </w:t>
      </w:r>
      <w:r w:rsidRPr="00B96C01">
        <w:rPr>
          <w:rFonts w:ascii="Times New Roman" w:hAnsi="Times New Roman" w:cs="Calibri"/>
          <w:sz w:val="24"/>
          <w:szCs w:val="24"/>
        </w:rPr>
        <w:t xml:space="preserve">   Маркетинговые исследования [Текст] : Практикум / С. В. Булганина ; </w:t>
      </w:r>
      <w:proofErr w:type="spellStart"/>
      <w:r w:rsidRPr="00B96C01">
        <w:rPr>
          <w:rFonts w:ascii="Times New Roman" w:hAnsi="Times New Roman" w:cs="Calibri"/>
          <w:sz w:val="24"/>
          <w:szCs w:val="24"/>
        </w:rPr>
        <w:t>Нижегор.гос.пед.ун</w:t>
      </w:r>
      <w:proofErr w:type="spellEnd"/>
      <w:r w:rsidRPr="00B96C01">
        <w:rPr>
          <w:rFonts w:ascii="Times New Roman" w:hAnsi="Times New Roman" w:cs="Calibri"/>
          <w:sz w:val="24"/>
          <w:szCs w:val="24"/>
        </w:rPr>
        <w:t>-т. - Нижний Новгород : НГПУ, 2012. - 162 с. - Библиогр.:с.160-162. - 0-00.</w:t>
      </w:r>
    </w:p>
    <w:p w14:paraId="739CA04A" w14:textId="77777777" w:rsidR="00B1326A" w:rsidRPr="00B96C01" w:rsidRDefault="00B1326A" w:rsidP="00ED28B3">
      <w:pPr>
        <w:spacing w:after="0" w:line="360" w:lineRule="auto"/>
        <w:ind w:firstLine="709"/>
        <w:jc w:val="both"/>
        <w:rPr>
          <w:rFonts w:ascii="Times New Roman" w:hAnsi="Times New Roman" w:cs="Calibri"/>
          <w:bCs/>
          <w:i/>
          <w:iCs/>
          <w:sz w:val="24"/>
          <w:szCs w:val="24"/>
        </w:rPr>
      </w:pPr>
      <w:r w:rsidRPr="00B96C01">
        <w:rPr>
          <w:rFonts w:ascii="Times New Roman" w:hAnsi="Times New Roman" w:cs="Calibri"/>
          <w:bCs/>
          <w:i/>
          <w:iCs/>
          <w:sz w:val="24"/>
          <w:szCs w:val="24"/>
        </w:rPr>
        <w:t xml:space="preserve"> 7.3. Перечень учебно-методического обеспечения для самостоятельной работы обучающихся по дисциплине</w:t>
      </w:r>
    </w:p>
    <w:p w14:paraId="5ABE3343" w14:textId="77777777" w:rsidR="00B1326A" w:rsidRPr="00B96C01" w:rsidRDefault="00B1326A" w:rsidP="00ED28B3">
      <w:pPr>
        <w:numPr>
          <w:ilvl w:val="0"/>
          <w:numId w:val="33"/>
        </w:numPr>
        <w:spacing w:after="0" w:line="360" w:lineRule="auto"/>
        <w:ind w:left="0" w:firstLine="709"/>
        <w:jc w:val="both"/>
        <w:rPr>
          <w:rFonts w:ascii="Times New Roman" w:hAnsi="Times New Roman" w:cs="Calibri"/>
          <w:bCs/>
          <w:iCs/>
          <w:sz w:val="24"/>
          <w:szCs w:val="24"/>
        </w:rPr>
      </w:pPr>
      <w:r w:rsidRPr="00B96C01">
        <w:rPr>
          <w:rFonts w:ascii="Times New Roman" w:hAnsi="Times New Roman" w:cs="Calibri"/>
          <w:sz w:val="24"/>
          <w:szCs w:val="24"/>
        </w:rPr>
        <w:t xml:space="preserve">Маркетинг : учебное пособие / О.Г. Алешина, О.С. Веремеенко, Ю.Ю. Суслова и др. ; Министерство образования и науки Российской Федерации, Сибирский Федеральный университет. - Красноярск : СФУ, 2017. - 214 с. : ил. - </w:t>
      </w:r>
      <w:proofErr w:type="spellStart"/>
      <w:r w:rsidRPr="00B96C01">
        <w:rPr>
          <w:rFonts w:ascii="Times New Roman" w:hAnsi="Times New Roman" w:cs="Calibri"/>
          <w:sz w:val="24"/>
          <w:szCs w:val="24"/>
        </w:rPr>
        <w:t>Библиогр</w:t>
      </w:r>
      <w:proofErr w:type="spellEnd"/>
      <w:r w:rsidRPr="00B96C01">
        <w:rPr>
          <w:rFonts w:ascii="Times New Roman" w:hAnsi="Times New Roman" w:cs="Calibri"/>
          <w:sz w:val="24"/>
          <w:szCs w:val="24"/>
        </w:rPr>
        <w:t>. в кн. - ISBN 978-5-7638-3588-5 ; То же [Электронный ресурс]. - URL: http://biblioclub.ru/index.php?page=book&amp;id=497291</w:t>
      </w:r>
    </w:p>
    <w:p w14:paraId="4DC17F42" w14:textId="77777777" w:rsidR="00B1326A" w:rsidRPr="00B96C01" w:rsidRDefault="00B1326A" w:rsidP="00ED2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14:paraId="133BF2BA" w14:textId="77777777" w:rsidR="00B1326A" w:rsidRPr="00B96C01" w:rsidRDefault="00B1326A" w:rsidP="00ED2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96C01">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0"/>
        <w:gridCol w:w="6004"/>
      </w:tblGrid>
      <w:tr w:rsidR="00B1326A" w:rsidRPr="00B96C01" w14:paraId="2A7DC825" w14:textId="77777777" w:rsidTr="00A95B5C">
        <w:tc>
          <w:tcPr>
            <w:tcW w:w="3369" w:type="dxa"/>
            <w:hideMark/>
          </w:tcPr>
          <w:p w14:paraId="7DDB84AF" w14:textId="77777777" w:rsidR="00B1326A" w:rsidRPr="00B96C01" w:rsidRDefault="00B1326A" w:rsidP="00A95B5C">
            <w:pPr>
              <w:spacing w:after="0" w:line="360" w:lineRule="auto"/>
              <w:ind w:firstLine="709"/>
              <w:jc w:val="both"/>
              <w:rPr>
                <w:rFonts w:ascii="Times New Roman" w:eastAsia="Times New Roman" w:hAnsi="Times New Roman"/>
                <w:sz w:val="24"/>
                <w:szCs w:val="24"/>
                <w:lang w:val="en-US" w:eastAsia="ru-RU"/>
              </w:rPr>
            </w:pPr>
            <w:r w:rsidRPr="00B96C01">
              <w:rPr>
                <w:rFonts w:ascii="Times New Roman" w:eastAsia="Times New Roman" w:hAnsi="Times New Roman"/>
                <w:sz w:val="24"/>
                <w:szCs w:val="24"/>
                <w:lang w:val="en-US" w:eastAsia="ru-RU"/>
              </w:rPr>
              <w:t>www</w:t>
            </w:r>
            <w:r w:rsidRPr="00B96C01">
              <w:rPr>
                <w:rFonts w:ascii="Times New Roman" w:eastAsia="Times New Roman" w:hAnsi="Times New Roman"/>
                <w:sz w:val="24"/>
                <w:szCs w:val="24"/>
                <w:lang w:eastAsia="ru-RU"/>
              </w:rPr>
              <w:t>.</w:t>
            </w:r>
            <w:r w:rsidRPr="00B96C01">
              <w:rPr>
                <w:rFonts w:ascii="Times New Roman" w:eastAsia="Times New Roman" w:hAnsi="Times New Roman"/>
                <w:sz w:val="24"/>
                <w:szCs w:val="24"/>
                <w:lang w:val="en-US" w:eastAsia="ru-RU"/>
              </w:rPr>
              <w:t>biblioclub.ru</w:t>
            </w:r>
          </w:p>
        </w:tc>
        <w:tc>
          <w:tcPr>
            <w:tcW w:w="6202" w:type="dxa"/>
            <w:hideMark/>
          </w:tcPr>
          <w:p w14:paraId="697E39D6" w14:textId="77777777" w:rsidR="00B1326A" w:rsidRPr="00B96C01" w:rsidRDefault="00B1326A" w:rsidP="00A95B5C">
            <w:pPr>
              <w:spacing w:after="0" w:line="360" w:lineRule="auto"/>
              <w:ind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ЭБС «Университетская библиотека онлайн»</w:t>
            </w:r>
          </w:p>
        </w:tc>
      </w:tr>
      <w:tr w:rsidR="00B1326A" w:rsidRPr="00B96C01" w14:paraId="744A3191" w14:textId="77777777" w:rsidTr="00A95B5C">
        <w:tc>
          <w:tcPr>
            <w:tcW w:w="3369" w:type="dxa"/>
            <w:hideMark/>
          </w:tcPr>
          <w:p w14:paraId="36740185" w14:textId="77777777" w:rsidR="00B1326A" w:rsidRPr="00B96C01" w:rsidRDefault="00B1326A" w:rsidP="00A95B5C">
            <w:pPr>
              <w:spacing w:after="0" w:line="360" w:lineRule="auto"/>
              <w:ind w:firstLine="709"/>
              <w:jc w:val="both"/>
              <w:rPr>
                <w:rFonts w:ascii="Times New Roman" w:eastAsia="Times New Roman" w:hAnsi="Times New Roman"/>
                <w:sz w:val="24"/>
                <w:szCs w:val="24"/>
                <w:lang w:val="en-US" w:eastAsia="ru-RU"/>
              </w:rPr>
            </w:pPr>
            <w:r w:rsidRPr="00B96C01">
              <w:rPr>
                <w:rFonts w:ascii="Times New Roman" w:eastAsia="Times New Roman" w:hAnsi="Times New Roman"/>
                <w:sz w:val="24"/>
                <w:szCs w:val="24"/>
                <w:lang w:val="en-US" w:eastAsia="ru-RU"/>
              </w:rPr>
              <w:t>www.elibrary.ru</w:t>
            </w:r>
          </w:p>
        </w:tc>
        <w:tc>
          <w:tcPr>
            <w:tcW w:w="6202" w:type="dxa"/>
            <w:hideMark/>
          </w:tcPr>
          <w:p w14:paraId="1B6B0923" w14:textId="77777777" w:rsidR="00B1326A" w:rsidRPr="00B96C01" w:rsidRDefault="00B1326A" w:rsidP="00A95B5C">
            <w:pPr>
              <w:spacing w:after="0" w:line="360" w:lineRule="auto"/>
              <w:ind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Научная электронная библиотека</w:t>
            </w:r>
          </w:p>
        </w:tc>
      </w:tr>
      <w:tr w:rsidR="00B1326A" w:rsidRPr="00B96C01" w14:paraId="68C8F838" w14:textId="77777777" w:rsidTr="00A95B5C">
        <w:tc>
          <w:tcPr>
            <w:tcW w:w="3369" w:type="dxa"/>
            <w:hideMark/>
          </w:tcPr>
          <w:p w14:paraId="5D5C8E2C" w14:textId="77777777" w:rsidR="00B1326A" w:rsidRPr="00B96C01" w:rsidRDefault="00B1326A" w:rsidP="00A95B5C">
            <w:pPr>
              <w:spacing w:after="0" w:line="360" w:lineRule="auto"/>
              <w:ind w:firstLine="709"/>
              <w:jc w:val="both"/>
              <w:rPr>
                <w:rFonts w:ascii="Times New Roman" w:eastAsia="Times New Roman" w:hAnsi="Times New Roman"/>
                <w:sz w:val="24"/>
                <w:szCs w:val="24"/>
                <w:lang w:val="en-US" w:eastAsia="ru-RU"/>
              </w:rPr>
            </w:pPr>
            <w:r w:rsidRPr="00B96C01">
              <w:rPr>
                <w:rFonts w:ascii="Times New Roman" w:eastAsia="Times New Roman" w:hAnsi="Times New Roman"/>
                <w:sz w:val="24"/>
                <w:szCs w:val="24"/>
                <w:lang w:val="en-US" w:eastAsia="ru-RU"/>
              </w:rPr>
              <w:t>www.ebiblioteka.ru</w:t>
            </w:r>
          </w:p>
        </w:tc>
        <w:tc>
          <w:tcPr>
            <w:tcW w:w="6202" w:type="dxa"/>
            <w:hideMark/>
          </w:tcPr>
          <w:p w14:paraId="42C7099F" w14:textId="77777777" w:rsidR="00B1326A" w:rsidRPr="00B96C01" w:rsidRDefault="00B1326A" w:rsidP="00A95B5C">
            <w:pPr>
              <w:spacing w:after="0" w:line="360" w:lineRule="auto"/>
              <w:ind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Универсальные базы данных изданий </w:t>
            </w:r>
          </w:p>
        </w:tc>
      </w:tr>
    </w:tbl>
    <w:p w14:paraId="00E765EC" w14:textId="77777777" w:rsidR="00B1326A" w:rsidRPr="00B96C01" w:rsidRDefault="00B1326A" w:rsidP="00ED28B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483DBF96" w14:textId="77777777" w:rsidR="00B1326A" w:rsidRPr="00B96C01" w:rsidRDefault="00B1326A" w:rsidP="00ED28B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96C01">
        <w:rPr>
          <w:rFonts w:ascii="Times New Roman" w:eastAsia="Times New Roman" w:hAnsi="Times New Roman"/>
          <w:b/>
          <w:bCs/>
          <w:sz w:val="24"/>
          <w:szCs w:val="24"/>
          <w:lang w:eastAsia="ru-RU"/>
        </w:rPr>
        <w:t>8. Фонды оценочных средств</w:t>
      </w:r>
    </w:p>
    <w:p w14:paraId="03EBC7D2" w14:textId="77777777" w:rsidR="00B1326A" w:rsidRPr="00B96C01" w:rsidRDefault="00B1326A" w:rsidP="00ED28B3">
      <w:pPr>
        <w:spacing w:after="0" w:line="360" w:lineRule="auto"/>
        <w:ind w:firstLine="709"/>
        <w:jc w:val="both"/>
        <w:rPr>
          <w:rFonts w:ascii="Times New Roman" w:eastAsia="Times New Roman" w:hAnsi="Times New Roman"/>
          <w:spacing w:val="-4"/>
          <w:sz w:val="24"/>
          <w:szCs w:val="24"/>
          <w:lang w:eastAsia="ru-RU"/>
        </w:rPr>
      </w:pPr>
      <w:r w:rsidRPr="00B96C01">
        <w:rPr>
          <w:rFonts w:ascii="Times New Roman" w:eastAsia="Times New Roman" w:hAnsi="Times New Roman"/>
          <w:spacing w:val="-4"/>
          <w:sz w:val="24"/>
          <w:szCs w:val="24"/>
          <w:lang w:eastAsia="ru-RU"/>
        </w:rPr>
        <w:t>Фонды оценочных средств представлены в Приложении 1.</w:t>
      </w:r>
    </w:p>
    <w:p w14:paraId="075D7891" w14:textId="77777777" w:rsidR="00B1326A" w:rsidRPr="00B96C01" w:rsidRDefault="00B1326A" w:rsidP="00ED28B3">
      <w:pPr>
        <w:spacing w:after="0" w:line="360" w:lineRule="auto"/>
        <w:ind w:firstLine="709"/>
        <w:jc w:val="both"/>
        <w:rPr>
          <w:rFonts w:ascii="Times New Roman" w:eastAsia="Times New Roman" w:hAnsi="Times New Roman"/>
          <w:spacing w:val="-4"/>
          <w:sz w:val="24"/>
          <w:szCs w:val="24"/>
          <w:lang w:eastAsia="ru-RU"/>
        </w:rPr>
      </w:pPr>
    </w:p>
    <w:p w14:paraId="27E70BC6" w14:textId="77777777" w:rsidR="00B1326A" w:rsidRPr="00B96C01" w:rsidRDefault="00B1326A" w:rsidP="00ED28B3">
      <w:pPr>
        <w:autoSpaceDE w:val="0"/>
        <w:autoSpaceDN w:val="0"/>
        <w:adjustRightInd w:val="0"/>
        <w:spacing w:after="0" w:line="360" w:lineRule="auto"/>
        <w:ind w:firstLine="709"/>
        <w:jc w:val="both"/>
        <w:rPr>
          <w:rFonts w:ascii="Times New Roman" w:hAnsi="Times New Roman"/>
          <w:b/>
          <w:bCs/>
          <w:sz w:val="24"/>
          <w:szCs w:val="24"/>
        </w:rPr>
      </w:pPr>
      <w:r w:rsidRPr="00B96C01">
        <w:rPr>
          <w:rFonts w:ascii="Times New Roman" w:hAnsi="Times New Roman"/>
          <w:b/>
          <w:bCs/>
          <w:sz w:val="24"/>
          <w:szCs w:val="24"/>
        </w:rPr>
        <w:t>. Материально-техническое обеспечение образовательного процесса по дисциплине</w:t>
      </w:r>
    </w:p>
    <w:p w14:paraId="65BB6E23" w14:textId="77777777" w:rsidR="00B1326A" w:rsidRPr="00B96C01" w:rsidRDefault="00B1326A" w:rsidP="00ED28B3">
      <w:pPr>
        <w:autoSpaceDE w:val="0"/>
        <w:autoSpaceDN w:val="0"/>
        <w:adjustRightInd w:val="0"/>
        <w:spacing w:after="0" w:line="360" w:lineRule="auto"/>
        <w:ind w:firstLine="709"/>
        <w:jc w:val="both"/>
        <w:rPr>
          <w:rFonts w:ascii="Times New Roman" w:hAnsi="Times New Roman"/>
          <w:bCs/>
          <w:i/>
          <w:sz w:val="24"/>
          <w:szCs w:val="24"/>
        </w:rPr>
      </w:pPr>
      <w:r w:rsidRPr="00B96C01">
        <w:rPr>
          <w:rFonts w:ascii="Times New Roman" w:hAnsi="Times New Roman"/>
          <w:bCs/>
          <w:i/>
          <w:sz w:val="24"/>
          <w:szCs w:val="24"/>
        </w:rPr>
        <w:t>9.1. Описание материально-технической базы</w:t>
      </w:r>
    </w:p>
    <w:p w14:paraId="7EE3AE93" w14:textId="77777777" w:rsidR="00B1326A" w:rsidRDefault="00B1326A" w:rsidP="00ED28B3">
      <w:pPr>
        <w:autoSpaceDE w:val="0"/>
        <w:autoSpaceDN w:val="0"/>
        <w:adjustRightInd w:val="0"/>
        <w:spacing w:after="0" w:line="360" w:lineRule="auto"/>
        <w:ind w:firstLine="709"/>
        <w:jc w:val="both"/>
        <w:rPr>
          <w:rFonts w:ascii="Times New Roman" w:hAnsi="Times New Roman"/>
          <w:color w:val="000000"/>
          <w:sz w:val="24"/>
          <w:szCs w:val="24"/>
        </w:rPr>
      </w:pPr>
      <w:r w:rsidRPr="00B96C01">
        <w:rPr>
          <w:rFonts w:ascii="Times New Roman" w:hAnsi="Times New Roman"/>
          <w:color w:val="000000"/>
          <w:sz w:val="24"/>
          <w:szCs w:val="24"/>
        </w:rPr>
        <w:t>Реализация дисциплины требует наличия аудитории для лекционных и практических занятий, оборудованной мультимедийным оборудованием.</w:t>
      </w:r>
    </w:p>
    <w:p w14:paraId="627D324B" w14:textId="3DDA6865" w:rsidR="00B1326A" w:rsidRPr="00B96C01" w:rsidRDefault="00B1326A" w:rsidP="00ED28B3">
      <w:pPr>
        <w:autoSpaceDE w:val="0"/>
        <w:autoSpaceDN w:val="0"/>
        <w:adjustRightInd w:val="0"/>
        <w:spacing w:after="0" w:line="360" w:lineRule="auto"/>
        <w:ind w:firstLine="709"/>
        <w:jc w:val="both"/>
        <w:rPr>
          <w:rFonts w:ascii="Times New Roman" w:hAnsi="Times New Roman"/>
          <w:bCs/>
          <w:i/>
          <w:sz w:val="24"/>
          <w:szCs w:val="24"/>
        </w:rPr>
      </w:pPr>
      <w:r w:rsidRPr="00B96C01">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7FF5191" w14:textId="77777777" w:rsidR="00B1326A" w:rsidRPr="00B96C01" w:rsidRDefault="00B1326A" w:rsidP="00ED28B3">
      <w:pPr>
        <w:autoSpaceDE w:val="0"/>
        <w:autoSpaceDN w:val="0"/>
        <w:adjustRightInd w:val="0"/>
        <w:spacing w:after="0" w:line="360" w:lineRule="auto"/>
        <w:ind w:firstLine="709"/>
        <w:jc w:val="both"/>
        <w:rPr>
          <w:rFonts w:ascii="Times New Roman" w:hAnsi="Times New Roman"/>
          <w:bCs/>
          <w:i/>
          <w:color w:val="000000"/>
          <w:sz w:val="24"/>
          <w:szCs w:val="24"/>
        </w:rPr>
      </w:pPr>
      <w:r w:rsidRPr="00B96C01">
        <w:rPr>
          <w:rFonts w:ascii="Times New Roman" w:hAnsi="Times New Roman"/>
          <w:bCs/>
          <w:i/>
          <w:color w:val="000000"/>
          <w:sz w:val="24"/>
          <w:szCs w:val="24"/>
        </w:rPr>
        <w:t>Перечень программного обеспечения</w:t>
      </w:r>
    </w:p>
    <w:p w14:paraId="18E91E37" w14:textId="77777777" w:rsidR="00B1326A" w:rsidRPr="00B96C01" w:rsidRDefault="00B1326A" w:rsidP="00ED28B3">
      <w:pPr>
        <w:tabs>
          <w:tab w:val="left" w:pos="851"/>
          <w:tab w:val="left" w:pos="1134"/>
        </w:tabs>
        <w:autoSpaceDE w:val="0"/>
        <w:autoSpaceDN w:val="0"/>
        <w:adjustRightInd w:val="0"/>
        <w:spacing w:after="0" w:line="360" w:lineRule="auto"/>
        <w:ind w:firstLine="709"/>
        <w:jc w:val="both"/>
        <w:rPr>
          <w:rFonts w:ascii="Times New Roman" w:hAnsi="Times New Roman"/>
          <w:bCs/>
          <w:i/>
          <w:color w:val="000000"/>
          <w:sz w:val="24"/>
          <w:szCs w:val="24"/>
        </w:rPr>
      </w:pPr>
      <w:r w:rsidRPr="00B96C01">
        <w:rPr>
          <w:rFonts w:ascii="Times New Roman" w:hAnsi="Times New Roman"/>
          <w:color w:val="000000"/>
          <w:sz w:val="24"/>
          <w:szCs w:val="24"/>
          <w:lang w:val="en-US"/>
        </w:rPr>
        <w:t>Microsoft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Windows</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XP</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Word</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Excel</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Project</w:t>
      </w:r>
      <w:r w:rsidRPr="00B96C01">
        <w:rPr>
          <w:rFonts w:ascii="Times New Roman" w:hAnsi="Times New Roman"/>
          <w:color w:val="000000"/>
          <w:sz w:val="24"/>
          <w:szCs w:val="24"/>
        </w:rPr>
        <w:t xml:space="preserve">, </w:t>
      </w:r>
      <w:r w:rsidRPr="00B96C01">
        <w:rPr>
          <w:rFonts w:ascii="Times New Roman" w:hAnsi="Times New Roman"/>
          <w:color w:val="000000"/>
          <w:sz w:val="24"/>
          <w:szCs w:val="24"/>
          <w:lang w:val="en-US"/>
        </w:rPr>
        <w:t>PowerPoint</w:t>
      </w:r>
      <w:r w:rsidRPr="00B96C01">
        <w:rPr>
          <w:rFonts w:ascii="Times New Roman" w:hAnsi="Times New Roman"/>
          <w:color w:val="000000"/>
          <w:sz w:val="24"/>
          <w:szCs w:val="24"/>
        </w:rPr>
        <w:t>.</w:t>
      </w:r>
    </w:p>
    <w:p w14:paraId="4238E53E" w14:textId="77777777" w:rsidR="00B1326A" w:rsidRPr="00B96C01" w:rsidRDefault="00B1326A" w:rsidP="00ED28B3">
      <w:pPr>
        <w:tabs>
          <w:tab w:val="left" w:pos="851"/>
          <w:tab w:val="left" w:pos="1134"/>
        </w:tabs>
        <w:autoSpaceDE w:val="0"/>
        <w:autoSpaceDN w:val="0"/>
        <w:adjustRightInd w:val="0"/>
        <w:spacing w:after="0" w:line="360" w:lineRule="auto"/>
        <w:ind w:firstLine="709"/>
        <w:jc w:val="both"/>
        <w:rPr>
          <w:rFonts w:ascii="Times New Roman" w:hAnsi="Times New Roman"/>
          <w:bCs/>
          <w:i/>
          <w:sz w:val="24"/>
          <w:szCs w:val="24"/>
        </w:rPr>
      </w:pPr>
      <w:r w:rsidRPr="00B96C01">
        <w:rPr>
          <w:rFonts w:ascii="Times New Roman" w:hAnsi="Times New Roman"/>
          <w:bCs/>
          <w:i/>
          <w:color w:val="000000"/>
          <w:sz w:val="24"/>
          <w:szCs w:val="24"/>
        </w:rPr>
        <w:lastRenderedPageBreak/>
        <w:t>Перечень информационных справочных систем</w:t>
      </w:r>
    </w:p>
    <w:p w14:paraId="1BBF5D62" w14:textId="77777777" w:rsidR="00B1326A" w:rsidRPr="00B96C01" w:rsidRDefault="00B1326A" w:rsidP="00ED28B3">
      <w:pPr>
        <w:numPr>
          <w:ilvl w:val="0"/>
          <w:numId w:val="34"/>
        </w:numPr>
        <w:tabs>
          <w:tab w:val="left" w:pos="851"/>
          <w:tab w:val="left" w:pos="1134"/>
        </w:tabs>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Научная электронная библиотека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34" w:history="1">
        <w:r w:rsidRPr="00B96C01">
          <w:rPr>
            <w:rFonts w:ascii="Times New Roman" w:eastAsia="Times New Roman" w:hAnsi="Times New Roman"/>
            <w:sz w:val="24"/>
            <w:szCs w:val="24"/>
            <w:lang w:eastAsia="ru-RU"/>
          </w:rPr>
          <w:t>http://www.elibrary.ru/agreement.asp</w:t>
        </w:r>
      </w:hyperlink>
      <w:r w:rsidRPr="00B96C01">
        <w:rPr>
          <w:rFonts w:ascii="Times New Roman" w:eastAsia="Times New Roman" w:hAnsi="Times New Roman"/>
          <w:sz w:val="24"/>
          <w:szCs w:val="24"/>
          <w:lang w:eastAsia="ru-RU"/>
        </w:rPr>
        <w:t xml:space="preserve">Справочно-консультационная система «Консультант Плюс»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r w:rsidRPr="00B96C01">
        <w:rPr>
          <w:rFonts w:ascii="Times New Roman" w:eastAsia="Times New Roman" w:hAnsi="Times New Roman"/>
          <w:sz w:val="24"/>
          <w:szCs w:val="24"/>
          <w:lang w:eastAsia="ru-RU"/>
        </w:rPr>
        <w:t>http://www.consultant.ru/.</w:t>
      </w:r>
    </w:p>
    <w:p w14:paraId="176E349F" w14:textId="77777777" w:rsidR="00B1326A" w:rsidRPr="00B96C01" w:rsidRDefault="00B1326A" w:rsidP="00ED28B3">
      <w:pPr>
        <w:numPr>
          <w:ilvl w:val="0"/>
          <w:numId w:val="34"/>
        </w:numPr>
        <w:tabs>
          <w:tab w:val="left" w:pos="851"/>
          <w:tab w:val="left" w:pos="1134"/>
        </w:tabs>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Университетская информационная система РОССИЯ (УИС РОССИЯ)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35" w:history="1">
        <w:r w:rsidRPr="00B96C01">
          <w:rPr>
            <w:rFonts w:ascii="Times New Roman" w:eastAsia="Times New Roman" w:hAnsi="Times New Roman"/>
            <w:sz w:val="24"/>
            <w:szCs w:val="24"/>
            <w:lang w:eastAsia="ru-RU"/>
          </w:rPr>
          <w:t>http://uisrussia.msu.ru/docs/ips/n/access_levels.htm</w:t>
        </w:r>
      </w:hyperlink>
      <w:r w:rsidRPr="00B96C01">
        <w:rPr>
          <w:rFonts w:ascii="Times New Roman" w:eastAsia="Times New Roman" w:hAnsi="Times New Roman"/>
          <w:sz w:val="24"/>
          <w:szCs w:val="24"/>
          <w:lang w:eastAsia="ru-RU"/>
        </w:rPr>
        <w:t>.</w:t>
      </w:r>
    </w:p>
    <w:p w14:paraId="79E57E31" w14:textId="77777777" w:rsidR="00B1326A" w:rsidRPr="00B96C01" w:rsidRDefault="00B1326A" w:rsidP="00ED28B3">
      <w:pPr>
        <w:numPr>
          <w:ilvl w:val="0"/>
          <w:numId w:val="34"/>
        </w:numPr>
        <w:tabs>
          <w:tab w:val="left" w:pos="851"/>
          <w:tab w:val="left" w:pos="1134"/>
        </w:tabs>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Федеральный образовательный портал – Экономика, социология, менеджмент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r w:rsidRPr="00B96C01">
        <w:rPr>
          <w:rFonts w:ascii="Times New Roman" w:eastAsia="Times New Roman" w:hAnsi="Times New Roman"/>
          <w:sz w:val="24"/>
          <w:szCs w:val="24"/>
          <w:lang w:eastAsia="ru-RU"/>
        </w:rPr>
        <w:t xml:space="preserve">http://ecsocman.edu.ru/. </w:t>
      </w:r>
    </w:p>
    <w:p w14:paraId="7427141C" w14:textId="77777777" w:rsidR="00B1326A" w:rsidRPr="00B96C01" w:rsidRDefault="00B1326A" w:rsidP="00ED28B3">
      <w:pPr>
        <w:numPr>
          <w:ilvl w:val="0"/>
          <w:numId w:val="34"/>
        </w:numPr>
        <w:tabs>
          <w:tab w:val="left" w:pos="851"/>
          <w:tab w:val="left" w:pos="1134"/>
        </w:tabs>
        <w:autoSpaceDE w:val="0"/>
        <w:autoSpaceDN w:val="0"/>
        <w:adjustRightInd w:val="0"/>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Федеральный портал «Российское образование»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r w:rsidRPr="00B96C01">
        <w:rPr>
          <w:rFonts w:ascii="Times New Roman" w:eastAsia="Times New Roman" w:hAnsi="Times New Roman"/>
          <w:sz w:val="24"/>
          <w:szCs w:val="24"/>
          <w:lang w:eastAsia="ru-RU"/>
        </w:rPr>
        <w:t xml:space="preserve">http://www.edu.ru/. </w:t>
      </w:r>
    </w:p>
    <w:p w14:paraId="1A3B6F2F" w14:textId="77777777" w:rsidR="00B1326A" w:rsidRPr="00B96C01" w:rsidRDefault="00B1326A" w:rsidP="00ED28B3">
      <w:pPr>
        <w:numPr>
          <w:ilvl w:val="0"/>
          <w:numId w:val="34"/>
        </w:numPr>
        <w:tabs>
          <w:tab w:val="left" w:pos="851"/>
          <w:tab w:val="left" w:pos="1134"/>
        </w:tabs>
        <w:autoSpaceDE w:val="0"/>
        <w:autoSpaceDN w:val="0"/>
        <w:adjustRightInd w:val="0"/>
        <w:spacing w:after="0" w:line="360" w:lineRule="auto"/>
        <w:ind w:left="0" w:firstLine="709"/>
        <w:jc w:val="both"/>
        <w:rPr>
          <w:rFonts w:ascii="Times New Roman" w:eastAsia="Times New Roman" w:hAnsi="Times New Roman"/>
          <w:sz w:val="24"/>
          <w:szCs w:val="24"/>
          <w:lang w:eastAsia="ru-RU"/>
        </w:rPr>
      </w:pPr>
      <w:r w:rsidRPr="00B96C01">
        <w:rPr>
          <w:rFonts w:ascii="Times New Roman" w:eastAsia="Times New Roman" w:hAnsi="Times New Roman"/>
          <w:sz w:val="24"/>
          <w:szCs w:val="24"/>
          <w:lang w:eastAsia="ru-RU"/>
        </w:rPr>
        <w:t xml:space="preserve">Электронные образовательные ресурсы (ЭОС) </w:t>
      </w:r>
      <w:r w:rsidRPr="00B96C01">
        <w:rPr>
          <w:rFonts w:ascii="Times New Roman" w:eastAsia="Times New Roman" w:hAnsi="Times New Roman"/>
          <w:bCs/>
          <w:iCs/>
          <w:sz w:val="24"/>
          <w:szCs w:val="24"/>
          <w:lang w:eastAsia="ru-RU"/>
        </w:rPr>
        <w:t xml:space="preserve">[Электронный ресурс] – </w:t>
      </w:r>
      <w:r w:rsidRPr="00B96C01">
        <w:rPr>
          <w:rFonts w:ascii="Times New Roman" w:eastAsia="Times New Roman" w:hAnsi="Times New Roman"/>
          <w:bCs/>
          <w:iCs/>
          <w:sz w:val="24"/>
          <w:szCs w:val="24"/>
          <w:lang w:val="en-US" w:eastAsia="ru-RU"/>
        </w:rPr>
        <w:t>URL</w:t>
      </w:r>
      <w:r w:rsidRPr="00B96C01">
        <w:rPr>
          <w:rFonts w:ascii="Times New Roman" w:eastAsia="Times New Roman" w:hAnsi="Times New Roman"/>
          <w:bCs/>
          <w:iCs/>
          <w:sz w:val="24"/>
          <w:szCs w:val="24"/>
          <w:lang w:eastAsia="ru-RU"/>
        </w:rPr>
        <w:t xml:space="preserve">: </w:t>
      </w:r>
      <w:hyperlink r:id="rId36" w:history="1">
        <w:r w:rsidRPr="00B96C01">
          <w:rPr>
            <w:rFonts w:ascii="Times New Roman" w:eastAsia="Times New Roman" w:hAnsi="Times New Roman"/>
            <w:sz w:val="24"/>
            <w:szCs w:val="24"/>
            <w:lang w:val="en-US" w:eastAsia="ru-RU"/>
          </w:rPr>
          <w:t>http</w:t>
        </w:r>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vipbook</w:t>
        </w:r>
        <w:proofErr w:type="spellEnd"/>
        <w:r w:rsidRPr="00B96C01">
          <w:rPr>
            <w:rFonts w:ascii="Times New Roman" w:eastAsia="Times New Roman" w:hAnsi="Times New Roman"/>
            <w:sz w:val="24"/>
            <w:szCs w:val="24"/>
            <w:lang w:eastAsia="ru-RU"/>
          </w:rPr>
          <w:t>.</w:t>
        </w:r>
        <w:r w:rsidRPr="00B96C01">
          <w:rPr>
            <w:rFonts w:ascii="Times New Roman" w:eastAsia="Times New Roman" w:hAnsi="Times New Roman"/>
            <w:sz w:val="24"/>
            <w:szCs w:val="24"/>
            <w:lang w:val="en-US" w:eastAsia="ru-RU"/>
          </w:rPr>
          <w:t>info</w:t>
        </w:r>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nauka</w:t>
        </w:r>
        <w:proofErr w:type="spellEnd"/>
        <w:r w:rsidRPr="00B96C01">
          <w:rPr>
            <w:rFonts w:ascii="Times New Roman" w:eastAsia="Times New Roman" w:hAnsi="Times New Roman"/>
            <w:sz w:val="24"/>
            <w:szCs w:val="24"/>
            <w:lang w:eastAsia="ru-RU"/>
          </w:rPr>
          <w:t>-</w:t>
        </w:r>
        <w:r w:rsidRPr="00B96C01">
          <w:rPr>
            <w:rFonts w:ascii="Times New Roman" w:eastAsia="Times New Roman" w:hAnsi="Times New Roman"/>
            <w:sz w:val="24"/>
            <w:szCs w:val="24"/>
            <w:lang w:val="en-US" w:eastAsia="ru-RU"/>
          </w:rPr>
          <w:t>i</w:t>
        </w:r>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ucheba</w:t>
        </w:r>
        <w:proofErr w:type="spellEnd"/>
        <w:r w:rsidRPr="00B96C01">
          <w:rPr>
            <w:rFonts w:ascii="Times New Roman" w:eastAsia="Times New Roman" w:hAnsi="Times New Roman"/>
            <w:sz w:val="24"/>
            <w:szCs w:val="24"/>
            <w:lang w:eastAsia="ru-RU"/>
          </w:rPr>
          <w:t>/</w:t>
        </w:r>
        <w:proofErr w:type="spellStart"/>
        <w:r w:rsidRPr="00B96C01">
          <w:rPr>
            <w:rFonts w:ascii="Times New Roman" w:eastAsia="Times New Roman" w:hAnsi="Times New Roman"/>
            <w:sz w:val="24"/>
            <w:szCs w:val="24"/>
            <w:lang w:val="en-US" w:eastAsia="ru-RU"/>
          </w:rPr>
          <w:t>menedgment</w:t>
        </w:r>
        <w:proofErr w:type="spellEnd"/>
        <w:r w:rsidRPr="00B96C01">
          <w:rPr>
            <w:rFonts w:ascii="Times New Roman" w:eastAsia="Times New Roman" w:hAnsi="Times New Roman"/>
            <w:sz w:val="24"/>
            <w:szCs w:val="24"/>
            <w:lang w:eastAsia="ru-RU"/>
          </w:rPr>
          <w:t>/</w:t>
        </w:r>
      </w:hyperlink>
      <w:r w:rsidRPr="00B96C01">
        <w:rPr>
          <w:rFonts w:ascii="Times New Roman" w:eastAsia="Times New Roman" w:hAnsi="Times New Roman"/>
          <w:sz w:val="24"/>
          <w:szCs w:val="24"/>
          <w:lang w:eastAsia="ru-RU"/>
        </w:rPr>
        <w:t>.</w:t>
      </w:r>
    </w:p>
    <w:p w14:paraId="75251F09" w14:textId="77777777" w:rsidR="00B1326A" w:rsidRDefault="00B1326A" w:rsidP="00ED28B3">
      <w:pPr>
        <w:spacing w:line="36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3788A942" w14:textId="0BCE1829" w:rsidR="00DB597C" w:rsidRPr="00DB597C" w:rsidRDefault="00DB597C" w:rsidP="00DB597C">
      <w:pPr>
        <w:spacing w:after="0" w:line="360" w:lineRule="auto"/>
        <w:ind w:left="720"/>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6. ПРОГРАММА ПРАКТИКИ</w:t>
      </w:r>
      <w:r w:rsidR="00500E18">
        <w:rPr>
          <w:rFonts w:ascii="Times New Roman" w:eastAsia="Times New Roman" w:hAnsi="Times New Roman"/>
          <w:b/>
          <w:sz w:val="24"/>
          <w:szCs w:val="24"/>
          <w:lang w:eastAsia="ru-RU"/>
        </w:rPr>
        <w:t xml:space="preserve"> – не предусмотрена</w:t>
      </w:r>
    </w:p>
    <w:p w14:paraId="2BA047F9" w14:textId="77777777" w:rsidR="00DB597C" w:rsidRDefault="00DB597C" w:rsidP="00F16F8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ПРОГРАММА ИТОГОВОЙ АТТЕСТАЦИИ</w:t>
      </w:r>
    </w:p>
    <w:p w14:paraId="538DFC8D" w14:textId="4D2A3C53" w:rsidR="001D1781" w:rsidRDefault="001D1781" w:rsidP="00F16F8D">
      <w:pPr>
        <w:tabs>
          <w:tab w:val="left" w:pos="1134"/>
        </w:tabs>
        <w:spacing w:line="360" w:lineRule="auto"/>
        <w:ind w:firstLine="567"/>
        <w:contextualSpacing/>
        <w:jc w:val="center"/>
        <w:rPr>
          <w:rFonts w:ascii="Times New Roman" w:hAnsi="Times New Roman"/>
          <w:b/>
          <w:sz w:val="24"/>
          <w:szCs w:val="28"/>
        </w:rPr>
      </w:pPr>
      <w:r>
        <w:rPr>
          <w:rFonts w:ascii="Times New Roman" w:hAnsi="Times New Roman"/>
          <w:b/>
          <w:sz w:val="24"/>
          <w:szCs w:val="28"/>
        </w:rPr>
        <w:t xml:space="preserve">Определение результатов освоения модуля на основе вычисления рейтинговой оценки по каждому элементу модуля </w:t>
      </w:r>
    </w:p>
    <w:p w14:paraId="091E92AE" w14:textId="77777777" w:rsidR="001D1781" w:rsidRPr="001D1781" w:rsidRDefault="001D1781" w:rsidP="001D1781">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14:paraId="74EDCE70" w14:textId="77777777" w:rsidR="001D1781" w:rsidRPr="001D1781" w:rsidRDefault="001D1781" w:rsidP="001D1781">
      <w:pPr>
        <w:tabs>
          <w:tab w:val="left" w:pos="1320"/>
        </w:tabs>
        <w:ind w:left="360"/>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6215857D" w14:textId="77777777" w:rsidR="001D1781" w:rsidRPr="001D1781" w:rsidRDefault="001D1781" w:rsidP="001D1781">
      <w:pPr>
        <w:ind w:left="360"/>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14:paraId="6EAEEE57" w14:textId="77777777" w:rsidR="001D1781" w:rsidRPr="001D1781" w:rsidRDefault="00290426" w:rsidP="001D1781">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1D178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1D1781"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1D1781" w:rsidRPr="001D1781">
        <w:rPr>
          <w:rFonts w:ascii="Times New Roman" w:eastAsiaTheme="minorEastAsia" w:hAnsi="Times New Roman"/>
          <w:sz w:val="24"/>
          <w:szCs w:val="24"/>
        </w:rPr>
        <w:t xml:space="preserve"> – зачетные единицы дисциплин, входящих в модуль, </w:t>
      </w:r>
    </w:p>
    <w:p w14:paraId="47FA68F4" w14:textId="77777777" w:rsidR="001D1781" w:rsidRPr="001D1781" w:rsidRDefault="00290426" w:rsidP="001D1781">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1D1781"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1D1781" w:rsidRPr="001D1781">
        <w:rPr>
          <w:rFonts w:ascii="Times New Roman" w:eastAsiaTheme="minorEastAsia" w:hAnsi="Times New Roman"/>
          <w:sz w:val="24"/>
          <w:szCs w:val="24"/>
        </w:rPr>
        <w:t xml:space="preserve"> –  зачетная единица по курсовой работе;</w:t>
      </w:r>
    </w:p>
    <w:p w14:paraId="6C994177" w14:textId="77777777" w:rsidR="001D1781" w:rsidRPr="001D1781" w:rsidRDefault="00290426" w:rsidP="001D1781">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1D178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1D1781"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1D1781" w:rsidRPr="001D1781">
        <w:rPr>
          <w:rFonts w:ascii="Times New Roman" w:eastAsiaTheme="minorEastAsia" w:hAnsi="Times New Roman"/>
          <w:sz w:val="24"/>
          <w:szCs w:val="24"/>
        </w:rPr>
        <w:t xml:space="preserve"> – рейтинговые баллы студента по дисциплинам модуля,</w:t>
      </w:r>
    </w:p>
    <w:p w14:paraId="4E71507D" w14:textId="77777777" w:rsidR="001D1781" w:rsidRPr="001D1781" w:rsidRDefault="00290426" w:rsidP="00F16F8D">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1D178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1D1781"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6C29B8BA" w14:textId="77777777" w:rsidR="001D1781" w:rsidRDefault="001D1781" w:rsidP="001D1781">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14:paraId="17A0B84D" w14:textId="77777777" w:rsidR="00A27972" w:rsidRDefault="00A27972" w:rsidP="001D1781">
      <w:pPr>
        <w:spacing w:after="0"/>
        <w:ind w:left="360"/>
        <w:rPr>
          <w:rFonts w:ascii="Times New Roman" w:hAnsi="Times New Roman"/>
          <w:sz w:val="24"/>
          <w:szCs w:val="28"/>
        </w:rPr>
      </w:pPr>
    </w:p>
    <w:p w14:paraId="0BCB17DA" w14:textId="77777777" w:rsidR="00A27972" w:rsidRDefault="00A27972" w:rsidP="001D1781">
      <w:pPr>
        <w:spacing w:after="0"/>
        <w:ind w:left="360"/>
        <w:rPr>
          <w:rFonts w:ascii="Times New Roman" w:hAnsi="Times New Roman"/>
          <w:sz w:val="24"/>
          <w:szCs w:val="28"/>
        </w:rPr>
      </w:pPr>
    </w:p>
    <w:p w14:paraId="095EAA50" w14:textId="77777777" w:rsidR="00A27972" w:rsidRDefault="00A27972" w:rsidP="001D1781">
      <w:pPr>
        <w:spacing w:after="0"/>
        <w:ind w:left="360"/>
        <w:rPr>
          <w:rFonts w:ascii="Times New Roman" w:hAnsi="Times New Roman"/>
          <w:sz w:val="24"/>
          <w:szCs w:val="28"/>
        </w:rPr>
      </w:pPr>
    </w:p>
    <w:p w14:paraId="0FB887AC" w14:textId="77777777" w:rsidR="00A27972" w:rsidRDefault="00A27972" w:rsidP="001D1781">
      <w:pPr>
        <w:spacing w:after="0"/>
        <w:ind w:left="360"/>
        <w:rPr>
          <w:rFonts w:ascii="Times New Roman" w:hAnsi="Times New Roman"/>
          <w:sz w:val="24"/>
          <w:szCs w:val="28"/>
        </w:rPr>
      </w:pPr>
    </w:p>
    <w:p w14:paraId="35398556" w14:textId="77777777" w:rsidR="00A27972" w:rsidRDefault="00A27972" w:rsidP="001D1781">
      <w:pPr>
        <w:spacing w:after="0"/>
        <w:ind w:left="360"/>
        <w:rPr>
          <w:rFonts w:ascii="Times New Roman" w:hAnsi="Times New Roman"/>
          <w:sz w:val="24"/>
          <w:szCs w:val="28"/>
        </w:rPr>
      </w:pPr>
    </w:p>
    <w:sectPr w:rsidR="00A27972" w:rsidSect="00A95B5C">
      <w:footerReference w:type="default" r:id="rId37"/>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B40AB" w14:textId="77777777" w:rsidR="00290426" w:rsidRDefault="00290426" w:rsidP="00CA7167">
      <w:pPr>
        <w:spacing w:after="0" w:line="240" w:lineRule="auto"/>
      </w:pPr>
      <w:r>
        <w:separator/>
      </w:r>
    </w:p>
  </w:endnote>
  <w:endnote w:type="continuationSeparator" w:id="0">
    <w:p w14:paraId="67B19C6C" w14:textId="77777777" w:rsidR="00290426" w:rsidRDefault="00290426"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Times-Roman">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4915439"/>
      <w:docPartObj>
        <w:docPartGallery w:val="Page Numbers (Bottom of Page)"/>
        <w:docPartUnique/>
      </w:docPartObj>
    </w:sdtPr>
    <w:sdtEndPr/>
    <w:sdtContent>
      <w:p w14:paraId="02CD2BFE" w14:textId="77777777" w:rsidR="00057D32" w:rsidRDefault="00057D32">
        <w:pPr>
          <w:pStyle w:val="ae"/>
          <w:jc w:val="right"/>
        </w:pPr>
        <w:r>
          <w:fldChar w:fldCharType="begin"/>
        </w:r>
        <w:r>
          <w:instrText>PAGE   \* MERGEFORMAT</w:instrText>
        </w:r>
        <w:r>
          <w:fldChar w:fldCharType="separate"/>
        </w:r>
        <w:r w:rsidR="00787D39">
          <w:rPr>
            <w:noProof/>
          </w:rPr>
          <w:t>27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91AB4" w14:textId="77777777" w:rsidR="00290426" w:rsidRDefault="00290426" w:rsidP="00CA7167">
      <w:pPr>
        <w:spacing w:after="0" w:line="240" w:lineRule="auto"/>
      </w:pPr>
      <w:r>
        <w:separator/>
      </w:r>
    </w:p>
  </w:footnote>
  <w:footnote w:type="continuationSeparator" w:id="0">
    <w:p w14:paraId="1551D82B" w14:textId="77777777" w:rsidR="00290426" w:rsidRDefault="00290426"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3F30D7"/>
    <w:multiLevelType w:val="hybridMultilevel"/>
    <w:tmpl w:val="06A41C8A"/>
    <w:lvl w:ilvl="0" w:tplc="4D7E6FEA">
      <w:start w:val="1"/>
      <w:numFmt w:val="decimal"/>
      <w:lvlText w:val="%1."/>
      <w:lvlJc w:val="left"/>
      <w:pPr>
        <w:ind w:left="3479" w:hanging="360"/>
      </w:pPr>
      <w:rPr>
        <w:b w:val="0"/>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2"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A568B"/>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732415A"/>
    <w:multiLevelType w:val="multilevel"/>
    <w:tmpl w:val="AB30C4BE"/>
    <w:lvl w:ilvl="0">
      <w:start w:val="5"/>
      <w:numFmt w:val="decimal"/>
      <w:lvlText w:val="%1."/>
      <w:lvlJc w:val="left"/>
      <w:pPr>
        <w:ind w:left="360" w:hanging="360"/>
      </w:pPr>
      <w:rPr>
        <w:rFonts w:hint="default"/>
      </w:rPr>
    </w:lvl>
    <w:lvl w:ilvl="1">
      <w:start w:val="6"/>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5" w15:restartNumberingAfterBreak="0">
    <w:nsid w:val="08B35CF9"/>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8DF0143"/>
    <w:multiLevelType w:val="hybridMultilevel"/>
    <w:tmpl w:val="06A41C8A"/>
    <w:lvl w:ilvl="0" w:tplc="4D7E6FEA">
      <w:start w:val="1"/>
      <w:numFmt w:val="decimal"/>
      <w:lvlText w:val="%1."/>
      <w:lvlJc w:val="left"/>
      <w:pPr>
        <w:ind w:left="3479" w:hanging="360"/>
      </w:pPr>
      <w:rPr>
        <w:b w:val="0"/>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7" w15:restartNumberingAfterBreak="0">
    <w:nsid w:val="0A2153BB"/>
    <w:multiLevelType w:val="hybridMultilevel"/>
    <w:tmpl w:val="48DA57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C670D7"/>
    <w:multiLevelType w:val="hybridMultilevel"/>
    <w:tmpl w:val="6FD23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1802176"/>
    <w:multiLevelType w:val="multilevel"/>
    <w:tmpl w:val="CE7AB268"/>
    <w:lvl w:ilvl="0">
      <w:start w:val="9"/>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1477601A"/>
    <w:multiLevelType w:val="hybridMultilevel"/>
    <w:tmpl w:val="39C6C9A6"/>
    <w:lvl w:ilvl="0" w:tplc="8E7EEB4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2C92073"/>
    <w:multiLevelType w:val="hybridMultilevel"/>
    <w:tmpl w:val="4A367FC0"/>
    <w:lvl w:ilvl="0" w:tplc="1B7828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263E4D9B"/>
    <w:multiLevelType w:val="hybridMultilevel"/>
    <w:tmpl w:val="1BA4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373059"/>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E8F68D5"/>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895F44"/>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5FC428B"/>
    <w:multiLevelType w:val="hybridMultilevel"/>
    <w:tmpl w:val="1464BAB0"/>
    <w:lvl w:ilvl="0" w:tplc="3D44A90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380C5719"/>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EBB3AA5"/>
    <w:multiLevelType w:val="hybridMultilevel"/>
    <w:tmpl w:val="36083AEE"/>
    <w:lvl w:ilvl="0" w:tplc="6840B8B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3B65EC0"/>
    <w:multiLevelType w:val="hybridMultilevel"/>
    <w:tmpl w:val="9384B470"/>
    <w:lvl w:ilvl="0" w:tplc="D0C848D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4475076B"/>
    <w:multiLevelType w:val="hybridMultilevel"/>
    <w:tmpl w:val="5C5490CE"/>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9D01A3"/>
    <w:multiLevelType w:val="hybridMultilevel"/>
    <w:tmpl w:val="CE041D10"/>
    <w:lvl w:ilvl="0" w:tplc="7450BC80">
      <w:start w:val="1"/>
      <w:numFmt w:val="decimal"/>
      <w:lvlText w:val="%1."/>
      <w:lvlJc w:val="left"/>
      <w:pPr>
        <w:ind w:left="517"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137710D"/>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8382026"/>
    <w:multiLevelType w:val="hybridMultilevel"/>
    <w:tmpl w:val="06A41C8A"/>
    <w:lvl w:ilvl="0" w:tplc="4D7E6FEA">
      <w:start w:val="1"/>
      <w:numFmt w:val="decimal"/>
      <w:lvlText w:val="%1."/>
      <w:lvlJc w:val="left"/>
      <w:pPr>
        <w:ind w:left="3479" w:hanging="360"/>
      </w:pPr>
      <w:rPr>
        <w:b w:val="0"/>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26" w15:restartNumberingAfterBreak="0">
    <w:nsid w:val="59392BD0"/>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6087E43"/>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66A6359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D9F3376"/>
    <w:multiLevelType w:val="hybridMultilevel"/>
    <w:tmpl w:val="70EEFE92"/>
    <w:lvl w:ilvl="0" w:tplc="E90AD58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0F3672"/>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71156FA8"/>
    <w:multiLevelType w:val="hybridMultilevel"/>
    <w:tmpl w:val="36083AEE"/>
    <w:lvl w:ilvl="0" w:tplc="6840B8B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C556CC"/>
    <w:multiLevelType w:val="multilevel"/>
    <w:tmpl w:val="336615A6"/>
    <w:lvl w:ilvl="0">
      <w:start w:val="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728C4804"/>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75436AE7"/>
    <w:multiLevelType w:val="hybridMultilevel"/>
    <w:tmpl w:val="0230442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47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9" w15:restartNumberingAfterBreak="0">
    <w:nsid w:val="760E5147"/>
    <w:multiLevelType w:val="hybridMultilevel"/>
    <w:tmpl w:val="9384B470"/>
    <w:lvl w:ilvl="0" w:tplc="D0C848D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7DE4A53"/>
    <w:multiLevelType w:val="hybridMultilevel"/>
    <w:tmpl w:val="9384B470"/>
    <w:lvl w:ilvl="0" w:tplc="D0C848D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AF31E4F"/>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35"/>
  </w:num>
  <w:num w:numId="4">
    <w:abstractNumId w:val="28"/>
  </w:num>
  <w:num w:numId="5">
    <w:abstractNumId w:val="30"/>
  </w:num>
  <w:num w:numId="6">
    <w:abstractNumId w:val="36"/>
  </w:num>
  <w:num w:numId="7">
    <w:abstractNumId w:val="9"/>
  </w:num>
  <w:num w:numId="8">
    <w:abstractNumId w:val="7"/>
  </w:num>
  <w:num w:numId="9">
    <w:abstractNumId w:val="19"/>
  </w:num>
  <w:num w:numId="10">
    <w:abstractNumId w:val="21"/>
  </w:num>
  <w:num w:numId="11">
    <w:abstractNumId w:val="42"/>
  </w:num>
  <w:num w:numId="12">
    <w:abstractNumId w:val="18"/>
  </w:num>
  <w:num w:numId="13">
    <w:abstractNumId w:val="14"/>
  </w:num>
  <w:num w:numId="14">
    <w:abstractNumId w:val="39"/>
  </w:num>
  <w:num w:numId="15">
    <w:abstractNumId w:val="17"/>
  </w:num>
  <w:num w:numId="16">
    <w:abstractNumId w:val="34"/>
  </w:num>
  <w:num w:numId="17">
    <w:abstractNumId w:val="26"/>
  </w:num>
  <w:num w:numId="18">
    <w:abstractNumId w:val="38"/>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6"/>
  </w:num>
  <w:num w:numId="23">
    <w:abstractNumId w:val="1"/>
  </w:num>
  <w:num w:numId="24">
    <w:abstractNumId w:val="25"/>
  </w:num>
  <w:num w:numId="25">
    <w:abstractNumId w:val="4"/>
  </w:num>
  <w:num w:numId="26">
    <w:abstractNumId w:val="32"/>
  </w:num>
  <w:num w:numId="27">
    <w:abstractNumId w:val="11"/>
  </w:num>
  <w:num w:numId="28">
    <w:abstractNumId w:val="15"/>
  </w:num>
  <w:num w:numId="29">
    <w:abstractNumId w:val="40"/>
  </w:num>
  <w:num w:numId="30">
    <w:abstractNumId w:val="16"/>
  </w:num>
  <w:num w:numId="31">
    <w:abstractNumId w:val="24"/>
  </w:num>
  <w:num w:numId="32">
    <w:abstractNumId w:val="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12"/>
  </w:num>
  <w:num w:numId="36">
    <w:abstractNumId w:val="41"/>
  </w:num>
  <w:num w:numId="37">
    <w:abstractNumId w:val="29"/>
  </w:num>
  <w:num w:numId="38">
    <w:abstractNumId w:val="3"/>
  </w:num>
  <w:num w:numId="39">
    <w:abstractNumId w:val="31"/>
  </w:num>
  <w:num w:numId="40">
    <w:abstractNumId w:val="20"/>
  </w:num>
  <w:num w:numId="41">
    <w:abstractNumId w:val="22"/>
  </w:num>
  <w:num w:numId="42">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4B7"/>
    <w:rsid w:val="00010033"/>
    <w:rsid w:val="00012908"/>
    <w:rsid w:val="0001415A"/>
    <w:rsid w:val="00020B20"/>
    <w:rsid w:val="00023963"/>
    <w:rsid w:val="00024CDE"/>
    <w:rsid w:val="00026791"/>
    <w:rsid w:val="000362B5"/>
    <w:rsid w:val="00042F1F"/>
    <w:rsid w:val="00050CA3"/>
    <w:rsid w:val="00057CC4"/>
    <w:rsid w:val="00057D32"/>
    <w:rsid w:val="00060AB0"/>
    <w:rsid w:val="000628A5"/>
    <w:rsid w:val="0007146B"/>
    <w:rsid w:val="000748D4"/>
    <w:rsid w:val="00074C40"/>
    <w:rsid w:val="00074D2C"/>
    <w:rsid w:val="000A2067"/>
    <w:rsid w:val="000A2B7F"/>
    <w:rsid w:val="000A7767"/>
    <w:rsid w:val="000B07DC"/>
    <w:rsid w:val="000E0B25"/>
    <w:rsid w:val="000E26C3"/>
    <w:rsid w:val="000E56B3"/>
    <w:rsid w:val="000F182B"/>
    <w:rsid w:val="000F359C"/>
    <w:rsid w:val="000F605D"/>
    <w:rsid w:val="00131D17"/>
    <w:rsid w:val="001444E1"/>
    <w:rsid w:val="0014613F"/>
    <w:rsid w:val="001472BF"/>
    <w:rsid w:val="00155EC8"/>
    <w:rsid w:val="001869AC"/>
    <w:rsid w:val="00186A21"/>
    <w:rsid w:val="001900E3"/>
    <w:rsid w:val="001A3634"/>
    <w:rsid w:val="001A7C36"/>
    <w:rsid w:val="001B2564"/>
    <w:rsid w:val="001C14CF"/>
    <w:rsid w:val="001C1E07"/>
    <w:rsid w:val="001C4F99"/>
    <w:rsid w:val="001C71B9"/>
    <w:rsid w:val="001D1781"/>
    <w:rsid w:val="001D18E7"/>
    <w:rsid w:val="001D37AF"/>
    <w:rsid w:val="001E19DF"/>
    <w:rsid w:val="001F37E8"/>
    <w:rsid w:val="002176E1"/>
    <w:rsid w:val="0022609C"/>
    <w:rsid w:val="00242947"/>
    <w:rsid w:val="002508F5"/>
    <w:rsid w:val="002720C9"/>
    <w:rsid w:val="0027327D"/>
    <w:rsid w:val="00283884"/>
    <w:rsid w:val="002861AF"/>
    <w:rsid w:val="0029039B"/>
    <w:rsid w:val="00290426"/>
    <w:rsid w:val="002A0B87"/>
    <w:rsid w:val="002A20F2"/>
    <w:rsid w:val="002B0124"/>
    <w:rsid w:val="002C330B"/>
    <w:rsid w:val="002C443B"/>
    <w:rsid w:val="002C4E8B"/>
    <w:rsid w:val="002D299C"/>
    <w:rsid w:val="002F4740"/>
    <w:rsid w:val="00302840"/>
    <w:rsid w:val="00305D70"/>
    <w:rsid w:val="00323346"/>
    <w:rsid w:val="00323FE3"/>
    <w:rsid w:val="00324F2D"/>
    <w:rsid w:val="00330E88"/>
    <w:rsid w:val="0033145B"/>
    <w:rsid w:val="003335B7"/>
    <w:rsid w:val="00334A9D"/>
    <w:rsid w:val="00335FD8"/>
    <w:rsid w:val="0035720D"/>
    <w:rsid w:val="0036521D"/>
    <w:rsid w:val="00367247"/>
    <w:rsid w:val="003932B3"/>
    <w:rsid w:val="0039618F"/>
    <w:rsid w:val="00397F06"/>
    <w:rsid w:val="003A36FE"/>
    <w:rsid w:val="003A4747"/>
    <w:rsid w:val="003C3305"/>
    <w:rsid w:val="003C53D2"/>
    <w:rsid w:val="003D3750"/>
    <w:rsid w:val="003E21DC"/>
    <w:rsid w:val="00401F70"/>
    <w:rsid w:val="0041524A"/>
    <w:rsid w:val="004333C5"/>
    <w:rsid w:val="00437BBC"/>
    <w:rsid w:val="00442F3F"/>
    <w:rsid w:val="004438EE"/>
    <w:rsid w:val="00447224"/>
    <w:rsid w:val="004551EE"/>
    <w:rsid w:val="004552D3"/>
    <w:rsid w:val="004610C8"/>
    <w:rsid w:val="00463B74"/>
    <w:rsid w:val="00466E62"/>
    <w:rsid w:val="00471917"/>
    <w:rsid w:val="0048222B"/>
    <w:rsid w:val="00487B77"/>
    <w:rsid w:val="004B1AFB"/>
    <w:rsid w:val="004B2ECB"/>
    <w:rsid w:val="004C4FF9"/>
    <w:rsid w:val="004C7616"/>
    <w:rsid w:val="004D1D18"/>
    <w:rsid w:val="004D2D50"/>
    <w:rsid w:val="004D43BB"/>
    <w:rsid w:val="004D5381"/>
    <w:rsid w:val="004E13F8"/>
    <w:rsid w:val="004F6BF2"/>
    <w:rsid w:val="00500E18"/>
    <w:rsid w:val="00503E05"/>
    <w:rsid w:val="00506D9B"/>
    <w:rsid w:val="00510D7C"/>
    <w:rsid w:val="00526950"/>
    <w:rsid w:val="005374C1"/>
    <w:rsid w:val="005673D0"/>
    <w:rsid w:val="00587D1E"/>
    <w:rsid w:val="005953C4"/>
    <w:rsid w:val="005A21C3"/>
    <w:rsid w:val="005A5053"/>
    <w:rsid w:val="005A506A"/>
    <w:rsid w:val="005B1271"/>
    <w:rsid w:val="005C2AB8"/>
    <w:rsid w:val="005C45D8"/>
    <w:rsid w:val="005D1F37"/>
    <w:rsid w:val="005D6C3B"/>
    <w:rsid w:val="005E5A5A"/>
    <w:rsid w:val="005E6815"/>
    <w:rsid w:val="005E7DB7"/>
    <w:rsid w:val="006020D2"/>
    <w:rsid w:val="0061047F"/>
    <w:rsid w:val="00615201"/>
    <w:rsid w:val="006244EA"/>
    <w:rsid w:val="00635607"/>
    <w:rsid w:val="0064694A"/>
    <w:rsid w:val="006618A3"/>
    <w:rsid w:val="00662BB5"/>
    <w:rsid w:val="006715DA"/>
    <w:rsid w:val="00673EA3"/>
    <w:rsid w:val="00692585"/>
    <w:rsid w:val="00695872"/>
    <w:rsid w:val="006B3A7C"/>
    <w:rsid w:val="006C10A5"/>
    <w:rsid w:val="006C6A8B"/>
    <w:rsid w:val="006D0166"/>
    <w:rsid w:val="006E62D8"/>
    <w:rsid w:val="006F46C0"/>
    <w:rsid w:val="006F53B0"/>
    <w:rsid w:val="007023A8"/>
    <w:rsid w:val="00702A5B"/>
    <w:rsid w:val="0072173C"/>
    <w:rsid w:val="007243BC"/>
    <w:rsid w:val="0073305F"/>
    <w:rsid w:val="007371CA"/>
    <w:rsid w:val="00737E4D"/>
    <w:rsid w:val="00743DE1"/>
    <w:rsid w:val="00752519"/>
    <w:rsid w:val="00755A4B"/>
    <w:rsid w:val="0076486C"/>
    <w:rsid w:val="00771F0D"/>
    <w:rsid w:val="00783103"/>
    <w:rsid w:val="00787D39"/>
    <w:rsid w:val="007A4773"/>
    <w:rsid w:val="007B1F62"/>
    <w:rsid w:val="007B2BEA"/>
    <w:rsid w:val="007B503A"/>
    <w:rsid w:val="007B6CE0"/>
    <w:rsid w:val="007D06F1"/>
    <w:rsid w:val="007D32DC"/>
    <w:rsid w:val="007D495C"/>
    <w:rsid w:val="007E56C6"/>
    <w:rsid w:val="007E7AFB"/>
    <w:rsid w:val="008032C3"/>
    <w:rsid w:val="00805DCE"/>
    <w:rsid w:val="00807C52"/>
    <w:rsid w:val="00814502"/>
    <w:rsid w:val="008175EA"/>
    <w:rsid w:val="00833CC1"/>
    <w:rsid w:val="00834163"/>
    <w:rsid w:val="008374DF"/>
    <w:rsid w:val="00852B82"/>
    <w:rsid w:val="008542F1"/>
    <w:rsid w:val="00860C86"/>
    <w:rsid w:val="0086709B"/>
    <w:rsid w:val="008710D2"/>
    <w:rsid w:val="00887FF9"/>
    <w:rsid w:val="008915F8"/>
    <w:rsid w:val="00892674"/>
    <w:rsid w:val="008A06A1"/>
    <w:rsid w:val="008A450B"/>
    <w:rsid w:val="008B1FD4"/>
    <w:rsid w:val="008B647C"/>
    <w:rsid w:val="008C0096"/>
    <w:rsid w:val="008E6097"/>
    <w:rsid w:val="008F410F"/>
    <w:rsid w:val="008F7E5D"/>
    <w:rsid w:val="00902180"/>
    <w:rsid w:val="00911629"/>
    <w:rsid w:val="00916A16"/>
    <w:rsid w:val="00917867"/>
    <w:rsid w:val="00936E11"/>
    <w:rsid w:val="0093758B"/>
    <w:rsid w:val="00946216"/>
    <w:rsid w:val="00951284"/>
    <w:rsid w:val="009529DA"/>
    <w:rsid w:val="009633E5"/>
    <w:rsid w:val="009661C3"/>
    <w:rsid w:val="00981269"/>
    <w:rsid w:val="009827A3"/>
    <w:rsid w:val="0098333E"/>
    <w:rsid w:val="00986E07"/>
    <w:rsid w:val="009B7AE2"/>
    <w:rsid w:val="009C33AC"/>
    <w:rsid w:val="009D1D48"/>
    <w:rsid w:val="009D78FA"/>
    <w:rsid w:val="009D7B56"/>
    <w:rsid w:val="009E5DD0"/>
    <w:rsid w:val="009F469F"/>
    <w:rsid w:val="009F7ED5"/>
    <w:rsid w:val="00A03A16"/>
    <w:rsid w:val="00A1013E"/>
    <w:rsid w:val="00A237E1"/>
    <w:rsid w:val="00A24E06"/>
    <w:rsid w:val="00A26E41"/>
    <w:rsid w:val="00A27972"/>
    <w:rsid w:val="00A329B6"/>
    <w:rsid w:val="00A374C1"/>
    <w:rsid w:val="00A41BFD"/>
    <w:rsid w:val="00A41D66"/>
    <w:rsid w:val="00A41FEF"/>
    <w:rsid w:val="00A4300C"/>
    <w:rsid w:val="00A43A82"/>
    <w:rsid w:val="00A50CE4"/>
    <w:rsid w:val="00A572B2"/>
    <w:rsid w:val="00A66B9C"/>
    <w:rsid w:val="00A721C5"/>
    <w:rsid w:val="00A808A4"/>
    <w:rsid w:val="00A81EA5"/>
    <w:rsid w:val="00A81F9D"/>
    <w:rsid w:val="00A83061"/>
    <w:rsid w:val="00A95B5C"/>
    <w:rsid w:val="00AA3688"/>
    <w:rsid w:val="00AA64DC"/>
    <w:rsid w:val="00AA73A3"/>
    <w:rsid w:val="00AB0CCD"/>
    <w:rsid w:val="00AB1F2F"/>
    <w:rsid w:val="00AB3AAE"/>
    <w:rsid w:val="00AB7C62"/>
    <w:rsid w:val="00AE180E"/>
    <w:rsid w:val="00B0005B"/>
    <w:rsid w:val="00B051C3"/>
    <w:rsid w:val="00B07A1F"/>
    <w:rsid w:val="00B1326A"/>
    <w:rsid w:val="00B30DB9"/>
    <w:rsid w:val="00B353BD"/>
    <w:rsid w:val="00B36731"/>
    <w:rsid w:val="00B45F98"/>
    <w:rsid w:val="00B51BCF"/>
    <w:rsid w:val="00B547B7"/>
    <w:rsid w:val="00B5595E"/>
    <w:rsid w:val="00B8111B"/>
    <w:rsid w:val="00B855F4"/>
    <w:rsid w:val="00B86D85"/>
    <w:rsid w:val="00BA3FCE"/>
    <w:rsid w:val="00BB135C"/>
    <w:rsid w:val="00BB1488"/>
    <w:rsid w:val="00BF3881"/>
    <w:rsid w:val="00C0239A"/>
    <w:rsid w:val="00C0249C"/>
    <w:rsid w:val="00C12476"/>
    <w:rsid w:val="00C12AB6"/>
    <w:rsid w:val="00C160EB"/>
    <w:rsid w:val="00C1734C"/>
    <w:rsid w:val="00C25B2B"/>
    <w:rsid w:val="00C27333"/>
    <w:rsid w:val="00C30650"/>
    <w:rsid w:val="00C37043"/>
    <w:rsid w:val="00C424B7"/>
    <w:rsid w:val="00C5329F"/>
    <w:rsid w:val="00C631B0"/>
    <w:rsid w:val="00C77E3D"/>
    <w:rsid w:val="00C81E6A"/>
    <w:rsid w:val="00C821EE"/>
    <w:rsid w:val="00C8567D"/>
    <w:rsid w:val="00C86A25"/>
    <w:rsid w:val="00C943CA"/>
    <w:rsid w:val="00C963C3"/>
    <w:rsid w:val="00C97173"/>
    <w:rsid w:val="00C978C4"/>
    <w:rsid w:val="00CA7167"/>
    <w:rsid w:val="00CB5348"/>
    <w:rsid w:val="00CB54AF"/>
    <w:rsid w:val="00CC3E9E"/>
    <w:rsid w:val="00CD3425"/>
    <w:rsid w:val="00CD528C"/>
    <w:rsid w:val="00CD7947"/>
    <w:rsid w:val="00CF6245"/>
    <w:rsid w:val="00CF676C"/>
    <w:rsid w:val="00CF69F3"/>
    <w:rsid w:val="00CF752F"/>
    <w:rsid w:val="00D044D6"/>
    <w:rsid w:val="00D43A00"/>
    <w:rsid w:val="00D441B7"/>
    <w:rsid w:val="00D474ED"/>
    <w:rsid w:val="00D6125B"/>
    <w:rsid w:val="00D8032E"/>
    <w:rsid w:val="00D83CDC"/>
    <w:rsid w:val="00D87715"/>
    <w:rsid w:val="00D97D1D"/>
    <w:rsid w:val="00DB597C"/>
    <w:rsid w:val="00DE0C70"/>
    <w:rsid w:val="00DE0EDF"/>
    <w:rsid w:val="00E06916"/>
    <w:rsid w:val="00E112E2"/>
    <w:rsid w:val="00E1504E"/>
    <w:rsid w:val="00E16DBA"/>
    <w:rsid w:val="00E222AB"/>
    <w:rsid w:val="00E24E3D"/>
    <w:rsid w:val="00E255B5"/>
    <w:rsid w:val="00E2789B"/>
    <w:rsid w:val="00E322FA"/>
    <w:rsid w:val="00E42E4D"/>
    <w:rsid w:val="00E6258F"/>
    <w:rsid w:val="00E66689"/>
    <w:rsid w:val="00E84327"/>
    <w:rsid w:val="00EA5F64"/>
    <w:rsid w:val="00EA6A2F"/>
    <w:rsid w:val="00EA6A56"/>
    <w:rsid w:val="00EB4C4C"/>
    <w:rsid w:val="00EB5BC8"/>
    <w:rsid w:val="00EC761D"/>
    <w:rsid w:val="00ED17CE"/>
    <w:rsid w:val="00ED28B3"/>
    <w:rsid w:val="00ED73F9"/>
    <w:rsid w:val="00EE012B"/>
    <w:rsid w:val="00EE6033"/>
    <w:rsid w:val="00EF1598"/>
    <w:rsid w:val="00EF26D9"/>
    <w:rsid w:val="00F00857"/>
    <w:rsid w:val="00F166CA"/>
    <w:rsid w:val="00F16F8D"/>
    <w:rsid w:val="00F22FDF"/>
    <w:rsid w:val="00F24925"/>
    <w:rsid w:val="00F300AF"/>
    <w:rsid w:val="00F31787"/>
    <w:rsid w:val="00F3497A"/>
    <w:rsid w:val="00F525D1"/>
    <w:rsid w:val="00F54519"/>
    <w:rsid w:val="00F5501E"/>
    <w:rsid w:val="00F61F6A"/>
    <w:rsid w:val="00F64DE1"/>
    <w:rsid w:val="00F660A8"/>
    <w:rsid w:val="00F67CFB"/>
    <w:rsid w:val="00F74C29"/>
    <w:rsid w:val="00F77C11"/>
    <w:rsid w:val="00F9041E"/>
    <w:rsid w:val="00FB452B"/>
    <w:rsid w:val="00FC1348"/>
    <w:rsid w:val="00FC2A4E"/>
    <w:rsid w:val="00FC2FF0"/>
    <w:rsid w:val="00FC358D"/>
    <w:rsid w:val="00FC4A9E"/>
    <w:rsid w:val="00FC62BB"/>
    <w:rsid w:val="00FC696E"/>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BF1B4"/>
  <w15:docId w15:val="{C98D1DFE-DF56-4F60-9217-6954FD44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52D3"/>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rsid w:val="00FB452B"/>
    <w:rPr>
      <w:color w:val="0000FF"/>
      <w:u w:val="single"/>
    </w:rPr>
  </w:style>
  <w:style w:type="paragraph" w:styleId="af6">
    <w:name w:val="Body Text Indent"/>
    <w:basedOn w:val="a"/>
    <w:link w:val="af7"/>
    <w:uiPriority w:val="99"/>
    <w:unhideWhenUsed/>
    <w:rsid w:val="00EC761D"/>
    <w:pPr>
      <w:spacing w:after="120"/>
      <w:ind w:left="283"/>
    </w:pPr>
  </w:style>
  <w:style w:type="character" w:customStyle="1" w:styleId="af7">
    <w:name w:val="Основной текст с отступом Знак"/>
    <w:basedOn w:val="a0"/>
    <w:link w:val="af6"/>
    <w:uiPriority w:val="99"/>
    <w:rsid w:val="00EC761D"/>
    <w:rPr>
      <w:rFonts w:ascii="Calibri" w:eastAsia="Calibri" w:hAnsi="Calibri" w:cs="Times New Roman"/>
    </w:rPr>
  </w:style>
  <w:style w:type="paragraph" w:customStyle="1" w:styleId="2">
    <w:name w:val="Абзац списка2"/>
    <w:basedOn w:val="a"/>
    <w:rsid w:val="00EC761D"/>
    <w:pPr>
      <w:ind w:left="720"/>
      <w:contextualSpacing/>
    </w:pPr>
    <w:rPr>
      <w:rFonts w:eastAsia="Times New Roman"/>
      <w:lang w:eastAsia="ru-RU"/>
    </w:rPr>
  </w:style>
  <w:style w:type="character" w:customStyle="1" w:styleId="12">
    <w:name w:val="Неразрешенное упоминание1"/>
    <w:basedOn w:val="a0"/>
    <w:uiPriority w:val="99"/>
    <w:semiHidden/>
    <w:unhideWhenUsed/>
    <w:rsid w:val="00752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548415750">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995375778">
      <w:bodyDiv w:val="1"/>
      <w:marLeft w:val="0"/>
      <w:marRight w:val="0"/>
      <w:marTop w:val="0"/>
      <w:marBottom w:val="0"/>
      <w:divBdr>
        <w:top w:val="none" w:sz="0" w:space="0" w:color="auto"/>
        <w:left w:val="none" w:sz="0" w:space="0" w:color="auto"/>
        <w:bottom w:val="none" w:sz="0" w:space="0" w:color="auto"/>
        <w:right w:val="none" w:sz="0" w:space="0" w:color="auto"/>
      </w:divBdr>
    </w:div>
    <w:div w:id="1083993311">
      <w:bodyDiv w:val="1"/>
      <w:marLeft w:val="0"/>
      <w:marRight w:val="0"/>
      <w:marTop w:val="0"/>
      <w:marBottom w:val="0"/>
      <w:divBdr>
        <w:top w:val="none" w:sz="0" w:space="0" w:color="auto"/>
        <w:left w:val="none" w:sz="0" w:space="0" w:color="auto"/>
        <w:bottom w:val="none" w:sz="0" w:space="0" w:color="auto"/>
        <w:right w:val="none" w:sz="0" w:space="0" w:color="auto"/>
      </w:divBdr>
    </w:div>
    <w:div w:id="1094784665">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library.ru/agreement.asp" TargetMode="External"/><Relationship Id="rId18" Type="http://schemas.openxmlformats.org/officeDocument/2006/relationships/hyperlink" Target="https://urait.ru/bcode/456416" TargetMode="External"/><Relationship Id="rId26" Type="http://schemas.openxmlformats.org/officeDocument/2006/relationships/hyperlink" Target="http://vipbook.info/nauka-i-ucheba/menedgment/" TargetMode="External"/><Relationship Id="rId39" Type="http://schemas.openxmlformats.org/officeDocument/2006/relationships/theme" Target="theme/theme1.xml"/><Relationship Id="rId21" Type="http://schemas.openxmlformats.org/officeDocument/2006/relationships/hyperlink" Target="http://uisrussia.msu.ru/docs/ips/n/access_levels.htm" TargetMode="External"/><Relationship Id="rId34" Type="http://schemas.openxmlformats.org/officeDocument/2006/relationships/hyperlink" Target="http://www.elibrary.ru/agreement.asp" TargetMode="External"/><Relationship Id="rId7" Type="http://schemas.openxmlformats.org/officeDocument/2006/relationships/endnotes" Target="endnotes.xml"/><Relationship Id="rId12" Type="http://schemas.openxmlformats.org/officeDocument/2006/relationships/hyperlink" Target="http://biblioclub.ru/index.php?page=book&amp;id=233099" TargetMode="External"/><Relationship Id="rId17" Type="http://schemas.openxmlformats.org/officeDocument/2006/relationships/hyperlink" Target="https://urait.ru/bcode/474232" TargetMode="External"/><Relationship Id="rId25" Type="http://schemas.openxmlformats.org/officeDocument/2006/relationships/hyperlink" Target="http://uisrussia.msu.ru/docs/ips/n/access_levels.htm" TargetMode="External"/><Relationship Id="rId33" Type="http://schemas.openxmlformats.org/officeDocument/2006/relationships/hyperlink" Target="http://biblioclub.ru/index.php?page=book&amp;id=418086"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index.php?page=book_red&amp;id=471218" TargetMode="External"/><Relationship Id="rId20" Type="http://schemas.openxmlformats.org/officeDocument/2006/relationships/hyperlink" Target="http://www.elibrary.ru/agreement.asp" TargetMode="External"/><Relationship Id="rId29" Type="http://schemas.openxmlformats.org/officeDocument/2006/relationships/hyperlink" Target="http://uisrussia.msu.ru/docs/ips/n/access_level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4800" TargetMode="External"/><Relationship Id="rId24" Type="http://schemas.openxmlformats.org/officeDocument/2006/relationships/hyperlink" Target="http://www.elibrary.ru/agreement.asp" TargetMode="External"/><Relationship Id="rId32" Type="http://schemas.openxmlformats.org/officeDocument/2006/relationships/hyperlink" Target="http://biblioclub.ru/index.php?page=book&amp;id=493340"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ostourunion.ru" TargetMode="External"/><Relationship Id="rId23" Type="http://schemas.openxmlformats.org/officeDocument/2006/relationships/hyperlink" Target="http://biblioclub.ru/index.php?page=book&amp;id=445128" TargetMode="External"/><Relationship Id="rId28" Type="http://schemas.openxmlformats.org/officeDocument/2006/relationships/hyperlink" Target="http://www.elibrary.ru/agreement.asp" TargetMode="External"/><Relationship Id="rId36" Type="http://schemas.openxmlformats.org/officeDocument/2006/relationships/hyperlink" Target="http://vipbook.info/nauka-i-ucheba/menedgment/" TargetMode="External"/><Relationship Id="rId10" Type="http://schemas.openxmlformats.org/officeDocument/2006/relationships/hyperlink" Target="https://urait.ru/bcode/476412" TargetMode="External"/><Relationship Id="rId19" Type="http://schemas.openxmlformats.org/officeDocument/2006/relationships/hyperlink" Target="http://biblioclub.ru/index.php?page=book&amp;id=233099" TargetMode="External"/><Relationship Id="rId31" Type="http://schemas.openxmlformats.org/officeDocument/2006/relationships/hyperlink" Target="http://biblioclub.ru/index.php?page=book_red&amp;id=471218" TargetMode="External"/><Relationship Id="rId4" Type="http://schemas.openxmlformats.org/officeDocument/2006/relationships/settings" Target="settings.xml"/><Relationship Id="rId9" Type="http://schemas.openxmlformats.org/officeDocument/2006/relationships/hyperlink" Target="https://urait.ru/bcode/456977" TargetMode="External"/><Relationship Id="rId14" Type="http://schemas.openxmlformats.org/officeDocument/2006/relationships/hyperlink" Target="http://uisrussia.msu.ru/docs/ips/n/access_levels.htm" TargetMode="External"/><Relationship Id="rId22" Type="http://schemas.openxmlformats.org/officeDocument/2006/relationships/hyperlink" Target="http://www.rostourunion.ru" TargetMode="External"/><Relationship Id="rId27" Type="http://schemas.openxmlformats.org/officeDocument/2006/relationships/hyperlink" Target="http://biblioclub.ru/index.php?page=book&amp;id=445128" TargetMode="External"/><Relationship Id="rId30" Type="http://schemas.openxmlformats.org/officeDocument/2006/relationships/hyperlink" Target="http://vipbook.info/nauka-i-ucheba/menedgment/" TargetMode="External"/><Relationship Id="rId35" Type="http://schemas.openxmlformats.org/officeDocument/2006/relationships/hyperlink" Target="http://uisrussia.msu.ru/docs/ips/n/access_levels.htm" TargetMode="External"/><Relationship Id="rId8" Type="http://schemas.openxmlformats.org/officeDocument/2006/relationships/hyperlink" Target="https://urait.ru/bcode/47413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A4356-5A71-412F-ADB0-E72DE5CA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11016</Words>
  <Characters>62796</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Лебедева</cp:lastModifiedBy>
  <cp:revision>28</cp:revision>
  <cp:lastPrinted>2021-05-27T14:16:00Z</cp:lastPrinted>
  <dcterms:created xsi:type="dcterms:W3CDTF">2021-03-05T20:12:00Z</dcterms:created>
  <dcterms:modified xsi:type="dcterms:W3CDTF">2021-07-01T11:51:00Z</dcterms:modified>
</cp:coreProperties>
</file>